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BED" w:rsidRPr="00052A8A" w:rsidRDefault="00873BED" w:rsidP="000C7F35">
      <w:pPr>
        <w:spacing w:line="276" w:lineRule="auto"/>
        <w:rPr>
          <w:rFonts w:ascii="Calibri" w:hAnsi="Calibri"/>
          <w:b/>
        </w:rPr>
      </w:pPr>
      <w:r w:rsidRPr="00052A8A">
        <w:rPr>
          <w:rFonts w:ascii="Calibri" w:hAnsi="Calibri"/>
          <w:b/>
        </w:rPr>
        <w:t xml:space="preserve">ΒΟΥΛΗ ΤΩΝ ΕΛΛΗΝΩΝ </w:t>
      </w:r>
    </w:p>
    <w:p w:rsidR="00873BED" w:rsidRPr="00052A8A" w:rsidRDefault="00873BED" w:rsidP="000C7F35">
      <w:pPr>
        <w:spacing w:line="276" w:lineRule="auto"/>
        <w:rPr>
          <w:rFonts w:ascii="Calibri" w:hAnsi="Calibri"/>
          <w:b/>
        </w:rPr>
      </w:pPr>
      <w:r w:rsidRPr="00052A8A">
        <w:rPr>
          <w:rFonts w:ascii="Calibri" w:hAnsi="Calibri"/>
          <w:b/>
        </w:rPr>
        <w:t xml:space="preserve">ΠΕΡΙΟΔΟΣ ΙΗ΄- ΣΥΝΟΔΟΣ Γ΄ </w:t>
      </w:r>
    </w:p>
    <w:p w:rsidR="00873BED" w:rsidRPr="00052A8A" w:rsidRDefault="00873BED" w:rsidP="000C7F35">
      <w:pPr>
        <w:spacing w:line="276" w:lineRule="auto"/>
        <w:rPr>
          <w:rFonts w:ascii="Calibri" w:hAnsi="Calibri"/>
          <w:b/>
        </w:rPr>
      </w:pPr>
      <w:r w:rsidRPr="00052A8A">
        <w:rPr>
          <w:rFonts w:ascii="Calibri" w:hAnsi="Calibri"/>
          <w:b/>
        </w:rPr>
        <w:t>ΔΙΑΡΚΗΣ ΕΠΙΤΡΟΠΗ ΟΙΚΟΝΟΜΙΚΩΝ ΥΠΟΘΕΣΕΩΝ</w:t>
      </w:r>
    </w:p>
    <w:p w:rsidR="00873BED" w:rsidRPr="00052A8A" w:rsidRDefault="00873BED" w:rsidP="000C7F35">
      <w:pPr>
        <w:spacing w:line="276" w:lineRule="auto"/>
        <w:jc w:val="both"/>
        <w:rPr>
          <w:rFonts w:ascii="Calibri" w:hAnsi="Calibri"/>
          <w:b/>
        </w:rPr>
      </w:pPr>
      <w:r w:rsidRPr="00052A8A">
        <w:rPr>
          <w:rFonts w:ascii="Calibri" w:hAnsi="Calibri"/>
          <w:b/>
        </w:rPr>
        <w:tab/>
      </w:r>
      <w:r w:rsidRPr="00052A8A">
        <w:rPr>
          <w:rFonts w:ascii="Calibri" w:hAnsi="Calibri"/>
          <w:b/>
        </w:rPr>
        <w:tab/>
      </w:r>
      <w:r w:rsidRPr="00052A8A">
        <w:rPr>
          <w:rFonts w:ascii="Calibri" w:hAnsi="Calibri"/>
          <w:b/>
        </w:rPr>
        <w:tab/>
      </w:r>
      <w:r w:rsidRPr="00052A8A">
        <w:rPr>
          <w:rFonts w:ascii="Calibri" w:hAnsi="Calibri"/>
          <w:b/>
        </w:rPr>
        <w:tab/>
      </w:r>
      <w:r w:rsidRPr="00052A8A">
        <w:rPr>
          <w:rFonts w:ascii="Calibri" w:hAnsi="Calibri"/>
          <w:b/>
        </w:rPr>
        <w:tab/>
      </w:r>
      <w:r w:rsidRPr="00052A8A">
        <w:rPr>
          <w:rFonts w:ascii="Calibri" w:hAnsi="Calibri"/>
          <w:b/>
        </w:rPr>
        <w:tab/>
      </w:r>
      <w:r w:rsidRPr="00052A8A">
        <w:rPr>
          <w:rFonts w:ascii="Calibri" w:hAnsi="Calibri"/>
          <w:b/>
        </w:rPr>
        <w:tab/>
      </w:r>
      <w:r w:rsidRPr="00052A8A">
        <w:rPr>
          <w:rFonts w:ascii="Calibri" w:hAnsi="Calibri"/>
          <w:b/>
        </w:rPr>
        <w:tab/>
      </w:r>
      <w:r w:rsidRPr="00052A8A">
        <w:rPr>
          <w:rFonts w:ascii="Calibri" w:hAnsi="Calibri"/>
          <w:b/>
        </w:rPr>
        <w:tab/>
      </w:r>
    </w:p>
    <w:p w:rsidR="00873BED" w:rsidRPr="00052A8A" w:rsidRDefault="00801C29" w:rsidP="00801C29">
      <w:pPr>
        <w:spacing w:line="276" w:lineRule="auto"/>
        <w:jc w:val="right"/>
        <w:rPr>
          <w:rFonts w:ascii="Calibri" w:hAnsi="Calibri"/>
          <w:b/>
        </w:rPr>
      </w:pPr>
      <w:r>
        <w:rPr>
          <w:rFonts w:ascii="Calibri" w:hAnsi="Calibri"/>
          <w:b/>
        </w:rPr>
        <w:t xml:space="preserve">      </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p>
    <w:p w:rsidR="00873BED" w:rsidRPr="00052A8A" w:rsidRDefault="00873BED" w:rsidP="000C7F35">
      <w:pPr>
        <w:spacing w:line="276" w:lineRule="auto"/>
        <w:jc w:val="center"/>
        <w:rPr>
          <w:rFonts w:ascii="Calibri" w:hAnsi="Calibri"/>
          <w:b/>
        </w:rPr>
      </w:pPr>
      <w:r w:rsidRPr="00052A8A">
        <w:rPr>
          <w:rFonts w:ascii="Calibri" w:hAnsi="Calibri"/>
          <w:b/>
        </w:rPr>
        <w:t>ΠΡ Α Κ Τ Ι Κ Ο</w:t>
      </w:r>
    </w:p>
    <w:p w:rsidR="00873BED" w:rsidRPr="00052A8A" w:rsidRDefault="00873BED" w:rsidP="000C7F35">
      <w:pPr>
        <w:spacing w:line="276" w:lineRule="auto"/>
        <w:jc w:val="center"/>
        <w:rPr>
          <w:rFonts w:ascii="Calibri" w:hAnsi="Calibri"/>
          <w:b/>
        </w:rPr>
      </w:pPr>
      <w:r w:rsidRPr="00052A8A">
        <w:rPr>
          <w:rFonts w:ascii="Calibri" w:hAnsi="Calibri"/>
          <w:b/>
        </w:rPr>
        <w:t>(Άρθρο 40 παρ. 1 Κ.τ.Β.)</w:t>
      </w:r>
    </w:p>
    <w:p w:rsidR="00873BED" w:rsidRPr="00052A8A" w:rsidRDefault="00873BED" w:rsidP="000C7F35">
      <w:pPr>
        <w:spacing w:line="276" w:lineRule="auto"/>
        <w:jc w:val="both"/>
        <w:rPr>
          <w:rFonts w:ascii="Calibri" w:hAnsi="Calibri"/>
        </w:rPr>
      </w:pPr>
      <w:r w:rsidRPr="00052A8A">
        <w:rPr>
          <w:rFonts w:ascii="Calibri" w:hAnsi="Calibri"/>
        </w:rPr>
        <w:t xml:space="preserve">                                                     </w:t>
      </w:r>
    </w:p>
    <w:p w:rsidR="00873BED" w:rsidRPr="00052A8A" w:rsidRDefault="00873BED" w:rsidP="00E00D86">
      <w:pPr>
        <w:spacing w:line="276" w:lineRule="auto"/>
        <w:ind w:firstLine="720"/>
        <w:jc w:val="both"/>
        <w:rPr>
          <w:rFonts w:ascii="Calibri" w:hAnsi="Calibri"/>
        </w:rPr>
      </w:pPr>
      <w:r w:rsidRPr="00052A8A">
        <w:rPr>
          <w:rFonts w:ascii="Calibri" w:hAnsi="Calibri"/>
        </w:rPr>
        <w:t>Στην Αθήνα, σήμερα</w:t>
      </w:r>
      <w:r>
        <w:rPr>
          <w:rFonts w:ascii="Calibri" w:hAnsi="Calibri"/>
        </w:rPr>
        <w:t xml:space="preserve">, 20 Σεπτεμβρίου 2022, ημέρα Τρίτη και ώρα 10.15΄, στην </w:t>
      </w:r>
      <w:r w:rsidRPr="00E12505">
        <w:rPr>
          <w:rFonts w:ascii="Calibri" w:hAnsi="Calibri"/>
          <w:b/>
        </w:rPr>
        <w:t>Αίθουσα</w:t>
      </w:r>
      <w:r w:rsidRPr="00E12505">
        <w:rPr>
          <w:rFonts w:ascii="Calibri" w:hAnsi="Calibri"/>
          <w:b/>
          <w:bCs/>
        </w:rPr>
        <w:t xml:space="preserve"> της Γερουσίας</w:t>
      </w:r>
      <w:r w:rsidRPr="00E12505">
        <w:rPr>
          <w:rFonts w:ascii="Calibri" w:hAnsi="Calibri"/>
          <w:b/>
        </w:rPr>
        <w:t>,</w:t>
      </w:r>
      <w:r w:rsidRPr="00052A8A">
        <w:rPr>
          <w:rFonts w:ascii="Calibri" w:hAnsi="Calibri"/>
        </w:rPr>
        <w:t xml:space="preserve"> συνεδρίασε η Διαρκής Επιτροπή Οικονομικών Υποθέσεων υπό την προεδρία του Προέδρου αυτής κ. Σταύρου Καλογιάννη, με θέμα ημερήσιας διάταξης τη συνέχιση της επεξεργασίας και εξέτασης του σχεδίου νό</w:t>
      </w:r>
      <w:r w:rsidR="00A93AB7">
        <w:rPr>
          <w:rFonts w:ascii="Calibri" w:hAnsi="Calibri"/>
        </w:rPr>
        <w:t xml:space="preserve">μου του Υπουργείου Οικονομικών: </w:t>
      </w:r>
      <w:r w:rsidR="00E00D86" w:rsidRPr="00E00D86">
        <w:rPr>
          <w:rFonts w:ascii="Calibri" w:hAnsi="Calibri"/>
          <w:bCs/>
        </w:rPr>
        <w:t>«Εταιρική διακυβέρνηση των Ανωνύμων Εταιρειών του Δημοσίου και των λοιπών θυγατρικών της Ελληνικής Εταιρείας Συμμετοχών και Περιουσίας, διαχείριση συμμετοχών του Δημοσίου σε ανώνυμες εταιρείες και ρυθμίσεις για την Ελληνική Εταιρεία Συμμετοχών και Περιουσίας, αξιολόγηση της έναντι του Δημοσίου φερεγγυότητας και πιστοληπτικής ικανότητας φυσικών και νομικών προσώπων και σύσταση Ανεξάρτητης Αρχής Πιστοληπτικής Αξιολόγησης, ίδρυση και λειτουργία Κεντρικού Μητρώου Πιστώσεων, Συμπληρωματικός Κρατικός Προϋπολογισμός οικονομικού έτους 2022 και λοιπές διατάξεις οικονομικού και αναπτυξιακού χαρακτήρα»</w:t>
      </w:r>
      <w:r w:rsidR="00E00D86">
        <w:rPr>
          <w:rFonts w:ascii="Calibri" w:hAnsi="Calibri"/>
        </w:rPr>
        <w:t xml:space="preserve"> </w:t>
      </w:r>
      <w:r w:rsidRPr="00801C29">
        <w:rPr>
          <w:rFonts w:ascii="Calibri" w:hAnsi="Calibri"/>
        </w:rPr>
        <w:t>(4η συνεδρίαση</w:t>
      </w:r>
      <w:r w:rsidRPr="00801C29">
        <w:rPr>
          <w:rFonts w:ascii="Verdana" w:hAnsi="Verdana"/>
          <w:color w:val="000000"/>
          <w:sz w:val="17"/>
          <w:szCs w:val="17"/>
          <w:shd w:val="clear" w:color="auto" w:fill="FFFFFF"/>
        </w:rPr>
        <w:t xml:space="preserve"> </w:t>
      </w:r>
      <w:r w:rsidRPr="00801C29">
        <w:rPr>
          <w:rFonts w:ascii="Calibri" w:hAnsi="Calibri"/>
        </w:rPr>
        <w:t>- β΄ ανάγνωση).</w:t>
      </w:r>
    </w:p>
    <w:p w:rsidR="00873BED" w:rsidRPr="00052A8A" w:rsidRDefault="00873BED" w:rsidP="000C7F35">
      <w:pPr>
        <w:spacing w:line="276" w:lineRule="auto"/>
        <w:ind w:firstLine="720"/>
        <w:jc w:val="both"/>
        <w:rPr>
          <w:rFonts w:ascii="Calibri" w:hAnsi="Calibri"/>
        </w:rPr>
      </w:pPr>
      <w:r>
        <w:rPr>
          <w:rFonts w:ascii="Calibri" w:hAnsi="Calibri"/>
        </w:rPr>
        <w:t>Στη συνεδρίαση παρέστησαν</w:t>
      </w:r>
      <w:r w:rsidRPr="00052A8A">
        <w:rPr>
          <w:rFonts w:ascii="Calibri" w:hAnsi="Calibri"/>
        </w:rPr>
        <w:t xml:space="preserve"> ο </w:t>
      </w:r>
      <w:r>
        <w:rPr>
          <w:rFonts w:ascii="Calibri" w:hAnsi="Calibri"/>
        </w:rPr>
        <w:t xml:space="preserve">Υπουργός Οικονομικών, κ. Χρήστος Σταϊκούρας, ο </w:t>
      </w:r>
      <w:r w:rsidRPr="00052A8A">
        <w:rPr>
          <w:rFonts w:ascii="Calibri" w:hAnsi="Calibri"/>
        </w:rPr>
        <w:t>Υφυπουργός Οικονομ</w:t>
      </w:r>
      <w:r>
        <w:rPr>
          <w:rFonts w:ascii="Calibri" w:hAnsi="Calibri"/>
        </w:rPr>
        <w:t>ικών, κ. Απόστολος Βεσυρόπουλος</w:t>
      </w:r>
      <w:r w:rsidRPr="00052A8A">
        <w:rPr>
          <w:rFonts w:ascii="Calibri" w:hAnsi="Calibri"/>
        </w:rPr>
        <w:t>, καθώς και αρμόδιοι υπηρεσιακοί παράγοντες.</w:t>
      </w:r>
    </w:p>
    <w:p w:rsidR="00A93AB7" w:rsidRDefault="00873BED" w:rsidP="006F444D">
      <w:pPr>
        <w:spacing w:line="276" w:lineRule="auto"/>
        <w:ind w:firstLine="720"/>
        <w:jc w:val="both"/>
        <w:rPr>
          <w:rFonts w:ascii="Calibri" w:hAnsi="Calibri"/>
        </w:rPr>
      </w:pPr>
      <w:r w:rsidRPr="00052A8A">
        <w:rPr>
          <w:rFonts w:ascii="Calibri" w:hAnsi="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Pr="00131DFA">
        <w:rPr>
          <w:rFonts w:ascii="Calibri" w:hAnsi="Calibri"/>
        </w:rPr>
        <w:t xml:space="preserve"> </w:t>
      </w:r>
    </w:p>
    <w:p w:rsidR="00115F49" w:rsidRDefault="00873BED" w:rsidP="00115F49">
      <w:pPr>
        <w:spacing w:line="276" w:lineRule="auto"/>
        <w:ind w:firstLine="720"/>
        <w:jc w:val="both"/>
        <w:rPr>
          <w:rFonts w:ascii="Calibri" w:hAnsi="Calibri"/>
        </w:rPr>
      </w:pPr>
      <w:r w:rsidRPr="00052A8A">
        <w:rPr>
          <w:rFonts w:ascii="Calibri" w:hAnsi="Calibri"/>
        </w:rPr>
        <w:t xml:space="preserve">Παρόντες ήταν οι Βουλευτές </w:t>
      </w:r>
      <w:r w:rsidR="00A93AB7" w:rsidRPr="00052A8A">
        <w:rPr>
          <w:rFonts w:ascii="Calibri" w:hAnsi="Calibri"/>
        </w:rPr>
        <w:t>κ.κ.</w:t>
      </w:r>
      <w:r w:rsidRPr="00052A8A">
        <w:rPr>
          <w:rFonts w:ascii="Calibri" w:hAnsi="Calibri"/>
        </w:rPr>
        <w:t xml:space="preserve">: </w:t>
      </w:r>
      <w:r w:rsidR="00115F49" w:rsidRPr="00115F49">
        <w:rPr>
          <w:rFonts w:ascii="Calibri" w:hAnsi="Calibri"/>
        </w:rPr>
        <w:t>Αμανατίδης Γεώργιος, Αναστασιάδης Σάββας, Βλάχος Γεώργιος, Βολο</w:t>
      </w:r>
      <w:r w:rsidR="00115F49">
        <w:rPr>
          <w:rFonts w:ascii="Calibri" w:hAnsi="Calibri"/>
        </w:rPr>
        <w:t xml:space="preserve">υδάκης Μανούσος – Κωνσταντίνος, </w:t>
      </w:r>
      <w:r w:rsidR="00115F49" w:rsidRPr="00115F49">
        <w:rPr>
          <w:rFonts w:ascii="Calibri" w:hAnsi="Calibri"/>
        </w:rPr>
        <w:t>Δημοσχάκης Αναστάσιος, Ιατρίδη Τσαμπίκα (Μίκα)</w:t>
      </w:r>
      <w:r w:rsidR="00115F49">
        <w:rPr>
          <w:rFonts w:ascii="Calibri" w:hAnsi="Calibri"/>
        </w:rPr>
        <w:t xml:space="preserve">, </w:t>
      </w:r>
      <w:r w:rsidR="00115F49" w:rsidRPr="00115F49">
        <w:rPr>
          <w:rFonts w:ascii="Calibri" w:hAnsi="Calibri"/>
        </w:rPr>
        <w:t>Καλογιάννης Σταύρος, Καραγκούνης Κωνσταντίνος, Καράογλου Θεόδωρος, Καρασμάνης Γεώργιος, Κελέτσης Σταύρος</w:t>
      </w:r>
      <w:r w:rsidR="00115F49">
        <w:rPr>
          <w:rFonts w:ascii="Calibri" w:hAnsi="Calibri"/>
        </w:rPr>
        <w:t xml:space="preserve">, </w:t>
      </w:r>
      <w:r w:rsidR="00115F49" w:rsidRPr="00115F49">
        <w:rPr>
          <w:rFonts w:ascii="Calibri" w:hAnsi="Calibri"/>
        </w:rPr>
        <w:t xml:space="preserve">Κόνσολας Εμμανουήλ (Μάνος), Κοντογεώργος Κωνσταντίνος, Λεονταρίδης Θεόφιλος, Μάνη – Παπαδημητρίου Άννα, Μπούγας Ιωάννης, Μπουκώρος Χρήστος, Παπαδημητρίου Χαράλαμπος (Μπάμπης), Πασχαλίδης Ιωάννης, </w:t>
      </w:r>
      <w:r w:rsidR="00E64A55">
        <w:rPr>
          <w:rFonts w:ascii="Calibri" w:hAnsi="Calibri"/>
        </w:rPr>
        <w:t xml:space="preserve">Ρουσόπουλος Θεόδωρος (Θόδωρος), </w:t>
      </w:r>
      <w:r w:rsidR="00115F49" w:rsidRPr="00115F49">
        <w:rPr>
          <w:rFonts w:ascii="Calibri" w:hAnsi="Calibri"/>
        </w:rPr>
        <w:t>Σταμενίτης Διονύσιος, Τραγάκης Ιωάννης, Τσαβδαρίδης Λάζαρος, Υψηλάντης Βασίλειος – Νικόλαος, Φωτήλας Ιάσων, Αλεξιάδης Τρύφων, Αχτσιόγλου Ευτυχία, Γεροβασίλη Όλγα, Γκιόλας Ιωάννης, Δραγασάκης Ιωάννης, Ελευθεριάδου Σουλτάνα, Κόκκαλης Βασίλειος</w:t>
      </w:r>
      <w:r w:rsidR="00033D9A">
        <w:rPr>
          <w:rFonts w:ascii="Calibri" w:hAnsi="Calibri"/>
        </w:rPr>
        <w:t xml:space="preserve">, </w:t>
      </w:r>
      <w:r w:rsidR="00115F49" w:rsidRPr="00115F49">
        <w:rPr>
          <w:rFonts w:ascii="Calibri" w:hAnsi="Calibri"/>
        </w:rPr>
        <w:t>Παπαδόπουλος Αθανάσιος (Σάκης), Παπανάτσιου Αικατερίνη, Σαρακιώτης Ιωάννης, Παππάς Νικόλαος, Συρμαλένιος Νικόλαος, Ξενογιαννακοπούλου Μαρία – Ελίζα (Μαριλίζα)</w:t>
      </w:r>
      <w:r w:rsidR="00033D9A">
        <w:rPr>
          <w:rFonts w:ascii="Calibri" w:hAnsi="Calibri"/>
        </w:rPr>
        <w:t xml:space="preserve">, </w:t>
      </w:r>
      <w:r w:rsidR="00115F49" w:rsidRPr="00115F49">
        <w:rPr>
          <w:rFonts w:ascii="Calibri" w:hAnsi="Calibri"/>
        </w:rPr>
        <w:t>Φλαμπουράρης Αλέξανδρος</w:t>
      </w:r>
      <w:r w:rsidR="00033D9A">
        <w:rPr>
          <w:rFonts w:ascii="Calibri" w:hAnsi="Calibri"/>
        </w:rPr>
        <w:t xml:space="preserve">, </w:t>
      </w:r>
      <w:r w:rsidR="00115F49" w:rsidRPr="00115F49">
        <w:rPr>
          <w:rFonts w:ascii="Calibri" w:hAnsi="Calibri"/>
        </w:rPr>
        <w:t xml:space="preserve">Αρβανιτίδης Γεώργιος, Λοβέρδος Ανδρέας, Σκανδαλίδης Κωνσταντίνος, Δελής Ιωάννης, Κομνηνάκα </w:t>
      </w:r>
      <w:r w:rsidR="00115F49" w:rsidRPr="00115F49">
        <w:rPr>
          <w:rFonts w:ascii="Calibri" w:hAnsi="Calibri"/>
        </w:rPr>
        <w:lastRenderedPageBreak/>
        <w:t>Μαρία, Συντυχάκης Εμμανουήλ, Βιλιάρδος Βασίλειος, Χήτας Κωνσταντίνος, Αρσένης Κρίτων – Ηλίας</w:t>
      </w:r>
      <w:r w:rsidR="00B51BE3">
        <w:rPr>
          <w:rFonts w:ascii="Calibri" w:hAnsi="Calibri"/>
        </w:rPr>
        <w:t xml:space="preserve"> </w:t>
      </w:r>
      <w:r w:rsidR="00115F49" w:rsidRPr="00115F49">
        <w:rPr>
          <w:rFonts w:ascii="Calibri" w:hAnsi="Calibri"/>
        </w:rPr>
        <w:t>και Κουρουμπλής Παναγιώτης.</w:t>
      </w:r>
    </w:p>
    <w:p w:rsidR="00873BED" w:rsidRDefault="00873BED" w:rsidP="00115F49">
      <w:pPr>
        <w:spacing w:line="276" w:lineRule="auto"/>
        <w:ind w:firstLine="720"/>
        <w:jc w:val="both"/>
        <w:rPr>
          <w:rFonts w:ascii="Calibri" w:hAnsi="Calibri"/>
        </w:rPr>
      </w:pPr>
      <w:r w:rsidRPr="00495B93">
        <w:rPr>
          <w:rFonts w:ascii="Calibri" w:hAnsi="Calibri"/>
          <w:b/>
        </w:rPr>
        <w:t>ΣΤΑΥΡΟΣ ΚΑΛΟΓΙΑΝΝΗΣ (Πρόεδρος της Επιτροπής):</w:t>
      </w:r>
      <w:r w:rsidRPr="00052A8A">
        <w:rPr>
          <w:rFonts w:ascii="Calibri" w:hAnsi="Calibri"/>
        </w:rPr>
        <w:t xml:space="preserve"> Κυρίες και κύριοι συνάδελφοι, αρχίζει η συνεδρίαση της Διαρκούς Επιτροπής Οικονομικών Υποθέσεων με θέμα ημερήσιας διάταξης τη συνέχιση της επεξεργασίας και εξέτασης του σχεδίου νό</w:t>
      </w:r>
      <w:r w:rsidR="004531C3">
        <w:rPr>
          <w:rFonts w:ascii="Calibri" w:hAnsi="Calibri"/>
        </w:rPr>
        <w:t xml:space="preserve">μου του Υπουργείου Οικονομικών: </w:t>
      </w:r>
      <w:r w:rsidR="004531C3" w:rsidRPr="004531C3">
        <w:rPr>
          <w:rFonts w:ascii="Calibri" w:hAnsi="Calibri"/>
          <w:bCs/>
        </w:rPr>
        <w:t>«Εταιρική διακυβέρνηση των Ανωνύμων Εταιρειών του Δημοσίου και των λοιπών θυγατρικών της Ελληνικής Εταιρείας Συμμετοχών και Περιουσίας, διαχείριση συμμετοχών του Δημοσίου σε ανώνυμες εταιρείες και ρυθμίσεις για την Ελληνική Εταιρεία Συμμετοχών και Περιουσίας, αξιολόγηση της έναντι του Δημοσίου φερεγγυότητας και πιστοληπτικής ικανότητας φυσικών και νομικών προσώπων και σύσταση Ανεξάρτητης Αρχής Πιστοληπτικής Αξιολόγησης, ίδρυση και λειτουργία Κεντρικού Μητρώου Πιστώσεων, Συμπληρωματικός Κρατικός Προϋπολογισμός οικονομικού έτους 2022 και λοιπές διατάξεις οικονομικού και αναπτυξιακού χαρακτήρα»</w:t>
      </w:r>
      <w:r w:rsidR="004531C3">
        <w:rPr>
          <w:rFonts w:ascii="Calibri" w:hAnsi="Calibri"/>
          <w:bCs/>
        </w:rPr>
        <w:t>.</w:t>
      </w:r>
      <w:r w:rsidR="004531C3">
        <w:rPr>
          <w:rFonts w:ascii="Calibri" w:hAnsi="Calibri"/>
        </w:rPr>
        <w:t xml:space="preserve"> </w:t>
      </w:r>
      <w:r w:rsidRPr="0025021A">
        <w:rPr>
          <w:rFonts w:ascii="Calibri" w:hAnsi="Calibri"/>
        </w:rPr>
        <w:t>Είμαστε στην τέταρτη συνεδρίαση</w:t>
      </w:r>
      <w:r>
        <w:rPr>
          <w:rFonts w:ascii="Calibri" w:hAnsi="Calibri"/>
        </w:rPr>
        <w:t>,</w:t>
      </w:r>
      <w:r w:rsidRPr="0025021A">
        <w:rPr>
          <w:rFonts w:ascii="Calibri" w:hAnsi="Calibri"/>
        </w:rPr>
        <w:t xml:space="preserve"> στη δεύτερη ανάγνωση</w:t>
      </w:r>
      <w:r w:rsidR="004531C3">
        <w:rPr>
          <w:rFonts w:ascii="Calibri" w:hAnsi="Calibri"/>
        </w:rPr>
        <w:t>,</w:t>
      </w:r>
      <w:r w:rsidRPr="0025021A">
        <w:rPr>
          <w:rFonts w:ascii="Calibri" w:hAnsi="Calibri"/>
        </w:rPr>
        <w:t xml:space="preserve"> δηλαδή</w:t>
      </w:r>
      <w:r w:rsidR="004531C3">
        <w:rPr>
          <w:rFonts w:ascii="Calibri" w:hAnsi="Calibri"/>
        </w:rPr>
        <w:t>,</w:t>
      </w:r>
      <w:r w:rsidRPr="0025021A">
        <w:rPr>
          <w:rFonts w:ascii="Calibri" w:hAnsi="Calibri"/>
        </w:rPr>
        <w:t xml:space="preserve"> του νομοσχεδίου</w:t>
      </w:r>
      <w:r>
        <w:rPr>
          <w:rFonts w:ascii="Calibri" w:hAnsi="Calibri"/>
        </w:rPr>
        <w:t>.</w:t>
      </w:r>
    </w:p>
    <w:p w:rsidR="00873BED" w:rsidRDefault="00873BED" w:rsidP="000C7F35">
      <w:pPr>
        <w:spacing w:line="276" w:lineRule="auto"/>
        <w:ind w:firstLine="720"/>
        <w:jc w:val="both"/>
        <w:rPr>
          <w:rFonts w:ascii="Calibri" w:hAnsi="Calibri"/>
        </w:rPr>
      </w:pPr>
      <w:r>
        <w:rPr>
          <w:rFonts w:ascii="Calibri" w:hAnsi="Calibri"/>
        </w:rPr>
        <w:t>Θα ξεκινήσουμε με τον Εισηγητή της Π</w:t>
      </w:r>
      <w:r w:rsidRPr="0025021A">
        <w:rPr>
          <w:rFonts w:ascii="Calibri" w:hAnsi="Calibri"/>
        </w:rPr>
        <w:t>λειοψηφίας</w:t>
      </w:r>
      <w:r>
        <w:rPr>
          <w:rFonts w:ascii="Calibri" w:hAnsi="Calibri"/>
        </w:rPr>
        <w:t>, τον</w:t>
      </w:r>
      <w:r w:rsidRPr="0025021A">
        <w:rPr>
          <w:rFonts w:ascii="Calibri" w:hAnsi="Calibri"/>
        </w:rPr>
        <w:t xml:space="preserve"> κ</w:t>
      </w:r>
      <w:r>
        <w:rPr>
          <w:rFonts w:ascii="Calibri" w:hAnsi="Calibri"/>
        </w:rPr>
        <w:t>. Ε</w:t>
      </w:r>
      <w:r w:rsidRPr="0025021A">
        <w:rPr>
          <w:rFonts w:ascii="Calibri" w:hAnsi="Calibri"/>
        </w:rPr>
        <w:t xml:space="preserve">μμανουήλ </w:t>
      </w:r>
      <w:r>
        <w:rPr>
          <w:rFonts w:ascii="Calibri" w:hAnsi="Calibri"/>
        </w:rPr>
        <w:t>Κόνσολα. Κύριε Κόνσολα, έχετε</w:t>
      </w:r>
      <w:r w:rsidRPr="0025021A">
        <w:rPr>
          <w:rFonts w:ascii="Calibri" w:hAnsi="Calibri"/>
        </w:rPr>
        <w:t xml:space="preserve"> το</w:t>
      </w:r>
      <w:r w:rsidR="004531C3">
        <w:rPr>
          <w:rFonts w:ascii="Calibri" w:hAnsi="Calibri"/>
        </w:rPr>
        <w:t xml:space="preserve"> </w:t>
      </w:r>
      <w:r w:rsidRPr="0025021A">
        <w:rPr>
          <w:rFonts w:ascii="Calibri" w:hAnsi="Calibri"/>
        </w:rPr>
        <w:t>λόγο</w:t>
      </w:r>
      <w:r>
        <w:rPr>
          <w:rFonts w:ascii="Calibri" w:hAnsi="Calibri"/>
        </w:rPr>
        <w:t>.</w:t>
      </w:r>
    </w:p>
    <w:p w:rsidR="00873BED" w:rsidRDefault="00873BED" w:rsidP="000C7F35">
      <w:pPr>
        <w:spacing w:line="276" w:lineRule="auto"/>
        <w:ind w:firstLine="720"/>
        <w:jc w:val="both"/>
        <w:rPr>
          <w:rFonts w:ascii="Calibri" w:hAnsi="Calibri"/>
        </w:rPr>
      </w:pPr>
      <w:r>
        <w:rPr>
          <w:rFonts w:ascii="Calibri" w:hAnsi="Calibri"/>
          <w:b/>
        </w:rPr>
        <w:t>ΕΜΜΑΝΟΥΗΛ (ΜΑΝΟΣ) ΚΟΝΣΟΛΑΣ (Εισηγητής της Πλειοψηφίας):</w:t>
      </w:r>
      <w:r w:rsidRPr="0025021A">
        <w:rPr>
          <w:rFonts w:ascii="Calibri" w:hAnsi="Calibri"/>
        </w:rPr>
        <w:t xml:space="preserve"> </w:t>
      </w:r>
      <w:r>
        <w:rPr>
          <w:rFonts w:ascii="Calibri" w:hAnsi="Calibri"/>
        </w:rPr>
        <w:t>Καλημέρα, κ. Πρόεδρε, ε</w:t>
      </w:r>
      <w:r w:rsidRPr="0025021A">
        <w:rPr>
          <w:rFonts w:ascii="Calibri" w:hAnsi="Calibri"/>
        </w:rPr>
        <w:t>υχαριστώ πολύ</w:t>
      </w:r>
      <w:r>
        <w:rPr>
          <w:rFonts w:ascii="Calibri" w:hAnsi="Calibri"/>
        </w:rPr>
        <w:t>.</w:t>
      </w:r>
    </w:p>
    <w:p w:rsidR="00873BED" w:rsidRDefault="00873BED" w:rsidP="000C7F35">
      <w:pPr>
        <w:spacing w:line="276" w:lineRule="auto"/>
        <w:ind w:firstLine="720"/>
        <w:jc w:val="both"/>
        <w:rPr>
          <w:rFonts w:ascii="Calibri" w:hAnsi="Calibri"/>
        </w:rPr>
      </w:pPr>
      <w:r>
        <w:rPr>
          <w:rFonts w:ascii="Calibri" w:hAnsi="Calibri"/>
        </w:rPr>
        <w:t>Κύριε Υ</w:t>
      </w:r>
      <w:r w:rsidRPr="0025021A">
        <w:rPr>
          <w:rFonts w:ascii="Calibri" w:hAnsi="Calibri"/>
        </w:rPr>
        <w:t>πουργέ</w:t>
      </w:r>
      <w:r>
        <w:rPr>
          <w:rFonts w:ascii="Calibri" w:hAnsi="Calibri"/>
        </w:rPr>
        <w:t>, κυρίες και κύριοι βουλευτές, χ</w:t>
      </w:r>
      <w:r w:rsidRPr="0025021A">
        <w:rPr>
          <w:rFonts w:ascii="Calibri" w:hAnsi="Calibri"/>
        </w:rPr>
        <w:t>θες έγινε μια ουσιαστική συζήτηση</w:t>
      </w:r>
      <w:r>
        <w:rPr>
          <w:rFonts w:ascii="Calibri" w:hAnsi="Calibri"/>
        </w:rPr>
        <w:t>,</w:t>
      </w:r>
      <w:r w:rsidR="0013309E">
        <w:rPr>
          <w:rFonts w:ascii="Calibri" w:hAnsi="Calibri"/>
        </w:rPr>
        <w:t xml:space="preserve"> τόσο κατά τη διάρκεια της δ</w:t>
      </w:r>
      <w:r w:rsidRPr="0025021A">
        <w:rPr>
          <w:rFonts w:ascii="Calibri" w:hAnsi="Calibri"/>
        </w:rPr>
        <w:t>ιαβούλευσης και τη</w:t>
      </w:r>
      <w:r>
        <w:rPr>
          <w:rFonts w:ascii="Calibri" w:hAnsi="Calibri"/>
        </w:rPr>
        <w:t>ς</w:t>
      </w:r>
      <w:r w:rsidRPr="0025021A">
        <w:rPr>
          <w:rFonts w:ascii="Calibri" w:hAnsi="Calibri"/>
        </w:rPr>
        <w:t xml:space="preserve"> συζήτηση</w:t>
      </w:r>
      <w:r>
        <w:rPr>
          <w:rFonts w:ascii="Calibri" w:hAnsi="Calibri"/>
        </w:rPr>
        <w:t>ς</w:t>
      </w:r>
      <w:r w:rsidR="0013309E">
        <w:rPr>
          <w:rFonts w:ascii="Calibri" w:hAnsi="Calibri"/>
        </w:rPr>
        <w:t xml:space="preserve"> με τους εκπροσώπους των Φ</w:t>
      </w:r>
      <w:r>
        <w:rPr>
          <w:rFonts w:ascii="Calibri" w:hAnsi="Calibri"/>
        </w:rPr>
        <w:t>ορέων</w:t>
      </w:r>
      <w:r w:rsidR="0013309E">
        <w:rPr>
          <w:rFonts w:ascii="Calibri" w:hAnsi="Calibri"/>
        </w:rPr>
        <w:t>,</w:t>
      </w:r>
      <w:r>
        <w:rPr>
          <w:rFonts w:ascii="Calibri" w:hAnsi="Calibri"/>
        </w:rPr>
        <w:t xml:space="preserve"> όσο και στη συζήτηση της Ε</w:t>
      </w:r>
      <w:r w:rsidRPr="0025021A">
        <w:rPr>
          <w:rFonts w:ascii="Calibri" w:hAnsi="Calibri"/>
        </w:rPr>
        <w:t>πιτροπής</w:t>
      </w:r>
      <w:r w:rsidR="0013309E">
        <w:rPr>
          <w:rFonts w:ascii="Calibri" w:hAnsi="Calibri"/>
        </w:rPr>
        <w:t>,</w:t>
      </w:r>
      <w:r w:rsidRPr="0025021A">
        <w:rPr>
          <w:rFonts w:ascii="Calibri" w:hAnsi="Calibri"/>
        </w:rPr>
        <w:t xml:space="preserve"> που αφορούσε την κατ</w:t>
      </w:r>
      <w:r>
        <w:rPr>
          <w:rFonts w:ascii="Calibri" w:hAnsi="Calibri"/>
        </w:rPr>
        <w:t>’ άρθρον συζήτηση</w:t>
      </w:r>
      <w:r w:rsidR="0013309E">
        <w:rPr>
          <w:rFonts w:ascii="Calibri" w:hAnsi="Calibri"/>
        </w:rPr>
        <w:t xml:space="preserve">. </w:t>
      </w:r>
      <w:r w:rsidRPr="0025021A">
        <w:rPr>
          <w:rFonts w:ascii="Calibri" w:hAnsi="Calibri"/>
        </w:rPr>
        <w:t>Σήμερα</w:t>
      </w:r>
      <w:r>
        <w:rPr>
          <w:rFonts w:ascii="Calibri" w:hAnsi="Calibri"/>
        </w:rPr>
        <w:t>,</w:t>
      </w:r>
      <w:r w:rsidRPr="0025021A">
        <w:rPr>
          <w:rFonts w:ascii="Calibri" w:hAnsi="Calibri"/>
        </w:rPr>
        <w:t xml:space="preserve"> λοιπόν</w:t>
      </w:r>
      <w:r>
        <w:rPr>
          <w:rFonts w:ascii="Calibri" w:hAnsi="Calibri"/>
        </w:rPr>
        <w:t>,</w:t>
      </w:r>
      <w:r w:rsidRPr="0025021A">
        <w:rPr>
          <w:rFonts w:ascii="Calibri" w:hAnsi="Calibri"/>
        </w:rPr>
        <w:t xml:space="preserve"> δίνεται η ευκαιρία</w:t>
      </w:r>
      <w:r w:rsidR="0013309E">
        <w:rPr>
          <w:rFonts w:ascii="Calibri" w:hAnsi="Calibri"/>
        </w:rPr>
        <w:t>,</w:t>
      </w:r>
      <w:r w:rsidRPr="0025021A">
        <w:rPr>
          <w:rFonts w:ascii="Calibri" w:hAnsi="Calibri"/>
        </w:rPr>
        <w:t xml:space="preserve"> ά</w:t>
      </w:r>
      <w:r>
        <w:rPr>
          <w:rFonts w:ascii="Calibri" w:hAnsi="Calibri"/>
        </w:rPr>
        <w:t>λλη μια φορά</w:t>
      </w:r>
      <w:r w:rsidR="0013309E">
        <w:rPr>
          <w:rFonts w:ascii="Calibri" w:hAnsi="Calibri"/>
        </w:rPr>
        <w:t>,</w:t>
      </w:r>
      <w:r>
        <w:rPr>
          <w:rFonts w:ascii="Calibri" w:hAnsi="Calibri"/>
        </w:rPr>
        <w:t xml:space="preserve"> να επικαιροποιήσουμε</w:t>
      </w:r>
      <w:r w:rsidR="0013309E">
        <w:rPr>
          <w:rFonts w:ascii="Calibri" w:hAnsi="Calibri"/>
        </w:rPr>
        <w:t xml:space="preserve"> αυτήν </w:t>
      </w:r>
      <w:r w:rsidRPr="0025021A">
        <w:rPr>
          <w:rFonts w:ascii="Calibri" w:hAnsi="Calibri"/>
        </w:rPr>
        <w:t>τη συζήτηση</w:t>
      </w:r>
      <w:r w:rsidR="0013309E">
        <w:rPr>
          <w:rFonts w:ascii="Calibri" w:hAnsi="Calibri"/>
        </w:rPr>
        <w:t>,</w:t>
      </w:r>
      <w:r w:rsidRPr="0025021A">
        <w:rPr>
          <w:rFonts w:ascii="Calibri" w:hAnsi="Calibri"/>
        </w:rPr>
        <w:t xml:space="preserve"> με αφορμή την κατάθεση του νομοσχεδίου του Υπουργείου Οικονομικών</w:t>
      </w:r>
      <w:r>
        <w:rPr>
          <w:rFonts w:ascii="Calibri" w:hAnsi="Calibri"/>
        </w:rPr>
        <w:t>,</w:t>
      </w:r>
      <w:r w:rsidRPr="0025021A">
        <w:rPr>
          <w:rFonts w:ascii="Calibri" w:hAnsi="Calibri"/>
        </w:rPr>
        <w:t xml:space="preserve"> όπου μέσα από τις ρυθμίσεις δημιουργεί την κινητικότητα που χρειάζεται στην παραγωγική διαδικασία της χώρας</w:t>
      </w:r>
      <w:r>
        <w:rPr>
          <w:rFonts w:ascii="Calibri" w:hAnsi="Calibri"/>
        </w:rPr>
        <w:t>,</w:t>
      </w:r>
      <w:r w:rsidRPr="0025021A">
        <w:rPr>
          <w:rFonts w:ascii="Calibri" w:hAnsi="Calibri"/>
        </w:rPr>
        <w:t xml:space="preserve"> ώστε να υπάρξει άμβλυνση των παθογενειών και να δημιουργηθεί ένα νέο </w:t>
      </w:r>
      <w:r>
        <w:rPr>
          <w:rFonts w:ascii="Calibri" w:hAnsi="Calibri"/>
        </w:rPr>
        <w:t xml:space="preserve">αναπτυξιακό </w:t>
      </w:r>
      <w:r w:rsidRPr="0025021A">
        <w:rPr>
          <w:rFonts w:ascii="Calibri" w:hAnsi="Calibri"/>
        </w:rPr>
        <w:t xml:space="preserve">πλαίσιο </w:t>
      </w:r>
      <w:r>
        <w:rPr>
          <w:rFonts w:ascii="Calibri" w:hAnsi="Calibri"/>
        </w:rPr>
        <w:t>για τη χώρα</w:t>
      </w:r>
      <w:r w:rsidRPr="0025021A">
        <w:rPr>
          <w:rFonts w:ascii="Calibri" w:hAnsi="Calibri"/>
        </w:rPr>
        <w:t xml:space="preserve">. </w:t>
      </w:r>
    </w:p>
    <w:p w:rsidR="00873BED" w:rsidRPr="0025021A" w:rsidRDefault="00873BED" w:rsidP="000C7F35">
      <w:pPr>
        <w:spacing w:line="276" w:lineRule="auto"/>
        <w:ind w:firstLine="720"/>
        <w:jc w:val="both"/>
        <w:rPr>
          <w:rFonts w:ascii="Calibri" w:hAnsi="Calibri"/>
          <w:b/>
        </w:rPr>
      </w:pPr>
      <w:r>
        <w:rPr>
          <w:rFonts w:ascii="Calibri" w:hAnsi="Calibri"/>
        </w:rPr>
        <w:t>Ο Υ</w:t>
      </w:r>
      <w:r w:rsidRPr="0025021A">
        <w:rPr>
          <w:rFonts w:ascii="Calibri" w:hAnsi="Calibri"/>
        </w:rPr>
        <w:t>φυπουργός</w:t>
      </w:r>
      <w:r>
        <w:rPr>
          <w:rFonts w:ascii="Calibri" w:hAnsi="Calibri"/>
        </w:rPr>
        <w:t>, ο κ. Βε</w:t>
      </w:r>
      <w:r w:rsidRPr="0025021A">
        <w:rPr>
          <w:rFonts w:ascii="Calibri" w:hAnsi="Calibri"/>
        </w:rPr>
        <w:t>σ</w:t>
      </w:r>
      <w:r w:rsidR="002938B0">
        <w:rPr>
          <w:rFonts w:ascii="Calibri" w:hAnsi="Calibri"/>
        </w:rPr>
        <w:t>υρόπουλος, όσο κ</w:t>
      </w:r>
      <w:r>
        <w:rPr>
          <w:rFonts w:ascii="Calibri" w:hAnsi="Calibri"/>
        </w:rPr>
        <w:t>ι ο Υπουργός, ο κ</w:t>
      </w:r>
      <w:r w:rsidRPr="0025021A">
        <w:rPr>
          <w:rFonts w:ascii="Calibri" w:hAnsi="Calibri"/>
        </w:rPr>
        <w:t>. Σταϊκούρας</w:t>
      </w:r>
      <w:r>
        <w:rPr>
          <w:rFonts w:ascii="Calibri" w:hAnsi="Calibri"/>
        </w:rPr>
        <w:t>,</w:t>
      </w:r>
      <w:r w:rsidRPr="0025021A">
        <w:rPr>
          <w:rFonts w:ascii="Calibri" w:hAnsi="Calibri"/>
        </w:rPr>
        <w:t xml:space="preserve"> κατέθεσαν τα επιχειρήματά τους και α</w:t>
      </w:r>
      <w:r w:rsidR="002938B0">
        <w:rPr>
          <w:rFonts w:ascii="Calibri" w:hAnsi="Calibri"/>
        </w:rPr>
        <w:t>πάντησαν στους εκπροσώπους των Φ</w:t>
      </w:r>
      <w:r w:rsidRPr="0025021A">
        <w:rPr>
          <w:rFonts w:ascii="Calibri" w:hAnsi="Calibri"/>
        </w:rPr>
        <w:t>ορέων με πειστικά τεκμήρια</w:t>
      </w:r>
      <w:r>
        <w:rPr>
          <w:rFonts w:ascii="Calibri" w:hAnsi="Calibri"/>
        </w:rPr>
        <w:t>,</w:t>
      </w:r>
      <w:r w:rsidRPr="0025021A">
        <w:rPr>
          <w:rFonts w:ascii="Calibri" w:hAnsi="Calibri"/>
        </w:rPr>
        <w:t xml:space="preserve"> προκειμένου να </w:t>
      </w:r>
      <w:r w:rsidR="002938B0">
        <w:rPr>
          <w:rFonts w:ascii="Calibri" w:hAnsi="Calibri"/>
        </w:rPr>
        <w:t>πειστούν κ</w:t>
      </w:r>
      <w:r>
        <w:rPr>
          <w:rFonts w:ascii="Calibri" w:hAnsi="Calibri"/>
        </w:rPr>
        <w:t>ι οι συνάδελφοι της Αξιωματικής Α</w:t>
      </w:r>
      <w:r w:rsidRPr="0025021A">
        <w:rPr>
          <w:rFonts w:ascii="Calibri" w:hAnsi="Calibri"/>
        </w:rPr>
        <w:t>ντιπολίτευσης</w:t>
      </w:r>
      <w:r>
        <w:rPr>
          <w:rFonts w:ascii="Calibri" w:hAnsi="Calibri"/>
        </w:rPr>
        <w:t>, αλλά και της Α</w:t>
      </w:r>
      <w:r w:rsidRPr="0025021A">
        <w:rPr>
          <w:rFonts w:ascii="Calibri" w:hAnsi="Calibri"/>
        </w:rPr>
        <w:t>ντιπολίτευσης</w:t>
      </w:r>
      <w:r>
        <w:rPr>
          <w:rFonts w:ascii="Calibri" w:hAnsi="Calibri"/>
        </w:rPr>
        <w:t>,</w:t>
      </w:r>
      <w:r w:rsidRPr="0025021A">
        <w:rPr>
          <w:rFonts w:ascii="Calibri" w:hAnsi="Calibri"/>
        </w:rPr>
        <w:t xml:space="preserve"> ότι αυτό το νομοσχέδιο έχει ρυθμίσεις για το μέλλον</w:t>
      </w:r>
      <w:r>
        <w:rPr>
          <w:rFonts w:ascii="Calibri" w:hAnsi="Calibri"/>
        </w:rPr>
        <w:t>,</w:t>
      </w:r>
      <w:r w:rsidRPr="0025021A">
        <w:rPr>
          <w:rFonts w:ascii="Calibri" w:hAnsi="Calibri"/>
        </w:rPr>
        <w:t xml:space="preserve"> ρυθμίσεις που χρειάζεται η ελληνική κοινωνία</w:t>
      </w:r>
      <w:r>
        <w:rPr>
          <w:rFonts w:ascii="Calibri" w:hAnsi="Calibri"/>
        </w:rPr>
        <w:t>.</w:t>
      </w:r>
    </w:p>
    <w:p w:rsidR="00873BED" w:rsidRDefault="00873BED" w:rsidP="003B31D6">
      <w:pPr>
        <w:spacing w:line="276" w:lineRule="auto"/>
        <w:rPr>
          <w:rFonts w:ascii="Calibri" w:hAnsi="Calibri"/>
        </w:rPr>
      </w:pPr>
    </w:p>
    <w:p w:rsidR="00873BED" w:rsidRDefault="00873BED" w:rsidP="00E12505">
      <w:pPr>
        <w:spacing w:line="276" w:lineRule="auto"/>
        <w:ind w:firstLine="720"/>
        <w:jc w:val="both"/>
        <w:rPr>
          <w:rFonts w:cstheme="minorHAnsi"/>
        </w:rPr>
      </w:pPr>
      <w:r>
        <w:rPr>
          <w:rFonts w:cstheme="minorHAnsi"/>
        </w:rPr>
        <w:t>Π</w:t>
      </w:r>
      <w:r w:rsidRPr="005C1002">
        <w:rPr>
          <w:rFonts w:cstheme="minorHAnsi"/>
        </w:rPr>
        <w:t>ιστεύω ότι τόσο την προηγούμενη εβδομάδα</w:t>
      </w:r>
      <w:r w:rsidR="007D596A">
        <w:rPr>
          <w:rFonts w:cstheme="minorHAnsi"/>
        </w:rPr>
        <w:t>,</w:t>
      </w:r>
      <w:r w:rsidRPr="005C1002">
        <w:rPr>
          <w:rFonts w:cstheme="minorHAnsi"/>
        </w:rPr>
        <w:t xml:space="preserve"> όσο και αυτές τις δύο ημέρες</w:t>
      </w:r>
      <w:r>
        <w:rPr>
          <w:rFonts w:cstheme="minorHAnsi"/>
        </w:rPr>
        <w:t>, κύριε Π</w:t>
      </w:r>
      <w:r w:rsidRPr="005C1002">
        <w:rPr>
          <w:rFonts w:cstheme="minorHAnsi"/>
        </w:rPr>
        <w:t>ρόεδρε</w:t>
      </w:r>
      <w:r>
        <w:rPr>
          <w:rFonts w:cstheme="minorHAnsi"/>
        </w:rPr>
        <w:t>,</w:t>
      </w:r>
      <w:r w:rsidRPr="005C1002">
        <w:rPr>
          <w:rFonts w:cstheme="minorHAnsi"/>
        </w:rPr>
        <w:t xml:space="preserve"> έγινε μια ουσιαστική και διεξοδική συζήτηση για το περιεχόμενο του νομοσχεδίου</w:t>
      </w:r>
      <w:r>
        <w:rPr>
          <w:rFonts w:cstheme="minorHAnsi"/>
        </w:rPr>
        <w:t>, α</w:t>
      </w:r>
      <w:r w:rsidRPr="005C1002">
        <w:rPr>
          <w:rFonts w:cstheme="minorHAnsi"/>
        </w:rPr>
        <w:t>πό το σύνολο των εκπροσώπων των κομμάτων</w:t>
      </w:r>
      <w:r w:rsidR="007D596A">
        <w:rPr>
          <w:rFonts w:cstheme="minorHAnsi"/>
        </w:rPr>
        <w:t>,</w:t>
      </w:r>
      <w:r w:rsidRPr="005C1002">
        <w:rPr>
          <w:rFonts w:cstheme="minorHAnsi"/>
        </w:rPr>
        <w:t xml:space="preserve"> ανεξαρτήτως εάν διαφωνούν με κάποιες από αυτές τις ρυθμίσεις ή αν συμφωνούν με κάποιες από </w:t>
      </w:r>
      <w:r>
        <w:rPr>
          <w:rFonts w:cstheme="minorHAnsi"/>
        </w:rPr>
        <w:t xml:space="preserve">αυτές </w:t>
      </w:r>
      <w:r w:rsidRPr="005C1002">
        <w:rPr>
          <w:rFonts w:cstheme="minorHAnsi"/>
        </w:rPr>
        <w:t>τις ρυθμίσεις</w:t>
      </w:r>
      <w:r>
        <w:rPr>
          <w:rFonts w:cstheme="minorHAnsi"/>
        </w:rPr>
        <w:t>.</w:t>
      </w:r>
      <w:r w:rsidRPr="005C1002">
        <w:rPr>
          <w:rFonts w:cstheme="minorHAnsi"/>
        </w:rPr>
        <w:t xml:space="preserve"> Εξάλλου</w:t>
      </w:r>
      <w:r w:rsidR="007D596A">
        <w:rPr>
          <w:rFonts w:cstheme="minorHAnsi"/>
        </w:rPr>
        <w:t>,</w:t>
      </w:r>
      <w:r w:rsidRPr="005C1002">
        <w:rPr>
          <w:rFonts w:cstheme="minorHAnsi"/>
        </w:rPr>
        <w:t xml:space="preserve"> προάγεται ο δημόσιος διάλογος και </w:t>
      </w:r>
      <w:r>
        <w:rPr>
          <w:rFonts w:cstheme="minorHAnsi"/>
        </w:rPr>
        <w:t xml:space="preserve">ο κοινοβουλευτικός </w:t>
      </w:r>
      <w:r w:rsidRPr="005C1002">
        <w:rPr>
          <w:rFonts w:cstheme="minorHAnsi"/>
        </w:rPr>
        <w:t>διάλογος</w:t>
      </w:r>
      <w:r w:rsidR="007D596A">
        <w:rPr>
          <w:rFonts w:cstheme="minorHAnsi"/>
        </w:rPr>
        <w:t>,</w:t>
      </w:r>
      <w:r w:rsidRPr="005C1002">
        <w:rPr>
          <w:rFonts w:cstheme="minorHAnsi"/>
        </w:rPr>
        <w:t xml:space="preserve"> προκειμένου να υπάρχουν στην πορεία του χρόνου ακόμα περισσότερες ρυθμίσεις που προβλέπουν αυτή</w:t>
      </w:r>
      <w:r w:rsidR="007D596A">
        <w:rPr>
          <w:rFonts w:cstheme="minorHAnsi"/>
        </w:rPr>
        <w:t>ν</w:t>
      </w:r>
      <w:r w:rsidRPr="005C1002">
        <w:rPr>
          <w:rFonts w:cstheme="minorHAnsi"/>
        </w:rPr>
        <w:t xml:space="preserve"> τη φιλοσοφία του νομοσχεδίου που έχει τεκμηριωθεί από την ηγεσία και δεν συμμερίζομαι την ιδέα και την πρόταση μερίδα</w:t>
      </w:r>
      <w:r>
        <w:rPr>
          <w:rFonts w:cstheme="minorHAnsi"/>
        </w:rPr>
        <w:t>ς</w:t>
      </w:r>
      <w:r w:rsidRPr="005C1002">
        <w:rPr>
          <w:rFonts w:cstheme="minorHAnsi"/>
        </w:rPr>
        <w:t xml:space="preserve"> βουλευτών και εκπροσώπων των κομμάτων</w:t>
      </w:r>
      <w:r w:rsidR="00987426">
        <w:rPr>
          <w:rFonts w:cstheme="minorHAnsi"/>
        </w:rPr>
        <w:t>,</w:t>
      </w:r>
      <w:r w:rsidRPr="005C1002">
        <w:rPr>
          <w:rFonts w:cstheme="minorHAnsi"/>
        </w:rPr>
        <w:t xml:space="preserve"> ότι δεν υπάρχει στόχευση σ</w:t>
      </w:r>
      <w:r>
        <w:rPr>
          <w:rFonts w:cstheme="minorHAnsi"/>
        </w:rPr>
        <w:t>ε αυ</w:t>
      </w:r>
      <w:r w:rsidRPr="005C1002">
        <w:rPr>
          <w:rFonts w:cstheme="minorHAnsi"/>
        </w:rPr>
        <w:t xml:space="preserve">τό </w:t>
      </w:r>
      <w:r>
        <w:rPr>
          <w:rFonts w:cstheme="minorHAnsi"/>
        </w:rPr>
        <w:t xml:space="preserve">το </w:t>
      </w:r>
      <w:r w:rsidRPr="005C1002">
        <w:rPr>
          <w:rFonts w:cstheme="minorHAnsi"/>
        </w:rPr>
        <w:t>νομοσχέδιο</w:t>
      </w:r>
      <w:r>
        <w:rPr>
          <w:rFonts w:cstheme="minorHAnsi"/>
        </w:rPr>
        <w:t>.</w:t>
      </w:r>
      <w:r w:rsidRPr="005C1002">
        <w:rPr>
          <w:rFonts w:cstheme="minorHAnsi"/>
        </w:rPr>
        <w:t xml:space="preserve"> Αντιθέτως</w:t>
      </w:r>
      <w:r w:rsidR="00987426">
        <w:rPr>
          <w:rFonts w:cstheme="minorHAnsi"/>
        </w:rPr>
        <w:t>,</w:t>
      </w:r>
      <w:r w:rsidRPr="005C1002">
        <w:rPr>
          <w:rFonts w:cstheme="minorHAnsi"/>
        </w:rPr>
        <w:t xml:space="preserve"> οι πέντε πυλώνες του νομοσχεδίου δημιουργούν </w:t>
      </w:r>
      <w:r>
        <w:rPr>
          <w:rFonts w:cstheme="minorHAnsi"/>
        </w:rPr>
        <w:t xml:space="preserve">εκείνες τις </w:t>
      </w:r>
      <w:r w:rsidRPr="005C1002">
        <w:rPr>
          <w:rFonts w:cstheme="minorHAnsi"/>
        </w:rPr>
        <w:t>προϋποθέσεις</w:t>
      </w:r>
      <w:r w:rsidR="00987426">
        <w:rPr>
          <w:rFonts w:cstheme="minorHAnsi"/>
        </w:rPr>
        <w:t>,</w:t>
      </w:r>
      <w:r w:rsidRPr="005C1002">
        <w:rPr>
          <w:rFonts w:cstheme="minorHAnsi"/>
        </w:rPr>
        <w:t xml:space="preserve"> προκειμένου ν</w:t>
      </w:r>
      <w:r>
        <w:rPr>
          <w:rFonts w:cstheme="minorHAnsi"/>
        </w:rPr>
        <w:t>α υπάρχει μια διακυβέρνηση των Ανωνύμων Ε</w:t>
      </w:r>
      <w:r w:rsidR="00987426">
        <w:rPr>
          <w:rFonts w:cstheme="minorHAnsi"/>
        </w:rPr>
        <w:t>ταιρειών του Δ</w:t>
      </w:r>
      <w:r w:rsidRPr="005C1002">
        <w:rPr>
          <w:rFonts w:cstheme="minorHAnsi"/>
        </w:rPr>
        <w:t>ημοσίου</w:t>
      </w:r>
      <w:r w:rsidR="00987426">
        <w:rPr>
          <w:rFonts w:cstheme="minorHAnsi"/>
        </w:rPr>
        <w:t xml:space="preserve"> και των λοιπών θυγατρικών της Ελληνικής Εταιρείας Συμμετοχών και Π</w:t>
      </w:r>
      <w:r w:rsidRPr="005C1002">
        <w:rPr>
          <w:rFonts w:cstheme="minorHAnsi"/>
        </w:rPr>
        <w:t>εριουσίας</w:t>
      </w:r>
      <w:r w:rsidR="00987426">
        <w:rPr>
          <w:rFonts w:cstheme="minorHAnsi"/>
        </w:rPr>
        <w:t>,</w:t>
      </w:r>
      <w:r w:rsidRPr="005C1002">
        <w:rPr>
          <w:rFonts w:cstheme="minorHAnsi"/>
        </w:rPr>
        <w:t xml:space="preserve"> που δίνει αυτή</w:t>
      </w:r>
      <w:r w:rsidR="00987426">
        <w:rPr>
          <w:rFonts w:cstheme="minorHAnsi"/>
        </w:rPr>
        <w:t>ν</w:t>
      </w:r>
      <w:r w:rsidRPr="005C1002">
        <w:rPr>
          <w:rFonts w:cstheme="minorHAnsi"/>
        </w:rPr>
        <w:t xml:space="preserve"> την προοπτική που χρειάζεται αυτή</w:t>
      </w:r>
      <w:r w:rsidR="00987426">
        <w:rPr>
          <w:rFonts w:cstheme="minorHAnsi"/>
        </w:rPr>
        <w:t>ν</w:t>
      </w:r>
      <w:r w:rsidRPr="005C1002">
        <w:rPr>
          <w:rFonts w:cstheme="minorHAnsi"/>
        </w:rPr>
        <w:t xml:space="preserve"> την ώρα η ελληνική οικονομία</w:t>
      </w:r>
      <w:r>
        <w:rPr>
          <w:rFonts w:cstheme="minorHAnsi"/>
        </w:rPr>
        <w:t>.</w:t>
      </w:r>
      <w:r w:rsidRPr="005C1002">
        <w:rPr>
          <w:rFonts w:cstheme="minorHAnsi"/>
        </w:rPr>
        <w:t xml:space="preserve"> </w:t>
      </w:r>
    </w:p>
    <w:p w:rsidR="00873BED" w:rsidRDefault="00873BED" w:rsidP="000C7F35">
      <w:pPr>
        <w:spacing w:line="276" w:lineRule="auto"/>
        <w:ind w:firstLine="720"/>
        <w:jc w:val="both"/>
        <w:rPr>
          <w:rFonts w:cstheme="minorHAnsi"/>
        </w:rPr>
      </w:pPr>
      <w:r w:rsidRPr="005C1002">
        <w:rPr>
          <w:rFonts w:cstheme="minorHAnsi"/>
        </w:rPr>
        <w:t>Η αναβάθμιση του κοινοβουλευτικού διαλόγου</w:t>
      </w:r>
      <w:r>
        <w:rPr>
          <w:rFonts w:cstheme="minorHAnsi"/>
        </w:rPr>
        <w:t>,</w:t>
      </w:r>
      <w:r w:rsidRPr="005C1002">
        <w:rPr>
          <w:rFonts w:cstheme="minorHAnsi"/>
        </w:rPr>
        <w:t xml:space="preserve"> αλλά και της νομοθετικής διαδικασίας προϋποθέτει λογικές σύνθεσης και εποικοδομητικής συνεισφοράς με προτάσεις</w:t>
      </w:r>
      <w:r>
        <w:rPr>
          <w:rFonts w:cstheme="minorHAnsi"/>
        </w:rPr>
        <w:t>.</w:t>
      </w:r>
      <w:r w:rsidRPr="005C1002">
        <w:rPr>
          <w:rFonts w:cstheme="minorHAnsi"/>
        </w:rPr>
        <w:t xml:space="preserve"> Το νομοσχ</w:t>
      </w:r>
      <w:r>
        <w:rPr>
          <w:rFonts w:cstheme="minorHAnsi"/>
        </w:rPr>
        <w:t>έδιο</w:t>
      </w:r>
      <w:r w:rsidR="00E940C3">
        <w:rPr>
          <w:rFonts w:cstheme="minorHAnsi"/>
        </w:rPr>
        <w:t>,</w:t>
      </w:r>
      <w:r>
        <w:rPr>
          <w:rFonts w:cstheme="minorHAnsi"/>
        </w:rPr>
        <w:t xml:space="preserve"> που σήμερα ψηφίζεται στην Ε</w:t>
      </w:r>
      <w:r w:rsidRPr="005C1002">
        <w:rPr>
          <w:rFonts w:cstheme="minorHAnsi"/>
        </w:rPr>
        <w:t>πιτροπή και παίρνει το δρόμο της</w:t>
      </w:r>
      <w:r>
        <w:rPr>
          <w:rFonts w:cstheme="minorHAnsi"/>
        </w:rPr>
        <w:t xml:space="preserve"> συζήτησης και ψήφισης από την Ο</w:t>
      </w:r>
      <w:r w:rsidRPr="005C1002">
        <w:rPr>
          <w:rFonts w:cstheme="minorHAnsi"/>
        </w:rPr>
        <w:t>λομέλεια την επόμενη μέρα</w:t>
      </w:r>
      <w:r w:rsidR="00E940C3">
        <w:rPr>
          <w:rFonts w:cstheme="minorHAnsi"/>
        </w:rPr>
        <w:t>,</w:t>
      </w:r>
      <w:r w:rsidRPr="005C1002">
        <w:rPr>
          <w:rFonts w:cstheme="minorHAnsi"/>
        </w:rPr>
        <w:t xml:space="preserve"> χαρακτηρίζεται</w:t>
      </w:r>
      <w:r>
        <w:rPr>
          <w:rFonts w:cstheme="minorHAnsi"/>
        </w:rPr>
        <w:t>,</w:t>
      </w:r>
      <w:r w:rsidRPr="005C1002">
        <w:rPr>
          <w:rFonts w:cstheme="minorHAnsi"/>
        </w:rPr>
        <w:t xml:space="preserve"> πρώτον</w:t>
      </w:r>
      <w:r w:rsidR="00E940C3">
        <w:rPr>
          <w:rFonts w:cstheme="minorHAnsi"/>
        </w:rPr>
        <w:t>,</w:t>
      </w:r>
      <w:r w:rsidRPr="005C1002">
        <w:rPr>
          <w:rFonts w:cstheme="minorHAnsi"/>
        </w:rPr>
        <w:t xml:space="preserve"> από ουσιαστικές τομές και βαθιές αλλαγές στον τρόπο διοίκησης των δημοσίων επιχειρήσεων κοινής ωφελείας</w:t>
      </w:r>
      <w:r>
        <w:rPr>
          <w:rFonts w:cstheme="minorHAnsi"/>
        </w:rPr>
        <w:t>.</w:t>
      </w:r>
      <w:r w:rsidRPr="005C1002">
        <w:rPr>
          <w:rFonts w:cstheme="minorHAnsi"/>
        </w:rPr>
        <w:t xml:space="preserve"> Για πρώτη φορά</w:t>
      </w:r>
      <w:r w:rsidR="00E940C3">
        <w:rPr>
          <w:rFonts w:cstheme="minorHAnsi"/>
        </w:rPr>
        <w:t>,</w:t>
      </w:r>
      <w:r w:rsidRPr="005C1002">
        <w:rPr>
          <w:rFonts w:cstheme="minorHAnsi"/>
        </w:rPr>
        <w:t xml:space="preserve"> σε αυτές τις </w:t>
      </w:r>
      <w:r w:rsidR="00B70187">
        <w:rPr>
          <w:rFonts w:cstheme="minorHAnsi"/>
        </w:rPr>
        <w:t>εταιρείες και επιχειρήσεις του Δ</w:t>
      </w:r>
      <w:r w:rsidRPr="005C1002">
        <w:rPr>
          <w:rFonts w:cstheme="minorHAnsi"/>
        </w:rPr>
        <w:t>ημοσίου θα εφαρμοστούν οι αρχές και οι βέλτιστες πρακτικές της εταιρικής διακυβέρνησης</w:t>
      </w:r>
      <w:r>
        <w:rPr>
          <w:rFonts w:cstheme="minorHAnsi"/>
        </w:rPr>
        <w:t>,</w:t>
      </w:r>
      <w:r w:rsidR="00B70187">
        <w:rPr>
          <w:rFonts w:cstheme="minorHAnsi"/>
        </w:rPr>
        <w:t xml:space="preserve"> ενώ καθιερώνοντ</w:t>
      </w:r>
      <w:r w:rsidRPr="005C1002">
        <w:rPr>
          <w:rFonts w:cstheme="minorHAnsi"/>
        </w:rPr>
        <w:t>αι ελάχισ</w:t>
      </w:r>
      <w:r>
        <w:rPr>
          <w:rFonts w:cstheme="minorHAnsi"/>
        </w:rPr>
        <w:t>τα τυπικά προσόντα και για τον Πρόεδρο και τα άλλα μέλη του Διοικητικού Σ</w:t>
      </w:r>
      <w:r w:rsidRPr="005C1002">
        <w:rPr>
          <w:rFonts w:cstheme="minorHAnsi"/>
        </w:rPr>
        <w:t>υμβουλίου αυτών των εταιρειών</w:t>
      </w:r>
      <w:r w:rsidR="00B70187">
        <w:rPr>
          <w:rFonts w:cstheme="minorHAnsi"/>
        </w:rPr>
        <w:t>,</w:t>
      </w:r>
      <w:r w:rsidRPr="005C1002">
        <w:rPr>
          <w:rFonts w:cstheme="minorHAnsi"/>
        </w:rPr>
        <w:t xml:space="preserve"> που μέχρι σήμερα δεν υπήρχαν</w:t>
      </w:r>
      <w:r w:rsidR="00B70187">
        <w:rPr>
          <w:rFonts w:cstheme="minorHAnsi"/>
        </w:rPr>
        <w:t>. Τ</w:t>
      </w:r>
      <w:r w:rsidRPr="005C1002">
        <w:rPr>
          <w:rFonts w:cstheme="minorHAnsi"/>
        </w:rPr>
        <w:t>ο τονίζουμε αυτό</w:t>
      </w:r>
      <w:r>
        <w:rPr>
          <w:rFonts w:cstheme="minorHAnsi"/>
        </w:rPr>
        <w:t>,</w:t>
      </w:r>
      <w:r w:rsidRPr="005C1002">
        <w:rPr>
          <w:rFonts w:cstheme="minorHAnsi"/>
        </w:rPr>
        <w:t xml:space="preserve"> μέχρι σήμερα δεν υπήρχαν</w:t>
      </w:r>
      <w:r>
        <w:rPr>
          <w:rFonts w:cstheme="minorHAnsi"/>
        </w:rPr>
        <w:t>. Μ</w:t>
      </w:r>
      <w:r w:rsidRPr="005C1002">
        <w:rPr>
          <w:rFonts w:cstheme="minorHAnsi"/>
        </w:rPr>
        <w:t>άλιστα</w:t>
      </w:r>
      <w:r w:rsidR="00B70187">
        <w:rPr>
          <w:rFonts w:cstheme="minorHAnsi"/>
        </w:rPr>
        <w:t>,</w:t>
      </w:r>
      <w:r w:rsidRPr="005C1002">
        <w:rPr>
          <w:rFonts w:cstheme="minorHAnsi"/>
        </w:rPr>
        <w:t xml:space="preserve"> η ε</w:t>
      </w:r>
      <w:r>
        <w:rPr>
          <w:rFonts w:cstheme="minorHAnsi"/>
        </w:rPr>
        <w:t>πιλογή του Προέδρου, του Αντιπροέδρου και του Διευθύνοντος ή εντεταλμένου Συμβούλου των Ανωνύμων Ε</w:t>
      </w:r>
      <w:r w:rsidR="00B70187">
        <w:rPr>
          <w:rFonts w:cstheme="minorHAnsi"/>
        </w:rPr>
        <w:t>ταιρειών του Δ</w:t>
      </w:r>
      <w:r w:rsidRPr="005C1002">
        <w:rPr>
          <w:rFonts w:cstheme="minorHAnsi"/>
        </w:rPr>
        <w:t>ημοσίου γίνεται</w:t>
      </w:r>
      <w:r w:rsidR="00B70187">
        <w:rPr>
          <w:rFonts w:cstheme="minorHAnsi"/>
        </w:rPr>
        <w:t>,</w:t>
      </w:r>
      <w:r w:rsidRPr="005C1002">
        <w:rPr>
          <w:rFonts w:cstheme="minorHAnsi"/>
        </w:rPr>
        <w:t xml:space="preserve"> σύμφωνα με τη διαδικασία που προβ</w:t>
      </w:r>
      <w:r w:rsidR="00B70187">
        <w:rPr>
          <w:rFonts w:cstheme="minorHAnsi"/>
        </w:rPr>
        <w:t>λέπει ο νόμος για την επιλογή Δ</w:t>
      </w:r>
      <w:r w:rsidRPr="005C1002">
        <w:rPr>
          <w:rFonts w:cstheme="minorHAnsi"/>
        </w:rPr>
        <w:t>ιοικήσεων στον δημόσιο τομέα</w:t>
      </w:r>
      <w:r w:rsidR="00B70187">
        <w:rPr>
          <w:rFonts w:cstheme="minorHAnsi"/>
        </w:rPr>
        <w:t>,</w:t>
      </w:r>
      <w:r w:rsidRPr="005C1002">
        <w:rPr>
          <w:rFonts w:cstheme="minorHAnsi"/>
        </w:rPr>
        <w:t xml:space="preserve"> κατόπιν πρόσκλησης </w:t>
      </w:r>
      <w:r w:rsidR="00B70187">
        <w:rPr>
          <w:rFonts w:cstheme="minorHAnsi"/>
        </w:rPr>
        <w:t>εκδήλωσης ενδιαφέροντος από το Ανώτατο Συμβούλιο Επιλογής Π</w:t>
      </w:r>
      <w:r w:rsidRPr="005C1002">
        <w:rPr>
          <w:rFonts w:cstheme="minorHAnsi"/>
        </w:rPr>
        <w:t>ροσωπικού</w:t>
      </w:r>
      <w:r>
        <w:rPr>
          <w:rFonts w:cstheme="minorHAnsi"/>
        </w:rPr>
        <w:t>. Ε</w:t>
      </w:r>
      <w:r w:rsidRPr="005C1002">
        <w:rPr>
          <w:rFonts w:cstheme="minorHAnsi"/>
        </w:rPr>
        <w:t>ισάγεται</w:t>
      </w:r>
      <w:r w:rsidR="00B70187">
        <w:rPr>
          <w:rFonts w:cstheme="minorHAnsi"/>
        </w:rPr>
        <w:t>,</w:t>
      </w:r>
      <w:r w:rsidRPr="005C1002">
        <w:rPr>
          <w:rFonts w:cstheme="minorHAnsi"/>
        </w:rPr>
        <w:t xml:space="preserve"> πρόσθετα</w:t>
      </w:r>
      <w:r w:rsidR="00B70187">
        <w:rPr>
          <w:rFonts w:cstheme="minorHAnsi"/>
        </w:rPr>
        <w:t>,</w:t>
      </w:r>
      <w:r w:rsidRPr="005C1002">
        <w:rPr>
          <w:rFonts w:cstheme="minorHAnsi"/>
        </w:rPr>
        <w:t xml:space="preserve"> η πρόβλεψη ότι οι εταιρείες αυτές είναι υποχρεωμένες να καταρτίζουν επιχειρησιακά και στρατηγικά σχέδια</w:t>
      </w:r>
      <w:r>
        <w:rPr>
          <w:rFonts w:cstheme="minorHAnsi"/>
        </w:rPr>
        <w:t>, μ</w:t>
      </w:r>
      <w:r w:rsidRPr="005C1002">
        <w:rPr>
          <w:rFonts w:cstheme="minorHAnsi"/>
        </w:rPr>
        <w:t>ια πολύ σημαντική παράμετρο</w:t>
      </w:r>
      <w:r w:rsidR="00B70187">
        <w:rPr>
          <w:rFonts w:cstheme="minorHAnsi"/>
        </w:rPr>
        <w:t>ς</w:t>
      </w:r>
      <w:r w:rsidRPr="005C1002">
        <w:rPr>
          <w:rFonts w:cstheme="minorHAnsi"/>
        </w:rPr>
        <w:t xml:space="preserve"> που έλειπε από το προηγούμενο διάστημα</w:t>
      </w:r>
      <w:r w:rsidR="00B70187">
        <w:rPr>
          <w:rFonts w:cstheme="minorHAnsi"/>
        </w:rPr>
        <w:t>,</w:t>
      </w:r>
      <w:r w:rsidRPr="005C1002">
        <w:rPr>
          <w:rFonts w:cstheme="minorHAnsi"/>
        </w:rPr>
        <w:t xml:space="preserve"> εξαιτίας</w:t>
      </w:r>
      <w:r w:rsidR="00B70187">
        <w:rPr>
          <w:rFonts w:cstheme="minorHAnsi"/>
        </w:rPr>
        <w:t>,</w:t>
      </w:r>
      <w:r w:rsidRPr="005C1002">
        <w:rPr>
          <w:rFonts w:cstheme="minorHAnsi"/>
        </w:rPr>
        <w:t xml:space="preserve"> προφανώς</w:t>
      </w:r>
      <w:r w:rsidR="00B70187">
        <w:rPr>
          <w:rFonts w:cstheme="minorHAnsi"/>
        </w:rPr>
        <w:t>, και της έλλειψης από τη</w:t>
      </w:r>
      <w:r w:rsidRPr="005C1002">
        <w:rPr>
          <w:rFonts w:cstheme="minorHAnsi"/>
        </w:rPr>
        <w:t xml:space="preserve"> θεσμική κατοχύρωση</w:t>
      </w:r>
      <w:r w:rsidR="00B70187">
        <w:rPr>
          <w:rFonts w:cstheme="minorHAnsi"/>
        </w:rPr>
        <w:t>,</w:t>
      </w:r>
      <w:r w:rsidRPr="005C1002">
        <w:rPr>
          <w:rFonts w:cstheme="minorHAnsi"/>
        </w:rPr>
        <w:t xml:space="preserve"> για να καταθέσουν αυτά τα επιχειρησιακά στρατηγικά σχέδια</w:t>
      </w:r>
      <w:r>
        <w:rPr>
          <w:rFonts w:cstheme="minorHAnsi"/>
        </w:rPr>
        <w:t>. Δ</w:t>
      </w:r>
      <w:r w:rsidRPr="005C1002">
        <w:rPr>
          <w:rFonts w:cstheme="minorHAnsi"/>
        </w:rPr>
        <w:t>ημιουργείται μονάδα εσωτερικού ελέγχου</w:t>
      </w:r>
      <w:r w:rsidR="00B70187">
        <w:rPr>
          <w:rFonts w:cstheme="minorHAnsi"/>
        </w:rPr>
        <w:t>,</w:t>
      </w:r>
      <w:r w:rsidRPr="005C1002">
        <w:rPr>
          <w:rFonts w:cstheme="minorHAnsi"/>
        </w:rPr>
        <w:t xml:space="preserve"> που θα αποτελεί ανεξάρτητη οργανωτική μονάδα εντός της εταιρείας ή της επιχείρησης</w:t>
      </w:r>
      <w:r>
        <w:rPr>
          <w:rFonts w:cstheme="minorHAnsi"/>
        </w:rPr>
        <w:t>,</w:t>
      </w:r>
      <w:r w:rsidRPr="005C1002">
        <w:rPr>
          <w:rFonts w:cstheme="minorHAnsi"/>
        </w:rPr>
        <w:t xml:space="preserve"> που σκοπό έχει την παρακολούθηση και βελτίωση των λειτουργιών και των πολιτικών της εταιρείας</w:t>
      </w:r>
      <w:r w:rsidR="006815E9">
        <w:rPr>
          <w:rFonts w:cstheme="minorHAnsi"/>
        </w:rPr>
        <w:t>,</w:t>
      </w:r>
      <w:r>
        <w:rPr>
          <w:rFonts w:cstheme="minorHAnsi"/>
        </w:rPr>
        <w:t xml:space="preserve"> α</w:t>
      </w:r>
      <w:r w:rsidRPr="005C1002">
        <w:rPr>
          <w:rFonts w:cstheme="minorHAnsi"/>
        </w:rPr>
        <w:t>ναφορικά με το σύστημα εσωτερικού ελέγχου</w:t>
      </w:r>
      <w:r w:rsidR="006815E9">
        <w:rPr>
          <w:rFonts w:cstheme="minorHAnsi"/>
        </w:rPr>
        <w:t>. Επίσης,</w:t>
      </w:r>
      <w:r w:rsidRPr="005C1002">
        <w:rPr>
          <w:rFonts w:cstheme="minorHAnsi"/>
        </w:rPr>
        <w:t xml:space="preserve"> ενισχύεται η διαφάνεια και </w:t>
      </w:r>
      <w:r>
        <w:rPr>
          <w:rFonts w:cstheme="minorHAnsi"/>
        </w:rPr>
        <w:t xml:space="preserve">η </w:t>
      </w:r>
      <w:r w:rsidRPr="005C1002">
        <w:rPr>
          <w:rFonts w:cstheme="minorHAnsi"/>
        </w:rPr>
        <w:t>λογοδοσία της εταιρείας</w:t>
      </w:r>
      <w:r>
        <w:rPr>
          <w:rFonts w:cstheme="minorHAnsi"/>
        </w:rPr>
        <w:t>.</w:t>
      </w:r>
      <w:r w:rsidRPr="005C1002">
        <w:rPr>
          <w:rFonts w:cstheme="minorHAnsi"/>
        </w:rPr>
        <w:t xml:space="preserve"> </w:t>
      </w:r>
    </w:p>
    <w:p w:rsidR="00873BED" w:rsidRPr="005C1002" w:rsidRDefault="00873BED" w:rsidP="000C7F35">
      <w:pPr>
        <w:spacing w:line="276" w:lineRule="auto"/>
        <w:ind w:firstLine="720"/>
        <w:jc w:val="both"/>
        <w:rPr>
          <w:rFonts w:cstheme="minorHAnsi"/>
        </w:rPr>
      </w:pPr>
      <w:r w:rsidRPr="005C1002">
        <w:rPr>
          <w:rFonts w:cstheme="minorHAnsi"/>
        </w:rPr>
        <w:t>Παράλληλα</w:t>
      </w:r>
      <w:r w:rsidR="006815E9">
        <w:rPr>
          <w:rFonts w:cstheme="minorHAnsi"/>
        </w:rPr>
        <w:t>,</w:t>
      </w:r>
      <w:r w:rsidRPr="005C1002">
        <w:rPr>
          <w:rFonts w:cstheme="minorHAnsi"/>
        </w:rPr>
        <w:t xml:space="preserve"> δημιουργείται και</w:t>
      </w:r>
      <w:r w:rsidR="008F70C2">
        <w:rPr>
          <w:rFonts w:cstheme="minorHAnsi"/>
        </w:rPr>
        <w:t xml:space="preserve"> ψηφιακό μητρώο συμμετοχών του Δ</w:t>
      </w:r>
      <w:r w:rsidRPr="005C1002">
        <w:rPr>
          <w:rFonts w:cstheme="minorHAnsi"/>
        </w:rPr>
        <w:t>ημοσίου</w:t>
      </w:r>
      <w:r w:rsidR="008F70C2">
        <w:rPr>
          <w:rFonts w:cstheme="minorHAnsi"/>
        </w:rPr>
        <w:t>,</w:t>
      </w:r>
      <w:r w:rsidRPr="005C1002">
        <w:rPr>
          <w:rFonts w:cstheme="minorHAnsi"/>
        </w:rPr>
        <w:t xml:space="preserve"> στο οποίο θα ενταχθούν όλ</w:t>
      </w:r>
      <w:r w:rsidR="008F70C2">
        <w:rPr>
          <w:rFonts w:cstheme="minorHAnsi"/>
        </w:rPr>
        <w:t>ες οι εταιρείες στις οποίες το Δ</w:t>
      </w:r>
      <w:r w:rsidRPr="005C1002">
        <w:rPr>
          <w:rFonts w:cstheme="minorHAnsi"/>
        </w:rPr>
        <w:t>ημόσιο είναι μέτοχος</w:t>
      </w:r>
      <w:r>
        <w:rPr>
          <w:rFonts w:cstheme="minorHAnsi"/>
        </w:rPr>
        <w:t>,</w:t>
      </w:r>
      <w:r w:rsidRPr="005C1002">
        <w:rPr>
          <w:rFonts w:cstheme="minorHAnsi"/>
        </w:rPr>
        <w:t xml:space="preserve"> γεγονός που σημαίνει ότι για πρώτη φορά</w:t>
      </w:r>
      <w:r w:rsidR="008F70C2">
        <w:rPr>
          <w:rFonts w:cstheme="minorHAnsi"/>
        </w:rPr>
        <w:t xml:space="preserve"> -</w:t>
      </w:r>
      <w:r w:rsidRPr="005C1002">
        <w:rPr>
          <w:rFonts w:cstheme="minorHAnsi"/>
        </w:rPr>
        <w:t>το τονίζω</w:t>
      </w:r>
      <w:r>
        <w:rPr>
          <w:rFonts w:cstheme="minorHAnsi"/>
        </w:rPr>
        <w:t>,</w:t>
      </w:r>
      <w:r w:rsidRPr="005C1002">
        <w:rPr>
          <w:rFonts w:cstheme="minorHAnsi"/>
        </w:rPr>
        <w:t xml:space="preserve"> για πρώτη φορά</w:t>
      </w:r>
      <w:r w:rsidR="008F70C2">
        <w:rPr>
          <w:rFonts w:cstheme="minorHAnsi"/>
        </w:rPr>
        <w:t>-</w:t>
      </w:r>
      <w:r w:rsidRPr="005C1002">
        <w:rPr>
          <w:rFonts w:cstheme="minorHAnsi"/>
        </w:rPr>
        <w:t xml:space="preserve"> θα υπάρχει μια πλήρης και αξιόπιστη εικόνα </w:t>
      </w:r>
      <w:r w:rsidR="00966C2A">
        <w:rPr>
          <w:rFonts w:cstheme="minorHAnsi"/>
        </w:rPr>
        <w:t>των συμμετοχών του Δ</w:t>
      </w:r>
      <w:r>
        <w:rPr>
          <w:rFonts w:cstheme="minorHAnsi"/>
        </w:rPr>
        <w:t>ημοσίου σε Ανώνυμες Ε</w:t>
      </w:r>
      <w:r w:rsidRPr="005C1002">
        <w:rPr>
          <w:rFonts w:cstheme="minorHAnsi"/>
        </w:rPr>
        <w:t>ταιρείες</w:t>
      </w:r>
      <w:r>
        <w:rPr>
          <w:rFonts w:cstheme="minorHAnsi"/>
        </w:rPr>
        <w:t>.</w:t>
      </w:r>
      <w:r w:rsidR="00966C2A">
        <w:rPr>
          <w:rFonts w:cstheme="minorHAnsi"/>
        </w:rPr>
        <w:t xml:space="preserve"> Η δ</w:t>
      </w:r>
      <w:r w:rsidRPr="005C1002">
        <w:rPr>
          <w:rFonts w:cstheme="minorHAnsi"/>
        </w:rPr>
        <w:t xml:space="preserve">εύτερη </w:t>
      </w:r>
      <w:r w:rsidR="00966C2A">
        <w:rPr>
          <w:rFonts w:cstheme="minorHAnsi"/>
        </w:rPr>
        <w:t>παράμετρος, που επισημαίνεται από</w:t>
      </w:r>
      <w:r w:rsidRPr="005C1002">
        <w:rPr>
          <w:rFonts w:cstheme="minorHAnsi"/>
        </w:rPr>
        <w:t xml:space="preserve"> το νομοσχέδι</w:t>
      </w:r>
      <w:r>
        <w:rPr>
          <w:rFonts w:cstheme="minorHAnsi"/>
        </w:rPr>
        <w:t>ο</w:t>
      </w:r>
      <w:r w:rsidR="00966C2A">
        <w:rPr>
          <w:rFonts w:cstheme="minorHAnsi"/>
        </w:rPr>
        <w:t>,</w:t>
      </w:r>
      <w:r>
        <w:rPr>
          <w:rFonts w:cstheme="minorHAnsi"/>
        </w:rPr>
        <w:t xml:space="preserve"> έχει σχέση με τη σύσταση της Ανεξάρτητης Αρχής Πιστοληπτικής Α</w:t>
      </w:r>
      <w:r w:rsidRPr="005C1002">
        <w:rPr>
          <w:rFonts w:cstheme="minorHAnsi"/>
        </w:rPr>
        <w:t>ξιολόγησης</w:t>
      </w:r>
      <w:r w:rsidR="006F55D5">
        <w:rPr>
          <w:rFonts w:cstheme="minorHAnsi"/>
        </w:rPr>
        <w:t>,</w:t>
      </w:r>
      <w:r w:rsidRPr="005C1002">
        <w:rPr>
          <w:rFonts w:cstheme="minorHAnsi"/>
        </w:rPr>
        <w:t xml:space="preserve"> που θα έχει ως αντικείμενο τη συγκέντρωση στοιχείων και δεδομένων για την αξιολόγηση της πιστοληπτικής ικανότητας φυσικών και </w:t>
      </w:r>
      <w:r w:rsidRPr="005C1002">
        <w:rPr>
          <w:rFonts w:cstheme="minorHAnsi"/>
        </w:rPr>
        <w:lastRenderedPageBreak/>
        <w:t>νομικών προσώπων</w:t>
      </w:r>
      <w:r>
        <w:rPr>
          <w:rFonts w:cstheme="minorHAnsi"/>
        </w:rPr>
        <w:t>.</w:t>
      </w:r>
      <w:r w:rsidRPr="005C1002">
        <w:rPr>
          <w:rFonts w:cstheme="minorHAnsi"/>
        </w:rPr>
        <w:t xml:space="preserve"> Θα χορηγεί πιστοποιητικά πιστοληπτικής αξιολόγησης</w:t>
      </w:r>
      <w:r w:rsidR="000C557C">
        <w:rPr>
          <w:rFonts w:cstheme="minorHAnsi"/>
        </w:rPr>
        <w:t>,</w:t>
      </w:r>
      <w:r w:rsidRPr="005C1002">
        <w:rPr>
          <w:rFonts w:cstheme="minorHAnsi"/>
        </w:rPr>
        <w:t xml:space="preserve"> για να διευκολύνεται και να επιταχύνεται η διαδικασία της δανε</w:t>
      </w:r>
      <w:r>
        <w:rPr>
          <w:rFonts w:cstheme="minorHAnsi"/>
        </w:rPr>
        <w:t>ιοδότησης και</w:t>
      </w:r>
      <w:r w:rsidR="000C557C">
        <w:rPr>
          <w:rFonts w:cstheme="minorHAnsi"/>
        </w:rPr>
        <w:t>,</w:t>
      </w:r>
      <w:r>
        <w:rPr>
          <w:rFonts w:cstheme="minorHAnsi"/>
        </w:rPr>
        <w:t xml:space="preserve"> πρόσθετα</w:t>
      </w:r>
      <w:r w:rsidR="000C557C">
        <w:rPr>
          <w:rFonts w:cstheme="minorHAnsi"/>
        </w:rPr>
        <w:t>,</w:t>
      </w:r>
      <w:r>
        <w:rPr>
          <w:rFonts w:cstheme="minorHAnsi"/>
        </w:rPr>
        <w:t xml:space="preserve"> σημειώνω</w:t>
      </w:r>
      <w:r w:rsidRPr="005C1002">
        <w:rPr>
          <w:rFonts w:cstheme="minorHAnsi"/>
        </w:rPr>
        <w:t xml:space="preserve"> </w:t>
      </w:r>
      <w:r>
        <w:rPr>
          <w:rFonts w:cstheme="minorHAnsi"/>
        </w:rPr>
        <w:t>ότι η αξιολόγηση</w:t>
      </w:r>
      <w:r w:rsidRPr="005C1002">
        <w:rPr>
          <w:rFonts w:cstheme="minorHAnsi"/>
        </w:rPr>
        <w:t xml:space="preserve"> της πιστοληπτικής ικαν</w:t>
      </w:r>
      <w:r w:rsidR="000C557C">
        <w:rPr>
          <w:rFonts w:cstheme="minorHAnsi"/>
        </w:rPr>
        <w:t>ότητας των προσώπων έναντι του Δ</w:t>
      </w:r>
      <w:r w:rsidRPr="005C1002">
        <w:rPr>
          <w:rFonts w:cstheme="minorHAnsi"/>
        </w:rPr>
        <w:t>ημοσίου θα γίνεται με αυτοματοποιημένη δια</w:t>
      </w:r>
      <w:r w:rsidR="000C557C">
        <w:rPr>
          <w:rFonts w:cstheme="minorHAnsi"/>
        </w:rPr>
        <w:t>δικασία μέσω ενός ολοκληρωμένου πληροφοριακού συστήματος,</w:t>
      </w:r>
      <w:r w:rsidRPr="005C1002">
        <w:rPr>
          <w:rFonts w:cstheme="minorHAnsi"/>
        </w:rPr>
        <w:t xml:space="preserve"> που βασίζεται στα δεδομένα οικονομικής συμπεριφοράς των προσώπων προς τις οφειλές του δημοσίου τομέα</w:t>
      </w:r>
      <w:r>
        <w:rPr>
          <w:rFonts w:cstheme="minorHAnsi"/>
        </w:rPr>
        <w:t>.</w:t>
      </w:r>
      <w:r w:rsidRPr="005C1002">
        <w:rPr>
          <w:rFonts w:cstheme="minorHAnsi"/>
        </w:rPr>
        <w:t xml:space="preserve"> </w:t>
      </w:r>
    </w:p>
    <w:p w:rsidR="00873BED" w:rsidRPr="0024560C" w:rsidRDefault="00873BED" w:rsidP="005A5178">
      <w:pPr>
        <w:spacing w:line="276" w:lineRule="auto"/>
        <w:ind w:firstLine="720"/>
        <w:jc w:val="both"/>
        <w:rPr>
          <w:rFonts w:ascii="Calibri" w:hAnsi="Calibri"/>
        </w:rPr>
      </w:pPr>
      <w:r w:rsidRPr="0024560C">
        <w:rPr>
          <w:rFonts w:ascii="Calibri" w:hAnsi="Calibri"/>
        </w:rPr>
        <w:t>Προβλέπεται μια ισχυρή ρήτρα εμπιστευτικότητας στην επεξε</w:t>
      </w:r>
      <w:r w:rsidR="00B56B9B">
        <w:rPr>
          <w:rFonts w:ascii="Calibri" w:hAnsi="Calibri"/>
        </w:rPr>
        <w:t>ργασία των σχετικών στοιχείων, α</w:t>
      </w:r>
      <w:r w:rsidRPr="0024560C">
        <w:rPr>
          <w:rFonts w:ascii="Calibri" w:hAnsi="Calibri"/>
        </w:rPr>
        <w:t>φού η επεξεργασία των δεδομένων οικονομικής συμπεριφοράς και των πιστοληπτικών</w:t>
      </w:r>
      <w:r w:rsidR="00B56B9B">
        <w:rPr>
          <w:rFonts w:ascii="Calibri" w:hAnsi="Calibri"/>
        </w:rPr>
        <w:t xml:space="preserve"> βαθμολογήσεων είναι απόρρητη. Θ</w:t>
      </w:r>
      <w:r w:rsidRPr="0024560C">
        <w:rPr>
          <w:rFonts w:ascii="Calibri" w:hAnsi="Calibri"/>
        </w:rPr>
        <w:t>α διεξάγεται μόνο από την Ανεξάρτητη Αρχή Πιστοληπτικής Αξιολόγησης, ενώ η πρόσβαση άλλων φορέων στα δεδομένα του συστήματος απαγορεύεται. Η Ανεξάρτητη Αρχή θα διαθέτει διοικητική και οικονομική αυτοτέλεια και δεν θα υπόκειται σε εποπτεία από κυβερνητικά όργανα ή άλλους κρατικούς φορείς.</w:t>
      </w:r>
    </w:p>
    <w:p w:rsidR="00873BED" w:rsidRPr="0024560C" w:rsidRDefault="00B56B9B" w:rsidP="000C7F35">
      <w:pPr>
        <w:spacing w:line="276" w:lineRule="auto"/>
        <w:ind w:firstLine="720"/>
        <w:jc w:val="both"/>
        <w:rPr>
          <w:rFonts w:ascii="Calibri" w:hAnsi="Calibri"/>
        </w:rPr>
      </w:pPr>
      <w:r>
        <w:rPr>
          <w:rFonts w:ascii="Calibri" w:hAnsi="Calibri"/>
        </w:rPr>
        <w:t>Η τ</w:t>
      </w:r>
      <w:r w:rsidR="00873BED" w:rsidRPr="0024560C">
        <w:rPr>
          <w:rFonts w:ascii="Calibri" w:hAnsi="Calibri"/>
        </w:rPr>
        <w:t xml:space="preserve">ρίτη επισήμανση </w:t>
      </w:r>
      <w:r>
        <w:rPr>
          <w:rFonts w:ascii="Calibri" w:hAnsi="Calibri"/>
        </w:rPr>
        <w:t>για το νομοσχέδιο</w:t>
      </w:r>
      <w:r w:rsidR="00873BED" w:rsidRPr="0024560C">
        <w:rPr>
          <w:rFonts w:ascii="Calibri" w:hAnsi="Calibri"/>
        </w:rPr>
        <w:t xml:space="preserve"> είναι η δημιουργία Κεντρικού Μητρώου Πιστώσεων, μια βέλτιστη διεθνής πρακτική</w:t>
      </w:r>
      <w:r>
        <w:rPr>
          <w:rFonts w:ascii="Calibri" w:hAnsi="Calibri"/>
        </w:rPr>
        <w:t>,</w:t>
      </w:r>
      <w:r w:rsidR="00873BED" w:rsidRPr="0024560C">
        <w:rPr>
          <w:rFonts w:ascii="Calibri" w:hAnsi="Calibri"/>
        </w:rPr>
        <w:t xml:space="preserve"> που έχει υιοθετηθεί από άλλες ευρωπαϊκές χώρες και στοχεύει στην ορθολογική και αποτελεσματική αντιμετώπιση του προβλήματος του ιδιωτικού χρέους, αλλά και της διασφάλισης της σταθερότητας του τραπεζικού </w:t>
      </w:r>
      <w:r w:rsidR="00904EF8">
        <w:rPr>
          <w:rFonts w:ascii="Calibri" w:hAnsi="Calibri"/>
        </w:rPr>
        <w:t xml:space="preserve">συστήματος. Μια παράμετρος που </w:t>
      </w:r>
      <w:r w:rsidR="00873BED" w:rsidRPr="0024560C">
        <w:rPr>
          <w:rFonts w:ascii="Calibri" w:hAnsi="Calibri"/>
        </w:rPr>
        <w:t xml:space="preserve">ο κύριος </w:t>
      </w:r>
      <w:r w:rsidR="00904EF8" w:rsidRPr="0024560C">
        <w:rPr>
          <w:rFonts w:ascii="Calibri" w:hAnsi="Calibri"/>
        </w:rPr>
        <w:t>Σταϊκούρα</w:t>
      </w:r>
      <w:r w:rsidR="00904EF8">
        <w:rPr>
          <w:rFonts w:ascii="Calibri" w:hAnsi="Calibri"/>
        </w:rPr>
        <w:t xml:space="preserve">ς </w:t>
      </w:r>
      <w:r w:rsidR="00873BED" w:rsidRPr="0024560C">
        <w:rPr>
          <w:rFonts w:ascii="Calibri" w:hAnsi="Calibri"/>
        </w:rPr>
        <w:t xml:space="preserve">χθες, κατά τη συζήτηση επί των άρθρων, διευκρίνισε </w:t>
      </w:r>
      <w:r w:rsidR="00904EF8">
        <w:rPr>
          <w:rFonts w:ascii="Calibri" w:hAnsi="Calibri"/>
        </w:rPr>
        <w:t>ότι είναι στη διάθεση του κάθε Β</w:t>
      </w:r>
      <w:r w:rsidR="00873BED" w:rsidRPr="0024560C">
        <w:rPr>
          <w:rFonts w:ascii="Calibri" w:hAnsi="Calibri"/>
        </w:rPr>
        <w:t xml:space="preserve">ουλευτή, αλλά και στην συνεδρίαση σήμερα ή στην Ολομέλεια να καταθέσει παραδειγματικές αναφορές από </w:t>
      </w:r>
      <w:r w:rsidR="00904EF8">
        <w:rPr>
          <w:rFonts w:ascii="Calibri" w:hAnsi="Calibri"/>
        </w:rPr>
        <w:t xml:space="preserve">άλλες χώρες που εφαρμόζουν αυτήν </w:t>
      </w:r>
      <w:r w:rsidR="00873BED" w:rsidRPr="0024560C">
        <w:rPr>
          <w:rFonts w:ascii="Calibri" w:hAnsi="Calibri"/>
        </w:rPr>
        <w:t>την δημιουργία του Κεντρικού Μητρώου Πιστώσεων. Πρόκειται για ένα ολοκληρωμένο πληροφοριακό σύστημα</w:t>
      </w:r>
      <w:r w:rsidR="00904EF8">
        <w:rPr>
          <w:rFonts w:ascii="Calibri" w:hAnsi="Calibri"/>
        </w:rPr>
        <w:t>,</w:t>
      </w:r>
      <w:r w:rsidR="00873BED" w:rsidRPr="0024560C">
        <w:rPr>
          <w:rFonts w:ascii="Calibri" w:hAnsi="Calibri"/>
        </w:rPr>
        <w:t xml:space="preserve"> την ευθύνη του οποίου θα έχει η Τράπεζα της Ελλάδος.</w:t>
      </w:r>
    </w:p>
    <w:p w:rsidR="00873BED" w:rsidRPr="0024560C" w:rsidRDefault="00873BED" w:rsidP="000C7F35">
      <w:pPr>
        <w:spacing w:line="276" w:lineRule="auto"/>
        <w:ind w:firstLine="720"/>
        <w:jc w:val="both"/>
        <w:rPr>
          <w:rFonts w:ascii="Calibri" w:hAnsi="Calibri"/>
        </w:rPr>
      </w:pPr>
      <w:r w:rsidRPr="0024560C">
        <w:rPr>
          <w:rFonts w:ascii="Calibri" w:hAnsi="Calibri"/>
        </w:rPr>
        <w:t>Το σύστημα αυτό θα λαμβάνει δεδομένα που προέρχονται από τους πιστωτές, όπως πιστωτικές πληροφορίες και πληροφορίες σχετικές με το βαθμό πιστωτικού κινδύνου δανειοληπτών και οφ</w:t>
      </w:r>
      <w:r w:rsidR="00904EF8">
        <w:rPr>
          <w:rFonts w:ascii="Calibri" w:hAnsi="Calibri"/>
        </w:rPr>
        <w:t>ειλετών. Αξίζει να επισημάνουμε</w:t>
      </w:r>
      <w:r w:rsidRPr="0024560C">
        <w:rPr>
          <w:rFonts w:ascii="Calibri" w:hAnsi="Calibri"/>
        </w:rPr>
        <w:t xml:space="preserve"> ότι για το θεσμικό πλαίσιο που διέπει το Κεντρικό Μητρώο Πιστώσεων συζητήθηκε και στην Επιτροπή, χθες, η σύμφωνη γνώμη της Ευρωπαϊκής Κεντρικής Τράπεζας, καθώς και της Αρχής Προστασίας Δεδομένων Προσωπικού Χαρακτήρα, οι παρατηρήσεις των οποίων έχουν ενσωματωθεί στο σχέδιο νόμου. Άρα, το να ζητηθεί η σύμφωνη γνώμη της Ευρωπαϊκής Κεντρικής Τράπεζας είναι μια παράμετρος που δεν μπορεί να την προσπεράσει κανείς στο πλαίσιο αυτής της συζήτησης.</w:t>
      </w:r>
    </w:p>
    <w:p w:rsidR="00873BED" w:rsidRPr="0024560C" w:rsidRDefault="008308DB" w:rsidP="008308DB">
      <w:pPr>
        <w:spacing w:line="276" w:lineRule="auto"/>
        <w:ind w:firstLine="720"/>
        <w:jc w:val="both"/>
        <w:rPr>
          <w:rFonts w:ascii="Calibri" w:hAnsi="Calibri"/>
        </w:rPr>
      </w:pPr>
      <w:r>
        <w:rPr>
          <w:rFonts w:ascii="Calibri" w:hAnsi="Calibri"/>
        </w:rPr>
        <w:t>Η τ</w:t>
      </w:r>
      <w:r w:rsidR="00873BED" w:rsidRPr="0024560C">
        <w:rPr>
          <w:rFonts w:ascii="Calibri" w:hAnsi="Calibri"/>
        </w:rPr>
        <w:t>έταρτη επ</w:t>
      </w:r>
      <w:r>
        <w:rPr>
          <w:rFonts w:ascii="Calibri" w:hAnsi="Calibri"/>
        </w:rPr>
        <w:t xml:space="preserve">ισήμανση σε αυτό το νομοσχέδιο </w:t>
      </w:r>
      <w:r w:rsidR="00873BED" w:rsidRPr="0024560C">
        <w:rPr>
          <w:rFonts w:ascii="Calibri" w:hAnsi="Calibri"/>
        </w:rPr>
        <w:t>είναι η κατάθεση συμπληρωματικού προϋπολογισμού συνολικού ύψους 2,9 δισεκατομμυρίων ευρώ</w:t>
      </w:r>
      <w:r>
        <w:rPr>
          <w:rFonts w:ascii="Calibri" w:hAnsi="Calibri"/>
        </w:rPr>
        <w:t>,</w:t>
      </w:r>
      <w:r w:rsidR="00873BED" w:rsidRPr="0024560C">
        <w:rPr>
          <w:rFonts w:ascii="Calibri" w:hAnsi="Calibri"/>
        </w:rPr>
        <w:t xml:space="preserve"> με αύξηση των πιστώσεων του τακτικού προϋπολογισμού κατά 2,5 δισεκατομμύρια ευρώ και του προϋπολογισμού δημοσίων επενδύσεων κατά 200 εκατομμύρια ευρώ στο συγχρηματοδοτούμενο σκέλος και κατά 200 εκατομμύρια ευρώ στο εθνικό σκέλος. Πόροι που είναι απαραίτητοι να κατευθυνθούν στη στήριξη της κοινωνίας των πολιτών</w:t>
      </w:r>
      <w:r>
        <w:rPr>
          <w:rFonts w:ascii="Calibri" w:hAnsi="Calibri"/>
        </w:rPr>
        <w:t>,</w:t>
      </w:r>
      <w:r w:rsidR="00873BED" w:rsidRPr="0024560C">
        <w:rPr>
          <w:rFonts w:ascii="Calibri" w:hAnsi="Calibri"/>
        </w:rPr>
        <w:t xml:space="preserve"> με βάση τις εξαγγελίες</w:t>
      </w:r>
      <w:r>
        <w:rPr>
          <w:rFonts w:ascii="Calibri" w:hAnsi="Calibri"/>
        </w:rPr>
        <w:t>,</w:t>
      </w:r>
      <w:r w:rsidR="00873BED" w:rsidRPr="0024560C">
        <w:rPr>
          <w:rFonts w:ascii="Calibri" w:hAnsi="Calibri"/>
        </w:rPr>
        <w:t xml:space="preserve"> στις οποίες προχώρησε ο Πρωθυπουργός στη Διεθνή Έκθεση Θεσσαλονίκης. Άρα, αυτόματα παίρνει σάρκα και οστά αυτή η ανακοίνωση από τον κ. Πρωθυπουργό. Όπως είναι γνωστό, συγκεκριμένα, 1,7 δισεκατομμύρια ευρώ θα διατεθούν για την επιδότηση της κατανάλωσης στο ηλεκτρικό ρεύμα για το 2022, 500 εκατομμύρια ευρώ θα διατεθούν για το επίδομα Δεκεμβρίου για τους ευάλωτους πολίτες, 300 εκατομμύρια ευρώ αντιπροσωπεύει το επίδομα θέρμανσης, 140 εκατομμύρια ευρώ θα διατεθούν</w:t>
      </w:r>
      <w:r w:rsidR="0061048B">
        <w:rPr>
          <w:rFonts w:ascii="Calibri" w:hAnsi="Calibri"/>
        </w:rPr>
        <w:t>,</w:t>
      </w:r>
      <w:r w:rsidR="00873BED" w:rsidRPr="0024560C">
        <w:rPr>
          <w:rFonts w:ascii="Calibri" w:hAnsi="Calibri"/>
        </w:rPr>
        <w:t xml:space="preserve"> για να καλυφθούν οι ανάγκες από την αύξηση των δικαιούχων του «Εξοικονομώ» και 149 εκατομμύρια ευρώ για την στήριξη αγροτικών κτηνοτρόφων</w:t>
      </w:r>
      <w:r w:rsidR="0061048B">
        <w:rPr>
          <w:rFonts w:ascii="Calibri" w:hAnsi="Calibri"/>
        </w:rPr>
        <w:t>,</w:t>
      </w:r>
      <w:r w:rsidR="00873BED" w:rsidRPr="0024560C">
        <w:rPr>
          <w:rFonts w:ascii="Calibri" w:hAnsi="Calibri"/>
        </w:rPr>
        <w:t xml:space="preserve"> ενώ υπάρχουν και υπόλοιπα κονδύλια</w:t>
      </w:r>
      <w:r w:rsidR="0061048B">
        <w:rPr>
          <w:rFonts w:ascii="Calibri" w:hAnsi="Calibri"/>
        </w:rPr>
        <w:t>,</w:t>
      </w:r>
      <w:r w:rsidR="00873BED" w:rsidRPr="0024560C">
        <w:rPr>
          <w:rFonts w:ascii="Calibri" w:hAnsi="Calibri"/>
        </w:rPr>
        <w:t xml:space="preserve"> που αφορούν στις υπόλοιπες δράσεις.</w:t>
      </w:r>
    </w:p>
    <w:p w:rsidR="00873BED" w:rsidRPr="0024560C" w:rsidRDefault="00873BED" w:rsidP="0061048B">
      <w:pPr>
        <w:spacing w:line="276" w:lineRule="auto"/>
        <w:ind w:firstLine="720"/>
        <w:jc w:val="both"/>
        <w:rPr>
          <w:rFonts w:ascii="Calibri" w:hAnsi="Calibri"/>
        </w:rPr>
      </w:pPr>
      <w:r w:rsidRPr="0024560C">
        <w:rPr>
          <w:rFonts w:ascii="Calibri" w:hAnsi="Calibri"/>
        </w:rPr>
        <w:lastRenderedPageBreak/>
        <w:t>Θεωρώ</w:t>
      </w:r>
      <w:r w:rsidR="0061048B">
        <w:rPr>
          <w:rFonts w:ascii="Calibri" w:hAnsi="Calibri"/>
        </w:rPr>
        <w:t>,</w:t>
      </w:r>
      <w:r w:rsidRPr="0024560C">
        <w:rPr>
          <w:rFonts w:ascii="Calibri" w:hAnsi="Calibri"/>
        </w:rPr>
        <w:t xml:space="preserve"> επίσης, ότι στο νομοσχέδιο έχουν ενταχθεί διατάξεις που δίνουν λύσεις σε πραγματικά προβλήματα, κ. Πρόεδρε, όπως η οριστική επίλυση του προβλήματος που αντιμετωπίζουν οι κάτοικοι ακριτικών νησιών, όπως το Αγαθονήσι, οι Αρκοί, το Μαράθι, </w:t>
      </w:r>
      <w:r w:rsidRPr="0093420C">
        <w:rPr>
          <w:rFonts w:ascii="Calibri" w:hAnsi="Calibri"/>
        </w:rPr>
        <w:t>το Καστελόριζο</w:t>
      </w:r>
      <w:r>
        <w:rPr>
          <w:rFonts w:ascii="Calibri" w:hAnsi="Calibri"/>
        </w:rPr>
        <w:t>,</w:t>
      </w:r>
      <w:r w:rsidRPr="0093420C">
        <w:rPr>
          <w:rFonts w:ascii="Calibri" w:hAnsi="Calibri"/>
        </w:rPr>
        <w:t xml:space="preserve"> </w:t>
      </w:r>
      <w:r w:rsidRPr="0024560C">
        <w:rPr>
          <w:rFonts w:ascii="Calibri" w:hAnsi="Calibri"/>
        </w:rPr>
        <w:t>η Ψέριμος και η Σαρία. Επιτρέψτε μου</w:t>
      </w:r>
      <w:r w:rsidR="0061048B">
        <w:rPr>
          <w:rFonts w:ascii="Calibri" w:hAnsi="Calibri"/>
        </w:rPr>
        <w:t>,</w:t>
      </w:r>
      <w:r w:rsidRPr="0024560C">
        <w:rPr>
          <w:rFonts w:ascii="Calibri" w:hAnsi="Calibri"/>
        </w:rPr>
        <w:t xml:space="preserve"> για άλλη μια φορά</w:t>
      </w:r>
      <w:r w:rsidR="0061048B">
        <w:rPr>
          <w:rFonts w:ascii="Calibri" w:hAnsi="Calibri"/>
        </w:rPr>
        <w:t>,</w:t>
      </w:r>
      <w:r w:rsidRPr="0024560C">
        <w:rPr>
          <w:rFonts w:ascii="Calibri" w:hAnsi="Calibri"/>
        </w:rPr>
        <w:t xml:space="preserve"> να αναφερθώ στις δημόσιες εκτάσεις που τους είχαν παραχωρηθεί κατά κυριότητα με αποφάσεις του 1996</w:t>
      </w:r>
      <w:r w:rsidR="0061048B">
        <w:rPr>
          <w:rFonts w:ascii="Calibri" w:hAnsi="Calibri"/>
        </w:rPr>
        <w:t>,</w:t>
      </w:r>
      <w:r w:rsidRPr="0024560C">
        <w:rPr>
          <w:rFonts w:ascii="Calibri" w:hAnsi="Calibri"/>
        </w:rPr>
        <w:t xml:space="preserve"> με καταβολή συμβολικού τιμήματος για γεωπολιτικούς, κοινωνικούς, αλλά και εθνικούς λόγους</w:t>
      </w:r>
      <w:r w:rsidR="0061048B">
        <w:rPr>
          <w:rFonts w:ascii="Calibri" w:hAnsi="Calibri"/>
        </w:rPr>
        <w:t>, τις οποίες διεκδικούσε το Δ</w:t>
      </w:r>
      <w:r w:rsidRPr="0024560C">
        <w:rPr>
          <w:rFonts w:ascii="Calibri" w:hAnsi="Calibri"/>
        </w:rPr>
        <w:t>ημόσιο με αγωγές και</w:t>
      </w:r>
      <w:r w:rsidR="0061048B">
        <w:rPr>
          <w:rFonts w:ascii="Calibri" w:hAnsi="Calibri"/>
        </w:rPr>
        <w:t>,</w:t>
      </w:r>
      <w:r w:rsidRPr="0024560C">
        <w:rPr>
          <w:rFonts w:ascii="Calibri" w:hAnsi="Calibri"/>
        </w:rPr>
        <w:t xml:space="preserve"> τώρα, με τις διατάξεις του νομοσχεδίου, κατοχυρώνονται</w:t>
      </w:r>
      <w:r w:rsidR="0061048B">
        <w:rPr>
          <w:rFonts w:ascii="Calibri" w:hAnsi="Calibri"/>
        </w:rPr>
        <w:t>,</w:t>
      </w:r>
      <w:r w:rsidRPr="0024560C">
        <w:rPr>
          <w:rFonts w:ascii="Calibri" w:hAnsi="Calibri"/>
        </w:rPr>
        <w:t xml:space="preserve"> πλέον</w:t>
      </w:r>
      <w:r w:rsidR="0061048B">
        <w:rPr>
          <w:rFonts w:ascii="Calibri" w:hAnsi="Calibri"/>
        </w:rPr>
        <w:t>,</w:t>
      </w:r>
      <w:r w:rsidRPr="0024560C">
        <w:rPr>
          <w:rFonts w:ascii="Calibri" w:hAnsi="Calibri"/>
        </w:rPr>
        <w:t xml:space="preserve"> οι ιδιοκτησίες των πολιτών σε μια ευαίσθητη εθνικά γεωγραφική περιοχή, σε μια ευαίσθητη περιοχή που δίνεται μια ανάσα </w:t>
      </w:r>
      <w:r w:rsidR="0061048B">
        <w:rPr>
          <w:rFonts w:ascii="Calibri" w:hAnsi="Calibri"/>
        </w:rPr>
        <w:t>για την προοπτική για την ανάπτυ</w:t>
      </w:r>
      <w:r w:rsidRPr="0024560C">
        <w:rPr>
          <w:rFonts w:ascii="Calibri" w:hAnsi="Calibri"/>
        </w:rPr>
        <w:t>ξη</w:t>
      </w:r>
      <w:r w:rsidR="0061048B">
        <w:rPr>
          <w:rFonts w:ascii="Calibri" w:hAnsi="Calibri"/>
        </w:rPr>
        <w:t>,</w:t>
      </w:r>
      <w:r w:rsidRPr="0024560C">
        <w:rPr>
          <w:rFonts w:ascii="Calibri" w:hAnsi="Calibri"/>
        </w:rPr>
        <w:t xml:space="preserve"> αλλά και την κοινωνική συνοχή που χρειάζεται η κοινωνία</w:t>
      </w:r>
      <w:r w:rsidR="0061048B">
        <w:rPr>
          <w:rFonts w:ascii="Calibri" w:hAnsi="Calibri"/>
        </w:rPr>
        <w:t>,</w:t>
      </w:r>
      <w:r w:rsidRPr="0024560C">
        <w:rPr>
          <w:rFonts w:ascii="Calibri" w:hAnsi="Calibri"/>
        </w:rPr>
        <w:t xml:space="preserve"> για να παραμείνουν και οι κάτοικοι στην περιοχή, αλλά και να δώσουν και το στίγμα της επόμενης γενιάς.</w:t>
      </w:r>
    </w:p>
    <w:p w:rsidR="00873BED" w:rsidRDefault="005A5178" w:rsidP="000C7F35">
      <w:pPr>
        <w:tabs>
          <w:tab w:val="left" w:pos="851"/>
          <w:tab w:val="left" w:pos="2085"/>
        </w:tabs>
        <w:spacing w:line="276" w:lineRule="auto"/>
        <w:jc w:val="both"/>
      </w:pPr>
      <w:r>
        <w:tab/>
      </w:r>
      <w:r w:rsidR="00873BED" w:rsidRPr="00682DAB">
        <w:t>Δεύτερη</w:t>
      </w:r>
      <w:r w:rsidR="00873BED">
        <w:t>,</w:t>
      </w:r>
      <w:r w:rsidR="00873BED" w:rsidRPr="00682DAB">
        <w:t xml:space="preserve"> πολύ σημαντική διάταξη</w:t>
      </w:r>
      <w:r w:rsidR="00873BED">
        <w:t>,</w:t>
      </w:r>
      <w:r w:rsidR="0061048B">
        <w:t xml:space="preserve"> που δίνει</w:t>
      </w:r>
      <w:r w:rsidR="00873BED" w:rsidRPr="00682DAB">
        <w:t xml:space="preserve"> λύσεις σε πραγματικά προβλήματα</w:t>
      </w:r>
      <w:r w:rsidR="0061048B">
        <w:t>,</w:t>
      </w:r>
      <w:r w:rsidR="00873BED" w:rsidRPr="00682DAB">
        <w:t xml:space="preserve"> είναι η απλοποίηση των διαδικασιών για την επιτάχυνση της προκαταβολής της επιχορήγησης για ζημιές</w:t>
      </w:r>
      <w:r w:rsidR="0061048B">
        <w:t xml:space="preserve"> </w:t>
      </w:r>
      <w:r w:rsidR="00873BED" w:rsidRPr="00682DAB">
        <w:t xml:space="preserve">από θεομηνίες σε </w:t>
      </w:r>
      <w:r w:rsidR="0061048B">
        <w:t xml:space="preserve">φυτικά </w:t>
      </w:r>
      <w:r w:rsidR="00873BED">
        <w:t>μέσα παραγωγής και εγκαταστάσεις</w:t>
      </w:r>
      <w:r w:rsidR="00873BED" w:rsidRPr="00682DAB">
        <w:t xml:space="preserve">. </w:t>
      </w:r>
    </w:p>
    <w:p w:rsidR="00873BED" w:rsidRDefault="00873BED" w:rsidP="000C7F35">
      <w:pPr>
        <w:tabs>
          <w:tab w:val="left" w:pos="851"/>
          <w:tab w:val="left" w:pos="2085"/>
        </w:tabs>
        <w:spacing w:line="276" w:lineRule="auto"/>
        <w:jc w:val="both"/>
      </w:pPr>
      <w:r>
        <w:tab/>
      </w:r>
      <w:r w:rsidRPr="00682DAB">
        <w:t>Τρίτη διάταξη</w:t>
      </w:r>
      <w:r>
        <w:t>,</w:t>
      </w:r>
      <w:r w:rsidRPr="00682DAB">
        <w:t xml:space="preserve"> που δίνει ανάσα σε προβλήματα</w:t>
      </w:r>
      <w:r>
        <w:t>,</w:t>
      </w:r>
      <w:r w:rsidRPr="00682DAB">
        <w:t xml:space="preserve"> είναι η παράταση έως 31 Μαΐου του 2023 για την καταβολή και αναστολή είσ</w:t>
      </w:r>
      <w:r w:rsidR="0061048B">
        <w:t>πραξης βεβαιωμένων οφειλών στο Δ</w:t>
      </w:r>
      <w:r w:rsidRPr="00682DAB">
        <w:t xml:space="preserve">ημόσιο </w:t>
      </w:r>
      <w:r>
        <w:t xml:space="preserve">για </w:t>
      </w:r>
      <w:r w:rsidRPr="00682DAB">
        <w:t xml:space="preserve">τις </w:t>
      </w:r>
      <w:r w:rsidR="002C3693">
        <w:t xml:space="preserve">επιχειρήσεις </w:t>
      </w:r>
      <w:r w:rsidRPr="00682DAB">
        <w:t>που έχουν πληγεί από τον πόλεμο στην Ουκρανία .</w:t>
      </w:r>
    </w:p>
    <w:p w:rsidR="00873BED" w:rsidRDefault="0061048B" w:rsidP="000C7F35">
      <w:pPr>
        <w:tabs>
          <w:tab w:val="left" w:pos="851"/>
          <w:tab w:val="left" w:pos="2085"/>
        </w:tabs>
        <w:spacing w:line="276" w:lineRule="auto"/>
        <w:jc w:val="both"/>
      </w:pPr>
      <w:r>
        <w:tab/>
      </w:r>
      <w:r w:rsidR="00873BED" w:rsidRPr="00682DAB">
        <w:t>Τέταρτη διάταξη</w:t>
      </w:r>
      <w:r w:rsidR="002C3693">
        <w:t xml:space="preserve"> </w:t>
      </w:r>
      <w:r w:rsidR="00873BED" w:rsidRPr="00682DAB">
        <w:t>είναι η παραχώρηση ακινήτων</w:t>
      </w:r>
      <w:r w:rsidR="002C3693">
        <w:t xml:space="preserve"> του Δημοσίου στον Δ</w:t>
      </w:r>
      <w:r w:rsidR="00873BED" w:rsidRPr="00682DAB">
        <w:t>ήμο Ελευσίνας για τις ανάγκες της πολιτιστικής πρωτεύουσας</w:t>
      </w:r>
      <w:r w:rsidR="002C3693">
        <w:t>, όπως κ</w:t>
      </w:r>
      <w:r w:rsidR="00C2198C">
        <w:t>α</w:t>
      </w:r>
      <w:r w:rsidR="00873BED" w:rsidRPr="00682DAB">
        <w:t>ι οι</w:t>
      </w:r>
      <w:r w:rsidR="00873BED">
        <w:t xml:space="preserve"> παραχωρήσεις στην περιοχή του Α</w:t>
      </w:r>
      <w:r w:rsidR="002C3693">
        <w:t xml:space="preserve">γίου Κοσμά σε όμορους Δήμους για τη δραστηριότητα </w:t>
      </w:r>
      <w:r w:rsidR="00873BED" w:rsidRPr="00682DAB">
        <w:t>που χρειάζονται και ο</w:t>
      </w:r>
      <w:r w:rsidR="00873BED">
        <w:t>ι ίδιοι οι πολίτες της περιοχής</w:t>
      </w:r>
      <w:r w:rsidR="00873BED" w:rsidRPr="00682DAB">
        <w:t xml:space="preserve">. </w:t>
      </w:r>
    </w:p>
    <w:p w:rsidR="00873BED" w:rsidRDefault="00873BED" w:rsidP="000C7F35">
      <w:pPr>
        <w:tabs>
          <w:tab w:val="left" w:pos="851"/>
          <w:tab w:val="left" w:pos="2085"/>
        </w:tabs>
        <w:spacing w:line="276" w:lineRule="auto"/>
        <w:jc w:val="both"/>
      </w:pPr>
      <w:r>
        <w:tab/>
      </w:r>
      <w:r w:rsidRPr="00682DAB">
        <w:t>Πέμπτη διάταξη</w:t>
      </w:r>
      <w:r w:rsidR="00C2198C">
        <w:t xml:space="preserve"> </w:t>
      </w:r>
      <w:r w:rsidRPr="00682DAB">
        <w:t>είναι η απαλλαγή από τον ΦΠΑ των δωρεών που πραγματο</w:t>
      </w:r>
      <w:r w:rsidR="00501F80">
        <w:t>ποιούνται από την ανέγερση του Μουσείου Ο</w:t>
      </w:r>
      <w:r w:rsidRPr="00682DAB">
        <w:t>λοκαυτώματος</w:t>
      </w:r>
      <w:r>
        <w:t>.</w:t>
      </w:r>
      <w:r>
        <w:tab/>
      </w:r>
    </w:p>
    <w:p w:rsidR="00873BED" w:rsidRDefault="00873BED" w:rsidP="000C7F35">
      <w:pPr>
        <w:tabs>
          <w:tab w:val="left" w:pos="851"/>
          <w:tab w:val="left" w:pos="2085"/>
        </w:tabs>
        <w:spacing w:line="276" w:lineRule="auto"/>
        <w:jc w:val="both"/>
      </w:pPr>
      <w:r>
        <w:tab/>
      </w:r>
      <w:r w:rsidR="00501F80">
        <w:t>Έκτων,</w:t>
      </w:r>
      <w:r>
        <w:t xml:space="preserve"> </w:t>
      </w:r>
      <w:r w:rsidRPr="00682DAB">
        <w:t>η διάταξη</w:t>
      </w:r>
      <w:r w:rsidR="00501F80">
        <w:t xml:space="preserve"> που λύνει</w:t>
      </w:r>
      <w:r w:rsidRPr="00682DAB">
        <w:t xml:space="preserve"> παθογένειες και προβλήματα είναι η διευκόλυνση της υλοποίησης του έργου που αναβαθμίζει την</w:t>
      </w:r>
      <w:r>
        <w:t xml:space="preserve"> περιοχή του πρώην εργοστασίου ΠΥΡΚΑΛ</w:t>
      </w:r>
      <w:r w:rsidR="00501F80">
        <w:t>,</w:t>
      </w:r>
      <w:r>
        <w:t xml:space="preserve"> με τον ορισμό του Υ</w:t>
      </w:r>
      <w:r w:rsidRPr="00682DAB">
        <w:t>πουρ</w:t>
      </w:r>
      <w:r>
        <w:t>γείου Ο</w:t>
      </w:r>
      <w:r w:rsidRPr="00682DAB">
        <w:t>ικονομικών ως αναθέτουσα</w:t>
      </w:r>
      <w:r>
        <w:t>ς αρχής</w:t>
      </w:r>
      <w:r w:rsidRPr="00682DAB">
        <w:t xml:space="preserve">. </w:t>
      </w:r>
    </w:p>
    <w:p w:rsidR="00873BED" w:rsidRDefault="00873BED" w:rsidP="000C7F35">
      <w:pPr>
        <w:tabs>
          <w:tab w:val="left" w:pos="851"/>
          <w:tab w:val="left" w:pos="2085"/>
        </w:tabs>
        <w:spacing w:line="276" w:lineRule="auto"/>
        <w:jc w:val="both"/>
      </w:pPr>
      <w:r>
        <w:tab/>
      </w:r>
      <w:r w:rsidRPr="00682DAB">
        <w:t>Κυρίες και κύριοι συνάδελφοι</w:t>
      </w:r>
      <w:r>
        <w:t>, στον επίλογό</w:t>
      </w:r>
      <w:r w:rsidRPr="00682DAB">
        <w:t xml:space="preserve"> μου θέλω να καταθέσω</w:t>
      </w:r>
      <w:r w:rsidR="00501F80">
        <w:t>,</w:t>
      </w:r>
      <w:r w:rsidRPr="00682DAB">
        <w:t xml:space="preserve"> για άλλη μια φορά</w:t>
      </w:r>
      <w:r w:rsidR="00501F80">
        <w:t>,</w:t>
      </w:r>
      <w:r w:rsidRPr="00682DAB">
        <w:t xml:space="preserve"> την αναφορά μου</w:t>
      </w:r>
      <w:r w:rsidR="00501F80">
        <w:t>,</w:t>
      </w:r>
      <w:r w:rsidRPr="00682DAB">
        <w:t xml:space="preserve"> όπως είχα πει και στην τοποθέτησή μου</w:t>
      </w:r>
      <w:r w:rsidR="00501F80">
        <w:t xml:space="preserve"> σε σχέση με τη </w:t>
      </w:r>
      <w:r>
        <w:t xml:space="preserve">νομοθετική </w:t>
      </w:r>
      <w:r w:rsidRPr="00682DAB">
        <w:t>διαδικασία</w:t>
      </w:r>
      <w:r w:rsidR="00501F80">
        <w:t>,</w:t>
      </w:r>
      <w:r w:rsidRPr="00682DAB">
        <w:t xml:space="preserve"> πο</w:t>
      </w:r>
      <w:r w:rsidR="00501F80">
        <w:t>υ δεν αποτελεί ευθύνη μόνο της Κ</w:t>
      </w:r>
      <w:r w:rsidRPr="00682DAB">
        <w:t>υβέρνησης</w:t>
      </w:r>
      <w:r w:rsidR="00501F80">
        <w:t>,</w:t>
      </w:r>
      <w:r w:rsidRPr="00682DAB">
        <w:t xml:space="preserve"> αλ</w:t>
      </w:r>
      <w:r w:rsidR="00501F80">
        <w:t>λά αφορά και την Α</w:t>
      </w:r>
      <w:r>
        <w:t>ντιπολίτευση</w:t>
      </w:r>
      <w:r w:rsidRPr="00682DAB">
        <w:t>. Απαιτεί την κατάθεση εποικοδομητικ</w:t>
      </w:r>
      <w:r w:rsidR="00501F80">
        <w:t>ών προτάσεων και η Κ</w:t>
      </w:r>
      <w:r w:rsidRPr="00682DAB">
        <w:t>υβέρνηση έχ</w:t>
      </w:r>
      <w:r>
        <w:t>ει συγκεκριμένες προτεραιότητες</w:t>
      </w:r>
      <w:r w:rsidRPr="00682DAB">
        <w:t>. Απευθύνεται στην κοινωνία</w:t>
      </w:r>
      <w:r>
        <w:t>,</w:t>
      </w:r>
      <w:r w:rsidRPr="00682DAB">
        <w:t xml:space="preserve"> στηρίζει την κοινωνία με συγκεκριμένες πολιτικές</w:t>
      </w:r>
      <w:r w:rsidR="00501F80">
        <w:t>,</w:t>
      </w:r>
      <w:r w:rsidRPr="00682DAB">
        <w:t xml:space="preserve"> </w:t>
      </w:r>
      <w:r>
        <w:t xml:space="preserve">με </w:t>
      </w:r>
      <w:r w:rsidRPr="00682DAB">
        <w:t>συγκεκριμένα μέτρα και</w:t>
      </w:r>
      <w:r w:rsidR="00501F80">
        <w:t>,</w:t>
      </w:r>
      <w:r w:rsidRPr="00682DAB">
        <w:t xml:space="preserve"> παράλληλα</w:t>
      </w:r>
      <w:r>
        <w:t>,</w:t>
      </w:r>
      <w:r w:rsidRPr="00682DAB">
        <w:t xml:space="preserve"> προσαρμόζει βέλτιστες διεθνεί</w:t>
      </w:r>
      <w:r w:rsidR="00501F80">
        <w:t>ς πρακτικές στη λειτουργία των Ανωνύμων Εταιρειών του Δ</w:t>
      </w:r>
      <w:r w:rsidRPr="00682DAB">
        <w:t>ημοσίου</w:t>
      </w:r>
      <w:r w:rsidR="00501F80">
        <w:t>, αλλά</w:t>
      </w:r>
      <w:r>
        <w:t xml:space="preserve"> </w:t>
      </w:r>
      <w:r w:rsidRPr="00682DAB">
        <w:t>και σε νέους θεσμού</w:t>
      </w:r>
      <w:r>
        <w:t>ς και καινοτομίες</w:t>
      </w:r>
      <w:r w:rsidR="00501F80">
        <w:t>,</w:t>
      </w:r>
      <w:r>
        <w:t xml:space="preserve"> όπως είναι η Ανεξάρτητη Αρχή Πιστοληπτικής Α</w:t>
      </w:r>
      <w:r w:rsidR="00501F80">
        <w:t>ξιολόγησης και το Κεντρικό Μητρώο Π</w:t>
      </w:r>
      <w:r w:rsidRPr="00682DAB">
        <w:t>ιστώσεων</w:t>
      </w:r>
      <w:r w:rsidR="00501F80">
        <w:t>,</w:t>
      </w:r>
      <w:r w:rsidRPr="00682DAB">
        <w:t xml:space="preserve"> που στοχεύουν στην ενίσχυση της οικονομίας</w:t>
      </w:r>
      <w:r w:rsidR="00501F80">
        <w:t>,</w:t>
      </w:r>
      <w:r w:rsidRPr="00682DAB">
        <w:t xml:space="preserve"> αλλά κ</w:t>
      </w:r>
      <w:r>
        <w:t>αι της αναπτυξιακής διαδικασίας</w:t>
      </w:r>
      <w:r w:rsidRPr="00682DAB">
        <w:t xml:space="preserve">. </w:t>
      </w:r>
      <w:r>
        <w:t>Είναι δεδομένη η στήριξη της Νέας Δ</w:t>
      </w:r>
      <w:r w:rsidRPr="00682DAB">
        <w:t xml:space="preserve">ημοκρατίας </w:t>
      </w:r>
      <w:r>
        <w:t>στην κυβερνητική πρωτοβουλία μ</w:t>
      </w:r>
      <w:r w:rsidRPr="00682DAB">
        <w:t>ε αυτό το νομοσχέδιο</w:t>
      </w:r>
      <w:r>
        <w:t>,</w:t>
      </w:r>
      <w:r w:rsidR="00501F80">
        <w:t xml:space="preserve"> σε α</w:t>
      </w:r>
      <w:r w:rsidRPr="00682DAB">
        <w:t>υτή</w:t>
      </w:r>
      <w:r w:rsidR="00501F80">
        <w:t>ν</w:t>
      </w:r>
      <w:r w:rsidRPr="00682DAB">
        <w:t xml:space="preserve"> </w:t>
      </w:r>
      <w:r w:rsidR="00501F80">
        <w:t>τη νομοθετική πρωτοβουλία της Κ</w:t>
      </w:r>
      <w:r w:rsidRPr="00682DAB">
        <w:t>υβέρνησης</w:t>
      </w:r>
      <w:r>
        <w:t>. Ν</w:t>
      </w:r>
      <w:r w:rsidRPr="00682DAB">
        <w:t>ομίζω ότι σε αυτή</w:t>
      </w:r>
      <w:r w:rsidR="00501F80">
        <w:t>ν</w:t>
      </w:r>
      <w:r w:rsidRPr="00682DAB">
        <w:t xml:space="preserve"> την ευκαιρία που έχουμε και σήμερα</w:t>
      </w:r>
      <w:r w:rsidR="00501F80">
        <w:t xml:space="preserve"> </w:t>
      </w:r>
      <w:r w:rsidRPr="00682DAB">
        <w:t>θα ακούσουμε και συναδέλφους από τα άλλα κόμματα</w:t>
      </w:r>
      <w:r w:rsidR="00501F80">
        <w:t xml:space="preserve"> </w:t>
      </w:r>
      <w:r w:rsidRPr="00682DAB">
        <w:t>να στηρίξουν</w:t>
      </w:r>
      <w:r>
        <w:t>,</w:t>
      </w:r>
      <w:r w:rsidRPr="00682DAB">
        <w:t xml:space="preserve"> αν όχι στο σύνολό </w:t>
      </w:r>
      <w:r>
        <w:t>τους,</w:t>
      </w:r>
      <w:r w:rsidR="00501F80">
        <w:t xml:space="preserve"> τις προτάσεις της Κ</w:t>
      </w:r>
      <w:r w:rsidRPr="00682DAB">
        <w:t>υβέρνησης</w:t>
      </w:r>
      <w:r>
        <w:t>,</w:t>
      </w:r>
      <w:r w:rsidR="00501F80">
        <w:t xml:space="preserve"> </w:t>
      </w:r>
      <w:r w:rsidRPr="00682DAB">
        <w:t>ένα μεγάλο μέρος αυτών των πρωτοβουλιών</w:t>
      </w:r>
      <w:r>
        <w:t>,</w:t>
      </w:r>
      <w:r w:rsidRPr="00682DAB">
        <w:t xml:space="preserve"> που αποτελεί μεταρρυθμιστικό πρόσημο σε αυτή</w:t>
      </w:r>
      <w:r w:rsidR="00501F80">
        <w:t>ν</w:t>
      </w:r>
      <w:r w:rsidRPr="00682DAB">
        <w:t xml:space="preserve"> τ</w:t>
      </w:r>
      <w:r w:rsidR="00501F80">
        <w:t>ην προσπάθεια που έχει ανάγκη η</w:t>
      </w:r>
      <w:r>
        <w:t xml:space="preserve"> ίδια η κοινωνία</w:t>
      </w:r>
      <w:r w:rsidRPr="00682DAB">
        <w:t xml:space="preserve">. </w:t>
      </w:r>
    </w:p>
    <w:p w:rsidR="00873BED" w:rsidRDefault="00873BED" w:rsidP="000C7F35">
      <w:pPr>
        <w:tabs>
          <w:tab w:val="left" w:pos="851"/>
          <w:tab w:val="left" w:pos="2085"/>
        </w:tabs>
        <w:spacing w:line="276" w:lineRule="auto"/>
        <w:jc w:val="both"/>
      </w:pPr>
      <w:r>
        <w:tab/>
        <w:t>Κύριε Π</w:t>
      </w:r>
      <w:r w:rsidRPr="00682DAB">
        <w:t>ρόεδρε</w:t>
      </w:r>
      <w:r w:rsidR="00501F80">
        <w:t>, σας ευχαριστώ</w:t>
      </w:r>
      <w:r w:rsidRPr="00682DAB">
        <w:t>.</w:t>
      </w:r>
    </w:p>
    <w:p w:rsidR="00873BED" w:rsidRDefault="00873BED" w:rsidP="000C7F35">
      <w:pPr>
        <w:tabs>
          <w:tab w:val="left" w:pos="851"/>
          <w:tab w:val="left" w:pos="2085"/>
        </w:tabs>
        <w:spacing w:line="276" w:lineRule="auto"/>
        <w:jc w:val="both"/>
      </w:pPr>
      <w:r w:rsidRPr="006C16D0">
        <w:rPr>
          <w:b/>
        </w:rPr>
        <w:tab/>
        <w:t>ΣΤΑΥΡΟΣ ΚΑΛΟΓΙΑΝΝΗΣ (Πρόεδρος της Επιτροπής):</w:t>
      </w:r>
      <w:r w:rsidR="005A5178">
        <w:t xml:space="preserve"> </w:t>
      </w:r>
      <w:r>
        <w:t>Ευχαριστούμε πολύ τον κύριο Κόνσο</w:t>
      </w:r>
      <w:r w:rsidR="00137C37">
        <w:t>λα</w:t>
      </w:r>
      <w:r w:rsidRPr="00682DAB">
        <w:t>.</w:t>
      </w:r>
    </w:p>
    <w:p w:rsidR="00873BED" w:rsidRDefault="00873BED" w:rsidP="000C7F35">
      <w:pPr>
        <w:tabs>
          <w:tab w:val="left" w:pos="851"/>
          <w:tab w:val="left" w:pos="2085"/>
        </w:tabs>
        <w:spacing w:line="276" w:lineRule="auto"/>
        <w:jc w:val="both"/>
      </w:pPr>
      <w:r>
        <w:tab/>
      </w:r>
      <w:r w:rsidRPr="00682DAB">
        <w:t xml:space="preserve"> Το λόγο έχει ο </w:t>
      </w:r>
      <w:r w:rsidR="00137C37">
        <w:t>κ</w:t>
      </w:r>
      <w:r>
        <w:t>.</w:t>
      </w:r>
      <w:r w:rsidR="00137C37">
        <w:t xml:space="preserve"> </w:t>
      </w:r>
      <w:r>
        <w:t>Παππάς.</w:t>
      </w:r>
    </w:p>
    <w:p w:rsidR="005A5178" w:rsidRDefault="00873BED" w:rsidP="000C7F35">
      <w:pPr>
        <w:tabs>
          <w:tab w:val="left" w:pos="851"/>
          <w:tab w:val="left" w:pos="2085"/>
        </w:tabs>
        <w:spacing w:line="276" w:lineRule="auto"/>
        <w:jc w:val="both"/>
      </w:pPr>
      <w:r>
        <w:tab/>
      </w:r>
      <w:r w:rsidRPr="006C16D0">
        <w:rPr>
          <w:b/>
        </w:rPr>
        <w:t>ΝΙΚΟΛΑΟΣ ΠΑΠΠΑΣ (Εισηγητής της Μειοψηφία</w:t>
      </w:r>
      <w:r w:rsidRPr="005A5178">
        <w:rPr>
          <w:b/>
        </w:rPr>
        <w:t>ς</w:t>
      </w:r>
      <w:r w:rsidR="005A5178" w:rsidRPr="005A5178">
        <w:rPr>
          <w:b/>
        </w:rPr>
        <w:t>):</w:t>
      </w:r>
      <w:r w:rsidR="005A5178">
        <w:t xml:space="preserve"> </w:t>
      </w:r>
      <w:r>
        <w:t>Ευχαριστώ πάρα πολύ</w:t>
      </w:r>
      <w:r w:rsidR="00137C37">
        <w:t>,</w:t>
      </w:r>
      <w:r>
        <w:t xml:space="preserve"> κύριε Πρόεδρε. </w:t>
      </w:r>
    </w:p>
    <w:p w:rsidR="00873BED" w:rsidRDefault="005A5178" w:rsidP="000C7F35">
      <w:pPr>
        <w:tabs>
          <w:tab w:val="left" w:pos="851"/>
          <w:tab w:val="left" w:pos="2085"/>
        </w:tabs>
        <w:spacing w:line="276" w:lineRule="auto"/>
        <w:jc w:val="both"/>
      </w:pPr>
      <w:r>
        <w:tab/>
      </w:r>
      <w:r w:rsidR="00873BED">
        <w:t>Έ</w:t>
      </w:r>
      <w:r w:rsidR="00873BED" w:rsidRPr="00682DAB">
        <w:t>χει προηγηθεί μία συζήτηση</w:t>
      </w:r>
      <w:r w:rsidR="009A53DA" w:rsidRPr="009A53DA">
        <w:t>,</w:t>
      </w:r>
      <w:r w:rsidR="00873BED" w:rsidRPr="00682DAB">
        <w:t xml:space="preserve"> η οποία θα έπρεπε να μας</w:t>
      </w:r>
      <w:r w:rsidR="00873BED">
        <w:t xml:space="preserve"> έχει κάνει όλους σοφότερους κ</w:t>
      </w:r>
      <w:r w:rsidR="00873BED" w:rsidRPr="00682DAB">
        <w:t>αι μιλώ</w:t>
      </w:r>
      <w:r w:rsidR="00873BED">
        <w:t>,</w:t>
      </w:r>
      <w:r w:rsidR="00873BED" w:rsidRPr="00682DAB">
        <w:t xml:space="preserve"> κυρίως</w:t>
      </w:r>
      <w:r w:rsidR="009A53DA" w:rsidRPr="009A53DA">
        <w:t>,</w:t>
      </w:r>
      <w:r w:rsidR="00873BED" w:rsidRPr="00682DAB">
        <w:t xml:space="preserve"> για τη συνε</w:t>
      </w:r>
      <w:r w:rsidR="009A53DA">
        <w:t>δρίαση όπου είχαμε την ακρόαση Φ</w:t>
      </w:r>
      <w:r w:rsidR="00873BED" w:rsidRPr="00682DAB">
        <w:t>ορέων</w:t>
      </w:r>
      <w:r w:rsidR="00873BED">
        <w:t>. Κ</w:t>
      </w:r>
      <w:r w:rsidR="00873BED" w:rsidRPr="00682DAB">
        <w:t xml:space="preserve">αι </w:t>
      </w:r>
      <w:r w:rsidR="009A53DA">
        <w:lastRenderedPageBreak/>
        <w:t>στην ακρόαση Φ</w:t>
      </w:r>
      <w:r w:rsidR="00873BED" w:rsidRPr="00682DAB">
        <w:t>ορέων ακούστηκαν πράγματα τα οποία θα έπρεπε να προκαλέσουν</w:t>
      </w:r>
      <w:r w:rsidR="009A53DA">
        <w:t xml:space="preserve"> τα αντανακλαστικά της Κ</w:t>
      </w:r>
      <w:r w:rsidR="00873BED" w:rsidRPr="00682DAB">
        <w:t>υβέρνησης</w:t>
      </w:r>
      <w:r w:rsidR="00873BED">
        <w:t>,</w:t>
      </w:r>
      <w:r w:rsidR="00873BED" w:rsidRPr="00682DAB">
        <w:t xml:space="preserve"> πράγμα που δεν</w:t>
      </w:r>
      <w:r w:rsidR="00873BED">
        <w:t xml:space="preserve"> το έχουμε δει μέχρι στιγμής και  ε</w:t>
      </w:r>
      <w:r w:rsidR="00873BED" w:rsidRPr="00682DAB">
        <w:t>λπίζουμε</w:t>
      </w:r>
      <w:r w:rsidR="009A53DA">
        <w:t>,</w:t>
      </w:r>
      <w:r w:rsidR="00873BED" w:rsidRPr="00682DAB">
        <w:t xml:space="preserve"> είτε στ</w:t>
      </w:r>
      <w:r w:rsidR="00873BED">
        <w:t xml:space="preserve">η συνεδρίαση </w:t>
      </w:r>
      <w:r w:rsidR="009A53DA">
        <w:t>μας</w:t>
      </w:r>
      <w:r w:rsidR="00873BED">
        <w:t xml:space="preserve"> εδώ</w:t>
      </w:r>
      <w:r w:rsidR="009A53DA">
        <w:t>,</w:t>
      </w:r>
      <w:r w:rsidR="00873BED">
        <w:t xml:space="preserve"> είτε στην Ο</w:t>
      </w:r>
      <w:r w:rsidR="00873BED" w:rsidRPr="00682DAB">
        <w:t>λομέλεια να ακούσου</w:t>
      </w:r>
      <w:r w:rsidR="00873BED">
        <w:t>με κάποιες πειστικές απαντήσεις</w:t>
      </w:r>
      <w:r w:rsidR="00873BED" w:rsidRPr="00682DAB">
        <w:t>. Είναι απολύτως προφανές ότι με το παρόν νομοσχέδιο</w:t>
      </w:r>
      <w:r w:rsidR="00873BED">
        <w:t xml:space="preserve"> θεμελιώνον</w:t>
      </w:r>
      <w:r w:rsidR="00873BED" w:rsidRPr="00682DAB">
        <w:t>ται θύλακες αδιαφάνειας</w:t>
      </w:r>
      <w:r w:rsidR="009A53DA">
        <w:t>,</w:t>
      </w:r>
      <w:r w:rsidR="00873BED" w:rsidRPr="00682DAB">
        <w:t xml:space="preserve"> η οποία καταστρατηγείται και αναζητείται και η θετική επίδραση υ</w:t>
      </w:r>
      <w:r w:rsidR="00873BED">
        <w:t xml:space="preserve">πέρ των συμφερόντων των πολιτών. </w:t>
      </w:r>
    </w:p>
    <w:p w:rsidR="00873BED" w:rsidRPr="00682DAB" w:rsidRDefault="00873BED" w:rsidP="000C7F35">
      <w:pPr>
        <w:tabs>
          <w:tab w:val="left" w:pos="851"/>
          <w:tab w:val="left" w:pos="2085"/>
        </w:tabs>
        <w:spacing w:line="276" w:lineRule="auto"/>
        <w:jc w:val="both"/>
      </w:pPr>
      <w:r>
        <w:tab/>
        <w:t>Έ</w:t>
      </w:r>
      <w:r w:rsidRPr="00682DAB">
        <w:t>χουμε</w:t>
      </w:r>
      <w:r w:rsidR="009A53DA">
        <w:t>,</w:t>
      </w:r>
      <w:r w:rsidRPr="00682DAB">
        <w:t xml:space="preserve"> μέχρι τώρα</w:t>
      </w:r>
      <w:r>
        <w:t>,</w:t>
      </w:r>
      <w:r w:rsidR="009A53DA">
        <w:t xml:space="preserve"> μια εκκωφαντική σιωπή της Κ</w:t>
      </w:r>
      <w:r w:rsidRPr="00682DAB">
        <w:t>υβέρνησης σε σχέση με το τεράστιο πρόβλημα των υπερχρεωμένων ν</w:t>
      </w:r>
      <w:r>
        <w:t>οικοκυριών και των επιχειρήσεων</w:t>
      </w:r>
      <w:r w:rsidRPr="00682DAB">
        <w:t>. Ρωτήσαμε</w:t>
      </w:r>
      <w:r w:rsidR="009A53DA">
        <w:t>,</w:t>
      </w:r>
      <w:r w:rsidRPr="00682DAB">
        <w:t xml:space="preserve"> χθες</w:t>
      </w:r>
      <w:r w:rsidR="009A53DA">
        <w:t>, και τον κ</w:t>
      </w:r>
      <w:r w:rsidRPr="00682DAB">
        <w:t xml:space="preserve">. </w:t>
      </w:r>
      <w:r w:rsidR="009A53DA">
        <w:t>Βεσυρόπουλο και τον κ</w:t>
      </w:r>
      <w:r>
        <w:t>.</w:t>
      </w:r>
      <w:r w:rsidR="009A53DA">
        <w:t xml:space="preserve"> </w:t>
      </w:r>
      <w:r>
        <w:t>Υπουργό, ε</w:t>
      </w:r>
      <w:r w:rsidRPr="00682DAB">
        <w:t>άν πιστεύουν ότι το συγκεκριμένο νομοσχέδιο θα αυξή</w:t>
      </w:r>
      <w:r w:rsidR="009A53DA">
        <w:t xml:space="preserve">σει ή θα μειώσει το ποσοστό των φερέγγυων </w:t>
      </w:r>
      <w:r w:rsidRPr="00682DAB">
        <w:t>ν</w:t>
      </w:r>
      <w:r>
        <w:t>οικοκυριών και επιχειρήσεων. Έχουμε ένα θεμελιακό</w:t>
      </w:r>
      <w:r w:rsidRPr="00682DAB">
        <w:t xml:space="preserve"> πρόβλημα στην ελληνική οικονομία</w:t>
      </w:r>
      <w:r>
        <w:t>,</w:t>
      </w:r>
      <w:r w:rsidRPr="00682DAB">
        <w:t xml:space="preserve"> το ελληνικό τραπεζικό σύστημα θεωρεί</w:t>
      </w:r>
      <w:r w:rsidR="009A53DA">
        <w:t>,</w:t>
      </w:r>
      <w:r w:rsidRPr="00682DAB">
        <w:t xml:space="preserve"> καταγράφει</w:t>
      </w:r>
      <w:r>
        <w:t>,</w:t>
      </w:r>
      <w:r w:rsidRPr="00682DAB">
        <w:t xml:space="preserve"> κατατάσσει</w:t>
      </w:r>
      <w:r>
        <w:t>,</w:t>
      </w:r>
      <w:r w:rsidRPr="00682DAB">
        <w:t xml:space="preserve"> ως μη φερέγγυα τα νοικοκυριά και τις επιχειρήσεις</w:t>
      </w:r>
      <w:r>
        <w:t xml:space="preserve"> και </w:t>
      </w:r>
      <w:r w:rsidRPr="00682DAB">
        <w:t>δεν μπορεί να επιτελέσει τον ρόλο του</w:t>
      </w:r>
      <w:r>
        <w:t>. Κ</w:t>
      </w:r>
      <w:r w:rsidRPr="00682DAB">
        <w:t>αι ρωτάμε πάρα πολύ απλά</w:t>
      </w:r>
      <w:r w:rsidR="009A53DA">
        <w:t>,</w:t>
      </w:r>
      <w:r w:rsidRPr="00682DAB">
        <w:t xml:space="preserve"> αν η εκτίμησή σας είναι ότι το συγκεκριμένο νομ</w:t>
      </w:r>
      <w:r w:rsidR="009A53DA">
        <w:t>οθέτημα την κατάσταση αυτή θα τη</w:t>
      </w:r>
      <w:r w:rsidRPr="00682DAB">
        <w:t xml:space="preserve"> βελτιώσει</w:t>
      </w:r>
      <w:r>
        <w:t>. Ρ</w:t>
      </w:r>
      <w:r w:rsidR="009A53DA">
        <w:t>ωτήσαμε και χθες κι ο κ</w:t>
      </w:r>
      <w:r w:rsidRPr="00682DAB">
        <w:t xml:space="preserve">. Σταϊκούρας μας είπε ότι είναι μια μεσοπρόθεσμη </w:t>
      </w:r>
      <w:r w:rsidR="009A53DA">
        <w:t xml:space="preserve">- </w:t>
      </w:r>
      <w:r w:rsidRPr="00682DAB">
        <w:t>μακροπρόθεσμη μεταρρύθμιση</w:t>
      </w:r>
      <w:r w:rsidR="009A53DA">
        <w:t>,</w:t>
      </w:r>
      <w:r w:rsidRPr="00682DAB">
        <w:t xml:space="preserve"> η οποία όταν επανέλθει η οικονο</w:t>
      </w:r>
      <w:r>
        <w:t>μία στα καλά της και υπάρξει η α</w:t>
      </w:r>
      <w:r w:rsidRPr="00682DAB">
        <w:t>ποχρέωση νοικοκυριών και επιχειρήσεων θα μπορέσει να διευκολύνει τη διαφάνεια</w:t>
      </w:r>
      <w:r>
        <w:t>. Δ</w:t>
      </w:r>
      <w:r w:rsidRPr="00682DAB">
        <w:t>ιότι</w:t>
      </w:r>
      <w:r>
        <w:t>,</w:t>
      </w:r>
      <w:r w:rsidRPr="00682DAB">
        <w:t xml:space="preserve"> τότε</w:t>
      </w:r>
      <w:r w:rsidR="009A53DA">
        <w:t>,</w:t>
      </w:r>
      <w:r w:rsidRPr="00682DAB">
        <w:t xml:space="preserve"> ο πιστωτής και</w:t>
      </w:r>
      <w:r w:rsidR="009A53DA">
        <w:t xml:space="preserve"> ο </w:t>
      </w:r>
      <w:r>
        <w:t>δανειζόμενο</w:t>
      </w:r>
      <w:r w:rsidRPr="00682DAB">
        <w:t>ς θα έχουν συμμετρική πληροφόρηση για τις δυ</w:t>
      </w:r>
      <w:r w:rsidR="009A53DA">
        <w:t xml:space="preserve">νατότητες δανειοδότησης και δε </w:t>
      </w:r>
      <w:r w:rsidRPr="00682DAB">
        <w:t>θα απορρίπτονται αιτήσεις δανείων</w:t>
      </w:r>
      <w:r w:rsidR="009A53DA">
        <w:t>,</w:t>
      </w:r>
      <w:r w:rsidRPr="00682DAB">
        <w:t xml:space="preserve"> επειδή δεν υπάρχει καλή πληροφόρησ</w:t>
      </w:r>
      <w:r>
        <w:t>η για το προφίλ του δανειολήπτη</w:t>
      </w:r>
      <w:r w:rsidRPr="00682DAB">
        <w:t>. Και</w:t>
      </w:r>
      <w:r w:rsidR="009A53DA">
        <w:t>,</w:t>
      </w:r>
      <w:r w:rsidRPr="00682DAB">
        <w:t xml:space="preserve"> βεβαίως</w:t>
      </w:r>
      <w:r>
        <w:t>,</w:t>
      </w:r>
      <w:r w:rsidRPr="00682DAB">
        <w:t xml:space="preserve"> δεν θα δίνονται υπέρογκα δάνεια</w:t>
      </w:r>
      <w:r w:rsidR="009A53DA">
        <w:t>,</w:t>
      </w:r>
      <w:r w:rsidRPr="00682DAB">
        <w:t xml:space="preserve"> εκεί όπου δανειολήπτ</w:t>
      </w:r>
      <w:r w:rsidR="009A53DA">
        <w:t>ης δεν θα έπρεπε να τα λαμβάνει</w:t>
      </w:r>
      <w:r w:rsidRPr="00682DAB">
        <w:t xml:space="preserve">. </w:t>
      </w:r>
    </w:p>
    <w:p w:rsidR="00873BED" w:rsidRDefault="00873BED"/>
    <w:p w:rsidR="00873BED" w:rsidRDefault="00873BED" w:rsidP="000C7F35">
      <w:pPr>
        <w:tabs>
          <w:tab w:val="left" w:pos="3410"/>
        </w:tabs>
        <w:spacing w:line="276" w:lineRule="auto"/>
        <w:ind w:firstLine="720"/>
        <w:jc w:val="both"/>
        <w:rPr>
          <w:rFonts w:cs="Arial"/>
        </w:rPr>
      </w:pPr>
      <w:r>
        <w:rPr>
          <w:rFonts w:cs="Arial"/>
        </w:rPr>
        <w:t xml:space="preserve">Αυτή </w:t>
      </w:r>
      <w:r w:rsidRPr="005605C6">
        <w:rPr>
          <w:rFonts w:cs="Arial"/>
        </w:rPr>
        <w:t>είναι μία ανάλυση η οποία αφορά τη θεωρία και πολύ φοβάμαι ότι το κούμπωμα του συγκεκριμένου νομοσχεδίου στην παρούσα κατάσταση θα έχει πάρα πολύ αρνητικές επιπτώσεις</w:t>
      </w:r>
      <w:r>
        <w:rPr>
          <w:rFonts w:cs="Arial"/>
        </w:rPr>
        <w:t>, διότι είναι προφανές για εμάς</w:t>
      </w:r>
      <w:r w:rsidRPr="005605C6">
        <w:rPr>
          <w:rFonts w:cs="Arial"/>
        </w:rPr>
        <w:t>. Περιμένουμε να ακούσουμε αντεπιχείρημα</w:t>
      </w:r>
      <w:r>
        <w:rPr>
          <w:rFonts w:cs="Arial"/>
        </w:rPr>
        <w:t>.</w:t>
      </w:r>
      <w:r w:rsidRPr="005605C6">
        <w:rPr>
          <w:rFonts w:cs="Arial"/>
        </w:rPr>
        <w:t xml:space="preserve"> </w:t>
      </w:r>
      <w:r>
        <w:rPr>
          <w:rFonts w:cs="Arial"/>
        </w:rPr>
        <w:t>Δ</w:t>
      </w:r>
      <w:r w:rsidRPr="005605C6">
        <w:rPr>
          <w:rFonts w:cs="Arial"/>
        </w:rPr>
        <w:t>εν έχουμε ακούσει μέχρι στιγμής</w:t>
      </w:r>
      <w:r>
        <w:rPr>
          <w:rFonts w:cs="Arial"/>
        </w:rPr>
        <w:t>.</w:t>
      </w:r>
      <w:r w:rsidRPr="005605C6">
        <w:rPr>
          <w:rFonts w:cs="Arial"/>
        </w:rPr>
        <w:t xml:space="preserve"> </w:t>
      </w:r>
    </w:p>
    <w:p w:rsidR="00873BED" w:rsidRDefault="00873BED" w:rsidP="000C7F35">
      <w:pPr>
        <w:tabs>
          <w:tab w:val="left" w:pos="3410"/>
        </w:tabs>
        <w:spacing w:line="276" w:lineRule="auto"/>
        <w:ind w:firstLine="720"/>
        <w:jc w:val="both"/>
        <w:rPr>
          <w:rFonts w:cs="Arial"/>
        </w:rPr>
      </w:pPr>
      <w:r>
        <w:rPr>
          <w:rFonts w:cs="Arial"/>
        </w:rPr>
        <w:t>Υ</w:t>
      </w:r>
      <w:r w:rsidRPr="005605C6">
        <w:rPr>
          <w:rFonts w:cs="Arial"/>
        </w:rPr>
        <w:t xml:space="preserve">πάρχει η δημιουργία ενός νέου κύματος εισόδου στον </w:t>
      </w:r>
      <w:r w:rsidR="009A53DA">
        <w:rPr>
          <w:rFonts w:cs="Arial"/>
        </w:rPr>
        <w:t>«</w:t>
      </w:r>
      <w:r w:rsidRPr="005605C6">
        <w:rPr>
          <w:rFonts w:cs="Arial"/>
        </w:rPr>
        <w:t>Τειρεσία</w:t>
      </w:r>
      <w:r w:rsidR="009A53DA">
        <w:rPr>
          <w:rFonts w:cs="Arial"/>
        </w:rPr>
        <w:t>»</w:t>
      </w:r>
      <w:r>
        <w:rPr>
          <w:rFonts w:cs="Arial"/>
        </w:rPr>
        <w:t>,</w:t>
      </w:r>
      <w:r w:rsidRPr="005605C6">
        <w:rPr>
          <w:rFonts w:cs="Arial"/>
        </w:rPr>
        <w:t xml:space="preserve"> νέα ομάδα </w:t>
      </w:r>
      <w:r>
        <w:rPr>
          <w:rFonts w:cs="Arial"/>
        </w:rPr>
        <w:t>α</w:t>
      </w:r>
      <w:r w:rsidRPr="005605C6">
        <w:rPr>
          <w:rFonts w:cs="Arial"/>
        </w:rPr>
        <w:t>φερέγγυ</w:t>
      </w:r>
      <w:r>
        <w:rPr>
          <w:rFonts w:cs="Arial"/>
        </w:rPr>
        <w:t>ων</w:t>
      </w:r>
      <w:r w:rsidR="00142B52">
        <w:rPr>
          <w:rFonts w:cs="Arial"/>
        </w:rPr>
        <w:t>,</w:t>
      </w:r>
      <w:r w:rsidRPr="005605C6">
        <w:rPr>
          <w:rFonts w:cs="Arial"/>
        </w:rPr>
        <w:t xml:space="preserve"> κατ</w:t>
      </w:r>
      <w:r w:rsidR="009A53DA">
        <w:rPr>
          <w:rFonts w:cs="Arial"/>
        </w:rPr>
        <w:t>ά τις Τ</w:t>
      </w:r>
      <w:r w:rsidRPr="005605C6">
        <w:rPr>
          <w:rFonts w:cs="Arial"/>
        </w:rPr>
        <w:t>ράπεζες</w:t>
      </w:r>
      <w:r w:rsidR="00142B52">
        <w:rPr>
          <w:rFonts w:cs="Arial"/>
        </w:rPr>
        <w:t>,</w:t>
      </w:r>
      <w:r w:rsidRPr="005605C6">
        <w:rPr>
          <w:rFonts w:cs="Arial"/>
        </w:rPr>
        <w:t xml:space="preserve"> νοικοκυριών και επιχειρήσεων. Δε θεωρούμε ότι πρέπει να είναι αυτή η κατάσταση</w:t>
      </w:r>
      <w:r>
        <w:rPr>
          <w:rFonts w:cs="Arial"/>
        </w:rPr>
        <w:t>. Η Π</w:t>
      </w:r>
      <w:r w:rsidRPr="005605C6">
        <w:rPr>
          <w:rFonts w:cs="Arial"/>
        </w:rPr>
        <w:t>ολιτεία πρέπει</w:t>
      </w:r>
      <w:r w:rsidR="00142B52">
        <w:rPr>
          <w:rFonts w:cs="Arial"/>
        </w:rPr>
        <w:t xml:space="preserve"> να είναι αρωγός κ</w:t>
      </w:r>
      <w:r w:rsidRPr="005605C6">
        <w:rPr>
          <w:rFonts w:cs="Arial"/>
        </w:rPr>
        <w:t xml:space="preserve">ι όχι τιμωρός. Αναμένουμε απαντήσεις σε σχέση με τις εκτιμήσεις σας για το </w:t>
      </w:r>
      <w:r>
        <w:rPr>
          <w:rFonts w:cs="Arial"/>
        </w:rPr>
        <w:t>«</w:t>
      </w:r>
      <w:r w:rsidRPr="005605C6">
        <w:rPr>
          <w:rFonts w:cs="Arial"/>
        </w:rPr>
        <w:t>εάν θα βελτιωθεί η κατάσταση αφερεγγυότητας ή θα πάει επί τα χείρω</w:t>
      </w:r>
      <w:r>
        <w:rPr>
          <w:rFonts w:cs="Arial"/>
        </w:rPr>
        <w:t>»</w:t>
      </w:r>
      <w:r w:rsidRPr="005605C6">
        <w:rPr>
          <w:rFonts w:cs="Arial"/>
        </w:rPr>
        <w:t xml:space="preserve">. </w:t>
      </w:r>
    </w:p>
    <w:p w:rsidR="00873BED" w:rsidRDefault="00873BED" w:rsidP="000C7F35">
      <w:pPr>
        <w:tabs>
          <w:tab w:val="left" w:pos="3410"/>
        </w:tabs>
        <w:spacing w:line="276" w:lineRule="auto"/>
        <w:ind w:firstLine="720"/>
        <w:jc w:val="both"/>
        <w:rPr>
          <w:rFonts w:cs="Arial"/>
        </w:rPr>
      </w:pPr>
      <w:r>
        <w:rPr>
          <w:rFonts w:cs="Arial"/>
        </w:rPr>
        <w:t>Έ</w:t>
      </w:r>
      <w:r w:rsidR="00142B52">
        <w:rPr>
          <w:rFonts w:cs="Arial"/>
        </w:rPr>
        <w:t>χουμε αναδείξει -κ</w:t>
      </w:r>
      <w:r w:rsidRPr="005605C6">
        <w:rPr>
          <w:rFonts w:cs="Arial"/>
        </w:rPr>
        <w:t>ι αναδείχθηκε και χθες στη συζήτηση</w:t>
      </w:r>
      <w:r w:rsidR="00142B52">
        <w:rPr>
          <w:rFonts w:cs="Arial"/>
        </w:rPr>
        <w:t>-</w:t>
      </w:r>
      <w:r w:rsidRPr="005605C6">
        <w:rPr>
          <w:rFonts w:cs="Arial"/>
        </w:rPr>
        <w:t xml:space="preserve"> το πρόβλημα των παρεκκλίσεων από το</w:t>
      </w:r>
      <w:r w:rsidR="00142B52">
        <w:rPr>
          <w:rFonts w:cs="Arial"/>
        </w:rPr>
        <w:t>ν ν.</w:t>
      </w:r>
      <w:r w:rsidRPr="005605C6">
        <w:rPr>
          <w:rFonts w:cs="Arial"/>
        </w:rPr>
        <w:t xml:space="preserve"> 4412</w:t>
      </w:r>
      <w:r>
        <w:rPr>
          <w:rFonts w:cs="Arial"/>
        </w:rPr>
        <w:t>/2016</w:t>
      </w:r>
      <w:r w:rsidRPr="005605C6">
        <w:rPr>
          <w:rFonts w:cs="Arial"/>
        </w:rPr>
        <w:t>. Νομίζω ότι έ</w:t>
      </w:r>
      <w:r>
        <w:rPr>
          <w:rFonts w:cs="Arial"/>
        </w:rPr>
        <w:t>γινε μια παρέμβαση κ</w:t>
      </w:r>
      <w:r w:rsidRPr="005605C6">
        <w:rPr>
          <w:rFonts w:cs="Arial"/>
        </w:rPr>
        <w:t>ι από τους εκπροσώπους της Ε</w:t>
      </w:r>
      <w:r w:rsidR="00142B52">
        <w:rPr>
          <w:rFonts w:cs="Arial"/>
        </w:rPr>
        <w:t>.</w:t>
      </w:r>
      <w:r w:rsidRPr="005605C6">
        <w:rPr>
          <w:rFonts w:cs="Arial"/>
        </w:rPr>
        <w:t>Α</w:t>
      </w:r>
      <w:r w:rsidR="00142B52">
        <w:rPr>
          <w:rFonts w:cs="Arial"/>
        </w:rPr>
        <w:t>.</w:t>
      </w:r>
      <w:r w:rsidRPr="005605C6">
        <w:rPr>
          <w:rFonts w:cs="Arial"/>
        </w:rPr>
        <w:t>Α</w:t>
      </w:r>
      <w:r w:rsidR="00142B52">
        <w:rPr>
          <w:rFonts w:cs="Arial"/>
        </w:rPr>
        <w:t>.</w:t>
      </w:r>
      <w:r w:rsidRPr="005605C6">
        <w:rPr>
          <w:rFonts w:cs="Arial"/>
        </w:rPr>
        <w:t>ΔΗ</w:t>
      </w:r>
      <w:r w:rsidR="00142B52">
        <w:rPr>
          <w:rFonts w:cs="Arial"/>
        </w:rPr>
        <w:t>.</w:t>
      </w:r>
      <w:r w:rsidRPr="005605C6">
        <w:rPr>
          <w:rFonts w:cs="Arial"/>
        </w:rPr>
        <w:t>ΣΥ</w:t>
      </w:r>
      <w:r>
        <w:rPr>
          <w:rFonts w:cs="Arial"/>
        </w:rPr>
        <w:t>,</w:t>
      </w:r>
      <w:r w:rsidRPr="005605C6">
        <w:rPr>
          <w:rFonts w:cs="Arial"/>
        </w:rPr>
        <w:t xml:space="preserve"> η οποία θα έπρεπε να προκαλέσει και την αντίδραση της </w:t>
      </w:r>
      <w:r>
        <w:rPr>
          <w:rFonts w:cs="Arial"/>
        </w:rPr>
        <w:t>Κ</w:t>
      </w:r>
      <w:r w:rsidRPr="005605C6">
        <w:rPr>
          <w:rFonts w:cs="Arial"/>
        </w:rPr>
        <w:t>υβέρνησης ή να δοθούν εξηγήσεις ή να θεραπευτούν τα ζητήματα</w:t>
      </w:r>
      <w:r>
        <w:rPr>
          <w:rFonts w:cs="Arial"/>
        </w:rPr>
        <w:t>,</w:t>
      </w:r>
      <w:r w:rsidRPr="005605C6">
        <w:rPr>
          <w:rFonts w:cs="Arial"/>
        </w:rPr>
        <w:t xml:space="preserve"> τα οποία με πάρα πολύ μεγάλη έμφαση ανέδειξαν οι εκπρόσωποι της </w:t>
      </w:r>
      <w:r>
        <w:rPr>
          <w:rFonts w:cs="Arial"/>
        </w:rPr>
        <w:t>Ε</w:t>
      </w:r>
      <w:r w:rsidR="00142B52">
        <w:rPr>
          <w:rFonts w:cs="Arial"/>
        </w:rPr>
        <w:t>.</w:t>
      </w:r>
      <w:r>
        <w:rPr>
          <w:rFonts w:cs="Arial"/>
        </w:rPr>
        <w:t>Α</w:t>
      </w:r>
      <w:r w:rsidR="00142B52">
        <w:rPr>
          <w:rFonts w:cs="Arial"/>
        </w:rPr>
        <w:t>.</w:t>
      </w:r>
      <w:r>
        <w:rPr>
          <w:rFonts w:cs="Arial"/>
        </w:rPr>
        <w:t>Α</w:t>
      </w:r>
      <w:r w:rsidR="00142B52">
        <w:rPr>
          <w:rFonts w:cs="Arial"/>
        </w:rPr>
        <w:t>.</w:t>
      </w:r>
      <w:r>
        <w:rPr>
          <w:rFonts w:cs="Arial"/>
        </w:rPr>
        <w:t>ΔΗ</w:t>
      </w:r>
      <w:r w:rsidR="00142B52">
        <w:rPr>
          <w:rFonts w:cs="Arial"/>
        </w:rPr>
        <w:t>.</w:t>
      </w:r>
      <w:r>
        <w:rPr>
          <w:rFonts w:cs="Arial"/>
        </w:rPr>
        <w:t>ΣΥ.</w:t>
      </w:r>
      <w:r w:rsidRPr="005605C6">
        <w:rPr>
          <w:rFonts w:cs="Arial"/>
        </w:rPr>
        <w:t xml:space="preserve"> </w:t>
      </w:r>
      <w:r>
        <w:rPr>
          <w:rFonts w:cs="Arial"/>
        </w:rPr>
        <w:t>Δ</w:t>
      </w:r>
      <w:r w:rsidRPr="005605C6">
        <w:rPr>
          <w:rFonts w:cs="Arial"/>
        </w:rPr>
        <w:t>εν το ακούσαμε αυτό</w:t>
      </w:r>
      <w:r>
        <w:rPr>
          <w:rFonts w:cs="Arial"/>
        </w:rPr>
        <w:t>, δυστυχώς</w:t>
      </w:r>
      <w:r w:rsidRPr="005605C6">
        <w:rPr>
          <w:rFonts w:cs="Arial"/>
        </w:rPr>
        <w:t xml:space="preserve">. </w:t>
      </w:r>
    </w:p>
    <w:p w:rsidR="00873BED" w:rsidRDefault="00873BED" w:rsidP="000C7F35">
      <w:pPr>
        <w:tabs>
          <w:tab w:val="left" w:pos="3410"/>
        </w:tabs>
        <w:spacing w:line="276" w:lineRule="auto"/>
        <w:ind w:firstLine="720"/>
        <w:jc w:val="both"/>
        <w:rPr>
          <w:rFonts w:cs="Arial"/>
        </w:rPr>
      </w:pPr>
      <w:r>
        <w:rPr>
          <w:rFonts w:cs="Arial"/>
        </w:rPr>
        <w:t>Θ</w:t>
      </w:r>
      <w:r w:rsidRPr="005605C6">
        <w:rPr>
          <w:rFonts w:cs="Arial"/>
        </w:rPr>
        <w:t>έλω να σας πω και το εξής</w:t>
      </w:r>
      <w:r>
        <w:rPr>
          <w:rFonts w:cs="Arial"/>
        </w:rPr>
        <w:t>.</w:t>
      </w:r>
      <w:r w:rsidRPr="005605C6">
        <w:rPr>
          <w:rFonts w:cs="Arial"/>
        </w:rPr>
        <w:t xml:space="preserve"> </w:t>
      </w:r>
      <w:r>
        <w:rPr>
          <w:rFonts w:cs="Arial"/>
        </w:rPr>
        <w:t>Ο πλήρης τίτλος του 44</w:t>
      </w:r>
      <w:r w:rsidRPr="005605C6">
        <w:rPr>
          <w:rFonts w:cs="Arial"/>
        </w:rPr>
        <w:t xml:space="preserve">12 </w:t>
      </w:r>
      <w:r w:rsidR="00142B52">
        <w:rPr>
          <w:rFonts w:cs="Arial"/>
        </w:rPr>
        <w:t xml:space="preserve">δεν </w:t>
      </w:r>
      <w:r w:rsidRPr="005605C6">
        <w:rPr>
          <w:rFonts w:cs="Arial"/>
        </w:rPr>
        <w:t>αφορά</w:t>
      </w:r>
      <w:r w:rsidR="00142B52">
        <w:rPr>
          <w:rFonts w:cs="Arial"/>
        </w:rPr>
        <w:t xml:space="preserve"> </w:t>
      </w:r>
      <w:r w:rsidRPr="005605C6">
        <w:rPr>
          <w:rFonts w:cs="Arial"/>
        </w:rPr>
        <w:t>μόνο τις δημόσιες συμβάσεις</w:t>
      </w:r>
      <w:r>
        <w:rPr>
          <w:rFonts w:cs="Arial"/>
        </w:rPr>
        <w:t>.</w:t>
      </w:r>
      <w:r w:rsidRPr="005605C6">
        <w:rPr>
          <w:rFonts w:cs="Arial"/>
        </w:rPr>
        <w:t xml:space="preserve"> </w:t>
      </w:r>
      <w:r>
        <w:rPr>
          <w:rFonts w:cs="Arial"/>
        </w:rPr>
        <w:t>Δ</w:t>
      </w:r>
      <w:r w:rsidRPr="005605C6">
        <w:rPr>
          <w:rFonts w:cs="Arial"/>
        </w:rPr>
        <w:t>ε</w:t>
      </w:r>
      <w:r w:rsidR="00142B52">
        <w:rPr>
          <w:rFonts w:cs="Arial"/>
        </w:rPr>
        <w:t>ν</w:t>
      </w:r>
      <w:r>
        <w:rPr>
          <w:rFonts w:cs="Arial"/>
        </w:rPr>
        <w:t xml:space="preserve"> λέει</w:t>
      </w:r>
      <w:r w:rsidRPr="005605C6">
        <w:rPr>
          <w:rFonts w:cs="Arial"/>
        </w:rPr>
        <w:t xml:space="preserve"> ότι </w:t>
      </w:r>
      <w:r>
        <w:rPr>
          <w:rFonts w:cs="Arial"/>
        </w:rPr>
        <w:t>«</w:t>
      </w:r>
      <w:r w:rsidRPr="005605C6">
        <w:rPr>
          <w:rFonts w:cs="Arial"/>
        </w:rPr>
        <w:t xml:space="preserve">είναι </w:t>
      </w:r>
      <w:r>
        <w:rPr>
          <w:rFonts w:cs="Arial"/>
        </w:rPr>
        <w:t xml:space="preserve">ο </w:t>
      </w:r>
      <w:r w:rsidRPr="005605C6">
        <w:rPr>
          <w:rFonts w:cs="Arial"/>
        </w:rPr>
        <w:t>νόμος για τις δημόσιες συμβάσεις</w:t>
      </w:r>
      <w:r>
        <w:rPr>
          <w:rFonts w:cs="Arial"/>
        </w:rPr>
        <w:t>,</w:t>
      </w:r>
      <w:r w:rsidRPr="005605C6">
        <w:rPr>
          <w:rFonts w:cs="Arial"/>
        </w:rPr>
        <w:t xml:space="preserve"> απλώς</w:t>
      </w:r>
      <w:r>
        <w:rPr>
          <w:rFonts w:cs="Arial"/>
        </w:rPr>
        <w:t>», λέει</w:t>
      </w:r>
      <w:r w:rsidRPr="005605C6">
        <w:rPr>
          <w:rFonts w:cs="Arial"/>
        </w:rPr>
        <w:t xml:space="preserve"> ότι </w:t>
      </w:r>
      <w:r>
        <w:rPr>
          <w:rFonts w:cs="Arial"/>
        </w:rPr>
        <w:t>«</w:t>
      </w:r>
      <w:r w:rsidR="00142B52">
        <w:rPr>
          <w:rFonts w:cs="Arial"/>
        </w:rPr>
        <w:t>είναι και η προσαρμογή στις</w:t>
      </w:r>
      <w:r w:rsidR="004F3C8C" w:rsidRPr="004F3C8C">
        <w:t xml:space="preserve"> </w:t>
      </w:r>
      <w:r w:rsidR="004F3C8C">
        <w:rPr>
          <w:rFonts w:cs="Arial"/>
        </w:rPr>
        <w:t>Οδηγίες</w:t>
      </w:r>
      <w:r w:rsidR="004F3C8C" w:rsidRPr="004F3C8C">
        <w:rPr>
          <w:rFonts w:cs="Arial"/>
        </w:rPr>
        <w:t xml:space="preserve"> 2014/24/ΕΕ και 2014/25/ΕΕ</w:t>
      </w:r>
      <w:r>
        <w:rPr>
          <w:rFonts w:cs="Arial"/>
        </w:rPr>
        <w:t>»</w:t>
      </w:r>
      <w:r w:rsidRPr="005605C6">
        <w:rPr>
          <w:rFonts w:cs="Arial"/>
        </w:rPr>
        <w:t>. Συνεπώς</w:t>
      </w:r>
      <w:r>
        <w:rPr>
          <w:rFonts w:cs="Arial"/>
        </w:rPr>
        <w:t>, δε</w:t>
      </w:r>
      <w:r w:rsidR="004F3C8C">
        <w:rPr>
          <w:rFonts w:cs="Arial"/>
        </w:rPr>
        <w:t>ν</w:t>
      </w:r>
      <w:r w:rsidRPr="005605C6">
        <w:rPr>
          <w:rFonts w:cs="Arial"/>
        </w:rPr>
        <w:t xml:space="preserve"> μπορεί ν</w:t>
      </w:r>
      <w:r>
        <w:rPr>
          <w:rFonts w:cs="Arial"/>
        </w:rPr>
        <w:t>α φέρνετε στη Β</w:t>
      </w:r>
      <w:r w:rsidRPr="005605C6">
        <w:rPr>
          <w:rFonts w:cs="Arial"/>
        </w:rPr>
        <w:t>ουλή άλλη μια παρέκκλιση από το</w:t>
      </w:r>
      <w:r w:rsidR="004F3C8C">
        <w:rPr>
          <w:rFonts w:cs="Arial"/>
        </w:rPr>
        <w:t>ν ν.</w:t>
      </w:r>
      <w:r w:rsidRPr="005605C6">
        <w:rPr>
          <w:rFonts w:cs="Arial"/>
        </w:rPr>
        <w:t xml:space="preserve"> 44</w:t>
      </w:r>
      <w:r>
        <w:rPr>
          <w:rFonts w:cs="Arial"/>
        </w:rPr>
        <w:t>12,</w:t>
      </w:r>
      <w:r w:rsidRPr="005605C6">
        <w:rPr>
          <w:rFonts w:cs="Arial"/>
        </w:rPr>
        <w:t xml:space="preserve"> το</w:t>
      </w:r>
      <w:r>
        <w:rPr>
          <w:rFonts w:cs="Arial"/>
        </w:rPr>
        <w:t>ν</w:t>
      </w:r>
      <w:r w:rsidRPr="005605C6">
        <w:rPr>
          <w:rFonts w:cs="Arial"/>
        </w:rPr>
        <w:t xml:space="preserve"> οποίο</w:t>
      </w:r>
      <w:r w:rsidR="004F3C8C">
        <w:rPr>
          <w:rFonts w:cs="Arial"/>
        </w:rPr>
        <w:t>,</w:t>
      </w:r>
      <w:r w:rsidRPr="005605C6">
        <w:rPr>
          <w:rFonts w:cs="Arial"/>
        </w:rPr>
        <w:t xml:space="preserve"> ειρήσθω εν παρόδω</w:t>
      </w:r>
      <w:r w:rsidR="004F3C8C">
        <w:rPr>
          <w:rFonts w:cs="Arial"/>
        </w:rPr>
        <w:t>,</w:t>
      </w:r>
      <w:r w:rsidRPr="005605C6">
        <w:rPr>
          <w:rFonts w:cs="Arial"/>
        </w:rPr>
        <w:t xml:space="preserve"> πριν από λίγους μήνες αλλάξετε</w:t>
      </w:r>
      <w:r>
        <w:rPr>
          <w:rFonts w:cs="Arial"/>
        </w:rPr>
        <w:t>.</w:t>
      </w:r>
      <w:r w:rsidRPr="005605C6">
        <w:rPr>
          <w:rFonts w:cs="Arial"/>
        </w:rPr>
        <w:t xml:space="preserve"> </w:t>
      </w:r>
      <w:r>
        <w:rPr>
          <w:rFonts w:cs="Arial"/>
        </w:rPr>
        <w:t>Ε</w:t>
      </w:r>
      <w:r w:rsidRPr="005605C6">
        <w:rPr>
          <w:rFonts w:cs="Arial"/>
        </w:rPr>
        <w:t>δώ</w:t>
      </w:r>
      <w:r w:rsidR="004F3C8C">
        <w:rPr>
          <w:rFonts w:cs="Arial"/>
        </w:rPr>
        <w:t>,</w:t>
      </w:r>
      <w:r w:rsidRPr="005605C6">
        <w:rPr>
          <w:rFonts w:cs="Arial"/>
        </w:rPr>
        <w:t xml:space="preserve"> έρχεστε και φέρνετε σωρηδόν μια γενικευμένη παρέκκλιση από το</w:t>
      </w:r>
      <w:r w:rsidR="004F3C8C">
        <w:rPr>
          <w:rFonts w:cs="Arial"/>
        </w:rPr>
        <w:t>ν</w:t>
      </w:r>
      <w:r w:rsidRPr="005605C6">
        <w:rPr>
          <w:rFonts w:cs="Arial"/>
        </w:rPr>
        <w:t xml:space="preserve"> 4412 και λέτε ότι </w:t>
      </w:r>
      <w:r w:rsidR="004F3C8C">
        <w:rPr>
          <w:rFonts w:cs="Arial"/>
        </w:rPr>
        <w:t>είναι και με την επιφύλαξη της ευρωπαϊκής ν</w:t>
      </w:r>
      <w:r w:rsidRPr="005605C6">
        <w:rPr>
          <w:rFonts w:cs="Arial"/>
        </w:rPr>
        <w:t>ομοθεσίας και τ</w:t>
      </w:r>
      <w:r>
        <w:rPr>
          <w:rFonts w:cs="Arial"/>
        </w:rPr>
        <w:t>ων Κ</w:t>
      </w:r>
      <w:r w:rsidRPr="005605C6">
        <w:rPr>
          <w:rFonts w:cs="Arial"/>
        </w:rPr>
        <w:t>ανονισμών. Δεν γίνεται</w:t>
      </w:r>
      <w:r>
        <w:rPr>
          <w:rFonts w:cs="Arial"/>
        </w:rPr>
        <w:t>.</w:t>
      </w:r>
      <w:r w:rsidRPr="005605C6">
        <w:rPr>
          <w:rFonts w:cs="Arial"/>
        </w:rPr>
        <w:t xml:space="preserve"> </w:t>
      </w:r>
      <w:r>
        <w:rPr>
          <w:rFonts w:cs="Arial"/>
        </w:rPr>
        <w:t>Ο 44</w:t>
      </w:r>
      <w:r w:rsidRPr="005605C6">
        <w:rPr>
          <w:rFonts w:cs="Arial"/>
        </w:rPr>
        <w:t>12 είναι προσαρμογή στα</w:t>
      </w:r>
      <w:r w:rsidR="004F3C8C">
        <w:rPr>
          <w:rFonts w:cs="Arial"/>
        </w:rPr>
        <w:t xml:space="preserve"> προβλεπόμενα από τις σχετικές Οδηγίες </w:t>
      </w:r>
      <w:r w:rsidR="004F3C8C" w:rsidRPr="004F3C8C">
        <w:rPr>
          <w:rFonts w:cs="Arial"/>
        </w:rPr>
        <w:t>2014/24/ΕΕ και 2014/25/ΕΕ</w:t>
      </w:r>
      <w:r w:rsidR="004F3C8C">
        <w:rPr>
          <w:rFonts w:cs="Arial"/>
        </w:rPr>
        <w:t>.</w:t>
      </w:r>
    </w:p>
    <w:p w:rsidR="00873BED" w:rsidRDefault="00873BED" w:rsidP="000C7F35">
      <w:pPr>
        <w:tabs>
          <w:tab w:val="left" w:pos="3410"/>
        </w:tabs>
        <w:spacing w:line="276" w:lineRule="auto"/>
        <w:ind w:firstLine="720"/>
        <w:jc w:val="both"/>
        <w:rPr>
          <w:rFonts w:cs="Arial"/>
        </w:rPr>
      </w:pPr>
      <w:r w:rsidRPr="005605C6">
        <w:rPr>
          <w:rFonts w:cs="Arial"/>
        </w:rPr>
        <w:t>Εδώ</w:t>
      </w:r>
      <w:r>
        <w:rPr>
          <w:rFonts w:cs="Arial"/>
        </w:rPr>
        <w:t>,</w:t>
      </w:r>
      <w:r w:rsidRPr="005605C6">
        <w:rPr>
          <w:rFonts w:cs="Arial"/>
        </w:rPr>
        <w:t xml:space="preserve"> είναι προφανές ότι θα έχουμε θύλακες αδιαφάνειας. Ρωτήσαμε</w:t>
      </w:r>
      <w:r>
        <w:rPr>
          <w:rFonts w:cs="Arial"/>
        </w:rPr>
        <w:t>,</w:t>
      </w:r>
      <w:r w:rsidRPr="005605C6">
        <w:rPr>
          <w:rFonts w:cs="Arial"/>
        </w:rPr>
        <w:t xml:space="preserve"> </w:t>
      </w:r>
      <w:r w:rsidR="004F3C8C">
        <w:rPr>
          <w:rFonts w:cs="Arial"/>
        </w:rPr>
        <w:t>επίσης</w:t>
      </w:r>
      <w:r w:rsidRPr="005605C6">
        <w:rPr>
          <w:rFonts w:cs="Arial"/>
        </w:rPr>
        <w:t xml:space="preserve"> χθες</w:t>
      </w:r>
      <w:r w:rsidR="004F3C8C">
        <w:rPr>
          <w:rFonts w:cs="Arial"/>
        </w:rPr>
        <w:t xml:space="preserve">, </w:t>
      </w:r>
      <w:r w:rsidRPr="005605C6">
        <w:rPr>
          <w:rFonts w:cs="Arial"/>
        </w:rPr>
        <w:t xml:space="preserve">ποιο θα είναι </w:t>
      </w:r>
      <w:r w:rsidR="004F3C8C">
        <w:rPr>
          <w:rFonts w:cs="Arial"/>
        </w:rPr>
        <w:t>το ύψος των απευθείας αναθέσεων</w:t>
      </w:r>
      <w:r w:rsidRPr="005605C6">
        <w:rPr>
          <w:rFonts w:cs="Arial"/>
        </w:rPr>
        <w:t>. Θέλουμε μια απάντηση</w:t>
      </w:r>
      <w:r>
        <w:rPr>
          <w:rFonts w:cs="Arial"/>
        </w:rPr>
        <w:t>. Τι θεωρείτε;</w:t>
      </w:r>
      <w:r w:rsidRPr="005605C6">
        <w:rPr>
          <w:rFonts w:cs="Arial"/>
        </w:rPr>
        <w:t xml:space="preserve"> Δε</w:t>
      </w:r>
      <w:r w:rsidR="0040316E">
        <w:rPr>
          <w:rFonts w:cs="Arial"/>
        </w:rPr>
        <w:t>ν</w:t>
      </w:r>
      <w:r w:rsidRPr="005605C6">
        <w:rPr>
          <w:rFonts w:cs="Arial"/>
        </w:rPr>
        <w:t xml:space="preserve"> μας είπαν </w:t>
      </w:r>
      <w:r>
        <w:rPr>
          <w:rFonts w:cs="Arial"/>
        </w:rPr>
        <w:t>κι από</w:t>
      </w:r>
      <w:r w:rsidR="0040316E">
        <w:rPr>
          <w:rFonts w:cs="Arial"/>
        </w:rPr>
        <w:t xml:space="preserve"> το Υ</w:t>
      </w:r>
      <w:r w:rsidRPr="005605C6">
        <w:rPr>
          <w:rFonts w:cs="Arial"/>
        </w:rPr>
        <w:t xml:space="preserve">περταμείο </w:t>
      </w:r>
      <w:r>
        <w:rPr>
          <w:rFonts w:cs="Arial"/>
        </w:rPr>
        <w:t>τ</w:t>
      </w:r>
      <w:r w:rsidRPr="005605C6">
        <w:rPr>
          <w:rFonts w:cs="Arial"/>
        </w:rPr>
        <w:t>ίποτα</w:t>
      </w:r>
      <w:r>
        <w:rPr>
          <w:rFonts w:cs="Arial"/>
        </w:rPr>
        <w:t>,</w:t>
      </w:r>
      <w:r w:rsidRPr="005605C6">
        <w:rPr>
          <w:rFonts w:cs="Arial"/>
        </w:rPr>
        <w:t xml:space="preserve"> δε</w:t>
      </w:r>
      <w:r w:rsidR="0040316E">
        <w:rPr>
          <w:rFonts w:cs="Arial"/>
        </w:rPr>
        <w:t>ν</w:t>
      </w:r>
      <w:r>
        <w:rPr>
          <w:rFonts w:cs="Arial"/>
        </w:rPr>
        <w:t xml:space="preserve"> μας κάνανε σοφότερους</w:t>
      </w:r>
      <w:r w:rsidRPr="005605C6">
        <w:rPr>
          <w:rFonts w:cs="Arial"/>
        </w:rPr>
        <w:t>. Αφού μας κάνανε την τιμή</w:t>
      </w:r>
      <w:r>
        <w:rPr>
          <w:rFonts w:cs="Arial"/>
        </w:rPr>
        <w:t>,</w:t>
      </w:r>
      <w:r w:rsidRPr="005605C6">
        <w:rPr>
          <w:rFonts w:cs="Arial"/>
        </w:rPr>
        <w:t xml:space="preserve"> βέβαια</w:t>
      </w:r>
      <w:r>
        <w:rPr>
          <w:rFonts w:cs="Arial"/>
        </w:rPr>
        <w:t>,</w:t>
      </w:r>
      <w:r w:rsidRPr="005605C6">
        <w:rPr>
          <w:rFonts w:cs="Arial"/>
        </w:rPr>
        <w:t xml:space="preserve"> να καθίσουν σε όλη τη συνεδρίαση</w:t>
      </w:r>
      <w:r>
        <w:rPr>
          <w:rFonts w:cs="Arial"/>
        </w:rPr>
        <w:t>,</w:t>
      </w:r>
      <w:r w:rsidRPr="005605C6">
        <w:rPr>
          <w:rFonts w:cs="Arial"/>
        </w:rPr>
        <w:t xml:space="preserve"> δε</w:t>
      </w:r>
      <w:r w:rsidR="0040316E">
        <w:rPr>
          <w:rFonts w:cs="Arial"/>
        </w:rPr>
        <w:t>ν</w:t>
      </w:r>
      <w:r w:rsidRPr="005605C6">
        <w:rPr>
          <w:rFonts w:cs="Arial"/>
        </w:rPr>
        <w:t xml:space="preserve"> μας κάνανε σοφότερους. Εδώ</w:t>
      </w:r>
      <w:r>
        <w:rPr>
          <w:rFonts w:cs="Arial"/>
        </w:rPr>
        <w:t>,</w:t>
      </w:r>
      <w:r w:rsidRPr="005605C6">
        <w:rPr>
          <w:rFonts w:cs="Arial"/>
        </w:rPr>
        <w:t xml:space="preserve"> υπάρχουν ζητήματα πάρα πολύ σοβαρά. </w:t>
      </w:r>
    </w:p>
    <w:p w:rsidR="00873BED" w:rsidRDefault="00873BED" w:rsidP="000C7F35">
      <w:pPr>
        <w:tabs>
          <w:tab w:val="left" w:pos="3410"/>
        </w:tabs>
        <w:spacing w:line="276" w:lineRule="auto"/>
        <w:ind w:firstLine="720"/>
        <w:jc w:val="both"/>
        <w:rPr>
          <w:rFonts w:cs="Arial"/>
        </w:rPr>
      </w:pPr>
      <w:r>
        <w:rPr>
          <w:rFonts w:cs="Arial"/>
        </w:rPr>
        <w:t>Έ</w:t>
      </w:r>
      <w:r w:rsidRPr="005605C6">
        <w:rPr>
          <w:rFonts w:cs="Arial"/>
        </w:rPr>
        <w:t>χουμε αναδείξει στη διάρκεια της συζήτησης κι άλλα ζητήματα</w:t>
      </w:r>
      <w:r>
        <w:rPr>
          <w:rFonts w:cs="Arial"/>
        </w:rPr>
        <w:t>,</w:t>
      </w:r>
      <w:r w:rsidRPr="005605C6">
        <w:rPr>
          <w:rFonts w:cs="Arial"/>
        </w:rPr>
        <w:t xml:space="preserve"> όπως το ότι οι δείκτες οι οποίοι τίθενται για τις Α.Ε. </w:t>
      </w:r>
      <w:r>
        <w:rPr>
          <w:rFonts w:cs="Arial"/>
        </w:rPr>
        <w:t>τ</w:t>
      </w:r>
      <w:r w:rsidRPr="005605C6">
        <w:rPr>
          <w:rFonts w:cs="Arial"/>
        </w:rPr>
        <w:t xml:space="preserve">ου </w:t>
      </w:r>
      <w:r>
        <w:rPr>
          <w:rFonts w:cs="Arial"/>
        </w:rPr>
        <w:t>Δ</w:t>
      </w:r>
      <w:r w:rsidRPr="005605C6">
        <w:rPr>
          <w:rFonts w:cs="Arial"/>
        </w:rPr>
        <w:t>ημοσίου είναι δείκτες</w:t>
      </w:r>
      <w:r>
        <w:rPr>
          <w:rFonts w:cs="Arial"/>
        </w:rPr>
        <w:t>,</w:t>
      </w:r>
      <w:r w:rsidRPr="005605C6">
        <w:rPr>
          <w:rFonts w:cs="Arial"/>
        </w:rPr>
        <w:t xml:space="preserve"> οι οποίοι σε πολλές περιπτώσεις μπορεί</w:t>
      </w:r>
      <w:r w:rsidR="0040316E">
        <w:rPr>
          <w:rFonts w:cs="Arial"/>
        </w:rPr>
        <w:t xml:space="preserve"> </w:t>
      </w:r>
      <w:r w:rsidRPr="005605C6">
        <w:rPr>
          <w:rFonts w:cs="Arial"/>
        </w:rPr>
        <w:t>να μην είναι επαρκείς ή κατάλληλοι</w:t>
      </w:r>
      <w:r>
        <w:rPr>
          <w:rFonts w:cs="Arial"/>
        </w:rPr>
        <w:t>,</w:t>
      </w:r>
      <w:r w:rsidRPr="005605C6">
        <w:rPr>
          <w:rFonts w:cs="Arial"/>
        </w:rPr>
        <w:t xml:space="preserve"> ακριβώς</w:t>
      </w:r>
      <w:r>
        <w:rPr>
          <w:rFonts w:cs="Arial"/>
        </w:rPr>
        <w:t>,</w:t>
      </w:r>
      <w:r w:rsidRPr="005605C6">
        <w:rPr>
          <w:rFonts w:cs="Arial"/>
        </w:rPr>
        <w:t xml:space="preserve"> για να </w:t>
      </w:r>
      <w:r>
        <w:rPr>
          <w:rFonts w:cs="Arial"/>
        </w:rPr>
        <w:t>βελτ</w:t>
      </w:r>
      <w:r w:rsidRPr="005605C6">
        <w:rPr>
          <w:rFonts w:cs="Arial"/>
        </w:rPr>
        <w:t xml:space="preserve">ιστοποιήσουν τη λειτουργία τους προς όφελος του δημοσίου συμφέροντος. </w:t>
      </w:r>
    </w:p>
    <w:p w:rsidR="00873BED" w:rsidRDefault="00873BED" w:rsidP="000C7F35">
      <w:pPr>
        <w:tabs>
          <w:tab w:val="left" w:pos="3410"/>
        </w:tabs>
        <w:spacing w:line="276" w:lineRule="auto"/>
        <w:ind w:firstLine="720"/>
        <w:jc w:val="both"/>
        <w:rPr>
          <w:rFonts w:cs="Arial"/>
        </w:rPr>
      </w:pPr>
      <w:r w:rsidRPr="005605C6">
        <w:rPr>
          <w:rFonts w:cs="Arial"/>
        </w:rPr>
        <w:t>Υπάρχει</w:t>
      </w:r>
      <w:r>
        <w:rPr>
          <w:rFonts w:cs="Arial"/>
        </w:rPr>
        <w:t>,</w:t>
      </w:r>
      <w:r w:rsidRPr="005605C6">
        <w:rPr>
          <w:rFonts w:cs="Arial"/>
        </w:rPr>
        <w:t xml:space="preserve"> </w:t>
      </w:r>
      <w:r>
        <w:rPr>
          <w:rFonts w:cs="Arial"/>
        </w:rPr>
        <w:t>επίσης,</w:t>
      </w:r>
      <w:r w:rsidRPr="005605C6">
        <w:rPr>
          <w:rFonts w:cs="Arial"/>
        </w:rPr>
        <w:t xml:space="preserve"> ζήτημα για </w:t>
      </w:r>
      <w:r w:rsidR="0040316E">
        <w:rPr>
          <w:rFonts w:cs="Arial"/>
        </w:rPr>
        <w:t>τη μεγάλη διάρκεια της θητείας Εσωτερικού Ε</w:t>
      </w:r>
      <w:r w:rsidRPr="005605C6">
        <w:rPr>
          <w:rFonts w:cs="Arial"/>
        </w:rPr>
        <w:t>λεγκτή</w:t>
      </w:r>
      <w:r>
        <w:rPr>
          <w:rFonts w:cs="Arial"/>
        </w:rPr>
        <w:t>.</w:t>
      </w:r>
      <w:r w:rsidRPr="005605C6">
        <w:rPr>
          <w:rFonts w:cs="Arial"/>
        </w:rPr>
        <w:t xml:space="preserve"> </w:t>
      </w:r>
      <w:r>
        <w:rPr>
          <w:rFonts w:cs="Arial"/>
        </w:rPr>
        <w:t>Ε</w:t>
      </w:r>
      <w:r w:rsidRPr="005605C6">
        <w:rPr>
          <w:rFonts w:cs="Arial"/>
        </w:rPr>
        <w:t>ίναι πλείστα τα παραδείγματα</w:t>
      </w:r>
      <w:r>
        <w:rPr>
          <w:rFonts w:cs="Arial"/>
        </w:rPr>
        <w:t>,</w:t>
      </w:r>
      <w:r w:rsidRPr="005605C6">
        <w:rPr>
          <w:rFonts w:cs="Arial"/>
        </w:rPr>
        <w:t xml:space="preserve"> στα οποία ο </w:t>
      </w:r>
      <w:r w:rsidR="0040316E">
        <w:rPr>
          <w:rFonts w:cs="Arial"/>
        </w:rPr>
        <w:t>Ε</w:t>
      </w:r>
      <w:r>
        <w:rPr>
          <w:rFonts w:cs="Arial"/>
        </w:rPr>
        <w:t>σωτερι</w:t>
      </w:r>
      <w:r w:rsidR="0040316E">
        <w:rPr>
          <w:rFonts w:cs="Arial"/>
        </w:rPr>
        <w:t>κός Ε</w:t>
      </w:r>
      <w:r w:rsidRPr="005605C6">
        <w:rPr>
          <w:rFonts w:cs="Arial"/>
        </w:rPr>
        <w:t xml:space="preserve">λεγκτής </w:t>
      </w:r>
      <w:r>
        <w:rPr>
          <w:rFonts w:cs="Arial"/>
        </w:rPr>
        <w:t>κώφευσ</w:t>
      </w:r>
      <w:r w:rsidRPr="005605C6">
        <w:rPr>
          <w:rFonts w:cs="Arial"/>
        </w:rPr>
        <w:t>ε ή δια της σιωπής του νομιμοποίησε πρακτικές</w:t>
      </w:r>
      <w:r>
        <w:rPr>
          <w:rFonts w:cs="Arial"/>
        </w:rPr>
        <w:t>,</w:t>
      </w:r>
      <w:r w:rsidRPr="005605C6">
        <w:rPr>
          <w:rFonts w:cs="Arial"/>
        </w:rPr>
        <w:t xml:space="preserve"> οι οποίες απέχουν έτη φωτός από </w:t>
      </w:r>
      <w:r w:rsidR="0040316E">
        <w:rPr>
          <w:rFonts w:cs="Arial"/>
        </w:rPr>
        <w:t>-</w:t>
      </w:r>
      <w:r w:rsidRPr="005605C6">
        <w:rPr>
          <w:rFonts w:cs="Arial"/>
        </w:rPr>
        <w:t>αυτό που κανείς θα έλεγε</w:t>
      </w:r>
      <w:r w:rsidR="0040316E">
        <w:rPr>
          <w:rFonts w:cs="Arial"/>
        </w:rPr>
        <w:t>-</w:t>
      </w:r>
      <w:r w:rsidRPr="005605C6">
        <w:rPr>
          <w:rFonts w:cs="Arial"/>
        </w:rPr>
        <w:t xml:space="preserve"> </w:t>
      </w:r>
      <w:r>
        <w:rPr>
          <w:rFonts w:cs="Arial"/>
        </w:rPr>
        <w:t>«</w:t>
      </w:r>
      <w:r w:rsidRPr="005605C6">
        <w:rPr>
          <w:rFonts w:cs="Arial"/>
        </w:rPr>
        <w:t>βέλτιστη εταιρική διακυβέρνηση</w:t>
      </w:r>
      <w:r>
        <w:rPr>
          <w:rFonts w:cs="Arial"/>
        </w:rPr>
        <w:t>»</w:t>
      </w:r>
      <w:r w:rsidRPr="005605C6">
        <w:rPr>
          <w:rFonts w:cs="Arial"/>
        </w:rPr>
        <w:t>. Συνεπώς</w:t>
      </w:r>
      <w:r>
        <w:rPr>
          <w:rFonts w:cs="Arial"/>
        </w:rPr>
        <w:t>,</w:t>
      </w:r>
      <w:r w:rsidR="0040316E">
        <w:rPr>
          <w:rFonts w:cs="Arial"/>
        </w:rPr>
        <w:t xml:space="preserve"> οι συνθήκες μονιμότητας ενός Εσωτερικού Ε</w:t>
      </w:r>
      <w:r w:rsidRPr="005605C6">
        <w:rPr>
          <w:rFonts w:cs="Arial"/>
        </w:rPr>
        <w:t>λεγκτή</w:t>
      </w:r>
      <w:r w:rsidR="0040316E">
        <w:rPr>
          <w:rFonts w:cs="Arial"/>
        </w:rPr>
        <w:t>,</w:t>
      </w:r>
      <w:r w:rsidRPr="005605C6">
        <w:rPr>
          <w:rFonts w:cs="Arial"/>
        </w:rPr>
        <w:t xml:space="preserve"> μάλλον</w:t>
      </w:r>
      <w:r w:rsidR="0040316E">
        <w:rPr>
          <w:rFonts w:cs="Arial"/>
        </w:rPr>
        <w:t>,</w:t>
      </w:r>
      <w:r w:rsidRPr="005605C6">
        <w:rPr>
          <w:rFonts w:cs="Arial"/>
        </w:rPr>
        <w:t xml:space="preserve"> επιτείνουν τις ανησυχίες της συνέργειας </w:t>
      </w:r>
      <w:r>
        <w:rPr>
          <w:rFonts w:cs="Arial"/>
        </w:rPr>
        <w:t>μεταξύ ελεγκτή κ</w:t>
      </w:r>
      <w:r w:rsidRPr="005605C6">
        <w:rPr>
          <w:rFonts w:cs="Arial"/>
        </w:rPr>
        <w:t xml:space="preserve">ι ελεγχόμενου. </w:t>
      </w:r>
    </w:p>
    <w:p w:rsidR="00873BED" w:rsidRDefault="00873BED" w:rsidP="000C7F35">
      <w:pPr>
        <w:tabs>
          <w:tab w:val="left" w:pos="3410"/>
        </w:tabs>
        <w:spacing w:line="276" w:lineRule="auto"/>
        <w:ind w:firstLine="720"/>
        <w:jc w:val="both"/>
        <w:rPr>
          <w:rFonts w:cs="Arial"/>
        </w:rPr>
      </w:pPr>
      <w:r w:rsidRPr="005605C6">
        <w:rPr>
          <w:rFonts w:cs="Arial"/>
        </w:rPr>
        <w:t>Είναι προφανές ότι εδώ υπάρχει μια προσπάθεια</w:t>
      </w:r>
      <w:r w:rsidR="0040316E">
        <w:rPr>
          <w:rFonts w:cs="Arial"/>
        </w:rPr>
        <w:t xml:space="preserve"> </w:t>
      </w:r>
      <w:r w:rsidRPr="005605C6">
        <w:rPr>
          <w:rFonts w:cs="Arial"/>
        </w:rPr>
        <w:t>να δημιουργηθούν θύλακες συνέχισης της άσκησης πολιτικής που εφαρμόζεται αυτή</w:t>
      </w:r>
      <w:r w:rsidR="0040316E">
        <w:rPr>
          <w:rFonts w:cs="Arial"/>
        </w:rPr>
        <w:t>ν</w:t>
      </w:r>
      <w:r w:rsidRPr="005605C6">
        <w:rPr>
          <w:rFonts w:cs="Arial"/>
        </w:rPr>
        <w:t xml:space="preserve"> τη στιγμή σε πε</w:t>
      </w:r>
      <w:r w:rsidR="0040316E">
        <w:rPr>
          <w:rFonts w:cs="Arial"/>
        </w:rPr>
        <w:t>ρίπτωση πολιτικής αλλαγής. Γι΄</w:t>
      </w:r>
      <w:r>
        <w:rPr>
          <w:rFonts w:cs="Arial"/>
        </w:rPr>
        <w:t xml:space="preserve"> αυτό μας κάνει κ</w:t>
      </w:r>
      <w:r w:rsidRPr="005605C6">
        <w:rPr>
          <w:rFonts w:cs="Arial"/>
        </w:rPr>
        <w:t>ι εντύπωση ότι η Α.Ε</w:t>
      </w:r>
      <w:r>
        <w:rPr>
          <w:rFonts w:cs="Arial"/>
        </w:rPr>
        <w:t>.</w:t>
      </w:r>
      <w:r w:rsidRPr="005605C6">
        <w:rPr>
          <w:rFonts w:cs="Arial"/>
        </w:rPr>
        <w:t xml:space="preserve"> του </w:t>
      </w:r>
      <w:r>
        <w:rPr>
          <w:rFonts w:cs="Arial"/>
        </w:rPr>
        <w:t>Δ</w:t>
      </w:r>
      <w:r w:rsidRPr="005605C6">
        <w:rPr>
          <w:rFonts w:cs="Arial"/>
        </w:rPr>
        <w:t>ημοσίου ούτε καν δελτίο ειδήσεων δεν υποχρεού</w:t>
      </w:r>
      <w:r>
        <w:rPr>
          <w:rFonts w:cs="Arial"/>
        </w:rPr>
        <w:t>ν</w:t>
      </w:r>
      <w:r w:rsidRPr="005605C6">
        <w:rPr>
          <w:rFonts w:cs="Arial"/>
        </w:rPr>
        <w:t>τ</w:t>
      </w:r>
      <w:r>
        <w:rPr>
          <w:rFonts w:cs="Arial"/>
        </w:rPr>
        <w:t>αι</w:t>
      </w:r>
      <w:r w:rsidRPr="005605C6">
        <w:rPr>
          <w:rFonts w:cs="Arial"/>
        </w:rPr>
        <w:t xml:space="preserve"> τις περισσότερες φορές</w:t>
      </w:r>
      <w:r w:rsidR="0040316E">
        <w:rPr>
          <w:rFonts w:cs="Arial"/>
        </w:rPr>
        <w:t xml:space="preserve"> </w:t>
      </w:r>
      <w:r w:rsidRPr="005605C6">
        <w:rPr>
          <w:rFonts w:cs="Arial"/>
        </w:rPr>
        <w:t xml:space="preserve">να εκδίδουν για την Πολιτική Ηγεσία του </w:t>
      </w:r>
      <w:r w:rsidRPr="005605C6">
        <w:rPr>
          <w:rFonts w:cs="Arial"/>
        </w:rPr>
        <w:lastRenderedPageBreak/>
        <w:t xml:space="preserve">Υπουργείου Οικονομικών σε σχέση με τη στρατηγική </w:t>
      </w:r>
      <w:r>
        <w:rPr>
          <w:rFonts w:cs="Arial"/>
        </w:rPr>
        <w:t>τους,</w:t>
      </w:r>
      <w:r w:rsidRPr="005605C6">
        <w:rPr>
          <w:rFonts w:cs="Arial"/>
        </w:rPr>
        <w:t xml:space="preserve"> τα επιχειρησιακά τους πλάνα και την κατάσταση </w:t>
      </w:r>
      <w:r>
        <w:rPr>
          <w:rFonts w:cs="Arial"/>
        </w:rPr>
        <w:t>τους.</w:t>
      </w:r>
      <w:r w:rsidRPr="005605C6">
        <w:rPr>
          <w:rFonts w:cs="Arial"/>
        </w:rPr>
        <w:t xml:space="preserve"> </w:t>
      </w:r>
    </w:p>
    <w:p w:rsidR="00873BED" w:rsidRPr="002B6B64" w:rsidRDefault="00873BED" w:rsidP="000C7F35">
      <w:pPr>
        <w:tabs>
          <w:tab w:val="left" w:pos="3410"/>
        </w:tabs>
        <w:spacing w:line="276" w:lineRule="auto"/>
        <w:ind w:firstLine="720"/>
        <w:jc w:val="both"/>
        <w:rPr>
          <w:rFonts w:cs="Arial"/>
        </w:rPr>
      </w:pPr>
      <w:r>
        <w:rPr>
          <w:rFonts w:cs="Arial"/>
        </w:rPr>
        <w:t>Έ</w:t>
      </w:r>
      <w:r w:rsidRPr="005605C6">
        <w:rPr>
          <w:rFonts w:cs="Arial"/>
        </w:rPr>
        <w:t>τερο ζήτημα</w:t>
      </w:r>
      <w:r w:rsidR="0040316E">
        <w:rPr>
          <w:rFonts w:cs="Arial"/>
        </w:rPr>
        <w:t xml:space="preserve"> είναι</w:t>
      </w:r>
      <w:r w:rsidRPr="005605C6">
        <w:rPr>
          <w:rFonts w:cs="Arial"/>
        </w:rPr>
        <w:t xml:space="preserve"> το ζήτημα των προσλήψεων και του ΑΣΕΠ</w:t>
      </w:r>
      <w:r>
        <w:rPr>
          <w:rFonts w:cs="Arial"/>
        </w:rPr>
        <w:t>.</w:t>
      </w:r>
      <w:r w:rsidRPr="005605C6">
        <w:rPr>
          <w:rFonts w:cs="Arial"/>
        </w:rPr>
        <w:t xml:space="preserve"> </w:t>
      </w:r>
      <w:r>
        <w:rPr>
          <w:rFonts w:cs="Arial"/>
        </w:rPr>
        <w:t>Ε</w:t>
      </w:r>
      <w:r w:rsidRPr="005605C6">
        <w:rPr>
          <w:rFonts w:cs="Arial"/>
        </w:rPr>
        <w:t>νώ είμαστ</w:t>
      </w:r>
      <w:r>
        <w:rPr>
          <w:rFonts w:cs="Arial"/>
        </w:rPr>
        <w:t>ε σε προεκλογική περίοδο καθαρά,</w:t>
      </w:r>
      <w:r w:rsidRPr="005605C6">
        <w:rPr>
          <w:rFonts w:cs="Arial"/>
        </w:rPr>
        <w:t xml:space="preserve"> </w:t>
      </w:r>
      <w:r>
        <w:rPr>
          <w:rFonts w:cs="Arial"/>
        </w:rPr>
        <w:t>α</w:t>
      </w:r>
      <w:r w:rsidRPr="005605C6">
        <w:rPr>
          <w:rFonts w:cs="Arial"/>
        </w:rPr>
        <w:t xml:space="preserve">ντιλαμβάνεστε ότι οι ανησυχίες και οι υποψίες για το </w:t>
      </w:r>
      <w:r>
        <w:rPr>
          <w:rFonts w:cs="Arial"/>
        </w:rPr>
        <w:t>«</w:t>
      </w:r>
      <w:r w:rsidRPr="005605C6">
        <w:rPr>
          <w:rFonts w:cs="Arial"/>
        </w:rPr>
        <w:t>τι θα γίνεται</w:t>
      </w:r>
      <w:r>
        <w:rPr>
          <w:rFonts w:cs="Arial"/>
        </w:rPr>
        <w:t>»,</w:t>
      </w:r>
      <w:r w:rsidRPr="005605C6">
        <w:rPr>
          <w:rFonts w:cs="Arial"/>
        </w:rPr>
        <w:t xml:space="preserve"> </w:t>
      </w:r>
      <w:r>
        <w:rPr>
          <w:rFonts w:cs="Arial"/>
        </w:rPr>
        <w:t>«</w:t>
      </w:r>
      <w:r w:rsidRPr="005605C6">
        <w:rPr>
          <w:rFonts w:cs="Arial"/>
        </w:rPr>
        <w:t>τι θα λέγεται</w:t>
      </w:r>
      <w:r>
        <w:rPr>
          <w:rFonts w:cs="Arial"/>
        </w:rPr>
        <w:t>»</w:t>
      </w:r>
      <w:r w:rsidRPr="005605C6">
        <w:rPr>
          <w:rFonts w:cs="Arial"/>
        </w:rPr>
        <w:t xml:space="preserve"> και </w:t>
      </w:r>
      <w:r>
        <w:rPr>
          <w:rFonts w:cs="Arial"/>
        </w:rPr>
        <w:t>«</w:t>
      </w:r>
      <w:r w:rsidRPr="005605C6">
        <w:rPr>
          <w:rFonts w:cs="Arial"/>
        </w:rPr>
        <w:t>πώς θα λειτουργήσει αυτό</w:t>
      </w:r>
      <w:r>
        <w:rPr>
          <w:rFonts w:cs="Arial"/>
        </w:rPr>
        <w:t>»</w:t>
      </w:r>
      <w:r w:rsidRPr="005605C6">
        <w:rPr>
          <w:rFonts w:cs="Arial"/>
        </w:rPr>
        <w:t xml:space="preserve"> είναι κάτι</w:t>
      </w:r>
      <w:r w:rsidR="0040316E">
        <w:rPr>
          <w:rFonts w:cs="Arial"/>
        </w:rPr>
        <w:t xml:space="preserve"> </w:t>
      </w:r>
      <w:r>
        <w:rPr>
          <w:rFonts w:cs="Arial"/>
        </w:rPr>
        <w:t>το οποίο θα μεγε</w:t>
      </w:r>
      <w:r w:rsidR="0040316E">
        <w:rPr>
          <w:rFonts w:cs="Arial"/>
        </w:rPr>
        <w:t>ν</w:t>
      </w:r>
      <w:r>
        <w:rPr>
          <w:rFonts w:cs="Arial"/>
        </w:rPr>
        <w:t>θύνεται</w:t>
      </w:r>
      <w:r w:rsidR="0040316E">
        <w:rPr>
          <w:rFonts w:cs="Arial"/>
        </w:rPr>
        <w:t>. Οι νέες συμβάσεις δεν θα έχουν την προστασία των Συλλογικών Συμβάσεων Εργασίας ή των Κανονισμών Ε</w:t>
      </w:r>
      <w:r w:rsidRPr="005605C6">
        <w:rPr>
          <w:rFonts w:cs="Arial"/>
        </w:rPr>
        <w:t>ργασίας που μπορεί να ισχύουν το χρόνο πρόσληψης</w:t>
      </w:r>
      <w:r>
        <w:rPr>
          <w:rFonts w:cs="Arial"/>
        </w:rPr>
        <w:t>,</w:t>
      </w:r>
      <w:r w:rsidR="0040316E">
        <w:rPr>
          <w:rFonts w:cs="Arial"/>
        </w:rPr>
        <w:t xml:space="preserve"> αλλά θα διέ</w:t>
      </w:r>
      <w:r w:rsidRPr="005605C6">
        <w:rPr>
          <w:rFonts w:cs="Arial"/>
        </w:rPr>
        <w:t>πονται από τους νόμους</w:t>
      </w:r>
      <w:r>
        <w:rPr>
          <w:rFonts w:cs="Arial"/>
        </w:rPr>
        <w:t>,</w:t>
      </w:r>
      <w:r w:rsidRPr="005605C6">
        <w:rPr>
          <w:rFonts w:cs="Arial"/>
        </w:rPr>
        <w:t xml:space="preserve"> τους οποίους</w:t>
      </w:r>
      <w:r w:rsidR="0040316E">
        <w:rPr>
          <w:rFonts w:cs="Arial"/>
        </w:rPr>
        <w:t xml:space="preserve"> εσείς </w:t>
      </w:r>
      <w:r w:rsidRPr="005605C6">
        <w:rPr>
          <w:rFonts w:cs="Arial"/>
        </w:rPr>
        <w:t xml:space="preserve">μετά </w:t>
      </w:r>
      <w:r>
        <w:rPr>
          <w:rFonts w:cs="Arial"/>
        </w:rPr>
        <w:t>την αλλαγή του 2019 φέρατε στη Βουλή</w:t>
      </w:r>
      <w:r w:rsidR="0040316E">
        <w:rPr>
          <w:rFonts w:cs="Arial"/>
        </w:rPr>
        <w:t>,</w:t>
      </w:r>
      <w:r>
        <w:rPr>
          <w:rFonts w:cs="Arial"/>
        </w:rPr>
        <w:t xml:space="preserve"> για τα εργασιακά</w:t>
      </w:r>
      <w:r w:rsidRPr="005605C6">
        <w:rPr>
          <w:rFonts w:cs="Arial"/>
        </w:rPr>
        <w:t>.</w:t>
      </w:r>
    </w:p>
    <w:p w:rsidR="00873BED" w:rsidRDefault="00873BED" w:rsidP="005A5178">
      <w:pPr>
        <w:ind w:firstLine="720"/>
        <w:jc w:val="both"/>
        <w:rPr>
          <w:rFonts w:cs="Segoe UI"/>
          <w:color w:val="212529"/>
        </w:rPr>
      </w:pPr>
      <w:r w:rsidRPr="009309C7">
        <w:rPr>
          <w:rFonts w:cs="Segoe UI"/>
          <w:color w:val="212529"/>
        </w:rPr>
        <w:t>Επιτρέψτε</w:t>
      </w:r>
      <w:r>
        <w:rPr>
          <w:rFonts w:cs="Segoe UI"/>
          <w:color w:val="212529"/>
        </w:rPr>
        <w:t xml:space="preserve"> μου να έρθω στο ζήτημα των ΚΤΕΛ</w:t>
      </w:r>
      <w:r w:rsidRPr="009309C7">
        <w:rPr>
          <w:rFonts w:cs="Segoe UI"/>
          <w:color w:val="212529"/>
        </w:rPr>
        <w:t>. Φέρνετε μία ρύθμιση</w:t>
      </w:r>
      <w:r>
        <w:rPr>
          <w:rFonts w:cs="Segoe UI"/>
          <w:color w:val="212529"/>
        </w:rPr>
        <w:t>,</w:t>
      </w:r>
      <w:r w:rsidRPr="009309C7">
        <w:rPr>
          <w:rFonts w:cs="Segoe UI"/>
          <w:color w:val="212529"/>
        </w:rPr>
        <w:t xml:space="preserve"> αφού το </w:t>
      </w:r>
      <w:r>
        <w:rPr>
          <w:rFonts w:cs="Segoe UI"/>
          <w:color w:val="212529"/>
        </w:rPr>
        <w:t>Ελεγκτικό Σ</w:t>
      </w:r>
      <w:r w:rsidRPr="009309C7">
        <w:rPr>
          <w:rFonts w:cs="Segoe UI"/>
          <w:color w:val="212529"/>
        </w:rPr>
        <w:t>υνέδριο απέρ</w:t>
      </w:r>
      <w:r>
        <w:rPr>
          <w:rFonts w:cs="Segoe UI"/>
          <w:color w:val="212529"/>
        </w:rPr>
        <w:t>ριψε με κρότο την παράταση της Σύμβασης με τα ΚΤΕΛ,</w:t>
      </w:r>
      <w:r w:rsidRPr="009309C7">
        <w:rPr>
          <w:rFonts w:cs="Segoe UI"/>
          <w:color w:val="212529"/>
        </w:rPr>
        <w:t xml:space="preserve"> διότι τρία χρόνια </w:t>
      </w:r>
      <w:r>
        <w:rPr>
          <w:rFonts w:cs="Segoe UI"/>
          <w:color w:val="212529"/>
        </w:rPr>
        <w:t>δεν έχετε προμηθευτεί λεωφορεία</w:t>
      </w:r>
      <w:r w:rsidR="006F19BA">
        <w:rPr>
          <w:rFonts w:cs="Segoe UI"/>
          <w:color w:val="212529"/>
        </w:rPr>
        <w:t>,</w:t>
      </w:r>
      <w:r>
        <w:rPr>
          <w:rFonts w:cs="Segoe UI"/>
          <w:color w:val="212529"/>
        </w:rPr>
        <w:t>- αυτό δεν αφορά εσάς, κύριε Σ</w:t>
      </w:r>
      <w:r w:rsidRPr="009309C7">
        <w:rPr>
          <w:rFonts w:cs="Segoe UI"/>
          <w:color w:val="212529"/>
        </w:rPr>
        <w:t>ταϊκούρα</w:t>
      </w:r>
      <w:r>
        <w:rPr>
          <w:rFonts w:cs="Segoe UI"/>
          <w:color w:val="212529"/>
        </w:rPr>
        <w:t>, αφορά το Υπουργείο Υποδομών- δ</w:t>
      </w:r>
      <w:r w:rsidRPr="009309C7">
        <w:rPr>
          <w:rFonts w:cs="Segoe UI"/>
          <w:color w:val="212529"/>
        </w:rPr>
        <w:t>εν έχει γίνει προμήθεια νέων λεωφορείων</w:t>
      </w:r>
      <w:r>
        <w:rPr>
          <w:rFonts w:cs="Segoe UI"/>
          <w:color w:val="212529"/>
        </w:rPr>
        <w:t>. Εδώ</w:t>
      </w:r>
      <w:r w:rsidR="006F19BA">
        <w:rPr>
          <w:rFonts w:cs="Segoe UI"/>
          <w:color w:val="212529"/>
        </w:rPr>
        <w:t>,</w:t>
      </w:r>
      <w:r>
        <w:rPr>
          <w:rFonts w:cs="Segoe UI"/>
          <w:color w:val="212529"/>
        </w:rPr>
        <w:t xml:space="preserve"> βρέθηκε έτοιμος</w:t>
      </w:r>
      <w:r w:rsidRPr="009309C7">
        <w:rPr>
          <w:rFonts w:cs="Segoe UI"/>
          <w:color w:val="212529"/>
        </w:rPr>
        <w:t xml:space="preserve"> δια</w:t>
      </w:r>
      <w:r>
        <w:rPr>
          <w:rFonts w:cs="Segoe UI"/>
          <w:color w:val="212529"/>
        </w:rPr>
        <w:t>γωνισμός α</w:t>
      </w:r>
      <w:r w:rsidRPr="009309C7">
        <w:rPr>
          <w:rFonts w:cs="Segoe UI"/>
          <w:color w:val="212529"/>
        </w:rPr>
        <w:t>πό τη δική μας διακυβέρνηση</w:t>
      </w:r>
      <w:r>
        <w:rPr>
          <w:rFonts w:cs="Segoe UI"/>
          <w:color w:val="212529"/>
        </w:rPr>
        <w:t>, υπάρχει μία Σ</w:t>
      </w:r>
      <w:r w:rsidRPr="009309C7">
        <w:rPr>
          <w:rFonts w:cs="Segoe UI"/>
          <w:color w:val="212529"/>
        </w:rPr>
        <w:t>ύμβαση με τα</w:t>
      </w:r>
      <w:r>
        <w:rPr>
          <w:rFonts w:cs="Segoe UI"/>
          <w:color w:val="212529"/>
        </w:rPr>
        <w:t xml:space="preserve"> ΚΤΕΛ,</w:t>
      </w:r>
      <w:r w:rsidRPr="009309C7">
        <w:rPr>
          <w:rFonts w:cs="Segoe UI"/>
          <w:color w:val="212529"/>
        </w:rPr>
        <w:t xml:space="preserve"> μία έμμεση ιδιωτικοποίηση του μεταφορικού έργου</w:t>
      </w:r>
      <w:r w:rsidR="006F19BA">
        <w:rPr>
          <w:rFonts w:cs="Segoe UI"/>
          <w:color w:val="212529"/>
        </w:rPr>
        <w:t>,</w:t>
      </w:r>
      <w:r w:rsidRPr="009309C7">
        <w:rPr>
          <w:rFonts w:cs="Segoe UI"/>
          <w:color w:val="212529"/>
        </w:rPr>
        <w:t xml:space="preserve"> η οποία είναι επαναλαμβανόμενη</w:t>
      </w:r>
      <w:r>
        <w:rPr>
          <w:rFonts w:cs="Segoe UI"/>
          <w:color w:val="212529"/>
        </w:rPr>
        <w:t>, έρχεται το Ελεγκτικό Σ</w:t>
      </w:r>
      <w:r w:rsidRPr="009309C7">
        <w:rPr>
          <w:rFonts w:cs="Segoe UI"/>
          <w:color w:val="212529"/>
        </w:rPr>
        <w:t>υνέδριο και σας λέει δεν μπορ</w:t>
      </w:r>
      <w:r>
        <w:rPr>
          <w:rFonts w:cs="Segoe UI"/>
          <w:color w:val="212529"/>
        </w:rPr>
        <w:t>είτε να συνεχίσετε και φέρνετε</w:t>
      </w:r>
      <w:r w:rsidRPr="009309C7">
        <w:rPr>
          <w:rFonts w:cs="Segoe UI"/>
          <w:color w:val="212529"/>
        </w:rPr>
        <w:t xml:space="preserve"> νέα ρύθμιση για την πα</w:t>
      </w:r>
      <w:r>
        <w:rPr>
          <w:rFonts w:cs="Segoe UI"/>
          <w:color w:val="212529"/>
        </w:rPr>
        <w:t>ράταση αυτής της κατάστασης</w:t>
      </w:r>
      <w:r w:rsidRPr="009309C7">
        <w:rPr>
          <w:rFonts w:cs="Segoe UI"/>
          <w:color w:val="212529"/>
        </w:rPr>
        <w:t xml:space="preserve">. Νομίζω ότι </w:t>
      </w:r>
      <w:r>
        <w:rPr>
          <w:rFonts w:cs="Segoe UI"/>
          <w:color w:val="212529"/>
        </w:rPr>
        <w:t>εδώ πέρα χρειάζονται απαντήσεις</w:t>
      </w:r>
      <w:r w:rsidRPr="009309C7">
        <w:rPr>
          <w:rFonts w:cs="Segoe UI"/>
          <w:color w:val="212529"/>
        </w:rPr>
        <w:t xml:space="preserve">. </w:t>
      </w:r>
    </w:p>
    <w:p w:rsidR="00873BED" w:rsidRDefault="00873BED" w:rsidP="000C7F35">
      <w:pPr>
        <w:ind w:firstLine="720"/>
        <w:jc w:val="both"/>
        <w:rPr>
          <w:rFonts w:cs="Segoe UI"/>
          <w:color w:val="212529"/>
        </w:rPr>
      </w:pPr>
      <w:r w:rsidRPr="009309C7">
        <w:rPr>
          <w:rFonts w:cs="Segoe UI"/>
          <w:color w:val="212529"/>
        </w:rPr>
        <w:t xml:space="preserve">Υπάρχει και το ζήτημα της </w:t>
      </w:r>
      <w:r>
        <w:rPr>
          <w:rFonts w:cs="Segoe UI"/>
          <w:color w:val="212529"/>
        </w:rPr>
        <w:t>ΠΥΡΚΑΛ. Εκ</w:t>
      </w:r>
      <w:r w:rsidRPr="009309C7">
        <w:rPr>
          <w:rFonts w:cs="Segoe UI"/>
          <w:color w:val="212529"/>
        </w:rPr>
        <w:t>εί πέρα</w:t>
      </w:r>
      <w:r w:rsidR="006F19BA">
        <w:rPr>
          <w:rFonts w:cs="Segoe UI"/>
          <w:color w:val="212529"/>
        </w:rPr>
        <w:t>,</w:t>
      </w:r>
      <w:r w:rsidRPr="009309C7">
        <w:rPr>
          <w:rFonts w:cs="Segoe UI"/>
          <w:color w:val="212529"/>
        </w:rPr>
        <w:t xml:space="preserve"> πρόκειται για ένα έργο</w:t>
      </w:r>
      <w:r w:rsidR="006F19BA">
        <w:rPr>
          <w:rFonts w:cs="Segoe UI"/>
          <w:color w:val="212529"/>
        </w:rPr>
        <w:t xml:space="preserve"> </w:t>
      </w:r>
      <w:r w:rsidRPr="009309C7">
        <w:rPr>
          <w:rFonts w:cs="Segoe UI"/>
          <w:color w:val="212529"/>
        </w:rPr>
        <w:t xml:space="preserve">που είναι προφανές ότι οι εμπνευστές τους δεν έχουν αίσθηση το τι θα σημαίνει αυτό </w:t>
      </w:r>
      <w:r>
        <w:rPr>
          <w:rFonts w:cs="Segoe UI"/>
          <w:color w:val="212529"/>
        </w:rPr>
        <w:t>για την επιβάρυνση της περιοχής. Μιλάμε για τεράστιους φόρτους</w:t>
      </w:r>
      <w:r w:rsidR="006F19BA">
        <w:rPr>
          <w:rFonts w:cs="Segoe UI"/>
          <w:color w:val="212529"/>
        </w:rPr>
        <w:t>,</w:t>
      </w:r>
      <w:r w:rsidRPr="009309C7">
        <w:rPr>
          <w:rFonts w:cs="Segoe UI"/>
          <w:color w:val="212529"/>
        </w:rPr>
        <w:t xml:space="preserve"> οι οποίοι</w:t>
      </w:r>
      <w:r>
        <w:rPr>
          <w:rFonts w:cs="Segoe UI"/>
          <w:color w:val="212529"/>
        </w:rPr>
        <w:t>,</w:t>
      </w:r>
      <w:r w:rsidRPr="009309C7">
        <w:rPr>
          <w:rFonts w:cs="Segoe UI"/>
          <w:color w:val="212529"/>
        </w:rPr>
        <w:t xml:space="preserve"> πραγματικά</w:t>
      </w:r>
      <w:r>
        <w:rPr>
          <w:rFonts w:cs="Segoe UI"/>
          <w:color w:val="212529"/>
        </w:rPr>
        <w:t>,</w:t>
      </w:r>
      <w:r w:rsidRPr="009309C7">
        <w:rPr>
          <w:rFonts w:cs="Segoe UI"/>
          <w:color w:val="212529"/>
        </w:rPr>
        <w:t xml:space="preserve"> θα επιβαρ</w:t>
      </w:r>
      <w:r>
        <w:rPr>
          <w:rFonts w:cs="Segoe UI"/>
          <w:color w:val="212529"/>
        </w:rPr>
        <w:t>ύνουν και τη ζωή των πολιτών σε</w:t>
      </w:r>
      <w:r w:rsidRPr="009309C7">
        <w:rPr>
          <w:rFonts w:cs="Segoe UI"/>
          <w:color w:val="212529"/>
        </w:rPr>
        <w:t xml:space="preserve"> αυτή</w:t>
      </w:r>
      <w:r w:rsidR="006F19BA">
        <w:rPr>
          <w:rFonts w:cs="Segoe UI"/>
          <w:color w:val="212529"/>
        </w:rPr>
        <w:t>ν την περιοχή της Ν</w:t>
      </w:r>
      <w:r w:rsidRPr="009309C7">
        <w:rPr>
          <w:rFonts w:cs="Segoe UI"/>
          <w:color w:val="212529"/>
        </w:rPr>
        <w:t>ότιας Αθήνας</w:t>
      </w:r>
      <w:r>
        <w:rPr>
          <w:rFonts w:cs="Segoe UI"/>
          <w:color w:val="212529"/>
        </w:rPr>
        <w:t>.</w:t>
      </w:r>
    </w:p>
    <w:p w:rsidR="00873BED" w:rsidRDefault="00873BED" w:rsidP="006F19BA">
      <w:pPr>
        <w:ind w:firstLine="720"/>
        <w:jc w:val="both"/>
        <w:rPr>
          <w:rFonts w:cs="Segoe UI"/>
          <w:color w:val="212529"/>
        </w:rPr>
      </w:pPr>
      <w:r>
        <w:rPr>
          <w:rFonts w:cs="Segoe UI"/>
          <w:color w:val="212529"/>
        </w:rPr>
        <w:t>Κ</w:t>
      </w:r>
      <w:r w:rsidRPr="009309C7">
        <w:rPr>
          <w:rFonts w:cs="Segoe UI"/>
          <w:color w:val="212529"/>
        </w:rPr>
        <w:t>αθορίζονται</w:t>
      </w:r>
      <w:r>
        <w:rPr>
          <w:rFonts w:cs="Segoe UI"/>
          <w:color w:val="212529"/>
        </w:rPr>
        <w:t>,</w:t>
      </w:r>
      <w:r w:rsidRPr="009309C7">
        <w:rPr>
          <w:rFonts w:cs="Segoe UI"/>
          <w:color w:val="212529"/>
        </w:rPr>
        <w:t xml:space="preserve"> </w:t>
      </w:r>
      <w:r>
        <w:rPr>
          <w:rFonts w:cs="Segoe UI"/>
          <w:color w:val="212529"/>
        </w:rPr>
        <w:t>επίσης,</w:t>
      </w:r>
      <w:r w:rsidRPr="009309C7">
        <w:rPr>
          <w:rFonts w:cs="Segoe UI"/>
          <w:color w:val="212529"/>
        </w:rPr>
        <w:t xml:space="preserve"> θέματα εφαρμογής του </w:t>
      </w:r>
      <w:r>
        <w:rPr>
          <w:rFonts w:cs="Segoe UI"/>
          <w:color w:val="212529"/>
        </w:rPr>
        <w:t>ηλεκτρονικού τιμολογίου για το Δημόσιο</w:t>
      </w:r>
      <w:r w:rsidRPr="009309C7">
        <w:rPr>
          <w:rFonts w:cs="Segoe UI"/>
          <w:color w:val="212529"/>
        </w:rPr>
        <w:t xml:space="preserve">. </w:t>
      </w:r>
      <w:r>
        <w:rPr>
          <w:rFonts w:cs="Segoe UI"/>
          <w:color w:val="212529"/>
        </w:rPr>
        <w:t>Δεν έχετε</w:t>
      </w:r>
      <w:r w:rsidR="006F19BA">
        <w:rPr>
          <w:rFonts w:cs="Segoe UI"/>
          <w:color w:val="212529"/>
        </w:rPr>
        <w:t>,</w:t>
      </w:r>
      <w:r>
        <w:rPr>
          <w:rFonts w:cs="Segoe UI"/>
          <w:color w:val="212529"/>
        </w:rPr>
        <w:t xml:space="preserve"> </w:t>
      </w:r>
      <w:r w:rsidR="006F19BA">
        <w:rPr>
          <w:rFonts w:cs="Segoe UI"/>
          <w:color w:val="212529"/>
        </w:rPr>
        <w:t>όμως,</w:t>
      </w:r>
      <w:r>
        <w:rPr>
          <w:rFonts w:cs="Segoe UI"/>
          <w:color w:val="212529"/>
        </w:rPr>
        <w:t xml:space="preserve"> προετοιμάσει το Δημόσιο για</w:t>
      </w:r>
      <w:r w:rsidRPr="009309C7">
        <w:rPr>
          <w:rFonts w:cs="Segoe UI"/>
          <w:color w:val="212529"/>
        </w:rPr>
        <w:t xml:space="preserve"> την αγορά για την εφαρμογή του</w:t>
      </w:r>
      <w:r>
        <w:rPr>
          <w:rFonts w:cs="Segoe UI"/>
          <w:color w:val="212529"/>
        </w:rPr>
        <w:t>. Ο</w:t>
      </w:r>
      <w:r w:rsidRPr="009309C7">
        <w:rPr>
          <w:rFonts w:cs="Segoe UI"/>
          <w:color w:val="212529"/>
        </w:rPr>
        <w:t>ύτε έχουν καθοριστεί λεπτο</w:t>
      </w:r>
      <w:r>
        <w:rPr>
          <w:rFonts w:cs="Segoe UI"/>
          <w:color w:val="212529"/>
        </w:rPr>
        <w:t>μέρειες που θα επιτρέψουν στην Ανεξάρτητη Αρχή Δημοσίων Σ</w:t>
      </w:r>
      <w:r w:rsidRPr="009309C7">
        <w:rPr>
          <w:rFonts w:cs="Segoe UI"/>
          <w:color w:val="212529"/>
        </w:rPr>
        <w:t>υμβάσ</w:t>
      </w:r>
      <w:r>
        <w:rPr>
          <w:rFonts w:cs="Segoe UI"/>
          <w:color w:val="212529"/>
        </w:rPr>
        <w:t>εων</w:t>
      </w:r>
      <w:r w:rsidR="006F19BA">
        <w:rPr>
          <w:rFonts w:cs="Segoe UI"/>
          <w:color w:val="212529"/>
        </w:rPr>
        <w:t xml:space="preserve"> </w:t>
      </w:r>
      <w:r>
        <w:rPr>
          <w:rFonts w:cs="Segoe UI"/>
          <w:color w:val="212529"/>
        </w:rPr>
        <w:t>να βελτιώσει τα πρότυπα της</w:t>
      </w:r>
      <w:r w:rsidRPr="009309C7">
        <w:rPr>
          <w:rFonts w:cs="Segoe UI"/>
          <w:color w:val="212529"/>
        </w:rPr>
        <w:t>. Φαίνεται ότι η έγνοια εδώ είναι να παρακαμφθούν οι κανονισμοί προμηθ</w:t>
      </w:r>
      <w:r w:rsidR="006F19BA">
        <w:rPr>
          <w:rFonts w:cs="Segoe UI"/>
          <w:color w:val="212529"/>
        </w:rPr>
        <w:t>ειών κ</w:t>
      </w:r>
      <w:r>
        <w:rPr>
          <w:rFonts w:cs="Segoe UI"/>
          <w:color w:val="212529"/>
        </w:rPr>
        <w:t>ι όχι να εκσυγχρονιστούν</w:t>
      </w:r>
      <w:r w:rsidRPr="009309C7">
        <w:rPr>
          <w:rFonts w:cs="Segoe UI"/>
          <w:color w:val="212529"/>
        </w:rPr>
        <w:t xml:space="preserve">. </w:t>
      </w:r>
    </w:p>
    <w:p w:rsidR="00873BED" w:rsidRDefault="00873BED" w:rsidP="000C7F35">
      <w:pPr>
        <w:ind w:firstLine="720"/>
        <w:jc w:val="both"/>
        <w:rPr>
          <w:rFonts w:cs="Segoe UI"/>
          <w:color w:val="212529"/>
        </w:rPr>
      </w:pPr>
      <w:r w:rsidRPr="009309C7">
        <w:rPr>
          <w:rFonts w:cs="Segoe UI"/>
          <w:color w:val="212529"/>
        </w:rPr>
        <w:t>Σε ό</w:t>
      </w:r>
      <w:r>
        <w:rPr>
          <w:rFonts w:cs="Segoe UI"/>
          <w:color w:val="212529"/>
        </w:rPr>
        <w:t>,τι αφορά το Μητρώο Π</w:t>
      </w:r>
      <w:r w:rsidR="006F19BA">
        <w:rPr>
          <w:rFonts w:cs="Segoe UI"/>
          <w:color w:val="212529"/>
        </w:rPr>
        <w:t xml:space="preserve">ιστώσεων, </w:t>
      </w:r>
      <w:r>
        <w:rPr>
          <w:rFonts w:cs="Segoe UI"/>
          <w:color w:val="212529"/>
        </w:rPr>
        <w:t>η Ελληνική Ένωση Προστ</w:t>
      </w:r>
      <w:r w:rsidR="006F19BA">
        <w:rPr>
          <w:rFonts w:cs="Segoe UI"/>
          <w:color w:val="212529"/>
        </w:rPr>
        <w:t>ασίας Προσωπικών Δεδομένων και Ι</w:t>
      </w:r>
      <w:r w:rsidRPr="009309C7">
        <w:rPr>
          <w:rFonts w:cs="Segoe UI"/>
          <w:color w:val="212529"/>
        </w:rPr>
        <w:t>διωτικότητας ζητά την προσθήκη υποχρέωσης δημόσι</w:t>
      </w:r>
      <w:r>
        <w:rPr>
          <w:rFonts w:cs="Segoe UI"/>
          <w:color w:val="212529"/>
        </w:rPr>
        <w:t>ας ανάρτησης των συμβάσεων του Μητρώου Πιστώσεων με τα Πιστωτικά Ι</w:t>
      </w:r>
      <w:r w:rsidRPr="009309C7">
        <w:rPr>
          <w:rFonts w:cs="Segoe UI"/>
          <w:color w:val="212529"/>
        </w:rPr>
        <w:t>δρύματα</w:t>
      </w:r>
      <w:r>
        <w:rPr>
          <w:rFonts w:cs="Segoe UI"/>
          <w:color w:val="212529"/>
        </w:rPr>
        <w:t>,</w:t>
      </w:r>
      <w:r w:rsidRPr="009309C7">
        <w:rPr>
          <w:rFonts w:cs="Segoe UI"/>
          <w:color w:val="212529"/>
        </w:rPr>
        <w:t xml:space="preserve"> καθώς η δημόσια ενημέρωση αποτελεί εφαρμογή τ</w:t>
      </w:r>
      <w:r>
        <w:rPr>
          <w:rFonts w:cs="Segoe UI"/>
          <w:color w:val="212529"/>
        </w:rPr>
        <w:t>ης αρχής διαφάνειας του Γενικού Κανονισμού Προσωπικών Δ</w:t>
      </w:r>
      <w:r w:rsidRPr="009309C7">
        <w:rPr>
          <w:rFonts w:cs="Segoe UI"/>
          <w:color w:val="212529"/>
        </w:rPr>
        <w:t>εδομένων</w:t>
      </w:r>
      <w:r w:rsidR="006F19BA">
        <w:rPr>
          <w:rFonts w:cs="Segoe UI"/>
          <w:color w:val="212529"/>
        </w:rPr>
        <w:t xml:space="preserve"> (</w:t>
      </w:r>
      <w:r w:rsidR="006F19BA">
        <w:rPr>
          <w:rFonts w:cs="Segoe UI"/>
          <w:color w:val="212529"/>
          <w:lang w:val="en-US"/>
        </w:rPr>
        <w:t>GDPR</w:t>
      </w:r>
      <w:r w:rsidR="006F19BA" w:rsidRPr="006F19BA">
        <w:rPr>
          <w:rFonts w:cs="Segoe UI"/>
          <w:color w:val="212529"/>
        </w:rPr>
        <w:t>)</w:t>
      </w:r>
      <w:r w:rsidRPr="00BB0F31">
        <w:rPr>
          <w:rFonts w:cs="Segoe UI"/>
          <w:color w:val="212529"/>
        </w:rPr>
        <w:t>.</w:t>
      </w:r>
      <w:r>
        <w:rPr>
          <w:rFonts w:cs="Segoe UI"/>
          <w:color w:val="212529"/>
        </w:rPr>
        <w:t xml:space="preserve"> </w:t>
      </w:r>
    </w:p>
    <w:p w:rsidR="00873BED" w:rsidRDefault="00873BED" w:rsidP="000C7F35">
      <w:pPr>
        <w:ind w:firstLine="720"/>
        <w:jc w:val="both"/>
        <w:rPr>
          <w:rFonts w:cs="Segoe UI"/>
          <w:color w:val="212529"/>
        </w:rPr>
      </w:pPr>
      <w:r>
        <w:rPr>
          <w:rFonts w:cs="Segoe UI"/>
          <w:color w:val="212529"/>
        </w:rPr>
        <w:t>Επικαλείστε, κ</w:t>
      </w:r>
      <w:r w:rsidRPr="009309C7">
        <w:rPr>
          <w:rFonts w:cs="Segoe UI"/>
          <w:color w:val="212529"/>
        </w:rPr>
        <w:t>υρ</w:t>
      </w:r>
      <w:r w:rsidR="006F19BA">
        <w:rPr>
          <w:rFonts w:cs="Segoe UI"/>
          <w:color w:val="212529"/>
        </w:rPr>
        <w:t>ίες και κύριοι της Κ</w:t>
      </w:r>
      <w:r>
        <w:rPr>
          <w:rFonts w:cs="Segoe UI"/>
          <w:color w:val="212529"/>
        </w:rPr>
        <w:t>υβέρνησης, δ</w:t>
      </w:r>
      <w:r w:rsidRPr="009309C7">
        <w:rPr>
          <w:rFonts w:cs="Segoe UI"/>
          <w:color w:val="212529"/>
        </w:rPr>
        <w:t>ιαρκώς έκτακτες ανάγκες και</w:t>
      </w:r>
      <w:r w:rsidR="006F19BA">
        <w:rPr>
          <w:rFonts w:cs="Segoe UI"/>
          <w:color w:val="212529"/>
        </w:rPr>
        <w:t>,</w:t>
      </w:r>
      <w:r w:rsidRPr="009309C7">
        <w:rPr>
          <w:rFonts w:cs="Segoe UI"/>
          <w:color w:val="212529"/>
        </w:rPr>
        <w:t xml:space="preserve"> με βάση αυτές τις έκτακτες ανάγκες</w:t>
      </w:r>
      <w:r w:rsidR="006F19BA">
        <w:rPr>
          <w:rFonts w:cs="Segoe UI"/>
          <w:color w:val="212529"/>
        </w:rPr>
        <w:t>,</w:t>
      </w:r>
      <w:r w:rsidRPr="009309C7">
        <w:rPr>
          <w:rFonts w:cs="Segoe UI"/>
          <w:color w:val="212529"/>
        </w:rPr>
        <w:t xml:space="preserve"> εμείς </w:t>
      </w:r>
      <w:r>
        <w:rPr>
          <w:rFonts w:cs="Segoe UI"/>
          <w:color w:val="212529"/>
        </w:rPr>
        <w:t>τ</w:t>
      </w:r>
      <w:r w:rsidR="006F19BA">
        <w:rPr>
          <w:rFonts w:cs="Segoe UI"/>
          <w:color w:val="212529"/>
        </w:rPr>
        <w:t xml:space="preserve">α υπολογίζουμε γύρω στα 7,5 δις </w:t>
      </w:r>
      <w:r w:rsidRPr="009309C7">
        <w:rPr>
          <w:rFonts w:cs="Segoe UI"/>
          <w:color w:val="212529"/>
        </w:rPr>
        <w:t>απευθείας αναθέσεις και έ</w:t>
      </w:r>
      <w:r>
        <w:rPr>
          <w:rFonts w:cs="Segoe UI"/>
          <w:color w:val="212529"/>
        </w:rPr>
        <w:t>κτακτες στιγμές</w:t>
      </w:r>
      <w:r w:rsidR="006F19BA">
        <w:rPr>
          <w:rFonts w:cs="Segoe UI"/>
          <w:color w:val="212529"/>
        </w:rPr>
        <w:t>. Σας είπαμε κ</w:t>
      </w:r>
      <w:r w:rsidRPr="009309C7">
        <w:rPr>
          <w:rFonts w:cs="Segoe UI"/>
          <w:color w:val="212529"/>
        </w:rPr>
        <w:t xml:space="preserve">ι από την </w:t>
      </w:r>
      <w:r>
        <w:rPr>
          <w:rFonts w:cs="Segoe UI"/>
          <w:color w:val="212529"/>
        </w:rPr>
        <w:t>1</w:t>
      </w:r>
      <w:r w:rsidRPr="006F19BA">
        <w:rPr>
          <w:rFonts w:cs="Segoe UI"/>
          <w:color w:val="212529"/>
          <w:vertAlign w:val="superscript"/>
        </w:rPr>
        <w:t>η</w:t>
      </w:r>
      <w:r w:rsidRPr="009309C7">
        <w:rPr>
          <w:rFonts w:cs="Segoe UI"/>
          <w:color w:val="212529"/>
        </w:rPr>
        <w:t xml:space="preserve"> συνεδρίαση ότι θα θέλαμε μια αιτιολόγηση</w:t>
      </w:r>
      <w:r>
        <w:rPr>
          <w:rFonts w:cs="Segoe UI"/>
          <w:color w:val="212529"/>
        </w:rPr>
        <w:t>,</w:t>
      </w:r>
      <w:r w:rsidR="00EB643A">
        <w:rPr>
          <w:rFonts w:cs="Segoe UI"/>
          <w:color w:val="212529"/>
        </w:rPr>
        <w:t xml:space="preserve"> μία τεκμηρίωση η οποία δε</w:t>
      </w:r>
      <w:r w:rsidRPr="009309C7">
        <w:rPr>
          <w:rFonts w:cs="Segoe UI"/>
          <w:color w:val="212529"/>
        </w:rPr>
        <w:t xml:space="preserve"> φαίνεται</w:t>
      </w:r>
      <w:r>
        <w:rPr>
          <w:rFonts w:cs="Segoe UI"/>
          <w:color w:val="212529"/>
        </w:rPr>
        <w:t>, κύριε Υ</w:t>
      </w:r>
      <w:r w:rsidRPr="009309C7">
        <w:rPr>
          <w:rFonts w:cs="Segoe UI"/>
          <w:color w:val="212529"/>
        </w:rPr>
        <w:t>πουργέ</w:t>
      </w:r>
      <w:r>
        <w:rPr>
          <w:rFonts w:cs="Segoe UI"/>
          <w:color w:val="212529"/>
        </w:rPr>
        <w:t>, στην Αιτιολογική Έ</w:t>
      </w:r>
      <w:r w:rsidRPr="009309C7">
        <w:rPr>
          <w:rFonts w:cs="Segoe UI"/>
          <w:color w:val="212529"/>
        </w:rPr>
        <w:t>κθεση</w:t>
      </w:r>
      <w:r w:rsidR="00EB643A">
        <w:rPr>
          <w:rFonts w:cs="Segoe UI"/>
          <w:color w:val="212529"/>
        </w:rPr>
        <w:t xml:space="preserve"> για</w:t>
      </w:r>
      <w:r w:rsidRPr="009309C7">
        <w:rPr>
          <w:rFonts w:cs="Segoe UI"/>
          <w:color w:val="212529"/>
        </w:rPr>
        <w:t xml:space="preserve"> τον </w:t>
      </w:r>
      <w:r>
        <w:rPr>
          <w:rFonts w:cs="Segoe UI"/>
          <w:color w:val="212529"/>
        </w:rPr>
        <w:t>λόγο για τον οποίον αποφασίζετε</w:t>
      </w:r>
      <w:r w:rsidRPr="009309C7">
        <w:rPr>
          <w:rFonts w:cs="Segoe UI"/>
          <w:color w:val="212529"/>
        </w:rPr>
        <w:t xml:space="preserve"> παρέκκλιση από το</w:t>
      </w:r>
      <w:r w:rsidR="00EB643A">
        <w:rPr>
          <w:rFonts w:cs="Segoe UI"/>
          <w:color w:val="212529"/>
        </w:rPr>
        <w:t>ν</w:t>
      </w:r>
      <w:r w:rsidRPr="009309C7">
        <w:rPr>
          <w:rFonts w:cs="Segoe UI"/>
          <w:color w:val="212529"/>
        </w:rPr>
        <w:t xml:space="preserve"> </w:t>
      </w:r>
      <w:r>
        <w:rPr>
          <w:rFonts w:cs="Segoe UI"/>
          <w:color w:val="212529"/>
        </w:rPr>
        <w:t>ν. 4412. Κοιτάξαμε την Ε</w:t>
      </w:r>
      <w:r w:rsidRPr="009309C7">
        <w:rPr>
          <w:rFonts w:cs="Segoe UI"/>
          <w:color w:val="212529"/>
        </w:rPr>
        <w:t>ισηγη</w:t>
      </w:r>
      <w:r>
        <w:rPr>
          <w:rFonts w:cs="Segoe UI"/>
          <w:color w:val="212529"/>
        </w:rPr>
        <w:t>τική Έ</w:t>
      </w:r>
      <w:r w:rsidRPr="009309C7">
        <w:rPr>
          <w:rFonts w:cs="Segoe UI"/>
          <w:color w:val="212529"/>
        </w:rPr>
        <w:t>κθεση</w:t>
      </w:r>
      <w:r w:rsidR="00EB643A">
        <w:rPr>
          <w:rFonts w:cs="Segoe UI"/>
          <w:color w:val="212529"/>
        </w:rPr>
        <w:t>,</w:t>
      </w:r>
      <w:r>
        <w:rPr>
          <w:rFonts w:cs="Segoe UI"/>
          <w:color w:val="212529"/>
        </w:rPr>
        <w:t xml:space="preserve"> όπου</w:t>
      </w:r>
      <w:r w:rsidRPr="009309C7">
        <w:rPr>
          <w:rFonts w:cs="Segoe UI"/>
          <w:color w:val="212529"/>
        </w:rPr>
        <w:t xml:space="preserve"> γίνεται</w:t>
      </w:r>
      <w:r w:rsidR="00EB643A">
        <w:rPr>
          <w:rFonts w:cs="Segoe UI"/>
          <w:color w:val="212529"/>
        </w:rPr>
        <w:t>,</w:t>
      </w:r>
      <w:r w:rsidRPr="009309C7">
        <w:rPr>
          <w:rFonts w:cs="Segoe UI"/>
          <w:color w:val="212529"/>
        </w:rPr>
        <w:t xml:space="preserve"> απλώς</w:t>
      </w:r>
      <w:r w:rsidR="00EB643A">
        <w:rPr>
          <w:rFonts w:cs="Segoe UI"/>
          <w:color w:val="212529"/>
        </w:rPr>
        <w:t>,</w:t>
      </w:r>
      <w:r w:rsidRPr="009309C7">
        <w:rPr>
          <w:rFonts w:cs="Segoe UI"/>
          <w:color w:val="212529"/>
        </w:rPr>
        <w:t xml:space="preserve"> μία αναφορά στο τι κάνει το συγκεκριμένο άρθρο</w:t>
      </w:r>
      <w:r w:rsidR="00EB643A">
        <w:rPr>
          <w:rFonts w:cs="Segoe UI"/>
          <w:color w:val="212529"/>
        </w:rPr>
        <w:t>,</w:t>
      </w:r>
      <w:r w:rsidRPr="009309C7">
        <w:rPr>
          <w:rFonts w:cs="Segoe UI"/>
          <w:color w:val="212529"/>
        </w:rPr>
        <w:t xml:space="preserve"> όπου παρεκκλίνει από το</w:t>
      </w:r>
      <w:r w:rsidR="00EB643A">
        <w:rPr>
          <w:rFonts w:cs="Segoe UI"/>
          <w:color w:val="212529"/>
        </w:rPr>
        <w:t>ν</w:t>
      </w:r>
      <w:r w:rsidRPr="009309C7">
        <w:rPr>
          <w:rFonts w:cs="Segoe UI"/>
          <w:color w:val="212529"/>
        </w:rPr>
        <w:t xml:space="preserve"> </w:t>
      </w:r>
      <w:r>
        <w:rPr>
          <w:rFonts w:cs="Segoe UI"/>
          <w:color w:val="212529"/>
        </w:rPr>
        <w:t>νόμο για τις Δημόσιες Συμβάσεις. Καμία αιτιολόγηση</w:t>
      </w:r>
      <w:r w:rsidRPr="009309C7">
        <w:rPr>
          <w:rFonts w:cs="Segoe UI"/>
          <w:color w:val="212529"/>
        </w:rPr>
        <w:t xml:space="preserve"> δεν υπάρχει</w:t>
      </w:r>
      <w:r>
        <w:rPr>
          <w:rFonts w:cs="Segoe UI"/>
          <w:color w:val="212529"/>
        </w:rPr>
        <w:t>. Μία τ</w:t>
      </w:r>
      <w:r w:rsidRPr="009309C7">
        <w:rPr>
          <w:rFonts w:cs="Segoe UI"/>
          <w:color w:val="212529"/>
        </w:rPr>
        <w:t>εκμη</w:t>
      </w:r>
      <w:r>
        <w:rPr>
          <w:rFonts w:cs="Segoe UI"/>
          <w:color w:val="212529"/>
        </w:rPr>
        <w:t>ρίωση από τη</w:t>
      </w:r>
      <w:r w:rsidR="00EB643A">
        <w:rPr>
          <w:rFonts w:cs="Segoe UI"/>
          <w:color w:val="212529"/>
        </w:rPr>
        <w:t xml:space="preserve"> δική σας μεριά, το να κομίσετε </w:t>
      </w:r>
      <w:r w:rsidRPr="009309C7">
        <w:rPr>
          <w:rFonts w:cs="Segoe UI"/>
          <w:color w:val="212529"/>
        </w:rPr>
        <w:t>κάποια επιχ</w:t>
      </w:r>
      <w:r w:rsidR="005F1B66">
        <w:rPr>
          <w:rFonts w:cs="Segoe UI"/>
          <w:color w:val="212529"/>
        </w:rPr>
        <w:t xml:space="preserve">ειρήματα για </w:t>
      </w:r>
      <w:r>
        <w:rPr>
          <w:rFonts w:cs="Segoe UI"/>
          <w:color w:val="212529"/>
        </w:rPr>
        <w:t>διάλογο μέσα στην Εθνική Α</w:t>
      </w:r>
      <w:r w:rsidRPr="009309C7">
        <w:rPr>
          <w:rFonts w:cs="Segoe UI"/>
          <w:color w:val="212529"/>
        </w:rPr>
        <w:t>ντιπροσωπεία</w:t>
      </w:r>
      <w:r>
        <w:rPr>
          <w:rFonts w:cs="Segoe UI"/>
          <w:color w:val="212529"/>
        </w:rPr>
        <w:t>,</w:t>
      </w:r>
      <w:r w:rsidRPr="009309C7">
        <w:rPr>
          <w:rFonts w:cs="Segoe UI"/>
          <w:color w:val="212529"/>
        </w:rPr>
        <w:t xml:space="preserve"> νομίζω</w:t>
      </w:r>
      <w:r>
        <w:rPr>
          <w:rFonts w:cs="Segoe UI"/>
          <w:color w:val="212529"/>
        </w:rPr>
        <w:t>,</w:t>
      </w:r>
      <w:r w:rsidRPr="009309C7">
        <w:rPr>
          <w:rFonts w:cs="Segoe UI"/>
          <w:color w:val="212529"/>
        </w:rPr>
        <w:t xml:space="preserve"> θα βελτίωνε και το επίπεδο της αντιπαράθεσης και του διαλόγου</w:t>
      </w:r>
      <w:r>
        <w:rPr>
          <w:rFonts w:cs="Segoe UI"/>
          <w:color w:val="212529"/>
        </w:rPr>
        <w:t>. Θ</w:t>
      </w:r>
      <w:r w:rsidRPr="009309C7">
        <w:rPr>
          <w:rFonts w:cs="Segoe UI"/>
          <w:color w:val="212529"/>
        </w:rPr>
        <w:t>α θέ</w:t>
      </w:r>
      <w:r>
        <w:rPr>
          <w:rFonts w:cs="Segoe UI"/>
          <w:color w:val="212529"/>
        </w:rPr>
        <w:t>λαμε, πραγματικά, να το ακούσουμε:</w:t>
      </w:r>
      <w:r w:rsidRPr="009309C7">
        <w:rPr>
          <w:rFonts w:cs="Segoe UI"/>
          <w:color w:val="212529"/>
        </w:rPr>
        <w:t xml:space="preserve"> Ποιος είναι ο λόγος</w:t>
      </w:r>
      <w:r>
        <w:rPr>
          <w:rFonts w:cs="Segoe UI"/>
          <w:color w:val="212529"/>
        </w:rPr>
        <w:t>,</w:t>
      </w:r>
      <w:r w:rsidRPr="009309C7">
        <w:rPr>
          <w:rFonts w:cs="Segoe UI"/>
          <w:color w:val="212529"/>
        </w:rPr>
        <w:t xml:space="preserve"> η έκτακτη κατάσταση</w:t>
      </w:r>
      <w:r w:rsidR="00EB643A">
        <w:rPr>
          <w:rFonts w:cs="Segoe UI"/>
          <w:color w:val="212529"/>
        </w:rPr>
        <w:t>,</w:t>
      </w:r>
      <w:r w:rsidRPr="009309C7">
        <w:rPr>
          <w:rFonts w:cs="Segoe UI"/>
          <w:color w:val="212529"/>
        </w:rPr>
        <w:t xml:space="preserve"> που σας κάνει να κάνετε μία </w:t>
      </w:r>
      <w:r>
        <w:rPr>
          <w:rFonts w:cs="Segoe UI"/>
          <w:color w:val="212529"/>
        </w:rPr>
        <w:t>«</w:t>
      </w:r>
      <w:r w:rsidRPr="009309C7">
        <w:rPr>
          <w:rFonts w:cs="Segoe UI"/>
          <w:color w:val="212529"/>
        </w:rPr>
        <w:t>σκούπα</w:t>
      </w:r>
      <w:r>
        <w:rPr>
          <w:rFonts w:cs="Segoe UI"/>
          <w:color w:val="212529"/>
        </w:rPr>
        <w:t>»</w:t>
      </w:r>
      <w:r w:rsidRPr="009309C7">
        <w:rPr>
          <w:rFonts w:cs="Segoe UI"/>
          <w:color w:val="212529"/>
        </w:rPr>
        <w:t xml:space="preserve"> </w:t>
      </w:r>
      <w:r>
        <w:rPr>
          <w:rFonts w:cs="Segoe UI"/>
          <w:color w:val="212529"/>
        </w:rPr>
        <w:t>στις επιχειρήσεις του Δ</w:t>
      </w:r>
      <w:r w:rsidRPr="009309C7">
        <w:rPr>
          <w:rFonts w:cs="Segoe UI"/>
          <w:color w:val="212529"/>
        </w:rPr>
        <w:t>ημοσίου και να πείτε</w:t>
      </w:r>
      <w:r w:rsidR="00EB643A">
        <w:rPr>
          <w:rFonts w:cs="Segoe UI"/>
          <w:color w:val="212529"/>
        </w:rPr>
        <w:t xml:space="preserve"> ότι</w:t>
      </w:r>
      <w:r w:rsidRPr="009309C7">
        <w:rPr>
          <w:rFonts w:cs="Segoe UI"/>
          <w:color w:val="212529"/>
        </w:rPr>
        <w:t xml:space="preserve"> όλες αυτές μαζί οι επιχειρήσεις θα παρεκκλίνουν από το </w:t>
      </w:r>
      <w:r>
        <w:rPr>
          <w:rFonts w:cs="Segoe UI"/>
          <w:color w:val="212529"/>
        </w:rPr>
        <w:t>ν.</w:t>
      </w:r>
      <w:r w:rsidR="00EB643A">
        <w:rPr>
          <w:rFonts w:cs="Segoe UI"/>
          <w:color w:val="212529"/>
        </w:rPr>
        <w:t xml:space="preserve"> </w:t>
      </w:r>
      <w:r>
        <w:rPr>
          <w:rFonts w:cs="Segoe UI"/>
          <w:color w:val="212529"/>
        </w:rPr>
        <w:t>4412</w:t>
      </w:r>
      <w:r w:rsidRPr="009309C7">
        <w:rPr>
          <w:rFonts w:cs="Segoe UI"/>
          <w:color w:val="212529"/>
        </w:rPr>
        <w:t>. Ποια είναι η έκτακτη συνθήκη</w:t>
      </w:r>
      <w:r>
        <w:rPr>
          <w:rFonts w:cs="Segoe UI"/>
          <w:color w:val="212529"/>
        </w:rPr>
        <w:t>; Σταματάω</w:t>
      </w:r>
      <w:r w:rsidRPr="009309C7">
        <w:rPr>
          <w:rFonts w:cs="Segoe UI"/>
          <w:color w:val="212529"/>
        </w:rPr>
        <w:t xml:space="preserve"> εδώ</w:t>
      </w:r>
      <w:r>
        <w:rPr>
          <w:rFonts w:cs="Segoe UI"/>
          <w:color w:val="212529"/>
        </w:rPr>
        <w:t>.</w:t>
      </w:r>
    </w:p>
    <w:p w:rsidR="00873BED" w:rsidRPr="009309C7" w:rsidRDefault="00873BED" w:rsidP="000C7F35">
      <w:pPr>
        <w:ind w:firstLine="720"/>
        <w:jc w:val="both"/>
        <w:rPr>
          <w:rFonts w:cs="Arial"/>
          <w:color w:val="212529"/>
        </w:rPr>
      </w:pPr>
      <w:r>
        <w:rPr>
          <w:rFonts w:cs="Segoe UI"/>
          <w:color w:val="212529"/>
        </w:rPr>
        <w:t>Σας ευχαριστώ.</w:t>
      </w:r>
    </w:p>
    <w:p w:rsidR="00873BED" w:rsidRDefault="00873BED" w:rsidP="000C7F35">
      <w:pPr>
        <w:jc w:val="both"/>
        <w:rPr>
          <w:rFonts w:cs="Segoe UI"/>
          <w:color w:val="212529"/>
        </w:rPr>
      </w:pPr>
      <w:r w:rsidRPr="009309C7">
        <w:rPr>
          <w:rFonts w:cs="Arial"/>
          <w:color w:val="212529"/>
        </w:rPr>
        <w:tab/>
      </w:r>
      <w:r w:rsidRPr="009309C7">
        <w:rPr>
          <w:rFonts w:cs="Arial"/>
          <w:b/>
          <w:color w:val="212529"/>
        </w:rPr>
        <w:t>ΣΤΑΥΡΟΣ ΚΑΛΟΓΙΑΝΝΗΣ (Πρόεδρος της Επιτροπής):</w:t>
      </w:r>
      <w:r w:rsidRPr="009309C7">
        <w:rPr>
          <w:rFonts w:cs="Arial"/>
          <w:color w:val="212529"/>
        </w:rPr>
        <w:t xml:space="preserve"> </w:t>
      </w:r>
      <w:r w:rsidRPr="009309C7">
        <w:rPr>
          <w:rFonts w:cs="Segoe UI"/>
          <w:color w:val="212529"/>
        </w:rPr>
        <w:t>Ευχαριστούμε πολύ</w:t>
      </w:r>
      <w:r>
        <w:rPr>
          <w:rFonts w:cs="Segoe UI"/>
          <w:color w:val="212529"/>
        </w:rPr>
        <w:t>, τον κύριο Π</w:t>
      </w:r>
      <w:r w:rsidRPr="009309C7">
        <w:rPr>
          <w:rFonts w:cs="Segoe UI"/>
          <w:color w:val="212529"/>
        </w:rPr>
        <w:t>αππά</w:t>
      </w:r>
      <w:r>
        <w:rPr>
          <w:rFonts w:cs="Segoe UI"/>
          <w:color w:val="212529"/>
        </w:rPr>
        <w:t>.</w:t>
      </w:r>
    </w:p>
    <w:p w:rsidR="00873BED" w:rsidRPr="009309C7" w:rsidRDefault="00873BED" w:rsidP="005F1B66">
      <w:pPr>
        <w:ind w:firstLine="720"/>
        <w:jc w:val="both"/>
        <w:rPr>
          <w:rFonts w:cs="Arial"/>
          <w:color w:val="212529"/>
        </w:rPr>
      </w:pPr>
      <w:r>
        <w:rPr>
          <w:rFonts w:cs="Segoe UI"/>
          <w:color w:val="212529"/>
        </w:rPr>
        <w:t>Ν</w:t>
      </w:r>
      <w:r w:rsidRPr="009309C7">
        <w:rPr>
          <w:rFonts w:cs="Segoe UI"/>
          <w:color w:val="212529"/>
        </w:rPr>
        <w:t>α πω</w:t>
      </w:r>
      <w:r>
        <w:rPr>
          <w:rFonts w:cs="Segoe UI"/>
          <w:color w:val="212529"/>
        </w:rPr>
        <w:t>, στο σημείο αυτό, ότι ο κ</w:t>
      </w:r>
      <w:r w:rsidRPr="009309C7">
        <w:rPr>
          <w:rFonts w:cs="Segoe UI"/>
          <w:color w:val="212529"/>
        </w:rPr>
        <w:t xml:space="preserve">. Σκανδαλίδης έχει δηλώσει </w:t>
      </w:r>
      <w:r>
        <w:rPr>
          <w:rFonts w:cs="Segoe UI"/>
          <w:color w:val="212529"/>
        </w:rPr>
        <w:t>«</w:t>
      </w:r>
      <w:r w:rsidRPr="009309C7">
        <w:rPr>
          <w:rFonts w:cs="Segoe UI"/>
          <w:color w:val="212529"/>
        </w:rPr>
        <w:t>επιφύλαξη</w:t>
      </w:r>
      <w:r>
        <w:rPr>
          <w:rFonts w:cs="Segoe UI"/>
          <w:color w:val="212529"/>
        </w:rPr>
        <w:t>»</w:t>
      </w:r>
      <w:r w:rsidRPr="009309C7">
        <w:rPr>
          <w:rFonts w:cs="Segoe UI"/>
          <w:color w:val="212529"/>
        </w:rPr>
        <w:t xml:space="preserve"> επί των άρθρων</w:t>
      </w:r>
      <w:r>
        <w:rPr>
          <w:rFonts w:cs="Segoe UI"/>
          <w:color w:val="212529"/>
        </w:rPr>
        <w:t>.</w:t>
      </w:r>
      <w:r w:rsidRPr="009309C7">
        <w:rPr>
          <w:rFonts w:cs="Segoe UI"/>
          <w:color w:val="212529"/>
        </w:rPr>
        <w:t xml:space="preserve"> </w:t>
      </w:r>
    </w:p>
    <w:p w:rsidR="00873BED" w:rsidRPr="009309C7" w:rsidRDefault="00873BED" w:rsidP="000C7F35">
      <w:pPr>
        <w:jc w:val="both"/>
        <w:rPr>
          <w:rFonts w:cs="Arial"/>
          <w:color w:val="212529"/>
        </w:rPr>
      </w:pPr>
      <w:r w:rsidRPr="009309C7">
        <w:rPr>
          <w:rFonts w:cs="Arial"/>
          <w:color w:val="212529"/>
        </w:rPr>
        <w:tab/>
        <w:t>Το λόγο έχει ο κ. Συντυχάκης.</w:t>
      </w:r>
    </w:p>
    <w:p w:rsidR="00873BED" w:rsidRDefault="00873BED" w:rsidP="000C7F35">
      <w:pPr>
        <w:spacing w:line="276" w:lineRule="auto"/>
        <w:jc w:val="both"/>
        <w:rPr>
          <w:rFonts w:cs="Segoe UI"/>
          <w:b/>
        </w:rPr>
      </w:pPr>
      <w:r w:rsidRPr="009309C7">
        <w:rPr>
          <w:rFonts w:cs="Arial"/>
          <w:color w:val="212529"/>
        </w:rPr>
        <w:lastRenderedPageBreak/>
        <w:tab/>
      </w:r>
      <w:r w:rsidR="005A5178">
        <w:rPr>
          <w:rFonts w:cs="Arial"/>
          <w:b/>
          <w:color w:val="212529"/>
        </w:rPr>
        <w:t>ΕΜΜΑΝΟΥΗΛ ΣΥΝΤΥ</w:t>
      </w:r>
      <w:r w:rsidRPr="009309C7">
        <w:rPr>
          <w:rFonts w:cs="Arial"/>
          <w:b/>
          <w:color w:val="212529"/>
        </w:rPr>
        <w:t>ΧΑΚΗΣ (Ειδικός Αγορητής του ΚΚΕ):</w:t>
      </w:r>
      <w:r>
        <w:rPr>
          <w:rFonts w:cs="Arial"/>
          <w:b/>
          <w:color w:val="212529"/>
        </w:rPr>
        <w:t xml:space="preserve"> </w:t>
      </w:r>
      <w:r w:rsidRPr="00531520">
        <w:rPr>
          <w:rFonts w:cs="Arial"/>
          <w:color w:val="212529"/>
        </w:rPr>
        <w:t>Ευχαριστώ πολύ, κύριε Πρόεδρε.</w:t>
      </w:r>
      <w:r>
        <w:rPr>
          <w:rFonts w:cs="Segoe UI"/>
          <w:b/>
        </w:rPr>
        <w:t xml:space="preserve"> </w:t>
      </w:r>
    </w:p>
    <w:p w:rsidR="00873BED" w:rsidRDefault="00873BED" w:rsidP="000C7F35">
      <w:pPr>
        <w:spacing w:line="276" w:lineRule="auto"/>
        <w:ind w:firstLine="720"/>
        <w:jc w:val="both"/>
        <w:rPr>
          <w:rFonts w:cs="Segoe UI"/>
          <w:color w:val="212529"/>
        </w:rPr>
      </w:pPr>
      <w:r>
        <w:rPr>
          <w:rFonts w:cs="Segoe UI"/>
          <w:color w:val="212529"/>
        </w:rPr>
        <w:t>Ε</w:t>
      </w:r>
      <w:r w:rsidRPr="009309C7">
        <w:rPr>
          <w:rFonts w:cs="Segoe UI"/>
          <w:color w:val="212529"/>
        </w:rPr>
        <w:t xml:space="preserve">ίναι πολλές </w:t>
      </w:r>
      <w:r>
        <w:rPr>
          <w:rFonts w:cs="Segoe UI"/>
          <w:color w:val="212529"/>
        </w:rPr>
        <w:t>οι διατάξεις του σχεδίου νόμου, φ</w:t>
      </w:r>
      <w:r w:rsidRPr="009309C7">
        <w:rPr>
          <w:rFonts w:cs="Segoe UI"/>
          <w:color w:val="212529"/>
        </w:rPr>
        <w:t>αινομενικά ετερόκλητες</w:t>
      </w:r>
      <w:r w:rsidR="005F1B66">
        <w:rPr>
          <w:rFonts w:cs="Segoe UI"/>
          <w:color w:val="212529"/>
        </w:rPr>
        <w:t>,</w:t>
      </w:r>
      <w:r w:rsidRPr="009309C7">
        <w:rPr>
          <w:rFonts w:cs="Segoe UI"/>
          <w:color w:val="212529"/>
        </w:rPr>
        <w:t xml:space="preserve"> αλλά έχουν μια κοινή βάση</w:t>
      </w:r>
      <w:r w:rsidR="005F1B66">
        <w:rPr>
          <w:rFonts w:cs="Segoe UI"/>
          <w:color w:val="212529"/>
        </w:rPr>
        <w:t>. Κ</w:t>
      </w:r>
      <w:r w:rsidRPr="009309C7">
        <w:rPr>
          <w:rFonts w:cs="Segoe UI"/>
          <w:color w:val="212529"/>
        </w:rPr>
        <w:t xml:space="preserve">ι αυτή η κοινή βάση έχει να κάνει με την επιδίωξη προσαρμογής της ελληνικής οικονομίας στις απαιτήσεις των καιρών της </w:t>
      </w:r>
      <w:r>
        <w:rPr>
          <w:rFonts w:cs="Segoe UI"/>
          <w:color w:val="212529"/>
        </w:rPr>
        <w:t>Ε.Ε. και των μονοπωλίων</w:t>
      </w:r>
      <w:r w:rsidRPr="009309C7">
        <w:rPr>
          <w:rFonts w:cs="Segoe UI"/>
          <w:color w:val="212529"/>
        </w:rPr>
        <w:t xml:space="preserve">. </w:t>
      </w:r>
      <w:r w:rsidR="005F1B66">
        <w:rPr>
          <w:rFonts w:cs="Segoe UI"/>
          <w:color w:val="212529"/>
        </w:rPr>
        <w:t xml:space="preserve">Αφορούν τροποποιήσεις διατάξεων, </w:t>
      </w:r>
      <w:r w:rsidRPr="009309C7">
        <w:rPr>
          <w:rFonts w:cs="Segoe UI"/>
          <w:color w:val="212529"/>
        </w:rPr>
        <w:t>αλλά και επιτάχυνση</w:t>
      </w:r>
      <w:r>
        <w:rPr>
          <w:rFonts w:cs="Segoe UI"/>
          <w:color w:val="212529"/>
        </w:rPr>
        <w:t xml:space="preserve">- </w:t>
      </w:r>
      <w:r w:rsidRPr="009309C7">
        <w:rPr>
          <w:rFonts w:cs="Segoe UI"/>
          <w:color w:val="212529"/>
        </w:rPr>
        <w:t>κυρίως</w:t>
      </w:r>
      <w:r>
        <w:rPr>
          <w:rFonts w:cs="Segoe UI"/>
          <w:color w:val="212529"/>
        </w:rPr>
        <w:t xml:space="preserve"> την</w:t>
      </w:r>
      <w:r w:rsidRPr="009309C7">
        <w:rPr>
          <w:rFonts w:cs="Segoe UI"/>
          <w:color w:val="212529"/>
        </w:rPr>
        <w:t xml:space="preserve"> επιτάχυνση</w:t>
      </w:r>
      <w:r>
        <w:rPr>
          <w:rFonts w:cs="Segoe UI"/>
          <w:color w:val="212529"/>
        </w:rPr>
        <w:t>-</w:t>
      </w:r>
      <w:r w:rsidRPr="009309C7">
        <w:rPr>
          <w:rFonts w:cs="Segoe UI"/>
          <w:color w:val="212529"/>
        </w:rPr>
        <w:t xml:space="preserve"> των επενδυτικών διαδικασιών προς όφελος των επιχειρηματικών ομίλων στην </w:t>
      </w:r>
      <w:r>
        <w:rPr>
          <w:rFonts w:cs="Segoe UI"/>
          <w:color w:val="212529"/>
        </w:rPr>
        <w:t>«</w:t>
      </w:r>
      <w:r w:rsidRPr="009309C7">
        <w:rPr>
          <w:rFonts w:cs="Segoe UI"/>
          <w:color w:val="212529"/>
        </w:rPr>
        <w:t>πράσινη</w:t>
      </w:r>
      <w:r>
        <w:rPr>
          <w:rFonts w:cs="Segoe UI"/>
          <w:color w:val="212529"/>
        </w:rPr>
        <w:t>» επέλαση</w:t>
      </w:r>
      <w:r w:rsidRPr="009309C7">
        <w:rPr>
          <w:rFonts w:cs="Segoe UI"/>
          <w:color w:val="212529"/>
        </w:rPr>
        <w:t xml:space="preserve">. </w:t>
      </w:r>
    </w:p>
    <w:p w:rsidR="00873BED" w:rsidRPr="00C06B10" w:rsidRDefault="00873BED" w:rsidP="000C7F35">
      <w:pPr>
        <w:spacing w:line="276" w:lineRule="auto"/>
        <w:ind w:firstLine="720"/>
        <w:jc w:val="both"/>
        <w:rPr>
          <w:rFonts w:cs="Segoe UI"/>
          <w:color w:val="212529"/>
        </w:rPr>
      </w:pPr>
      <w:r w:rsidRPr="009309C7">
        <w:rPr>
          <w:rFonts w:cs="Segoe UI"/>
          <w:color w:val="212529"/>
        </w:rPr>
        <w:t>Τέτοιες διατάξεις επέλαση</w:t>
      </w:r>
      <w:r>
        <w:rPr>
          <w:rFonts w:cs="Segoe UI"/>
          <w:color w:val="212529"/>
        </w:rPr>
        <w:t>ς</w:t>
      </w:r>
      <w:r w:rsidRPr="009309C7">
        <w:rPr>
          <w:rFonts w:cs="Segoe UI"/>
          <w:color w:val="212529"/>
        </w:rPr>
        <w:t xml:space="preserve"> </w:t>
      </w:r>
      <w:r w:rsidR="005F1B66">
        <w:rPr>
          <w:rFonts w:cs="Segoe UI"/>
          <w:color w:val="212529"/>
        </w:rPr>
        <w:t>-</w:t>
      </w:r>
      <w:r w:rsidRPr="009309C7">
        <w:rPr>
          <w:rFonts w:cs="Segoe UI"/>
          <w:color w:val="212529"/>
        </w:rPr>
        <w:t>στην κυριολεξία</w:t>
      </w:r>
      <w:r w:rsidR="005F1B66">
        <w:rPr>
          <w:rFonts w:cs="Segoe UI"/>
          <w:color w:val="212529"/>
        </w:rPr>
        <w:t>-</w:t>
      </w:r>
      <w:r w:rsidRPr="009309C7">
        <w:rPr>
          <w:rFonts w:cs="Segoe UI"/>
          <w:color w:val="212529"/>
        </w:rPr>
        <w:t xml:space="preserve"> του κεφαλαίου είναι το άρθρο 124</w:t>
      </w:r>
      <w:r>
        <w:rPr>
          <w:rFonts w:cs="Segoe UI"/>
          <w:color w:val="212529"/>
        </w:rPr>
        <w:t>,</w:t>
      </w:r>
      <w:r w:rsidRPr="009309C7">
        <w:rPr>
          <w:rFonts w:cs="Segoe UI"/>
          <w:color w:val="212529"/>
        </w:rPr>
        <w:t xml:space="preserve"> που αφορά την εμπορευματοποίηση των χώρων του πρώην εργοστασίου της </w:t>
      </w:r>
      <w:r>
        <w:rPr>
          <w:rFonts w:cs="Segoe UI"/>
          <w:color w:val="212529"/>
        </w:rPr>
        <w:t>ΠΥΡΚΑΛ</w:t>
      </w:r>
      <w:r w:rsidRPr="009309C7">
        <w:rPr>
          <w:rFonts w:cs="Segoe UI"/>
          <w:color w:val="212529"/>
        </w:rPr>
        <w:t>. Πρόκειται για έναν από τους τελευταίους εναπομείναντες ελεύθερο</w:t>
      </w:r>
      <w:r>
        <w:rPr>
          <w:rFonts w:cs="Segoe UI"/>
          <w:color w:val="212529"/>
        </w:rPr>
        <w:t>υς χώρους του λεκανοπεδίου της Α</w:t>
      </w:r>
      <w:r w:rsidRPr="009309C7">
        <w:rPr>
          <w:rFonts w:cs="Segoe UI"/>
          <w:color w:val="212529"/>
        </w:rPr>
        <w:t xml:space="preserve">ττικής και μπαίνει στο στόχαστρο της αξιοποίησης από επενδυτικούς ομίλους στο όνομα της </w:t>
      </w:r>
      <w:r>
        <w:rPr>
          <w:rFonts w:cs="Segoe UI"/>
          <w:color w:val="212529"/>
        </w:rPr>
        <w:t>«</w:t>
      </w:r>
      <w:r w:rsidRPr="009309C7">
        <w:rPr>
          <w:rFonts w:cs="Segoe UI"/>
          <w:color w:val="212529"/>
        </w:rPr>
        <w:t>πράσινης μετάβασης</w:t>
      </w:r>
      <w:r>
        <w:rPr>
          <w:rFonts w:cs="Segoe UI"/>
          <w:color w:val="212529"/>
        </w:rPr>
        <w:t>», αξιοποιώντας όλους τους αντι</w:t>
      </w:r>
      <w:r w:rsidRPr="009309C7">
        <w:rPr>
          <w:rFonts w:cs="Segoe UI"/>
          <w:color w:val="212529"/>
        </w:rPr>
        <w:t>περιβαλλοντικούς νόμους και τ</w:t>
      </w:r>
      <w:r w:rsidR="005F1B66">
        <w:rPr>
          <w:rFonts w:cs="Segoe UI"/>
          <w:color w:val="212529"/>
        </w:rPr>
        <w:t>ης Κ</w:t>
      </w:r>
      <w:r>
        <w:rPr>
          <w:rFonts w:cs="Segoe UI"/>
          <w:color w:val="212529"/>
        </w:rPr>
        <w:t>υβέρνησης</w:t>
      </w:r>
      <w:r w:rsidRPr="009309C7">
        <w:rPr>
          <w:rFonts w:cs="Segoe UI"/>
          <w:color w:val="212529"/>
        </w:rPr>
        <w:t xml:space="preserve"> της </w:t>
      </w:r>
      <w:r>
        <w:rPr>
          <w:rFonts w:cs="Segoe UI"/>
          <w:color w:val="212529"/>
        </w:rPr>
        <w:t xml:space="preserve">Ν.Δ. </w:t>
      </w:r>
      <w:r w:rsidR="005F1B66">
        <w:rPr>
          <w:rFonts w:cs="Segoe UI"/>
          <w:color w:val="212529"/>
        </w:rPr>
        <w:t>και της προηγούμενης Κ</w:t>
      </w:r>
      <w:r w:rsidRPr="009309C7">
        <w:rPr>
          <w:rFonts w:cs="Segoe UI"/>
          <w:color w:val="212529"/>
        </w:rPr>
        <w:t>υβέρνηση</w:t>
      </w:r>
      <w:r w:rsidR="005F1B66">
        <w:rPr>
          <w:rFonts w:cs="Segoe UI"/>
          <w:color w:val="212529"/>
        </w:rPr>
        <w:t>ς</w:t>
      </w:r>
      <w:r w:rsidRPr="009309C7">
        <w:rPr>
          <w:rFonts w:cs="Segoe UI"/>
          <w:color w:val="212529"/>
        </w:rPr>
        <w:t xml:space="preserve"> του </w:t>
      </w:r>
      <w:r>
        <w:rPr>
          <w:rFonts w:cs="Segoe UI"/>
          <w:color w:val="212529"/>
        </w:rPr>
        <w:t>ΣΥΡΙΖΑ</w:t>
      </w:r>
      <w:r w:rsidRPr="009309C7">
        <w:rPr>
          <w:rFonts w:cs="Segoe UI"/>
          <w:color w:val="212529"/>
        </w:rPr>
        <w:t>. Εμείς</w:t>
      </w:r>
      <w:r>
        <w:rPr>
          <w:rFonts w:cs="Segoe UI"/>
          <w:color w:val="212529"/>
        </w:rPr>
        <w:t>,</w:t>
      </w:r>
      <w:r w:rsidRPr="009309C7">
        <w:rPr>
          <w:rFonts w:cs="Segoe UI"/>
          <w:color w:val="212529"/>
        </w:rPr>
        <w:t xml:space="preserve"> ως Κ.Κ.Ε.</w:t>
      </w:r>
      <w:r w:rsidR="005F1B66">
        <w:rPr>
          <w:rFonts w:cs="Segoe UI"/>
          <w:color w:val="212529"/>
        </w:rPr>
        <w:t>,</w:t>
      </w:r>
      <w:r w:rsidRPr="009309C7">
        <w:rPr>
          <w:rFonts w:cs="Segoe UI"/>
          <w:color w:val="212529"/>
        </w:rPr>
        <w:t xml:space="preserve"> είμαστε συνολικά αντίθετοι με το σχέδιο μεταφοράς στην</w:t>
      </w:r>
      <w:r>
        <w:rPr>
          <w:rFonts w:cs="Segoe UI"/>
          <w:color w:val="212529"/>
        </w:rPr>
        <w:t xml:space="preserve"> ΠΥΡΚΑΛ των εννέα Υ</w:t>
      </w:r>
      <w:r w:rsidRPr="009309C7">
        <w:rPr>
          <w:rFonts w:cs="Segoe UI"/>
          <w:color w:val="212529"/>
        </w:rPr>
        <w:t>π</w:t>
      </w:r>
      <w:r>
        <w:rPr>
          <w:rFonts w:cs="Segoe UI"/>
          <w:color w:val="212529"/>
        </w:rPr>
        <w:t>ο</w:t>
      </w:r>
      <w:r w:rsidR="00C2048A">
        <w:rPr>
          <w:rFonts w:cs="Segoe UI"/>
          <w:color w:val="212529"/>
        </w:rPr>
        <w:t>υργείων και λοιπών Οργανισμών. Κ</w:t>
      </w:r>
      <w:r w:rsidRPr="009309C7">
        <w:rPr>
          <w:rFonts w:cs="Segoe UI"/>
          <w:color w:val="212529"/>
        </w:rPr>
        <w:t>ατά συνέπεια</w:t>
      </w:r>
      <w:r>
        <w:rPr>
          <w:rFonts w:cs="Segoe UI"/>
          <w:color w:val="212529"/>
        </w:rPr>
        <w:t>,</w:t>
      </w:r>
      <w:r w:rsidRPr="009309C7">
        <w:rPr>
          <w:rFonts w:cs="Segoe UI"/>
          <w:color w:val="212529"/>
        </w:rPr>
        <w:t xml:space="preserve"> είμαστε αντίθετοι και στο ποιος θα αναθέτει τα έργα</w:t>
      </w:r>
      <w:r>
        <w:rPr>
          <w:rFonts w:cs="Segoe UI"/>
          <w:color w:val="212529"/>
        </w:rPr>
        <w:t>.</w:t>
      </w:r>
      <w:r w:rsidRPr="009309C7">
        <w:rPr>
          <w:rFonts w:cs="Segoe UI"/>
          <w:color w:val="212529"/>
        </w:rPr>
        <w:t xml:space="preserve"> </w:t>
      </w:r>
    </w:p>
    <w:p w:rsidR="00873BED" w:rsidRPr="00D829C5" w:rsidRDefault="00873BED" w:rsidP="000C7F35">
      <w:pPr>
        <w:jc w:val="both"/>
        <w:rPr>
          <w:rFonts w:cs="Segoe UI"/>
        </w:rPr>
      </w:pPr>
      <w:r>
        <w:rPr>
          <w:rFonts w:cs="Segoe UI"/>
        </w:rPr>
        <w:tab/>
      </w:r>
    </w:p>
    <w:p w:rsidR="00873BED" w:rsidRDefault="00873BED"/>
    <w:p w:rsidR="00873BED" w:rsidRPr="00336710" w:rsidRDefault="00873BED" w:rsidP="000C7F35">
      <w:pPr>
        <w:spacing w:line="276" w:lineRule="auto"/>
        <w:ind w:firstLine="567"/>
        <w:jc w:val="both"/>
        <w:rPr>
          <w:rFonts w:ascii="Calibri" w:hAnsi="Calibri"/>
        </w:rPr>
      </w:pPr>
      <w:r w:rsidRPr="00336710">
        <w:rPr>
          <w:rFonts w:ascii="Calibri" w:hAnsi="Calibri"/>
        </w:rPr>
        <w:t>Με το ειδικό χωροταξικό σχέδιο</w:t>
      </w:r>
      <w:r w:rsidR="002D19B9">
        <w:rPr>
          <w:rFonts w:ascii="Calibri" w:hAnsi="Calibri"/>
        </w:rPr>
        <w:t>,</w:t>
      </w:r>
      <w:r w:rsidRPr="00336710">
        <w:rPr>
          <w:rFonts w:ascii="Calibri" w:hAnsi="Calibri"/>
        </w:rPr>
        <w:t xml:space="preserve"> </w:t>
      </w:r>
      <w:r>
        <w:rPr>
          <w:rFonts w:ascii="Calibri" w:hAnsi="Calibri"/>
        </w:rPr>
        <w:t>που α</w:t>
      </w:r>
      <w:r w:rsidRPr="00336710">
        <w:rPr>
          <w:rFonts w:ascii="Calibri" w:hAnsi="Calibri"/>
        </w:rPr>
        <w:t xml:space="preserve">λλάζει τις χρήσεις γης και </w:t>
      </w:r>
      <w:r>
        <w:rPr>
          <w:rFonts w:ascii="Calibri" w:hAnsi="Calibri"/>
        </w:rPr>
        <w:t xml:space="preserve">τους όρους δόμησης, </w:t>
      </w:r>
      <w:r w:rsidRPr="00336710">
        <w:rPr>
          <w:rFonts w:ascii="Calibri" w:hAnsi="Calibri"/>
        </w:rPr>
        <w:t>θα στρωθεί το έδαφος πάνω στο οποίο θα δρομολογηθεί η παράδοση της έκτασης</w:t>
      </w:r>
      <w:r w:rsidR="002D19B9">
        <w:rPr>
          <w:rFonts w:ascii="Calibri" w:hAnsi="Calibri"/>
        </w:rPr>
        <w:t>,</w:t>
      </w:r>
      <w:r w:rsidRPr="00336710">
        <w:rPr>
          <w:rFonts w:ascii="Calibri" w:hAnsi="Calibri"/>
        </w:rPr>
        <w:t xml:space="preserve"> που καλύπτει το 20% της περιοχής του </w:t>
      </w:r>
      <w:r>
        <w:rPr>
          <w:rFonts w:ascii="Calibri" w:hAnsi="Calibri"/>
        </w:rPr>
        <w:t>Υμηττού σ</w:t>
      </w:r>
      <w:r w:rsidRPr="00336710">
        <w:rPr>
          <w:rFonts w:ascii="Calibri" w:hAnsi="Calibri"/>
        </w:rPr>
        <w:t>τον ή στους επιχειρηματικούς ομίλους που θα αναλάβουν την κατασκευή, συντήρηση και διαχείριση του έργου με σύμπραξη δημοσίου και ιδιωτικού τομέα</w:t>
      </w:r>
      <w:r w:rsidR="002D19B9">
        <w:rPr>
          <w:rFonts w:ascii="Calibri" w:hAnsi="Calibri"/>
        </w:rPr>
        <w:t xml:space="preserve"> (ΣΔΙΤ)</w:t>
      </w:r>
      <w:r w:rsidRPr="00336710">
        <w:rPr>
          <w:rFonts w:ascii="Calibri" w:hAnsi="Calibri"/>
        </w:rPr>
        <w:t xml:space="preserve">, αποκομίζοντας κέρδη από την εκμετάλλευση των μελλοντικών εγκαταστάσεων. </w:t>
      </w:r>
    </w:p>
    <w:p w:rsidR="00873BED" w:rsidRPr="00336710" w:rsidRDefault="00873BED" w:rsidP="000C7F35">
      <w:pPr>
        <w:spacing w:line="276" w:lineRule="auto"/>
        <w:ind w:firstLine="567"/>
        <w:jc w:val="both"/>
        <w:rPr>
          <w:rFonts w:ascii="Calibri" w:hAnsi="Calibri"/>
        </w:rPr>
      </w:pPr>
      <w:r w:rsidRPr="00336710">
        <w:rPr>
          <w:rFonts w:ascii="Calibri" w:hAnsi="Calibri"/>
        </w:rPr>
        <w:t>Έχουμε εκφραστεί</w:t>
      </w:r>
      <w:r w:rsidR="002D19B9">
        <w:rPr>
          <w:rFonts w:ascii="Calibri" w:hAnsi="Calibri"/>
        </w:rPr>
        <w:t>,</w:t>
      </w:r>
      <w:r w:rsidRPr="00336710">
        <w:rPr>
          <w:rFonts w:ascii="Calibri" w:hAnsi="Calibri"/>
        </w:rPr>
        <w:t xml:space="preserve"> ως </w:t>
      </w:r>
      <w:r>
        <w:rPr>
          <w:rFonts w:ascii="Calibri" w:hAnsi="Calibri"/>
        </w:rPr>
        <w:t>Κ.Κ.Ε.</w:t>
      </w:r>
      <w:r w:rsidR="002D19B9">
        <w:rPr>
          <w:rFonts w:ascii="Calibri" w:hAnsi="Calibri"/>
        </w:rPr>
        <w:t>,</w:t>
      </w:r>
      <w:r w:rsidRPr="00336710">
        <w:rPr>
          <w:rFonts w:ascii="Calibri" w:hAnsi="Calibri"/>
        </w:rPr>
        <w:t xml:space="preserve"> με τεκμηριωμένες θέσεις για την ανάγκη δημιουργίας ελεύθερων χώρων, χώρων πρασίνου, </w:t>
      </w:r>
      <w:r>
        <w:rPr>
          <w:rFonts w:ascii="Calibri" w:hAnsi="Calibri"/>
        </w:rPr>
        <w:t xml:space="preserve">αναψυχής, </w:t>
      </w:r>
      <w:r w:rsidRPr="00336710">
        <w:rPr>
          <w:rFonts w:ascii="Calibri" w:hAnsi="Calibri"/>
        </w:rPr>
        <w:t>κοινωνικών δραστηριοτήτων και κατάλληλων υποδομών που αφορούν σχολεία, νοσοκομεία</w:t>
      </w:r>
      <w:r w:rsidR="002D19B9">
        <w:rPr>
          <w:rFonts w:ascii="Calibri" w:hAnsi="Calibri"/>
        </w:rPr>
        <w:t xml:space="preserve"> κ</w:t>
      </w:r>
      <w:r>
        <w:rPr>
          <w:rFonts w:ascii="Calibri" w:hAnsi="Calibri"/>
        </w:rPr>
        <w:t>ι άλλα.</w:t>
      </w:r>
      <w:r w:rsidRPr="00336710">
        <w:rPr>
          <w:rFonts w:ascii="Calibri" w:hAnsi="Calibri"/>
        </w:rPr>
        <w:t xml:space="preserve"> </w:t>
      </w:r>
    </w:p>
    <w:p w:rsidR="00873BED" w:rsidRDefault="002D19B9" w:rsidP="002D19B9">
      <w:pPr>
        <w:spacing w:line="276" w:lineRule="auto"/>
        <w:ind w:firstLine="567"/>
        <w:jc w:val="both"/>
        <w:rPr>
          <w:rFonts w:ascii="Calibri" w:hAnsi="Calibri"/>
        </w:rPr>
      </w:pPr>
      <w:r>
        <w:rPr>
          <w:rFonts w:ascii="Calibri" w:hAnsi="Calibri"/>
        </w:rPr>
        <w:t>Στη διάταξη</w:t>
      </w:r>
      <w:r w:rsidR="00873BED" w:rsidRPr="00336710">
        <w:rPr>
          <w:rFonts w:ascii="Calibri" w:hAnsi="Calibri"/>
        </w:rPr>
        <w:t xml:space="preserve"> του άρθρου 132</w:t>
      </w:r>
      <w:r>
        <w:rPr>
          <w:rFonts w:ascii="Calibri" w:hAnsi="Calibri"/>
        </w:rPr>
        <w:t>,</w:t>
      </w:r>
      <w:r w:rsidR="00873BED" w:rsidRPr="00336710">
        <w:rPr>
          <w:rFonts w:ascii="Calibri" w:hAnsi="Calibri"/>
        </w:rPr>
        <w:t xml:space="preserve"> που αφορά την ρύθμιση θεμάτων Εκκλησίας της Ελλάδας</w:t>
      </w:r>
      <w:r w:rsidR="00873BED">
        <w:rPr>
          <w:rFonts w:ascii="Calibri" w:hAnsi="Calibri"/>
        </w:rPr>
        <w:t>.</w:t>
      </w:r>
      <w:r w:rsidR="00873BED" w:rsidRPr="00336710">
        <w:rPr>
          <w:rFonts w:ascii="Calibri" w:hAnsi="Calibri"/>
        </w:rPr>
        <w:t xml:space="preserve"> Κατά την άποψή </w:t>
      </w:r>
      <w:r w:rsidR="00873BED">
        <w:rPr>
          <w:rFonts w:ascii="Calibri" w:hAnsi="Calibri"/>
        </w:rPr>
        <w:t>μας,</w:t>
      </w:r>
      <w:r w:rsidR="00873BED" w:rsidRPr="00336710">
        <w:rPr>
          <w:rFonts w:ascii="Calibri" w:hAnsi="Calibri"/>
        </w:rPr>
        <w:t xml:space="preserve"> διευκολύνει την επιτάχυνση της εμπορευματοποίησης της όποιας εκκλησιαστικής περιουσίας, που πολλές φορές αμφισβητείται και η κυριότητά της, αλλά και της ρευστοποίησης </w:t>
      </w:r>
      <w:r w:rsidR="00873BED">
        <w:rPr>
          <w:rFonts w:ascii="Calibri" w:hAnsi="Calibri"/>
        </w:rPr>
        <w:t>της,</w:t>
      </w:r>
      <w:r w:rsidR="00873BED" w:rsidRPr="00336710">
        <w:rPr>
          <w:rFonts w:ascii="Calibri" w:hAnsi="Calibri"/>
        </w:rPr>
        <w:t xml:space="preserve"> κατοχυρώνοντας και αναβαθμίζοντας το ρόλο της </w:t>
      </w:r>
      <w:r w:rsidR="00873BED">
        <w:rPr>
          <w:rFonts w:ascii="Calibri" w:hAnsi="Calibri"/>
        </w:rPr>
        <w:t>κύριας</w:t>
      </w:r>
      <w:r w:rsidR="00873BED" w:rsidRPr="00336710">
        <w:rPr>
          <w:rFonts w:ascii="Calibri" w:hAnsi="Calibri"/>
        </w:rPr>
        <w:t xml:space="preserve"> Ιεράς Μονής</w:t>
      </w:r>
      <w:r w:rsidR="00873BED">
        <w:rPr>
          <w:rFonts w:ascii="Calibri" w:hAnsi="Calibri"/>
        </w:rPr>
        <w:t xml:space="preserve"> σ</w:t>
      </w:r>
      <w:r w:rsidR="00873BED" w:rsidRPr="00336710">
        <w:rPr>
          <w:rFonts w:ascii="Calibri" w:hAnsi="Calibri"/>
        </w:rPr>
        <w:t>τις όποιες συναλλαγές</w:t>
      </w:r>
      <w:r w:rsidR="00873BED">
        <w:rPr>
          <w:rFonts w:ascii="Calibri" w:hAnsi="Calibri"/>
        </w:rPr>
        <w:t>.</w:t>
      </w:r>
      <w:r w:rsidR="00873BED" w:rsidRPr="00336710">
        <w:rPr>
          <w:rFonts w:ascii="Calibri" w:hAnsi="Calibri"/>
        </w:rPr>
        <w:t xml:space="preserve"> Ήδη</w:t>
      </w:r>
      <w:r>
        <w:rPr>
          <w:rFonts w:ascii="Calibri" w:hAnsi="Calibri"/>
        </w:rPr>
        <w:t>,</w:t>
      </w:r>
      <w:r w:rsidR="00873BED" w:rsidRPr="00336710">
        <w:rPr>
          <w:rFonts w:ascii="Calibri" w:hAnsi="Calibri"/>
        </w:rPr>
        <w:t xml:space="preserve"> υπάρχουν μονές που έχουν πουλήσει σε ιδιώτες και</w:t>
      </w:r>
      <w:r>
        <w:rPr>
          <w:rFonts w:ascii="Calibri" w:hAnsi="Calibri"/>
        </w:rPr>
        <w:t>,</w:t>
      </w:r>
      <w:r w:rsidR="00873BED" w:rsidRPr="00336710">
        <w:rPr>
          <w:rFonts w:ascii="Calibri" w:hAnsi="Calibri"/>
        </w:rPr>
        <w:t xml:space="preserve"> μάλιστα</w:t>
      </w:r>
      <w:r>
        <w:rPr>
          <w:rFonts w:ascii="Calibri" w:hAnsi="Calibri"/>
        </w:rPr>
        <w:t>,</w:t>
      </w:r>
      <w:r w:rsidR="00873BED" w:rsidRPr="00336710">
        <w:rPr>
          <w:rFonts w:ascii="Calibri" w:hAnsi="Calibri"/>
        </w:rPr>
        <w:t xml:space="preserve"> υπάρχει τελευταία ένας όμιλος πο</w:t>
      </w:r>
      <w:r>
        <w:rPr>
          <w:rFonts w:ascii="Calibri" w:hAnsi="Calibri"/>
        </w:rPr>
        <w:t>υ έχει αγοράσει 2 δάση,</w:t>
      </w:r>
      <w:r w:rsidR="00873BED" w:rsidRPr="00336710">
        <w:rPr>
          <w:rFonts w:ascii="Calibri" w:hAnsi="Calibri"/>
        </w:rPr>
        <w:t xml:space="preserve"> μεταξύ τ</w:t>
      </w:r>
      <w:r w:rsidR="00873BED">
        <w:rPr>
          <w:rFonts w:ascii="Calibri" w:hAnsi="Calibri"/>
        </w:rPr>
        <w:t>ω</w:t>
      </w:r>
      <w:r w:rsidR="00873BED" w:rsidRPr="00336710">
        <w:rPr>
          <w:rFonts w:ascii="Calibri" w:hAnsi="Calibri"/>
        </w:rPr>
        <w:t>ν οποίων τ</w:t>
      </w:r>
      <w:r w:rsidR="00873BED">
        <w:rPr>
          <w:rFonts w:ascii="Calibri" w:hAnsi="Calibri"/>
        </w:rPr>
        <w:t>ο</w:t>
      </w:r>
      <w:r w:rsidR="00873BED" w:rsidRPr="00336710">
        <w:rPr>
          <w:rFonts w:ascii="Calibri" w:hAnsi="Calibri"/>
        </w:rPr>
        <w:t xml:space="preserve"> ένα </w:t>
      </w:r>
      <w:r w:rsidR="00873BED">
        <w:rPr>
          <w:rFonts w:ascii="Calibri" w:hAnsi="Calibri"/>
        </w:rPr>
        <w:t>α</w:t>
      </w:r>
      <w:r>
        <w:rPr>
          <w:rFonts w:ascii="Calibri" w:hAnsi="Calibri"/>
        </w:rPr>
        <w:t>πό Μονή</w:t>
      </w:r>
      <w:r w:rsidR="00873BED" w:rsidRPr="00336710">
        <w:rPr>
          <w:rFonts w:ascii="Calibri" w:hAnsi="Calibri"/>
        </w:rPr>
        <w:t xml:space="preserve"> με έδρα την Κεντρική Ελλάδα και έδρα της εταιρείας στο</w:t>
      </w:r>
      <w:r>
        <w:rPr>
          <w:rFonts w:ascii="Calibri" w:hAnsi="Calibri"/>
        </w:rPr>
        <w:t>ν</w:t>
      </w:r>
      <w:r w:rsidR="00873BED" w:rsidRPr="00336710">
        <w:rPr>
          <w:rFonts w:ascii="Calibri" w:hAnsi="Calibri"/>
        </w:rPr>
        <w:t xml:space="preserve"> Νομό Αττικής. </w:t>
      </w:r>
    </w:p>
    <w:p w:rsidR="00873BED" w:rsidRDefault="002D19B9" w:rsidP="002D19B9">
      <w:pPr>
        <w:spacing w:line="276" w:lineRule="auto"/>
        <w:ind w:firstLine="567"/>
        <w:jc w:val="both"/>
        <w:rPr>
          <w:rFonts w:ascii="Calibri" w:hAnsi="Calibri"/>
        </w:rPr>
      </w:pPr>
      <w:r>
        <w:rPr>
          <w:rFonts w:ascii="Calibri" w:hAnsi="Calibri"/>
        </w:rPr>
        <w:t>Σ</w:t>
      </w:r>
      <w:r w:rsidR="00873BED" w:rsidRPr="00336710">
        <w:rPr>
          <w:rFonts w:ascii="Calibri" w:hAnsi="Calibri"/>
        </w:rPr>
        <w:t xml:space="preserve">τις διατάξεις που </w:t>
      </w:r>
      <w:r w:rsidR="00873BED">
        <w:rPr>
          <w:rFonts w:ascii="Calibri" w:hAnsi="Calibri"/>
        </w:rPr>
        <w:t>αφορούν τον π</w:t>
      </w:r>
      <w:r w:rsidR="00873BED" w:rsidRPr="00336710">
        <w:rPr>
          <w:rFonts w:ascii="Calibri" w:hAnsi="Calibri"/>
        </w:rPr>
        <w:t>ρωτογενή τομέα</w:t>
      </w:r>
      <w:r>
        <w:rPr>
          <w:rFonts w:ascii="Calibri" w:hAnsi="Calibri"/>
        </w:rPr>
        <w:t>, σ</w:t>
      </w:r>
      <w:r w:rsidR="00873BED" w:rsidRPr="00336710">
        <w:rPr>
          <w:rFonts w:ascii="Calibri" w:hAnsi="Calibri"/>
        </w:rPr>
        <w:t>τα άρθρα 130 και 138</w:t>
      </w:r>
      <w:r>
        <w:rPr>
          <w:rFonts w:ascii="Calibri" w:hAnsi="Calibri"/>
        </w:rPr>
        <w:t>, που αφορούν τη χορήγηση των ενισχύσεων του Αναπτυξιακού Ν</w:t>
      </w:r>
      <w:r w:rsidR="00873BED" w:rsidRPr="00336710">
        <w:rPr>
          <w:rFonts w:ascii="Calibri" w:hAnsi="Calibri"/>
        </w:rPr>
        <w:t>όμου σε τομείς της γεωργίας, αλιεία</w:t>
      </w:r>
      <w:r>
        <w:rPr>
          <w:rFonts w:ascii="Calibri" w:hAnsi="Calibri"/>
        </w:rPr>
        <w:t>ς</w:t>
      </w:r>
      <w:r w:rsidR="00873BED" w:rsidRPr="00336710">
        <w:rPr>
          <w:rFonts w:ascii="Calibri" w:hAnsi="Calibri"/>
        </w:rPr>
        <w:t xml:space="preserve"> και </w:t>
      </w:r>
      <w:r w:rsidR="00873BED">
        <w:rPr>
          <w:rFonts w:ascii="Calibri" w:hAnsi="Calibri"/>
        </w:rPr>
        <w:t>υδατοκαλλιέργεια</w:t>
      </w:r>
      <w:r>
        <w:rPr>
          <w:rFonts w:ascii="Calibri" w:hAnsi="Calibri"/>
        </w:rPr>
        <w:t>ς. Κ</w:t>
      </w:r>
      <w:r w:rsidR="00873BED" w:rsidRPr="00336710">
        <w:rPr>
          <w:rFonts w:ascii="Calibri" w:hAnsi="Calibri"/>
        </w:rPr>
        <w:t>ανένα όφελος δεν πρόκειται να δουν οι γεωργοί από αυτές τις ενισχύσεις. Αντίθετα</w:t>
      </w:r>
      <w:r w:rsidR="00CB11AF">
        <w:rPr>
          <w:rFonts w:ascii="Calibri" w:hAnsi="Calibri"/>
        </w:rPr>
        <w:t>,</w:t>
      </w:r>
      <w:r w:rsidR="00873BED" w:rsidRPr="00336710">
        <w:rPr>
          <w:rFonts w:ascii="Calibri" w:hAnsi="Calibri"/>
        </w:rPr>
        <w:t xml:space="preserve"> πιο δυνατές θα βγουν οι μεγάλες καπιταλιστικές επιχειρήσεις, όπως αυτές του κλάδου της υδατοκαλλιέργειας. Οι βιοπαλαιστές αγρότες θα βρεθούν σε ακόμα χειρότερη θέση</w:t>
      </w:r>
      <w:r w:rsidR="00CB11AF">
        <w:rPr>
          <w:rFonts w:ascii="Calibri" w:hAnsi="Calibri"/>
        </w:rPr>
        <w:t>,</w:t>
      </w:r>
      <w:r w:rsidR="00873BED" w:rsidRPr="00336710">
        <w:rPr>
          <w:rFonts w:ascii="Calibri" w:hAnsi="Calibri"/>
        </w:rPr>
        <w:t xml:space="preserve"> λόγω του ανταγωνισμού τους με </w:t>
      </w:r>
      <w:r w:rsidR="00873BED">
        <w:rPr>
          <w:rFonts w:ascii="Calibri" w:hAnsi="Calibri"/>
        </w:rPr>
        <w:t>τις μεγάλες</w:t>
      </w:r>
      <w:r w:rsidR="00873BED" w:rsidRPr="00336710">
        <w:rPr>
          <w:rFonts w:ascii="Calibri" w:hAnsi="Calibri"/>
        </w:rPr>
        <w:t xml:space="preserve"> επιχειρήσεις, αγροτικές, μεταποιητικές και εμπορικές, που θα ευνοηθούν από τις επιχειρήσεις των επενδυτικών τους σχεδίων. Παράλληλα</w:t>
      </w:r>
      <w:r w:rsidR="00873BED">
        <w:rPr>
          <w:rFonts w:ascii="Calibri" w:hAnsi="Calibri"/>
        </w:rPr>
        <w:t>,</w:t>
      </w:r>
      <w:r w:rsidR="00873BED" w:rsidRPr="00336710">
        <w:rPr>
          <w:rFonts w:ascii="Calibri" w:hAnsi="Calibri"/>
        </w:rPr>
        <w:t xml:space="preserve"> θα κληθούν να πληρώσουν βαρύ το μάρμαρο των συγκεκριμένων δαπανών μέσω τ</w:t>
      </w:r>
      <w:r w:rsidR="00CB11AF">
        <w:rPr>
          <w:rFonts w:ascii="Calibri" w:hAnsi="Calibri"/>
        </w:rPr>
        <w:t>ης συμβολής τους στα έσοδα του Κρατικού Π</w:t>
      </w:r>
      <w:r w:rsidR="00873BED" w:rsidRPr="00336710">
        <w:rPr>
          <w:rFonts w:ascii="Calibri" w:hAnsi="Calibri"/>
        </w:rPr>
        <w:t>ροϋπολογισμού με άμεσους και έμμεσους φόρους, τα οποία σε ποσοστό άνω του 90% βαραίνουν τα λαϊκά στρώματα. Το μάρμαρο αυτής της ανάπτυξης το πληρώνουν βαριά οι αγρότες, όπως με την τιμή του ρεύματος</w:t>
      </w:r>
      <w:r w:rsidR="00873BED">
        <w:rPr>
          <w:rFonts w:ascii="Calibri" w:hAnsi="Calibri"/>
        </w:rPr>
        <w:t>,</w:t>
      </w:r>
      <w:r w:rsidR="00873BED" w:rsidRPr="00336710">
        <w:rPr>
          <w:rFonts w:ascii="Calibri" w:hAnsi="Calibri"/>
        </w:rPr>
        <w:t xml:space="preserve"> τις τεράστιες </w:t>
      </w:r>
      <w:r w:rsidR="00873BED">
        <w:rPr>
          <w:rFonts w:ascii="Calibri" w:hAnsi="Calibri"/>
        </w:rPr>
        <w:t>ανατιμήσεις</w:t>
      </w:r>
      <w:r w:rsidR="00873BED" w:rsidRPr="00336710">
        <w:rPr>
          <w:rFonts w:ascii="Calibri" w:hAnsi="Calibri"/>
        </w:rPr>
        <w:t xml:space="preserve"> σε λιπάσματα</w:t>
      </w:r>
      <w:r w:rsidR="00CB11AF">
        <w:rPr>
          <w:rFonts w:ascii="Calibri" w:hAnsi="Calibri"/>
        </w:rPr>
        <w:t>,</w:t>
      </w:r>
      <w:r w:rsidR="00873BED" w:rsidRPr="00336710">
        <w:rPr>
          <w:rFonts w:ascii="Calibri" w:hAnsi="Calibri"/>
        </w:rPr>
        <w:t xml:space="preserve"> φυτοφάρμακα, </w:t>
      </w:r>
      <w:r w:rsidR="00873BED">
        <w:rPr>
          <w:rFonts w:ascii="Calibri" w:hAnsi="Calibri"/>
        </w:rPr>
        <w:t xml:space="preserve">ζωοτροφές, </w:t>
      </w:r>
      <w:r w:rsidR="00CB11AF">
        <w:rPr>
          <w:rFonts w:ascii="Calibri" w:hAnsi="Calibri"/>
        </w:rPr>
        <w:t>σ</w:t>
      </w:r>
      <w:r w:rsidR="00873BED" w:rsidRPr="00336710">
        <w:rPr>
          <w:rFonts w:ascii="Calibri" w:hAnsi="Calibri"/>
        </w:rPr>
        <w:t xml:space="preserve">το πετρέλαιο και </w:t>
      </w:r>
      <w:r w:rsidR="00873BED">
        <w:rPr>
          <w:rFonts w:ascii="Calibri" w:hAnsi="Calibri"/>
        </w:rPr>
        <w:t xml:space="preserve">ούτω </w:t>
      </w:r>
      <w:r w:rsidR="00873BED" w:rsidRPr="00336710">
        <w:rPr>
          <w:rFonts w:ascii="Calibri" w:hAnsi="Calibri"/>
        </w:rPr>
        <w:t>καθεξής</w:t>
      </w:r>
      <w:r w:rsidR="00873BED">
        <w:rPr>
          <w:rFonts w:ascii="Calibri" w:hAnsi="Calibri"/>
        </w:rPr>
        <w:t>.</w:t>
      </w:r>
    </w:p>
    <w:p w:rsidR="00873BED" w:rsidRDefault="00CB11AF" w:rsidP="00CB11AF">
      <w:pPr>
        <w:spacing w:line="276" w:lineRule="auto"/>
        <w:ind w:firstLine="567"/>
        <w:jc w:val="both"/>
        <w:rPr>
          <w:rFonts w:ascii="Calibri" w:hAnsi="Calibri"/>
        </w:rPr>
      </w:pPr>
      <w:r>
        <w:rPr>
          <w:rFonts w:ascii="Calibri" w:hAnsi="Calibri"/>
        </w:rPr>
        <w:t>Σ</w:t>
      </w:r>
      <w:r w:rsidR="00873BED" w:rsidRPr="00336710">
        <w:rPr>
          <w:rFonts w:ascii="Calibri" w:hAnsi="Calibri"/>
        </w:rPr>
        <w:t>τα άρθρα 135</w:t>
      </w:r>
      <w:r w:rsidR="00873BED">
        <w:rPr>
          <w:rFonts w:ascii="Calibri" w:hAnsi="Calibri"/>
        </w:rPr>
        <w:t>,</w:t>
      </w:r>
      <w:r w:rsidR="00873BED" w:rsidRPr="00336710">
        <w:rPr>
          <w:rFonts w:ascii="Calibri" w:hAnsi="Calibri"/>
        </w:rPr>
        <w:t xml:space="preserve"> 136 και 137</w:t>
      </w:r>
      <w:r>
        <w:rPr>
          <w:rFonts w:ascii="Calibri" w:hAnsi="Calibri"/>
        </w:rPr>
        <w:t>,</w:t>
      </w:r>
      <w:r w:rsidR="00873BED" w:rsidRPr="00336710">
        <w:rPr>
          <w:rFonts w:ascii="Calibri" w:hAnsi="Calibri"/>
        </w:rPr>
        <w:t xml:space="preserve"> που αφορούν ρυθμίσεις επιχορηγήσεων σε αγρότες. Το άρθρο 135 προβλέπει τη χορήγηση προκαταβολών της κρατικής αρωγής στους μη κατά κύριο επάγγελμα αγρότες. Το </w:t>
      </w:r>
      <w:r w:rsidR="00873BED">
        <w:rPr>
          <w:rFonts w:ascii="Calibri" w:hAnsi="Calibri"/>
        </w:rPr>
        <w:t xml:space="preserve">άρθρο </w:t>
      </w:r>
      <w:r w:rsidR="00873BED" w:rsidRPr="00336710">
        <w:rPr>
          <w:rFonts w:ascii="Calibri" w:hAnsi="Calibri"/>
        </w:rPr>
        <w:t xml:space="preserve">136 ορίζει τους δικαιούχους επιχορήγησης και το </w:t>
      </w:r>
      <w:r w:rsidR="00873BED">
        <w:rPr>
          <w:rFonts w:ascii="Calibri" w:hAnsi="Calibri"/>
        </w:rPr>
        <w:t xml:space="preserve">άρθρο </w:t>
      </w:r>
      <w:r w:rsidR="00873BED" w:rsidRPr="00336710">
        <w:rPr>
          <w:rFonts w:ascii="Calibri" w:hAnsi="Calibri"/>
        </w:rPr>
        <w:t>137 αφορά τις επιχειρήσεις που εντάσσονται στην κρατική αρωγή, κατοχυρώνοντας αλλαγές</w:t>
      </w:r>
      <w:r w:rsidR="00873BED">
        <w:rPr>
          <w:rFonts w:ascii="Calibri" w:hAnsi="Calibri"/>
        </w:rPr>
        <w:t xml:space="preserve"> σ</w:t>
      </w:r>
      <w:r w:rsidR="00873BED" w:rsidRPr="00336710">
        <w:rPr>
          <w:rFonts w:ascii="Calibri" w:hAnsi="Calibri"/>
        </w:rPr>
        <w:t xml:space="preserve">χετικά με τη ρύθμιση ειδικότερων θεμάτων, τους όρους, τις προϋποθέσεις και τη διαδικασία επιχορήγησης που έχουν γίνει σε εταιρείες από το 2020, δηλαδή έχουν επιβάλει αναδρομική ισχύ. </w:t>
      </w:r>
    </w:p>
    <w:p w:rsidR="00873BED" w:rsidRPr="00336710" w:rsidRDefault="00873BED" w:rsidP="000C7F35">
      <w:pPr>
        <w:spacing w:line="276" w:lineRule="auto"/>
        <w:ind w:firstLine="567"/>
        <w:jc w:val="both"/>
        <w:rPr>
          <w:rFonts w:ascii="Calibri" w:hAnsi="Calibri"/>
        </w:rPr>
      </w:pPr>
      <w:r w:rsidRPr="00336710">
        <w:rPr>
          <w:rFonts w:ascii="Calibri" w:hAnsi="Calibri"/>
        </w:rPr>
        <w:t>Η ουσία</w:t>
      </w:r>
      <w:r w:rsidR="007F0D94">
        <w:rPr>
          <w:rFonts w:ascii="Calibri" w:hAnsi="Calibri"/>
        </w:rPr>
        <w:t>,</w:t>
      </w:r>
      <w:r w:rsidRPr="00336710">
        <w:rPr>
          <w:rFonts w:ascii="Calibri" w:hAnsi="Calibri"/>
        </w:rPr>
        <w:t xml:space="preserve"> </w:t>
      </w:r>
      <w:r w:rsidR="007F0D94">
        <w:rPr>
          <w:rFonts w:ascii="Calibri" w:hAnsi="Calibri"/>
        </w:rPr>
        <w:t>όμως,</w:t>
      </w:r>
      <w:r w:rsidRPr="00336710">
        <w:rPr>
          <w:rFonts w:ascii="Calibri" w:hAnsi="Calibri"/>
        </w:rPr>
        <w:t xml:space="preserve"> είναι η εξής, αυτ</w:t>
      </w:r>
      <w:r>
        <w:rPr>
          <w:rFonts w:ascii="Calibri" w:hAnsi="Calibri"/>
        </w:rPr>
        <w:t>ώ</w:t>
      </w:r>
      <w:r w:rsidRPr="00336710">
        <w:rPr>
          <w:rFonts w:ascii="Calibri" w:hAnsi="Calibri"/>
        </w:rPr>
        <w:t>ν τ</w:t>
      </w:r>
      <w:r>
        <w:rPr>
          <w:rFonts w:ascii="Calibri" w:hAnsi="Calibri"/>
        </w:rPr>
        <w:t>ω</w:t>
      </w:r>
      <w:r w:rsidRPr="00336710">
        <w:rPr>
          <w:rFonts w:ascii="Calibri" w:hAnsi="Calibri"/>
        </w:rPr>
        <w:t>ν</w:t>
      </w:r>
      <w:r>
        <w:rPr>
          <w:rFonts w:ascii="Calibri" w:hAnsi="Calibri"/>
        </w:rPr>
        <w:t xml:space="preserve"> δ</w:t>
      </w:r>
      <w:r w:rsidRPr="00336710">
        <w:rPr>
          <w:rFonts w:ascii="Calibri" w:hAnsi="Calibri"/>
        </w:rPr>
        <w:t>ιατάξεων</w:t>
      </w:r>
      <w:r w:rsidR="007F0D94">
        <w:rPr>
          <w:rFonts w:ascii="Calibri" w:hAnsi="Calibri"/>
        </w:rPr>
        <w:t>,</w:t>
      </w:r>
      <w:r w:rsidRPr="00336710">
        <w:rPr>
          <w:rFonts w:ascii="Calibri" w:hAnsi="Calibri"/>
        </w:rPr>
        <w:t xml:space="preserve"> των άρθρων 135</w:t>
      </w:r>
      <w:r>
        <w:rPr>
          <w:rFonts w:ascii="Calibri" w:hAnsi="Calibri"/>
        </w:rPr>
        <w:t>,</w:t>
      </w:r>
      <w:r w:rsidRPr="00336710">
        <w:rPr>
          <w:rFonts w:ascii="Calibri" w:hAnsi="Calibri"/>
        </w:rPr>
        <w:t xml:space="preserve"> 136 και 137</w:t>
      </w:r>
      <w:r w:rsidR="007F0D94">
        <w:rPr>
          <w:rFonts w:ascii="Calibri" w:hAnsi="Calibri"/>
        </w:rPr>
        <w:t xml:space="preserve">. </w:t>
      </w:r>
      <w:r w:rsidRPr="00336710">
        <w:rPr>
          <w:rFonts w:ascii="Calibri" w:hAnsi="Calibri"/>
        </w:rPr>
        <w:t xml:space="preserve">Πρώτον, μπορεί </w:t>
      </w:r>
      <w:r>
        <w:rPr>
          <w:rFonts w:ascii="Calibri" w:hAnsi="Calibri"/>
        </w:rPr>
        <w:t>να προβλέπει τη χ</w:t>
      </w:r>
      <w:r w:rsidRPr="00336710">
        <w:rPr>
          <w:rFonts w:ascii="Calibri" w:hAnsi="Calibri"/>
        </w:rPr>
        <w:t>ορήγηση προκαταβολών της κρατικής αρωγής στους μη</w:t>
      </w:r>
      <w:r w:rsidR="005568EF">
        <w:rPr>
          <w:rFonts w:ascii="Calibri" w:hAnsi="Calibri"/>
        </w:rPr>
        <w:t xml:space="preserve"> κατά κύριο επάγγελμα αγρότες. Όμως,</w:t>
      </w:r>
      <w:r w:rsidRPr="00336710">
        <w:rPr>
          <w:rFonts w:ascii="Calibri" w:hAnsi="Calibri"/>
        </w:rPr>
        <w:t xml:space="preserve"> παραμένει το μεγάλο πρόβλημα</w:t>
      </w:r>
      <w:r w:rsidR="00B82261">
        <w:rPr>
          <w:rFonts w:ascii="Calibri" w:hAnsi="Calibri"/>
        </w:rPr>
        <w:t>,</w:t>
      </w:r>
      <w:r w:rsidRPr="00336710">
        <w:rPr>
          <w:rFonts w:ascii="Calibri" w:hAnsi="Calibri"/>
        </w:rPr>
        <w:t xml:space="preserve"> ότι </w:t>
      </w:r>
      <w:r>
        <w:rPr>
          <w:rFonts w:ascii="Calibri" w:hAnsi="Calibri"/>
        </w:rPr>
        <w:t>οι</w:t>
      </w:r>
      <w:r w:rsidRPr="00336710">
        <w:rPr>
          <w:rFonts w:ascii="Calibri" w:hAnsi="Calibri"/>
        </w:rPr>
        <w:t xml:space="preserve"> μη κατά κύριο επάγγελμα παίρνουν πετσοκομμένη την κρατική </w:t>
      </w:r>
      <w:r>
        <w:rPr>
          <w:rFonts w:ascii="Calibri" w:hAnsi="Calibri"/>
        </w:rPr>
        <w:t>αρωγή, κ</w:t>
      </w:r>
      <w:r w:rsidRPr="00336710">
        <w:rPr>
          <w:rFonts w:ascii="Calibri" w:hAnsi="Calibri"/>
        </w:rPr>
        <w:t xml:space="preserve">αθώς το </w:t>
      </w:r>
      <w:r>
        <w:rPr>
          <w:rFonts w:ascii="Calibri" w:hAnsi="Calibri"/>
        </w:rPr>
        <w:t>ύψος της αποζημίωσης</w:t>
      </w:r>
      <w:r w:rsidRPr="00336710">
        <w:rPr>
          <w:rFonts w:ascii="Calibri" w:hAnsi="Calibri"/>
        </w:rPr>
        <w:t xml:space="preserve"> που λαμβάνουν μπορεί να </w:t>
      </w:r>
      <w:r>
        <w:rPr>
          <w:rFonts w:ascii="Calibri" w:hAnsi="Calibri"/>
        </w:rPr>
        <w:t>φτάνει</w:t>
      </w:r>
      <w:r w:rsidRPr="00336710">
        <w:rPr>
          <w:rFonts w:ascii="Calibri" w:hAnsi="Calibri"/>
        </w:rPr>
        <w:t xml:space="preserve"> μόνο μέχρι το 50% της αποζημίωσης που λαμβάνουν οι </w:t>
      </w:r>
      <w:r w:rsidRPr="00336710">
        <w:rPr>
          <w:rFonts w:ascii="Calibri" w:hAnsi="Calibri"/>
        </w:rPr>
        <w:lastRenderedPageBreak/>
        <w:t>κατά κύριο επάγγελμα αγρότες, ενώ αυτή η αποζημίωση δεν είναι πάντα εξασφαλισμένη, καθώς δίνεται μετά από ειδική απόφαση. Δεύτερον, την ώρα που στους μη κατά κύρ</w:t>
      </w:r>
      <w:r w:rsidR="00B82261">
        <w:rPr>
          <w:rFonts w:ascii="Calibri" w:hAnsi="Calibri"/>
        </w:rPr>
        <w:t xml:space="preserve">ιο επάγγελμα αγρότες πετσοκόβεται η </w:t>
      </w:r>
      <w:r w:rsidRPr="00336710">
        <w:rPr>
          <w:rFonts w:ascii="Calibri" w:hAnsi="Calibri"/>
        </w:rPr>
        <w:t>κ</w:t>
      </w:r>
      <w:r w:rsidR="006532AC">
        <w:rPr>
          <w:rFonts w:ascii="Calibri" w:hAnsi="Calibri"/>
        </w:rPr>
        <w:t>ρατική αρωγή, τα νομικά πρόσωπα-</w:t>
      </w:r>
      <w:r>
        <w:rPr>
          <w:rFonts w:ascii="Calibri" w:hAnsi="Calibri"/>
        </w:rPr>
        <w:t>επιχε</w:t>
      </w:r>
      <w:r w:rsidR="00512151">
        <w:rPr>
          <w:rFonts w:ascii="Calibri" w:hAnsi="Calibri"/>
        </w:rPr>
        <w:t>ιρήσεις την παίρνουν ολόκληρη. Δ</w:t>
      </w:r>
      <w:r w:rsidRPr="00336710">
        <w:rPr>
          <w:rFonts w:ascii="Calibri" w:hAnsi="Calibri"/>
        </w:rPr>
        <w:t>ηλαδή</w:t>
      </w:r>
      <w:r w:rsidR="00512151">
        <w:rPr>
          <w:rFonts w:ascii="Calibri" w:hAnsi="Calibri"/>
        </w:rPr>
        <w:t>,</w:t>
      </w:r>
      <w:r w:rsidRPr="00336710">
        <w:rPr>
          <w:rFonts w:ascii="Calibri" w:hAnsi="Calibri"/>
        </w:rPr>
        <w:t xml:space="preserve"> εξομοιώνονται με</w:t>
      </w:r>
      <w:r w:rsidR="00512151">
        <w:rPr>
          <w:rFonts w:ascii="Calibri" w:hAnsi="Calibri"/>
        </w:rPr>
        <w:t xml:space="preserve"> κατά κύριο επάγγελμα αγρότες. Δ</w:t>
      </w:r>
      <w:r w:rsidRPr="00336710">
        <w:rPr>
          <w:rFonts w:ascii="Calibri" w:hAnsi="Calibri"/>
        </w:rPr>
        <w:t>ηλαδή</w:t>
      </w:r>
      <w:r w:rsidR="00512151">
        <w:rPr>
          <w:rFonts w:ascii="Calibri" w:hAnsi="Calibri"/>
        </w:rPr>
        <w:t>,</w:t>
      </w:r>
      <w:r w:rsidRPr="00336710">
        <w:rPr>
          <w:rFonts w:ascii="Calibri" w:hAnsi="Calibri"/>
        </w:rPr>
        <w:t xml:space="preserve"> κόβουν φτωχούς </w:t>
      </w:r>
      <w:r>
        <w:rPr>
          <w:rFonts w:ascii="Calibri" w:hAnsi="Calibri"/>
        </w:rPr>
        <w:t>ετε</w:t>
      </w:r>
      <w:r w:rsidRPr="00336710">
        <w:rPr>
          <w:rFonts w:ascii="Calibri" w:hAnsi="Calibri"/>
        </w:rPr>
        <w:t>ροαπασχολούμενους καλλιεργητές</w:t>
      </w:r>
      <w:r w:rsidR="006532AC">
        <w:rPr>
          <w:rFonts w:ascii="Calibri" w:hAnsi="Calibri"/>
        </w:rPr>
        <w:t>,</w:t>
      </w:r>
      <w:r w:rsidRPr="00336710">
        <w:rPr>
          <w:rFonts w:ascii="Calibri" w:hAnsi="Calibri"/>
        </w:rPr>
        <w:t xml:space="preserve"> που συμπληρώνουν εισόδημα από αγροτική δραστηριότητα και ενισχύουν επιχειρηματίες </w:t>
      </w:r>
      <w:r>
        <w:rPr>
          <w:rFonts w:ascii="Calibri" w:hAnsi="Calibri"/>
        </w:rPr>
        <w:t>που ανάμεσα</w:t>
      </w:r>
      <w:r w:rsidRPr="00336710">
        <w:rPr>
          <w:rFonts w:ascii="Calibri" w:hAnsi="Calibri"/>
        </w:rPr>
        <w:t xml:space="preserve"> στις διάφορες επιχειρήσεις που κατέχουν</w:t>
      </w:r>
      <w:r>
        <w:rPr>
          <w:rFonts w:ascii="Calibri" w:hAnsi="Calibri"/>
        </w:rPr>
        <w:t xml:space="preserve"> μ</w:t>
      </w:r>
      <w:r w:rsidRPr="00336710">
        <w:rPr>
          <w:rFonts w:ascii="Calibri" w:hAnsi="Calibri"/>
        </w:rPr>
        <w:t>πορεί να έχουν και μία αγροτική εταιρεία. Θεωρούμε ότι είναι απαράδεκτη</w:t>
      </w:r>
      <w:r>
        <w:rPr>
          <w:rFonts w:ascii="Calibri" w:hAnsi="Calibri"/>
        </w:rPr>
        <w:t xml:space="preserve"> η</w:t>
      </w:r>
      <w:r w:rsidRPr="00336710">
        <w:rPr>
          <w:rFonts w:ascii="Calibri" w:hAnsi="Calibri"/>
        </w:rPr>
        <w:t xml:space="preserve"> διάταξη. </w:t>
      </w:r>
    </w:p>
    <w:p w:rsidR="00873BED" w:rsidRPr="00336710" w:rsidRDefault="00873BED" w:rsidP="000C7F35">
      <w:pPr>
        <w:spacing w:line="276" w:lineRule="auto"/>
        <w:ind w:firstLine="567"/>
        <w:jc w:val="both"/>
        <w:rPr>
          <w:rFonts w:ascii="Calibri" w:hAnsi="Calibri"/>
        </w:rPr>
      </w:pPr>
      <w:r w:rsidRPr="00336710">
        <w:rPr>
          <w:rFonts w:ascii="Calibri" w:hAnsi="Calibri"/>
        </w:rPr>
        <w:t>Η Κυβέρνηση είναι φανερό ότι κινείται στις ράγες της κοινής αγροτικής π</w:t>
      </w:r>
      <w:r w:rsidR="000162E9">
        <w:rPr>
          <w:rFonts w:ascii="Calibri" w:hAnsi="Calibri"/>
        </w:rPr>
        <w:t xml:space="preserve">ολιτικής της Ευρωπαϊκής Ένωσης και </w:t>
      </w:r>
      <w:r w:rsidRPr="00336710">
        <w:rPr>
          <w:rFonts w:ascii="Calibri" w:hAnsi="Calibri"/>
        </w:rPr>
        <w:t>των δημοσιονομικών περιθωρίων της καπιταλιστικής ανάπτυξης</w:t>
      </w:r>
      <w:r>
        <w:rPr>
          <w:rFonts w:ascii="Calibri" w:hAnsi="Calibri"/>
        </w:rPr>
        <w:t>.</w:t>
      </w:r>
      <w:r w:rsidRPr="00336710">
        <w:rPr>
          <w:rFonts w:ascii="Calibri" w:hAnsi="Calibri"/>
        </w:rPr>
        <w:t xml:space="preserve"> Τα θύματα της Ευρωπαϊκής Ένωσης</w:t>
      </w:r>
      <w:r>
        <w:rPr>
          <w:rFonts w:ascii="Calibri" w:hAnsi="Calibri"/>
        </w:rPr>
        <w:t>,</w:t>
      </w:r>
      <w:r w:rsidRPr="00336710">
        <w:rPr>
          <w:rFonts w:ascii="Calibri" w:hAnsi="Calibri"/>
        </w:rPr>
        <w:t xml:space="preserve"> αυτής των καρτέλ και των βιομηχάνων</w:t>
      </w:r>
      <w:r>
        <w:rPr>
          <w:rFonts w:ascii="Calibri" w:hAnsi="Calibri"/>
        </w:rPr>
        <w:t>,</w:t>
      </w:r>
      <w:r w:rsidRPr="00336710">
        <w:rPr>
          <w:rFonts w:ascii="Calibri" w:hAnsi="Calibri"/>
        </w:rPr>
        <w:t xml:space="preserve"> είναι οι βιοπαλαιστές αγρότες</w:t>
      </w:r>
      <w:r w:rsidR="000162E9">
        <w:rPr>
          <w:rFonts w:ascii="Calibri" w:hAnsi="Calibri"/>
        </w:rPr>
        <w:t>,</w:t>
      </w:r>
      <w:r w:rsidRPr="00336710">
        <w:rPr>
          <w:rFonts w:ascii="Calibri" w:hAnsi="Calibri"/>
        </w:rPr>
        <w:t xml:space="preserve"> που δεν έχουν να περιμένουν τίποτα από αυτή</w:t>
      </w:r>
      <w:r w:rsidR="000162E9">
        <w:rPr>
          <w:rFonts w:ascii="Calibri" w:hAnsi="Calibri"/>
        </w:rPr>
        <w:t>ν</w:t>
      </w:r>
      <w:r w:rsidRPr="00336710">
        <w:rPr>
          <w:rFonts w:ascii="Calibri" w:hAnsi="Calibri"/>
        </w:rPr>
        <w:t xml:space="preserve"> την πολιτική, η οποία υπηρετεί τον μονόδρομο της κερδοφορίας των μονοπωλιακών ομίλων. </w:t>
      </w:r>
    </w:p>
    <w:p w:rsidR="00873BED" w:rsidRDefault="00873BED" w:rsidP="000C7F35">
      <w:pPr>
        <w:spacing w:line="276" w:lineRule="auto"/>
        <w:ind w:firstLine="567"/>
        <w:jc w:val="both"/>
        <w:rPr>
          <w:rFonts w:ascii="Calibri" w:hAnsi="Calibri"/>
        </w:rPr>
      </w:pPr>
      <w:r w:rsidRPr="00336710">
        <w:rPr>
          <w:rFonts w:ascii="Calibri" w:hAnsi="Calibri"/>
        </w:rPr>
        <w:t xml:space="preserve">Την περίοδο αυτή πλήττονται βαριά </w:t>
      </w:r>
      <w:r>
        <w:rPr>
          <w:rFonts w:ascii="Calibri" w:hAnsi="Calibri"/>
        </w:rPr>
        <w:t xml:space="preserve">οι </w:t>
      </w:r>
      <w:r w:rsidRPr="00336710">
        <w:rPr>
          <w:rFonts w:ascii="Calibri" w:hAnsi="Calibri"/>
        </w:rPr>
        <w:t>κτηνοτρόφοι λόγ</w:t>
      </w:r>
      <w:r>
        <w:rPr>
          <w:rFonts w:ascii="Calibri" w:hAnsi="Calibri"/>
        </w:rPr>
        <w:t>ω</w:t>
      </w:r>
      <w:r w:rsidRPr="00336710">
        <w:rPr>
          <w:rFonts w:ascii="Calibri" w:hAnsi="Calibri"/>
        </w:rPr>
        <w:t xml:space="preserve"> τ</w:t>
      </w:r>
      <w:r>
        <w:rPr>
          <w:rFonts w:ascii="Calibri" w:hAnsi="Calibri"/>
        </w:rPr>
        <w:t>η</w:t>
      </w:r>
      <w:r w:rsidRPr="00336710">
        <w:rPr>
          <w:rFonts w:ascii="Calibri" w:hAnsi="Calibri"/>
        </w:rPr>
        <w:t>ς ακρίβει</w:t>
      </w:r>
      <w:r>
        <w:rPr>
          <w:rFonts w:ascii="Calibri" w:hAnsi="Calibri"/>
        </w:rPr>
        <w:t>α</w:t>
      </w:r>
      <w:r w:rsidRPr="00336710">
        <w:rPr>
          <w:rFonts w:ascii="Calibri" w:hAnsi="Calibri"/>
        </w:rPr>
        <w:t>ς στις ζωοτροφές, με εμφανείς τις επιπτώσεις που έχει αυτό</w:t>
      </w:r>
      <w:r w:rsidR="000162E9">
        <w:rPr>
          <w:rFonts w:ascii="Calibri" w:hAnsi="Calibri"/>
        </w:rPr>
        <w:t>,</w:t>
      </w:r>
      <w:r w:rsidRPr="00336710">
        <w:rPr>
          <w:rFonts w:ascii="Calibri" w:hAnsi="Calibri"/>
        </w:rPr>
        <w:t xml:space="preserve"> τόσο στην επιβίωση του κτηνοτρόφου</w:t>
      </w:r>
      <w:r w:rsidR="000162E9">
        <w:rPr>
          <w:rFonts w:ascii="Calibri" w:hAnsi="Calibri"/>
        </w:rPr>
        <w:t xml:space="preserve">, όσο και </w:t>
      </w:r>
      <w:r w:rsidRPr="00336710">
        <w:rPr>
          <w:rFonts w:ascii="Calibri" w:hAnsi="Calibri"/>
        </w:rPr>
        <w:t xml:space="preserve">στις τιμές των γαλακτοκομικών προϊόντων και κρέατος για τη λαϊκή κατανάλωση. </w:t>
      </w:r>
    </w:p>
    <w:p w:rsidR="00873BED" w:rsidRDefault="00873BED" w:rsidP="000C7F35">
      <w:pPr>
        <w:spacing w:line="276" w:lineRule="auto"/>
        <w:ind w:firstLine="567"/>
        <w:jc w:val="both"/>
        <w:rPr>
          <w:rFonts w:ascii="Calibri" w:hAnsi="Calibri"/>
        </w:rPr>
      </w:pPr>
    </w:p>
    <w:p w:rsidR="00873BED" w:rsidRDefault="00A471B6" w:rsidP="000C7F35">
      <w:pPr>
        <w:spacing w:line="276" w:lineRule="auto"/>
        <w:ind w:firstLine="567"/>
        <w:jc w:val="both"/>
        <w:rPr>
          <w:rFonts w:ascii="Calibri" w:hAnsi="Calibri"/>
        </w:rPr>
      </w:pPr>
      <w:r w:rsidRPr="005537CB">
        <w:rPr>
          <w:rFonts w:ascii="Calibri" w:hAnsi="Calibri"/>
        </w:rPr>
        <w:t xml:space="preserve">Πλήττονται, </w:t>
      </w:r>
      <w:r w:rsidR="00873BED" w:rsidRPr="005537CB">
        <w:rPr>
          <w:rFonts w:ascii="Calibri" w:hAnsi="Calibri"/>
        </w:rPr>
        <w:t>επίσης, οι αμπελουργοί από την ολική καταστροφή που έχουν υποστεί από τις έντονες βροχοπτώσεις σε επιτραπέζια και σταφίδα</w:t>
      </w:r>
      <w:r w:rsidR="00873BED" w:rsidRPr="005537CB">
        <w:rPr>
          <w:rFonts w:ascii="Calibri" w:hAnsi="Calibri"/>
          <w:b/>
        </w:rPr>
        <w:t xml:space="preserve"> </w:t>
      </w:r>
      <w:r w:rsidR="00873BED" w:rsidRPr="003F358C">
        <w:rPr>
          <w:rFonts w:ascii="Calibri" w:hAnsi="Calibri"/>
        </w:rPr>
        <w:t>και είναι εξοργισμένοι</w:t>
      </w:r>
      <w:r w:rsidR="00873BED">
        <w:rPr>
          <w:rFonts w:ascii="Calibri" w:hAnsi="Calibri"/>
        </w:rPr>
        <w:t xml:space="preserve"> για τα ψίχουλα που δίνει ο ΕΛ.Γ.Α.,</w:t>
      </w:r>
      <w:r w:rsidR="00873BED" w:rsidRPr="003F358C">
        <w:rPr>
          <w:rFonts w:ascii="Calibri" w:hAnsi="Calibri"/>
        </w:rPr>
        <w:t xml:space="preserve"> αλλά και για τη συμπεριφορά όλων των</w:t>
      </w:r>
      <w:r w:rsidR="00A370F4">
        <w:rPr>
          <w:rFonts w:ascii="Calibri" w:hAnsi="Calibri"/>
        </w:rPr>
        <w:t xml:space="preserve"> Κ</w:t>
      </w:r>
      <w:r w:rsidR="00873BED">
        <w:rPr>
          <w:rFonts w:ascii="Calibri" w:hAnsi="Calibri"/>
        </w:rPr>
        <w:t>υβερνήσεων να διατηρούν έναν Ο</w:t>
      </w:r>
      <w:r w:rsidR="00873BED" w:rsidRPr="003F358C">
        <w:rPr>
          <w:rFonts w:ascii="Calibri" w:hAnsi="Calibri"/>
        </w:rPr>
        <w:t xml:space="preserve">ργανισμό που τρώει </w:t>
      </w:r>
      <w:r w:rsidR="00A370F4">
        <w:rPr>
          <w:rFonts w:ascii="Calibri" w:hAnsi="Calibri"/>
        </w:rPr>
        <w:t>-</w:t>
      </w:r>
      <w:r w:rsidR="00873BED" w:rsidRPr="003F358C">
        <w:rPr>
          <w:rFonts w:ascii="Calibri" w:hAnsi="Calibri"/>
        </w:rPr>
        <w:t>στην κυριολεξία</w:t>
      </w:r>
      <w:r w:rsidR="00A370F4">
        <w:rPr>
          <w:rFonts w:ascii="Calibri" w:hAnsi="Calibri"/>
        </w:rPr>
        <w:t>-</w:t>
      </w:r>
      <w:r w:rsidR="00873BED" w:rsidRPr="003F358C">
        <w:rPr>
          <w:rFonts w:ascii="Calibri" w:hAnsi="Calibri"/>
        </w:rPr>
        <w:t xml:space="preserve"> τα χρήματα των παραγωγών</w:t>
      </w:r>
      <w:r w:rsidR="00A370F4">
        <w:rPr>
          <w:rFonts w:ascii="Calibri" w:hAnsi="Calibri"/>
        </w:rPr>
        <w:t>,</w:t>
      </w:r>
      <w:r w:rsidR="00873BED" w:rsidRPr="003F358C">
        <w:rPr>
          <w:rFonts w:ascii="Calibri" w:hAnsi="Calibri"/>
        </w:rPr>
        <w:t xml:space="preserve"> χωρίς να αποζημιώνει</w:t>
      </w:r>
      <w:r w:rsidR="00873BED">
        <w:rPr>
          <w:rFonts w:ascii="Calibri" w:hAnsi="Calibri"/>
        </w:rPr>
        <w:t>.</w:t>
      </w:r>
      <w:r w:rsidR="00A370F4">
        <w:rPr>
          <w:rFonts w:ascii="Calibri" w:hAnsi="Calibri"/>
        </w:rPr>
        <w:t xml:space="preserve"> Κι όμως, η Κ</w:t>
      </w:r>
      <w:r w:rsidR="00873BED" w:rsidRPr="003F358C">
        <w:rPr>
          <w:rFonts w:ascii="Calibri" w:hAnsi="Calibri"/>
        </w:rPr>
        <w:t>υβέρνηση επικαλείται τις αντοχές της οικονομίας</w:t>
      </w:r>
      <w:r w:rsidR="00873BED">
        <w:rPr>
          <w:rFonts w:ascii="Calibri" w:hAnsi="Calibri"/>
        </w:rPr>
        <w:t>,</w:t>
      </w:r>
      <w:r w:rsidR="00873BED" w:rsidRPr="003F358C">
        <w:rPr>
          <w:rFonts w:ascii="Calibri" w:hAnsi="Calibri"/>
        </w:rPr>
        <w:t xml:space="preserve"> τις δεσμεύσεις της κοινής αγροτικής πολιτικής και την ελεύθερη αγορά</w:t>
      </w:r>
      <w:r w:rsidR="006701F0">
        <w:rPr>
          <w:rFonts w:ascii="Calibri" w:hAnsi="Calibri"/>
        </w:rPr>
        <w:t>,</w:t>
      </w:r>
      <w:r w:rsidR="00873BED" w:rsidRPr="003F358C">
        <w:rPr>
          <w:rFonts w:ascii="Calibri" w:hAnsi="Calibri"/>
        </w:rPr>
        <w:t xml:space="preserve"> για να δηλώσει μετά</w:t>
      </w:r>
      <w:r w:rsidR="006701F0">
        <w:rPr>
          <w:rFonts w:ascii="Calibri" w:hAnsi="Calibri"/>
        </w:rPr>
        <w:t>,</w:t>
      </w:r>
      <w:r w:rsidR="00873BED" w:rsidRPr="003F358C">
        <w:rPr>
          <w:rFonts w:ascii="Calibri" w:hAnsi="Calibri"/>
        </w:rPr>
        <w:t xml:space="preserve"> τη στήριξη στις μεγάλες αγροτικές εκμεταλλεύσεις</w:t>
      </w:r>
      <w:r w:rsidR="00873BED">
        <w:rPr>
          <w:rFonts w:ascii="Calibri" w:hAnsi="Calibri"/>
        </w:rPr>
        <w:t>.</w:t>
      </w:r>
    </w:p>
    <w:p w:rsidR="00873BED" w:rsidRDefault="00873BED" w:rsidP="00243B1B">
      <w:pPr>
        <w:spacing w:line="276" w:lineRule="auto"/>
        <w:ind w:firstLine="567"/>
        <w:jc w:val="both"/>
        <w:rPr>
          <w:rFonts w:ascii="Calibri" w:hAnsi="Calibri"/>
        </w:rPr>
      </w:pPr>
      <w:r>
        <w:rPr>
          <w:rFonts w:ascii="Calibri" w:hAnsi="Calibri"/>
        </w:rPr>
        <w:t>Ε</w:t>
      </w:r>
      <w:r w:rsidRPr="003F358C">
        <w:rPr>
          <w:rFonts w:ascii="Calibri" w:hAnsi="Calibri"/>
        </w:rPr>
        <w:t>μείς θεωρούμε</w:t>
      </w:r>
      <w:r w:rsidR="00243B1B">
        <w:rPr>
          <w:rFonts w:ascii="Calibri" w:hAnsi="Calibri"/>
        </w:rPr>
        <w:t xml:space="preserve"> </w:t>
      </w:r>
      <w:r w:rsidRPr="003F358C">
        <w:rPr>
          <w:rFonts w:ascii="Calibri" w:hAnsi="Calibri"/>
        </w:rPr>
        <w:t xml:space="preserve">ότι πρέπει </w:t>
      </w:r>
      <w:r>
        <w:rPr>
          <w:rFonts w:ascii="Calibri" w:hAnsi="Calibri"/>
        </w:rPr>
        <w:t>να αλλάξει ο κανονισμός του ΕΛ.Γ.Α.</w:t>
      </w:r>
      <w:r w:rsidR="00243B1B">
        <w:rPr>
          <w:rFonts w:ascii="Calibri" w:hAnsi="Calibri"/>
        </w:rPr>
        <w:t xml:space="preserve">, </w:t>
      </w:r>
      <w:r w:rsidRPr="003F358C">
        <w:rPr>
          <w:rFonts w:ascii="Calibri" w:hAnsi="Calibri"/>
        </w:rPr>
        <w:t xml:space="preserve">ώστε να ασφαλίζει και να αποζημιώνει την παραγωγή και το κεφάλαιο από όλες τις φυσικές καταστροφές και νόσους στο </w:t>
      </w:r>
      <w:r>
        <w:rPr>
          <w:rFonts w:ascii="Calibri" w:hAnsi="Calibri"/>
        </w:rPr>
        <w:t>100%</w:t>
      </w:r>
      <w:r w:rsidR="00464226">
        <w:rPr>
          <w:rFonts w:ascii="Calibri" w:hAnsi="Calibri"/>
        </w:rPr>
        <w:t>,</w:t>
      </w:r>
      <w:r w:rsidRPr="003F358C">
        <w:rPr>
          <w:rFonts w:ascii="Calibri" w:hAnsi="Calibri"/>
        </w:rPr>
        <w:t xml:space="preserve"> με επαρκή κρατική χρηματοδότηση</w:t>
      </w:r>
      <w:r>
        <w:rPr>
          <w:rFonts w:ascii="Calibri" w:hAnsi="Calibri"/>
        </w:rPr>
        <w:t>. Π</w:t>
      </w:r>
      <w:r w:rsidRPr="003F358C">
        <w:rPr>
          <w:rFonts w:ascii="Calibri" w:hAnsi="Calibri"/>
        </w:rPr>
        <w:t>ρέπει να σταματήσει η ασυδοσία των εμπόρων</w:t>
      </w:r>
      <w:r>
        <w:rPr>
          <w:rFonts w:ascii="Calibri" w:hAnsi="Calibri"/>
        </w:rPr>
        <w:t>,</w:t>
      </w:r>
      <w:r w:rsidRPr="003F358C">
        <w:rPr>
          <w:rFonts w:ascii="Calibri" w:hAnsi="Calibri"/>
        </w:rPr>
        <w:t xml:space="preserve"> να επιβληθούν κατώτατε</w:t>
      </w:r>
      <w:r w:rsidR="00464226">
        <w:rPr>
          <w:rFonts w:ascii="Calibri" w:hAnsi="Calibri"/>
        </w:rPr>
        <w:t xml:space="preserve">ς εγγυημένες τιμές στα προϊόντα, </w:t>
      </w:r>
      <w:r w:rsidRPr="003F358C">
        <w:rPr>
          <w:rFonts w:ascii="Calibri" w:hAnsi="Calibri"/>
        </w:rPr>
        <w:t>οι οποίες να ανταποκρίνονται στο κόστος παραγωγής και να διασφαλίζουν εισόδημα επιβίωσης και μείωση του κόστους παραγωγής</w:t>
      </w:r>
      <w:r>
        <w:rPr>
          <w:rFonts w:ascii="Calibri" w:hAnsi="Calibri"/>
        </w:rPr>
        <w:t>.</w:t>
      </w:r>
    </w:p>
    <w:p w:rsidR="00873BED" w:rsidRDefault="00873BED" w:rsidP="0015179A">
      <w:pPr>
        <w:spacing w:line="276" w:lineRule="auto"/>
        <w:ind w:firstLine="567"/>
        <w:jc w:val="both"/>
        <w:rPr>
          <w:rFonts w:ascii="Calibri" w:hAnsi="Calibri"/>
        </w:rPr>
      </w:pPr>
      <w:r w:rsidRPr="003F358C">
        <w:rPr>
          <w:rFonts w:ascii="Calibri" w:hAnsi="Calibri"/>
        </w:rPr>
        <w:t>Θα πρέπει να καταργηθεί ο ΦΠΑ στα αγροτικά εφόδια</w:t>
      </w:r>
      <w:r>
        <w:rPr>
          <w:rFonts w:ascii="Calibri" w:hAnsi="Calibri"/>
        </w:rPr>
        <w:t>,</w:t>
      </w:r>
      <w:r w:rsidRPr="003F358C">
        <w:rPr>
          <w:rFonts w:ascii="Calibri" w:hAnsi="Calibri"/>
        </w:rPr>
        <w:t xml:space="preserve"> να θεσπιστεί αφορολόγητο πετρέλαιο</w:t>
      </w:r>
      <w:r w:rsidR="0015179A">
        <w:rPr>
          <w:rFonts w:ascii="Calibri" w:hAnsi="Calibri"/>
        </w:rPr>
        <w:t>,</w:t>
      </w:r>
      <w:r w:rsidRPr="003F358C">
        <w:rPr>
          <w:rFonts w:ascii="Calibri" w:hAnsi="Calibri"/>
        </w:rPr>
        <w:t xml:space="preserve"> κατάργηση της ρήτρας αναπροσαρμογής και του χρηματιστηρίου ενέργειας</w:t>
      </w:r>
      <w:r>
        <w:rPr>
          <w:rFonts w:ascii="Calibri" w:hAnsi="Calibri"/>
        </w:rPr>
        <w:t>,</w:t>
      </w:r>
      <w:r w:rsidRPr="003F358C">
        <w:rPr>
          <w:rFonts w:ascii="Calibri" w:hAnsi="Calibri"/>
        </w:rPr>
        <w:t xml:space="preserve"> να επιδοτηθούν τα </w:t>
      </w:r>
      <w:r>
        <w:rPr>
          <w:rFonts w:ascii="Calibri" w:hAnsi="Calibri"/>
        </w:rPr>
        <w:t>αγρο</w:t>
      </w:r>
      <w:r w:rsidRPr="003F358C">
        <w:rPr>
          <w:rFonts w:ascii="Calibri" w:hAnsi="Calibri"/>
        </w:rPr>
        <w:t>εφόδια και οι ζωοτροφές</w:t>
      </w:r>
      <w:r>
        <w:rPr>
          <w:rFonts w:ascii="Calibri" w:hAnsi="Calibri"/>
        </w:rPr>
        <w:t>,</w:t>
      </w:r>
      <w:r w:rsidRPr="003F358C">
        <w:rPr>
          <w:rFonts w:ascii="Calibri" w:hAnsi="Calibri"/>
        </w:rPr>
        <w:t xml:space="preserve"> να καταργηθεί ο ΦΠΑ στα είδη πρώτης ανάγκης</w:t>
      </w:r>
      <w:r>
        <w:rPr>
          <w:rFonts w:ascii="Calibri" w:hAnsi="Calibri"/>
        </w:rPr>
        <w:t>,</w:t>
      </w:r>
      <w:r w:rsidRPr="003F358C">
        <w:rPr>
          <w:rFonts w:ascii="Calibri" w:hAnsi="Calibri"/>
        </w:rPr>
        <w:t xml:space="preserve"> θα πρέπει να επιδοτηθούν οι θαλάσσιες μεταφορές με απευθεία</w:t>
      </w:r>
      <w:r w:rsidR="0015179A">
        <w:rPr>
          <w:rFonts w:ascii="Calibri" w:hAnsi="Calibri"/>
        </w:rPr>
        <w:t>ς χρηματοδότηση στον παραγωγό κ</w:t>
      </w:r>
      <w:r w:rsidRPr="003F358C">
        <w:rPr>
          <w:rFonts w:ascii="Calibri" w:hAnsi="Calibri"/>
        </w:rPr>
        <w:t>ι όχι στους εφοπλιστές</w:t>
      </w:r>
      <w:r>
        <w:rPr>
          <w:rFonts w:ascii="Calibri" w:hAnsi="Calibri"/>
        </w:rPr>
        <w:t xml:space="preserve">. </w:t>
      </w:r>
      <w:r w:rsidR="0015179A">
        <w:rPr>
          <w:rFonts w:ascii="Calibri" w:hAnsi="Calibri"/>
        </w:rPr>
        <w:t>Όπως,</w:t>
      </w:r>
      <w:r w:rsidRPr="003F358C">
        <w:rPr>
          <w:rFonts w:ascii="Calibri" w:hAnsi="Calibri"/>
        </w:rPr>
        <w:t xml:space="preserve"> </w:t>
      </w:r>
      <w:r w:rsidR="0015179A">
        <w:rPr>
          <w:rFonts w:ascii="Calibri" w:hAnsi="Calibri"/>
        </w:rPr>
        <w:t>επίσης, η Κ</w:t>
      </w:r>
      <w:r w:rsidRPr="003F358C">
        <w:rPr>
          <w:rFonts w:ascii="Calibri" w:hAnsi="Calibri"/>
        </w:rPr>
        <w:t>υβέρνηση σε αυτή</w:t>
      </w:r>
      <w:r w:rsidR="0015179A">
        <w:rPr>
          <w:rFonts w:ascii="Calibri" w:hAnsi="Calibri"/>
        </w:rPr>
        <w:t>ν</w:t>
      </w:r>
      <w:r w:rsidRPr="003F358C">
        <w:rPr>
          <w:rFonts w:ascii="Calibri" w:hAnsi="Calibri"/>
        </w:rPr>
        <w:t xml:space="preserve"> τη φάση</w:t>
      </w:r>
      <w:r w:rsidR="0015179A">
        <w:rPr>
          <w:rFonts w:ascii="Calibri" w:hAnsi="Calibri"/>
        </w:rPr>
        <w:t>,</w:t>
      </w:r>
      <w:r w:rsidRPr="003F358C">
        <w:rPr>
          <w:rFonts w:ascii="Calibri" w:hAnsi="Calibri"/>
        </w:rPr>
        <w:t xml:space="preserve"> χωρίς καθυστέρηση</w:t>
      </w:r>
      <w:r w:rsidR="0015179A">
        <w:rPr>
          <w:rFonts w:ascii="Calibri" w:hAnsi="Calibri"/>
        </w:rPr>
        <w:t>,</w:t>
      </w:r>
      <w:r w:rsidRPr="003F358C">
        <w:rPr>
          <w:rFonts w:ascii="Calibri" w:hAnsi="Calibri"/>
        </w:rPr>
        <w:t xml:space="preserve"> πρέπει να φροντίσει να προχωρήσει ο νέος κύκ</w:t>
      </w:r>
      <w:r>
        <w:rPr>
          <w:rFonts w:ascii="Calibri" w:hAnsi="Calibri"/>
        </w:rPr>
        <w:t>λος ψεκασμών αντιμετώπισης του δάκ</w:t>
      </w:r>
      <w:r w:rsidRPr="003F358C">
        <w:rPr>
          <w:rFonts w:ascii="Calibri" w:hAnsi="Calibri"/>
        </w:rPr>
        <w:t>ου</w:t>
      </w:r>
      <w:r w:rsidR="00D702F6">
        <w:rPr>
          <w:rFonts w:ascii="Calibri" w:hAnsi="Calibri"/>
        </w:rPr>
        <w:t>,</w:t>
      </w:r>
      <w:r w:rsidRPr="003F358C">
        <w:rPr>
          <w:rFonts w:ascii="Calibri" w:hAnsi="Calibri"/>
        </w:rPr>
        <w:t xml:space="preserve"> για </w:t>
      </w:r>
      <w:r>
        <w:rPr>
          <w:rFonts w:ascii="Calibri" w:hAnsi="Calibri"/>
        </w:rPr>
        <w:t>να σωθεί η φετινή ελαιοπαραγωγή.</w:t>
      </w:r>
    </w:p>
    <w:p w:rsidR="00873BED" w:rsidRDefault="00873BED" w:rsidP="003A39AD">
      <w:pPr>
        <w:spacing w:line="276" w:lineRule="auto"/>
        <w:ind w:firstLine="567"/>
        <w:jc w:val="both"/>
        <w:rPr>
          <w:rFonts w:ascii="Calibri" w:hAnsi="Calibri"/>
        </w:rPr>
      </w:pPr>
      <w:r>
        <w:rPr>
          <w:rFonts w:ascii="Calibri" w:hAnsi="Calibri"/>
        </w:rPr>
        <w:t>Τα μέτρα που εξαγγέλθηκαν στη Διεθνή Έ</w:t>
      </w:r>
      <w:r w:rsidRPr="003F358C">
        <w:rPr>
          <w:rFonts w:ascii="Calibri" w:hAnsi="Calibri"/>
        </w:rPr>
        <w:t>κθεση Θεσσαλονίκης</w:t>
      </w:r>
      <w:r w:rsidR="00CA1F5F">
        <w:rPr>
          <w:rFonts w:ascii="Calibri" w:hAnsi="Calibri"/>
        </w:rPr>
        <w:t>,</w:t>
      </w:r>
      <w:r w:rsidRPr="003F358C">
        <w:rPr>
          <w:rFonts w:ascii="Calibri" w:hAnsi="Calibri"/>
        </w:rPr>
        <w:t xml:space="preserve"> ανεξάρτητα από τον τ</w:t>
      </w:r>
      <w:r>
        <w:rPr>
          <w:rFonts w:ascii="Calibri" w:hAnsi="Calibri"/>
        </w:rPr>
        <w:t>ρόπο που θα τα εξειδικεύσει το Υ</w:t>
      </w:r>
      <w:r w:rsidRPr="003F358C">
        <w:rPr>
          <w:rFonts w:ascii="Calibri" w:hAnsi="Calibri"/>
        </w:rPr>
        <w:t>πουργείο</w:t>
      </w:r>
      <w:r w:rsidR="00CA1F5F">
        <w:rPr>
          <w:rFonts w:ascii="Calibri" w:hAnsi="Calibri"/>
        </w:rPr>
        <w:t>,</w:t>
      </w:r>
      <w:r w:rsidRPr="003F358C">
        <w:rPr>
          <w:rFonts w:ascii="Calibri" w:hAnsi="Calibri"/>
        </w:rPr>
        <w:t xml:space="preserve"> </w:t>
      </w:r>
      <w:r w:rsidR="00CA1F5F">
        <w:rPr>
          <w:rFonts w:ascii="Calibri" w:hAnsi="Calibri"/>
        </w:rPr>
        <w:t>όπως κ</w:t>
      </w:r>
      <w:r w:rsidRPr="003F358C">
        <w:rPr>
          <w:rFonts w:ascii="Calibri" w:hAnsi="Calibri"/>
        </w:rPr>
        <w:t>ι όλα τα μέχρι σήμερα μέτ</w:t>
      </w:r>
      <w:r w:rsidR="00CA1F5F">
        <w:rPr>
          <w:rFonts w:ascii="Calibri" w:hAnsi="Calibri"/>
        </w:rPr>
        <w:t>ρα που έχει λάβει η Κ</w:t>
      </w:r>
      <w:r w:rsidRPr="003F358C">
        <w:rPr>
          <w:rFonts w:ascii="Calibri" w:hAnsi="Calibri"/>
        </w:rPr>
        <w:t>υβέρνηση για τους αγρότες</w:t>
      </w:r>
      <w:r w:rsidR="00CA1F5F">
        <w:rPr>
          <w:rFonts w:ascii="Calibri" w:hAnsi="Calibri"/>
        </w:rPr>
        <w:t>,</w:t>
      </w:r>
      <w:r w:rsidRPr="003F358C">
        <w:rPr>
          <w:rFonts w:ascii="Calibri" w:hAnsi="Calibri"/>
        </w:rPr>
        <w:t xml:space="preserve"> δεν αντιμετωπίζουν το πρόβλημα της εκτόξευσης του κόστους παραγωγής</w:t>
      </w:r>
      <w:r>
        <w:rPr>
          <w:rFonts w:ascii="Calibri" w:hAnsi="Calibri"/>
        </w:rPr>
        <w:t>. Α</w:t>
      </w:r>
      <w:r w:rsidRPr="003F358C">
        <w:rPr>
          <w:rFonts w:ascii="Calibri" w:hAnsi="Calibri"/>
        </w:rPr>
        <w:t>πό τα πεντέμισι δισεκατομμύρια</w:t>
      </w:r>
      <w:r w:rsidR="00CA1F5F">
        <w:rPr>
          <w:rFonts w:ascii="Calibri" w:hAnsi="Calibri"/>
        </w:rPr>
        <w:t>,</w:t>
      </w:r>
      <w:r w:rsidRPr="003F358C">
        <w:rPr>
          <w:rFonts w:ascii="Calibri" w:hAnsi="Calibri"/>
        </w:rPr>
        <w:t xml:space="preserve"> που είναι το πακέτο στήριξης</w:t>
      </w:r>
      <w:r w:rsidR="00CA1F5F">
        <w:rPr>
          <w:rFonts w:ascii="Calibri" w:hAnsi="Calibri"/>
        </w:rPr>
        <w:t>,</w:t>
      </w:r>
      <w:r>
        <w:rPr>
          <w:rFonts w:ascii="Calibri" w:hAnsi="Calibri"/>
        </w:rPr>
        <w:t xml:space="preserve"> όπως είπε ο ίδιος ο Π</w:t>
      </w:r>
      <w:r w:rsidRPr="003F358C">
        <w:rPr>
          <w:rFonts w:ascii="Calibri" w:hAnsi="Calibri"/>
        </w:rPr>
        <w:t>ρωθυπουργός</w:t>
      </w:r>
      <w:r>
        <w:rPr>
          <w:rFonts w:ascii="Calibri" w:hAnsi="Calibri"/>
        </w:rPr>
        <w:t>,</w:t>
      </w:r>
      <w:r w:rsidRPr="003F358C">
        <w:rPr>
          <w:rFonts w:ascii="Calibri" w:hAnsi="Calibri"/>
        </w:rPr>
        <w:t xml:space="preserve"> μόνο 150 εκατομμύρια θα πάνε στους αγρότες</w:t>
      </w:r>
      <w:r>
        <w:rPr>
          <w:rFonts w:ascii="Calibri" w:hAnsi="Calibri"/>
        </w:rPr>
        <w:t>.</w:t>
      </w:r>
      <w:r w:rsidRPr="003F358C">
        <w:rPr>
          <w:rFonts w:ascii="Calibri" w:hAnsi="Calibri"/>
        </w:rPr>
        <w:t xml:space="preserve"> Τα νούμερα δείχνουν ότι από αυτά έχει αποκλειστεί σημαντική μερίδα αγροτών ακόμα και κατά κύριο επάγγελμα</w:t>
      </w:r>
      <w:r>
        <w:rPr>
          <w:rFonts w:ascii="Calibri" w:hAnsi="Calibri"/>
        </w:rPr>
        <w:t>.</w:t>
      </w:r>
    </w:p>
    <w:p w:rsidR="00873BED" w:rsidRDefault="00873BED" w:rsidP="00CA1F5F">
      <w:pPr>
        <w:spacing w:line="276" w:lineRule="auto"/>
        <w:ind w:firstLine="567"/>
        <w:jc w:val="both"/>
        <w:rPr>
          <w:rFonts w:ascii="Calibri" w:hAnsi="Calibri"/>
        </w:rPr>
      </w:pPr>
      <w:r w:rsidRPr="003F358C">
        <w:rPr>
          <w:rFonts w:ascii="Calibri" w:hAnsi="Calibri"/>
        </w:rPr>
        <w:t>Σήμερα</w:t>
      </w:r>
      <w:r>
        <w:rPr>
          <w:rFonts w:ascii="Calibri" w:hAnsi="Calibri"/>
        </w:rPr>
        <w:t>,</w:t>
      </w:r>
      <w:r w:rsidRPr="003F358C">
        <w:rPr>
          <w:rFonts w:ascii="Calibri" w:hAnsi="Calibri"/>
        </w:rPr>
        <w:t xml:space="preserve"> λοιπόν</w:t>
      </w:r>
      <w:r w:rsidR="00CA1F5F">
        <w:rPr>
          <w:rFonts w:ascii="Calibri" w:hAnsi="Calibri"/>
        </w:rPr>
        <w:t>,</w:t>
      </w:r>
      <w:r w:rsidRPr="003F358C">
        <w:rPr>
          <w:rFonts w:ascii="Calibri" w:hAnsi="Calibri"/>
        </w:rPr>
        <w:t xml:space="preserve"> είναι αναγκαία όσο ποτέ άλλοτε η ενίσχυση της οργάνωσης του αγώνα των παραγωγών για την επιβίωσή </w:t>
      </w:r>
      <w:r w:rsidR="00CA1F5F">
        <w:rPr>
          <w:rFonts w:ascii="Calibri" w:hAnsi="Calibri"/>
        </w:rPr>
        <w:t>τους,</w:t>
      </w:r>
      <w:r w:rsidRPr="003F358C">
        <w:rPr>
          <w:rFonts w:ascii="Calibri" w:hAnsi="Calibri"/>
        </w:rPr>
        <w:t xml:space="preserve"> έτσι</w:t>
      </w:r>
      <w:r w:rsidR="00CA1F5F">
        <w:rPr>
          <w:rFonts w:ascii="Calibri" w:hAnsi="Calibri"/>
        </w:rPr>
        <w:t xml:space="preserve"> </w:t>
      </w:r>
      <w:r w:rsidRPr="003F358C">
        <w:rPr>
          <w:rFonts w:ascii="Calibri" w:hAnsi="Calibri"/>
        </w:rPr>
        <w:t xml:space="preserve">ώστε να ανοίξει </w:t>
      </w:r>
      <w:r w:rsidR="00CA1F5F">
        <w:rPr>
          <w:rFonts w:ascii="Calibri" w:hAnsi="Calibri"/>
        </w:rPr>
        <w:t>ένας,</w:t>
      </w:r>
      <w:r w:rsidRPr="003F358C">
        <w:rPr>
          <w:rFonts w:ascii="Calibri" w:hAnsi="Calibri"/>
        </w:rPr>
        <w:t xml:space="preserve"> πραγματικά</w:t>
      </w:r>
      <w:r w:rsidR="00CA1F5F">
        <w:rPr>
          <w:rFonts w:ascii="Calibri" w:hAnsi="Calibri"/>
        </w:rPr>
        <w:t>,</w:t>
      </w:r>
      <w:r w:rsidRPr="003F358C">
        <w:rPr>
          <w:rFonts w:ascii="Calibri" w:hAnsi="Calibri"/>
        </w:rPr>
        <w:t xml:space="preserve"> ριζικά διαφορετικός δρόμος προς όφελός </w:t>
      </w:r>
      <w:r>
        <w:rPr>
          <w:rFonts w:ascii="Calibri" w:hAnsi="Calibri"/>
        </w:rPr>
        <w:t>τους.</w:t>
      </w:r>
    </w:p>
    <w:p w:rsidR="00873BED" w:rsidRDefault="00873BED" w:rsidP="00CA1F5F">
      <w:pPr>
        <w:spacing w:line="276" w:lineRule="auto"/>
        <w:ind w:firstLine="567"/>
        <w:jc w:val="both"/>
        <w:rPr>
          <w:rFonts w:ascii="Calibri" w:hAnsi="Calibri"/>
        </w:rPr>
      </w:pPr>
      <w:r>
        <w:rPr>
          <w:rFonts w:ascii="Calibri" w:hAnsi="Calibri"/>
        </w:rPr>
        <w:t>Σ</w:t>
      </w:r>
      <w:r w:rsidRPr="003F358C">
        <w:rPr>
          <w:rFonts w:ascii="Calibri" w:hAnsi="Calibri"/>
        </w:rPr>
        <w:t>ε σχέση με το άρθρο 162</w:t>
      </w:r>
      <w:r>
        <w:rPr>
          <w:rFonts w:ascii="Calibri" w:hAnsi="Calibri"/>
        </w:rPr>
        <w:t>,</w:t>
      </w:r>
      <w:r w:rsidRPr="003F358C">
        <w:rPr>
          <w:rFonts w:ascii="Calibri" w:hAnsi="Calibri"/>
        </w:rPr>
        <w:t xml:space="preserve"> που αφορά το προσωπικό που απ</w:t>
      </w:r>
      <w:r w:rsidR="00CA1F5F">
        <w:rPr>
          <w:rFonts w:ascii="Calibri" w:hAnsi="Calibri"/>
        </w:rPr>
        <w:t xml:space="preserve">ασχολείται στα </w:t>
      </w:r>
      <w:r w:rsidR="00CA1F5F" w:rsidRPr="00CA1F5F">
        <w:rPr>
          <w:rFonts w:ascii="Calibri" w:hAnsi="Calibri"/>
        </w:rPr>
        <w:t>Προαναχωρησιακά Κέντρα Κράτησης Αλλοδαπών</w:t>
      </w:r>
      <w:r w:rsidR="00CA1F5F">
        <w:rPr>
          <w:rFonts w:ascii="Calibri" w:hAnsi="Calibri"/>
        </w:rPr>
        <w:t>,</w:t>
      </w:r>
      <w:r w:rsidR="00CA1F5F" w:rsidRPr="00CA1F5F">
        <w:rPr>
          <w:rFonts w:ascii="Calibri" w:hAnsi="Calibri"/>
        </w:rPr>
        <w:t xml:space="preserve"> </w:t>
      </w:r>
      <w:r w:rsidRPr="003F358C">
        <w:rPr>
          <w:rFonts w:ascii="Calibri" w:hAnsi="Calibri"/>
        </w:rPr>
        <w:t>ασκούμε κριτική για την κοροϊδία σε βάρ</w:t>
      </w:r>
      <w:r w:rsidR="00CA1F5F">
        <w:rPr>
          <w:rFonts w:ascii="Calibri" w:hAnsi="Calibri"/>
        </w:rPr>
        <w:t>ος των εργαζομένων που ασκεί η Κ</w:t>
      </w:r>
      <w:r w:rsidRPr="003F358C">
        <w:rPr>
          <w:rFonts w:ascii="Calibri" w:hAnsi="Calibri"/>
        </w:rPr>
        <w:t>υβέρνηση και αφορά όλες τις κατηγορίες</w:t>
      </w:r>
      <w:r w:rsidR="00CA1F5F">
        <w:rPr>
          <w:rFonts w:ascii="Calibri" w:hAnsi="Calibri"/>
        </w:rPr>
        <w:t>,</w:t>
      </w:r>
      <w:r w:rsidRPr="003F358C">
        <w:rPr>
          <w:rFonts w:ascii="Calibri" w:hAnsi="Calibri"/>
        </w:rPr>
        <w:t xml:space="preserve"> γιατρούς</w:t>
      </w:r>
      <w:r>
        <w:rPr>
          <w:rFonts w:ascii="Calibri" w:hAnsi="Calibri"/>
        </w:rPr>
        <w:t>,</w:t>
      </w:r>
      <w:r w:rsidRPr="003F358C">
        <w:rPr>
          <w:rFonts w:ascii="Calibri" w:hAnsi="Calibri"/>
        </w:rPr>
        <w:t xml:space="preserve"> νοσηλευτές</w:t>
      </w:r>
      <w:r>
        <w:rPr>
          <w:rFonts w:ascii="Calibri" w:hAnsi="Calibri"/>
        </w:rPr>
        <w:t>,</w:t>
      </w:r>
      <w:r w:rsidRPr="003F358C">
        <w:rPr>
          <w:rFonts w:ascii="Calibri" w:hAnsi="Calibri"/>
        </w:rPr>
        <w:t xml:space="preserve"> κοινωνικού</w:t>
      </w:r>
      <w:r w:rsidR="00CA1F5F">
        <w:rPr>
          <w:rFonts w:ascii="Calibri" w:hAnsi="Calibri"/>
        </w:rPr>
        <w:t>ς λειτουργούς που δουλεύουν σε Κέντρα Προσφύγων και Μ</w:t>
      </w:r>
      <w:r w:rsidRPr="003F358C">
        <w:rPr>
          <w:rFonts w:ascii="Calibri" w:hAnsi="Calibri"/>
        </w:rPr>
        <w:t>εταναστών και σταθερά λαμβάνουν τον ε</w:t>
      </w:r>
      <w:r w:rsidR="00CA1F5F">
        <w:rPr>
          <w:rFonts w:ascii="Calibri" w:hAnsi="Calibri"/>
        </w:rPr>
        <w:t>πιπλέον μισθό σε μηνιαία βάση κ</w:t>
      </w:r>
      <w:r w:rsidRPr="003F358C">
        <w:rPr>
          <w:rFonts w:ascii="Calibri" w:hAnsi="Calibri"/>
        </w:rPr>
        <w:t>ι όχι άπαξ ανά έτος</w:t>
      </w:r>
      <w:r w:rsidR="00CA1F5F">
        <w:rPr>
          <w:rFonts w:ascii="Calibri" w:hAnsi="Calibri"/>
        </w:rPr>
        <w:t>,</w:t>
      </w:r>
      <w:r w:rsidRPr="003F358C">
        <w:rPr>
          <w:rFonts w:ascii="Calibri" w:hAnsi="Calibri"/>
        </w:rPr>
        <w:t xml:space="preserve"> </w:t>
      </w:r>
      <w:r w:rsidR="00CA1F5F">
        <w:rPr>
          <w:rFonts w:ascii="Calibri" w:hAnsi="Calibri"/>
        </w:rPr>
        <w:t>όπως</w:t>
      </w:r>
      <w:r w:rsidRPr="003F358C">
        <w:rPr>
          <w:rFonts w:ascii="Calibri" w:hAnsi="Calibri"/>
        </w:rPr>
        <w:t xml:space="preserve"> τώρα ερμηνεύεται η διάταξη</w:t>
      </w:r>
      <w:r>
        <w:rPr>
          <w:rFonts w:ascii="Calibri" w:hAnsi="Calibri"/>
        </w:rPr>
        <w:t>.</w:t>
      </w:r>
      <w:r w:rsidRPr="003F358C">
        <w:rPr>
          <w:rFonts w:ascii="Calibri" w:hAnsi="Calibri"/>
        </w:rPr>
        <w:t xml:space="preserve"> Η καταβολή αυτή σταμάτησε πέρυσι και δημιούργησε μεγάλη αναστάτωση στους εργαζόμενους</w:t>
      </w:r>
      <w:r w:rsidR="00CA1F5F">
        <w:rPr>
          <w:rFonts w:ascii="Calibri" w:hAnsi="Calibri"/>
        </w:rPr>
        <w:t>,</w:t>
      </w:r>
      <w:r w:rsidRPr="003F358C">
        <w:rPr>
          <w:rFonts w:ascii="Calibri" w:hAnsi="Calibri"/>
        </w:rPr>
        <w:t xml:space="preserve"> οι οποίοι αντέδρασαν στην περικοπή με κινητοποιήσεις και διαμαρτυρίες</w:t>
      </w:r>
      <w:r>
        <w:rPr>
          <w:rFonts w:ascii="Calibri" w:hAnsi="Calibri"/>
        </w:rPr>
        <w:t>.</w:t>
      </w:r>
    </w:p>
    <w:p w:rsidR="00873BED" w:rsidRDefault="00873BED" w:rsidP="00CA1F5F">
      <w:pPr>
        <w:spacing w:line="276" w:lineRule="auto"/>
        <w:ind w:firstLine="567"/>
        <w:jc w:val="both"/>
        <w:rPr>
          <w:rFonts w:ascii="Calibri" w:hAnsi="Calibri"/>
        </w:rPr>
      </w:pPr>
      <w:r w:rsidRPr="003F358C">
        <w:rPr>
          <w:rFonts w:ascii="Calibri" w:hAnsi="Calibri"/>
        </w:rPr>
        <w:t xml:space="preserve">Αντί να ικανοποιηθεί το αίτημά </w:t>
      </w:r>
      <w:r w:rsidR="00CA1F5F">
        <w:rPr>
          <w:rFonts w:ascii="Calibri" w:hAnsi="Calibri"/>
        </w:rPr>
        <w:t>τους,</w:t>
      </w:r>
      <w:r w:rsidRPr="003F358C">
        <w:rPr>
          <w:rFonts w:ascii="Calibri" w:hAnsi="Calibri"/>
        </w:rPr>
        <w:t xml:space="preserve"> για να συνεχιστεί η καταβολή του επιπλέον μισθού</w:t>
      </w:r>
      <w:r>
        <w:rPr>
          <w:rFonts w:ascii="Calibri" w:hAnsi="Calibri"/>
        </w:rPr>
        <w:t>,</w:t>
      </w:r>
      <w:r w:rsidRPr="003F358C">
        <w:rPr>
          <w:rFonts w:ascii="Calibri" w:hAnsi="Calibri"/>
        </w:rPr>
        <w:t xml:space="preserve"> λόγω των ειδικών συνθηκών της δουλειάς </w:t>
      </w:r>
      <w:r w:rsidR="00CA1F5F">
        <w:rPr>
          <w:rFonts w:ascii="Calibri" w:hAnsi="Calibri"/>
        </w:rPr>
        <w:t>τους,</w:t>
      </w:r>
      <w:r w:rsidRPr="003F358C">
        <w:rPr>
          <w:rFonts w:ascii="Calibri" w:hAnsi="Calibri"/>
        </w:rPr>
        <w:t xml:space="preserve"> τώρα γίνεται νόμος η περικοπή μέσω </w:t>
      </w:r>
      <w:r w:rsidRPr="003F358C">
        <w:rPr>
          <w:rFonts w:ascii="Calibri" w:hAnsi="Calibri"/>
        </w:rPr>
        <w:lastRenderedPageBreak/>
        <w:t>μιας δήθεν ερμηνευτικής διάταξης</w:t>
      </w:r>
      <w:r>
        <w:rPr>
          <w:rFonts w:ascii="Calibri" w:hAnsi="Calibri"/>
        </w:rPr>
        <w:t>.</w:t>
      </w:r>
      <w:r w:rsidR="000C7F35">
        <w:rPr>
          <w:rFonts w:ascii="Calibri" w:hAnsi="Calibri"/>
        </w:rPr>
        <w:t xml:space="preserve"> </w:t>
      </w:r>
      <w:r w:rsidRPr="003F358C">
        <w:rPr>
          <w:rFonts w:ascii="Calibri" w:hAnsi="Calibri"/>
        </w:rPr>
        <w:t>Αρκεί να σκεφτεί κάποιος</w:t>
      </w:r>
      <w:r>
        <w:rPr>
          <w:rFonts w:ascii="Calibri" w:hAnsi="Calibri"/>
        </w:rPr>
        <w:t xml:space="preserve"> ή</w:t>
      </w:r>
      <w:r w:rsidRPr="003F358C">
        <w:rPr>
          <w:rFonts w:ascii="Calibri" w:hAnsi="Calibri"/>
        </w:rPr>
        <w:t xml:space="preserve"> κάποια</w:t>
      </w:r>
      <w:r w:rsidR="00B5299D">
        <w:rPr>
          <w:rFonts w:ascii="Calibri" w:hAnsi="Calibri"/>
        </w:rPr>
        <w:t xml:space="preserve"> </w:t>
      </w:r>
      <w:r w:rsidRPr="003F358C">
        <w:rPr>
          <w:rFonts w:ascii="Calibri" w:hAnsi="Calibri"/>
        </w:rPr>
        <w:t>ότι πολλές φορές οι εργαζόμενοι αυτοί δουλεύουν μακριά από το σπίτι τους με ανύπαρκτες υποδομές</w:t>
      </w:r>
      <w:r>
        <w:rPr>
          <w:rFonts w:ascii="Calibri" w:hAnsi="Calibri"/>
        </w:rPr>
        <w:t>.</w:t>
      </w:r>
      <w:r w:rsidRPr="003F358C">
        <w:rPr>
          <w:rFonts w:ascii="Calibri" w:hAnsi="Calibri"/>
        </w:rPr>
        <w:t xml:space="preserve"> Η δήθεν αμφισημία</w:t>
      </w:r>
      <w:r w:rsidR="00B5299D">
        <w:rPr>
          <w:rFonts w:ascii="Calibri" w:hAnsi="Calibri"/>
        </w:rPr>
        <w:t>, την οποία επικαλείται η Κ</w:t>
      </w:r>
      <w:r w:rsidRPr="003F358C">
        <w:rPr>
          <w:rFonts w:ascii="Calibri" w:hAnsi="Calibri"/>
        </w:rPr>
        <w:t>υβέρνηση</w:t>
      </w:r>
      <w:r w:rsidR="00B5299D">
        <w:rPr>
          <w:rFonts w:ascii="Calibri" w:hAnsi="Calibri"/>
        </w:rPr>
        <w:t>,</w:t>
      </w:r>
      <w:r w:rsidRPr="003F358C">
        <w:rPr>
          <w:rFonts w:ascii="Calibri" w:hAnsi="Calibri"/>
        </w:rPr>
        <w:t xml:space="preserve"> είναι ψευδεπίγραφη</w:t>
      </w:r>
      <w:r>
        <w:rPr>
          <w:rFonts w:ascii="Calibri" w:hAnsi="Calibri"/>
        </w:rPr>
        <w:t>,</w:t>
      </w:r>
      <w:r w:rsidRPr="003F358C">
        <w:rPr>
          <w:rFonts w:ascii="Calibri" w:hAnsi="Calibri"/>
        </w:rPr>
        <w:t xml:space="preserve"> αφού το γράμμα του νόμου είναι σαφές και μιλάει για έναν επιπλέον μηνιαίο μισθό</w:t>
      </w:r>
      <w:r>
        <w:rPr>
          <w:rFonts w:ascii="Calibri" w:hAnsi="Calibri"/>
        </w:rPr>
        <w:t>.</w:t>
      </w:r>
      <w:r w:rsidRPr="003F358C">
        <w:rPr>
          <w:rFonts w:ascii="Calibri" w:hAnsi="Calibri"/>
        </w:rPr>
        <w:t xml:space="preserve"> Δεν υπάρχει αμφισημία</w:t>
      </w:r>
      <w:r>
        <w:rPr>
          <w:rFonts w:ascii="Calibri" w:hAnsi="Calibri"/>
        </w:rPr>
        <w:t>,</w:t>
      </w:r>
      <w:r w:rsidRPr="003F358C">
        <w:rPr>
          <w:rFonts w:ascii="Calibri" w:hAnsi="Calibri"/>
        </w:rPr>
        <w:t xml:space="preserve"> λοιπόν</w:t>
      </w:r>
      <w:r>
        <w:rPr>
          <w:rFonts w:ascii="Calibri" w:hAnsi="Calibri"/>
        </w:rPr>
        <w:t>,</w:t>
      </w:r>
      <w:r w:rsidRPr="003F358C">
        <w:rPr>
          <w:rFonts w:ascii="Calibri" w:hAnsi="Calibri"/>
        </w:rPr>
        <w:t xml:space="preserve"> αλλά η πολιτική βούληση της περικοπής</w:t>
      </w:r>
      <w:r>
        <w:rPr>
          <w:rFonts w:ascii="Calibri" w:hAnsi="Calibri"/>
        </w:rPr>
        <w:t>.</w:t>
      </w:r>
      <w:r w:rsidRPr="003F358C">
        <w:rPr>
          <w:rFonts w:ascii="Calibri" w:hAnsi="Calibri"/>
        </w:rPr>
        <w:t xml:space="preserve"> Το μεγάλο πρόβλημα</w:t>
      </w:r>
      <w:r w:rsidR="00B5299D">
        <w:rPr>
          <w:rFonts w:ascii="Calibri" w:hAnsi="Calibri"/>
        </w:rPr>
        <w:t>,</w:t>
      </w:r>
      <w:r w:rsidRPr="003F358C">
        <w:rPr>
          <w:rFonts w:ascii="Calibri" w:hAnsi="Calibri"/>
        </w:rPr>
        <w:t xml:space="preserve"> σε κάθε περίπτωση</w:t>
      </w:r>
      <w:r w:rsidR="00B5299D">
        <w:rPr>
          <w:rFonts w:ascii="Calibri" w:hAnsi="Calibri"/>
        </w:rPr>
        <w:t>,</w:t>
      </w:r>
      <w:r w:rsidRPr="003F358C">
        <w:rPr>
          <w:rFonts w:ascii="Calibri" w:hAnsi="Calibri"/>
        </w:rPr>
        <w:t xml:space="preserve"> παραμένει και αφορά τις ελαστικές εργασιακές σχέσεις</w:t>
      </w:r>
      <w:r>
        <w:rPr>
          <w:rFonts w:ascii="Calibri" w:hAnsi="Calibri"/>
        </w:rPr>
        <w:t>,</w:t>
      </w:r>
      <w:r w:rsidRPr="003F358C">
        <w:rPr>
          <w:rFonts w:ascii="Calibri" w:hAnsi="Calibri"/>
        </w:rPr>
        <w:t xml:space="preserve"> τις προσωρινές συμβάσεις</w:t>
      </w:r>
      <w:r>
        <w:rPr>
          <w:rFonts w:ascii="Calibri" w:hAnsi="Calibri"/>
        </w:rPr>
        <w:t>,</w:t>
      </w:r>
      <w:r w:rsidRPr="003F358C">
        <w:rPr>
          <w:rFonts w:ascii="Calibri" w:hAnsi="Calibri"/>
        </w:rPr>
        <w:t xml:space="preserve"> τις εργολαβίες </w:t>
      </w:r>
      <w:r w:rsidR="00894139">
        <w:rPr>
          <w:rFonts w:ascii="Calibri" w:hAnsi="Calibri"/>
        </w:rPr>
        <w:t>και ενοικίασης εργαζομένων στα Κ</w:t>
      </w:r>
      <w:r w:rsidRPr="003F358C">
        <w:rPr>
          <w:rFonts w:ascii="Calibri" w:hAnsi="Calibri"/>
        </w:rPr>
        <w:t>έντρα για πρόσφυγες και μετανάστες και σε όλα τα σχετικά προγράμματα</w:t>
      </w:r>
      <w:r>
        <w:rPr>
          <w:rFonts w:ascii="Calibri" w:hAnsi="Calibri"/>
        </w:rPr>
        <w:t>.</w:t>
      </w:r>
      <w:r w:rsidRPr="003F358C">
        <w:rPr>
          <w:rFonts w:ascii="Calibri" w:hAnsi="Calibri"/>
        </w:rPr>
        <w:t xml:space="preserve"> Εργασιακή ανασφάλεια και ομηρία για τους εργαζόμενους</w:t>
      </w:r>
      <w:r>
        <w:rPr>
          <w:rFonts w:ascii="Calibri" w:hAnsi="Calibri"/>
        </w:rPr>
        <w:t>,</w:t>
      </w:r>
      <w:r w:rsidRPr="003F358C">
        <w:rPr>
          <w:rFonts w:ascii="Calibri" w:hAnsi="Calibri"/>
        </w:rPr>
        <w:t xml:space="preserve"> υποτυπώδης προστασία για τους ξεριζωμένους</w:t>
      </w:r>
      <w:r>
        <w:rPr>
          <w:rFonts w:ascii="Calibri" w:hAnsi="Calibri"/>
        </w:rPr>
        <w:t>.</w:t>
      </w:r>
    </w:p>
    <w:p w:rsidR="00873BED" w:rsidRDefault="00873BED" w:rsidP="00B5299D">
      <w:pPr>
        <w:spacing w:line="276" w:lineRule="auto"/>
        <w:ind w:firstLine="567"/>
        <w:jc w:val="both"/>
        <w:rPr>
          <w:rFonts w:ascii="Calibri" w:hAnsi="Calibri"/>
        </w:rPr>
      </w:pPr>
      <w:r w:rsidRPr="003F358C">
        <w:rPr>
          <w:rFonts w:ascii="Calibri" w:hAnsi="Calibri"/>
        </w:rPr>
        <w:t>Αυτή είναι η πολιτική που υπ</w:t>
      </w:r>
      <w:r w:rsidR="00B5299D">
        <w:rPr>
          <w:rFonts w:ascii="Calibri" w:hAnsi="Calibri"/>
        </w:rPr>
        <w:t>ηρετεί κ</w:t>
      </w:r>
      <w:r w:rsidRPr="003F358C">
        <w:rPr>
          <w:rFonts w:ascii="Calibri" w:hAnsi="Calibri"/>
        </w:rPr>
        <w:t>ι η σημερινή</w:t>
      </w:r>
      <w:r w:rsidR="00B5299D">
        <w:rPr>
          <w:rFonts w:ascii="Calibri" w:hAnsi="Calibri"/>
        </w:rPr>
        <w:t>, όπως κι οι προηγούμενες Κ</w:t>
      </w:r>
      <w:r w:rsidRPr="003F358C">
        <w:rPr>
          <w:rFonts w:ascii="Calibri" w:hAnsi="Calibri"/>
        </w:rPr>
        <w:t>υβερνήσεις</w:t>
      </w:r>
      <w:r w:rsidR="00B5299D">
        <w:rPr>
          <w:rFonts w:ascii="Calibri" w:hAnsi="Calibri"/>
        </w:rPr>
        <w:t>,</w:t>
      </w:r>
      <w:r w:rsidRPr="003F358C">
        <w:rPr>
          <w:rFonts w:ascii="Calibri" w:hAnsi="Calibri"/>
        </w:rPr>
        <w:t xml:space="preserve"> με </w:t>
      </w:r>
      <w:r>
        <w:rPr>
          <w:rFonts w:ascii="Calibri" w:hAnsi="Calibri"/>
        </w:rPr>
        <w:t>εργολαβίες αναθέσει</w:t>
      </w:r>
      <w:r w:rsidRPr="003F358C">
        <w:rPr>
          <w:rFonts w:ascii="Calibri" w:hAnsi="Calibri"/>
        </w:rPr>
        <w:t>ς στη φύλαξη</w:t>
      </w:r>
      <w:r>
        <w:rPr>
          <w:rFonts w:ascii="Calibri" w:hAnsi="Calibri"/>
        </w:rPr>
        <w:t>,</w:t>
      </w:r>
      <w:r w:rsidRPr="003F358C">
        <w:rPr>
          <w:rFonts w:ascii="Calibri" w:hAnsi="Calibri"/>
        </w:rPr>
        <w:t xml:space="preserve"> στην καθαριότητα</w:t>
      </w:r>
      <w:r>
        <w:rPr>
          <w:rFonts w:ascii="Calibri" w:hAnsi="Calibri"/>
        </w:rPr>
        <w:t>, σ</w:t>
      </w:r>
      <w:r w:rsidRPr="003F358C">
        <w:rPr>
          <w:rFonts w:ascii="Calibri" w:hAnsi="Calibri"/>
        </w:rPr>
        <w:t>τις τεχνικές υ</w:t>
      </w:r>
      <w:r>
        <w:rPr>
          <w:rFonts w:ascii="Calibri" w:hAnsi="Calibri"/>
        </w:rPr>
        <w:t>πηρεσίες και την εμπλοκή των Μ.Κ.Ο.</w:t>
      </w:r>
      <w:r w:rsidR="00B5299D">
        <w:rPr>
          <w:rFonts w:ascii="Calibri" w:hAnsi="Calibri"/>
        </w:rPr>
        <w:t xml:space="preserve"> και ιδιωτών στο προσφυγικό-</w:t>
      </w:r>
      <w:r w:rsidRPr="003F358C">
        <w:rPr>
          <w:rFonts w:ascii="Calibri" w:hAnsi="Calibri"/>
        </w:rPr>
        <w:t>μεταναστευτικό</w:t>
      </w:r>
      <w:r>
        <w:rPr>
          <w:rFonts w:ascii="Calibri" w:hAnsi="Calibri"/>
        </w:rPr>
        <w:t>.</w:t>
      </w:r>
    </w:p>
    <w:p w:rsidR="00873BED" w:rsidRPr="00BD15B9" w:rsidRDefault="00873BED" w:rsidP="00B5299D">
      <w:pPr>
        <w:spacing w:line="276" w:lineRule="auto"/>
        <w:ind w:firstLine="567"/>
        <w:jc w:val="both"/>
        <w:rPr>
          <w:rFonts w:ascii="Calibri" w:hAnsi="Calibri"/>
        </w:rPr>
      </w:pPr>
      <w:r>
        <w:rPr>
          <w:rFonts w:ascii="Calibri" w:hAnsi="Calibri"/>
        </w:rPr>
        <w:t>Αυτά</w:t>
      </w:r>
      <w:r w:rsidR="00B5299D">
        <w:rPr>
          <w:rFonts w:ascii="Calibri" w:hAnsi="Calibri"/>
        </w:rPr>
        <w:t>,</w:t>
      </w:r>
      <w:r>
        <w:rPr>
          <w:rFonts w:ascii="Calibri" w:hAnsi="Calibri"/>
        </w:rPr>
        <w:t xml:space="preserve"> κύριε Π</w:t>
      </w:r>
      <w:r w:rsidRPr="003F358C">
        <w:rPr>
          <w:rFonts w:ascii="Calibri" w:hAnsi="Calibri"/>
        </w:rPr>
        <w:t>ρόεδρε</w:t>
      </w:r>
      <w:r>
        <w:rPr>
          <w:rFonts w:ascii="Calibri" w:hAnsi="Calibri"/>
        </w:rPr>
        <w:t>. Ε</w:t>
      </w:r>
      <w:r w:rsidRPr="003F358C">
        <w:rPr>
          <w:rFonts w:ascii="Calibri" w:hAnsi="Calibri"/>
        </w:rPr>
        <w:t>υχαριστώ</w:t>
      </w:r>
      <w:r>
        <w:rPr>
          <w:rFonts w:ascii="Calibri" w:hAnsi="Calibri"/>
        </w:rPr>
        <w:t>.</w:t>
      </w:r>
      <w:r w:rsidRPr="003F358C">
        <w:rPr>
          <w:rFonts w:ascii="Calibri" w:hAnsi="Calibri"/>
        </w:rPr>
        <w:t xml:space="preserve"> </w:t>
      </w:r>
    </w:p>
    <w:p w:rsidR="00873BED" w:rsidRPr="00CA5AF5" w:rsidRDefault="00873BED" w:rsidP="00CA5AF5">
      <w:pPr>
        <w:spacing w:line="276" w:lineRule="auto"/>
        <w:ind w:firstLine="720"/>
        <w:jc w:val="both"/>
        <w:rPr>
          <w:rFonts w:ascii="Calibri" w:hAnsi="Calibri"/>
          <w:b/>
        </w:rPr>
      </w:pPr>
      <w:r w:rsidRPr="00AD4472">
        <w:rPr>
          <w:rFonts w:ascii="Calibri" w:hAnsi="Calibri"/>
          <w:b/>
        </w:rPr>
        <w:t>ΣΤΑΥΡΟΣ ΚΑΛΟΓΙΑΝΝΗΣ (Πρόεδρος της Επιτροπής)</w:t>
      </w:r>
      <w:r w:rsidR="00CA5AF5">
        <w:rPr>
          <w:rFonts w:ascii="Calibri" w:hAnsi="Calibri"/>
          <w:b/>
        </w:rPr>
        <w:t xml:space="preserve">: </w:t>
      </w:r>
      <w:r w:rsidRPr="00051E85">
        <w:rPr>
          <w:rFonts w:ascii="Calibri" w:hAnsi="Calibri"/>
        </w:rPr>
        <w:t xml:space="preserve">Ευχαριστούμε πολύ τον κύριο </w:t>
      </w:r>
      <w:r>
        <w:rPr>
          <w:rFonts w:ascii="Calibri" w:hAnsi="Calibri"/>
        </w:rPr>
        <w:t>Συντυχάκη. Περνάμε στον Ειδικό Αγορητή της Ε</w:t>
      </w:r>
      <w:r w:rsidRPr="00051E85">
        <w:rPr>
          <w:rFonts w:ascii="Calibri" w:hAnsi="Calibri"/>
        </w:rPr>
        <w:t>λλ</w:t>
      </w:r>
      <w:r>
        <w:rPr>
          <w:rFonts w:ascii="Calibri" w:hAnsi="Calibri"/>
        </w:rPr>
        <w:t>ηνικής Λύσης</w:t>
      </w:r>
      <w:r w:rsidR="00894139">
        <w:rPr>
          <w:rFonts w:ascii="Calibri" w:hAnsi="Calibri"/>
        </w:rPr>
        <w:t>,</w:t>
      </w:r>
      <w:r>
        <w:rPr>
          <w:rFonts w:ascii="Calibri" w:hAnsi="Calibri"/>
        </w:rPr>
        <w:t xml:space="preserve"> κύριο Βιλιάρδο.</w:t>
      </w:r>
      <w:r w:rsidRPr="00051E85">
        <w:rPr>
          <w:rFonts w:ascii="Calibri" w:hAnsi="Calibri"/>
        </w:rPr>
        <w:t xml:space="preserve"> </w:t>
      </w:r>
    </w:p>
    <w:p w:rsidR="00046362" w:rsidRDefault="00046362" w:rsidP="00046362">
      <w:pPr>
        <w:spacing w:line="276" w:lineRule="auto"/>
        <w:ind w:firstLine="720"/>
        <w:jc w:val="both"/>
        <w:rPr>
          <w:rFonts w:ascii="Calibri" w:hAnsi="Calibri"/>
        </w:rPr>
      </w:pPr>
      <w:r>
        <w:rPr>
          <w:rFonts w:ascii="Calibri" w:hAnsi="Calibri"/>
          <w:b/>
        </w:rPr>
        <w:t>ΒΑΣΙΛΕΙΟΣ ΒΙΛΙΑΡΔΟΣ (</w:t>
      </w:r>
      <w:r w:rsidR="00873BED" w:rsidRPr="00AD4472">
        <w:rPr>
          <w:rFonts w:ascii="Calibri" w:hAnsi="Calibri"/>
          <w:b/>
        </w:rPr>
        <w:t>Ειδικό</w:t>
      </w:r>
      <w:r>
        <w:rPr>
          <w:rFonts w:ascii="Calibri" w:hAnsi="Calibri"/>
          <w:b/>
        </w:rPr>
        <w:t>ς</w:t>
      </w:r>
      <w:r w:rsidR="00873BED" w:rsidRPr="00AD4472">
        <w:rPr>
          <w:rFonts w:ascii="Calibri" w:hAnsi="Calibri"/>
          <w:b/>
        </w:rPr>
        <w:t xml:space="preserve"> Αγορητή</w:t>
      </w:r>
      <w:r>
        <w:rPr>
          <w:rFonts w:ascii="Calibri" w:hAnsi="Calibri"/>
          <w:b/>
        </w:rPr>
        <w:t>ς της Ελληνικής Λύσης</w:t>
      </w:r>
      <w:r w:rsidR="00CA2445">
        <w:rPr>
          <w:rFonts w:ascii="Calibri" w:hAnsi="Calibri"/>
          <w:b/>
        </w:rPr>
        <w:t xml:space="preserve"> </w:t>
      </w:r>
      <w:r w:rsidR="00CA2445" w:rsidRPr="00CA2445">
        <w:rPr>
          <w:rFonts w:ascii="Calibri" w:hAnsi="Calibri"/>
          <w:b/>
        </w:rPr>
        <w:t>– ΚΥΡΙΑΚΟΣ ΒΕΛΟΠΟΥΛΟΣ</w:t>
      </w:r>
      <w:r w:rsidR="00873BED" w:rsidRPr="00AD4472">
        <w:rPr>
          <w:rFonts w:ascii="Calibri" w:hAnsi="Calibri"/>
          <w:b/>
        </w:rPr>
        <w:t>):</w:t>
      </w:r>
      <w:r w:rsidR="00873BED">
        <w:rPr>
          <w:rFonts w:ascii="Calibri" w:hAnsi="Calibri"/>
        </w:rPr>
        <w:t xml:space="preserve"> Ευχαριστώ πολύ</w:t>
      </w:r>
      <w:r w:rsidR="00444174">
        <w:rPr>
          <w:rFonts w:ascii="Calibri" w:hAnsi="Calibri"/>
        </w:rPr>
        <w:t>,</w:t>
      </w:r>
      <w:r w:rsidR="00873BED">
        <w:rPr>
          <w:rFonts w:ascii="Calibri" w:hAnsi="Calibri"/>
        </w:rPr>
        <w:t xml:space="preserve"> κύριε Π</w:t>
      </w:r>
      <w:r w:rsidR="00873BED" w:rsidRPr="00051E85">
        <w:rPr>
          <w:rFonts w:ascii="Calibri" w:hAnsi="Calibri"/>
        </w:rPr>
        <w:t>ρόεδρε</w:t>
      </w:r>
      <w:r w:rsidR="00873BED">
        <w:rPr>
          <w:rFonts w:ascii="Calibri" w:hAnsi="Calibri"/>
        </w:rPr>
        <w:t xml:space="preserve">. </w:t>
      </w:r>
    </w:p>
    <w:p w:rsidR="00873BED" w:rsidRDefault="00873BED" w:rsidP="00046362">
      <w:pPr>
        <w:spacing w:line="276" w:lineRule="auto"/>
        <w:ind w:firstLine="720"/>
        <w:jc w:val="both"/>
        <w:rPr>
          <w:rFonts w:ascii="Calibri" w:hAnsi="Calibri"/>
        </w:rPr>
      </w:pPr>
      <w:r>
        <w:rPr>
          <w:rFonts w:ascii="Calibri" w:hAnsi="Calibri"/>
        </w:rPr>
        <w:t>Κύριε Υ</w:t>
      </w:r>
      <w:r w:rsidRPr="00051E85">
        <w:rPr>
          <w:rFonts w:ascii="Calibri" w:hAnsi="Calibri"/>
        </w:rPr>
        <w:t>πουργέ</w:t>
      </w:r>
      <w:r>
        <w:rPr>
          <w:rFonts w:ascii="Calibri" w:hAnsi="Calibri"/>
        </w:rPr>
        <w:t>,</w:t>
      </w:r>
      <w:r w:rsidRPr="00051E85">
        <w:rPr>
          <w:rFonts w:ascii="Calibri" w:hAnsi="Calibri"/>
        </w:rPr>
        <w:t xml:space="preserve"> συνάδελφοι</w:t>
      </w:r>
      <w:r w:rsidR="00444174">
        <w:rPr>
          <w:rFonts w:ascii="Calibri" w:hAnsi="Calibri"/>
        </w:rPr>
        <w:t>,</w:t>
      </w:r>
      <w:r w:rsidRPr="00051E85">
        <w:rPr>
          <w:rFonts w:ascii="Calibri" w:hAnsi="Calibri"/>
        </w:rPr>
        <w:t xml:space="preserve"> θα ξεκινήσουμε με τ</w:t>
      </w:r>
      <w:r>
        <w:rPr>
          <w:rFonts w:ascii="Calibri" w:hAnsi="Calibri"/>
        </w:rPr>
        <w:t>η χθεσινή ερώτησή μας προς τον Υ</w:t>
      </w:r>
      <w:r w:rsidRPr="00051E85">
        <w:rPr>
          <w:rFonts w:ascii="Calibri" w:hAnsi="Calibri"/>
        </w:rPr>
        <w:t xml:space="preserve">πουργό για τα κόκκινα </w:t>
      </w:r>
      <w:r>
        <w:rPr>
          <w:rFonts w:ascii="Calibri" w:hAnsi="Calibri"/>
        </w:rPr>
        <w:t xml:space="preserve">ή </w:t>
      </w:r>
      <w:r w:rsidRPr="00051E85">
        <w:rPr>
          <w:rFonts w:ascii="Calibri" w:hAnsi="Calibri"/>
        </w:rPr>
        <w:t>μη εξυπηρετούμενα χρέη των Ελλήνων</w:t>
      </w:r>
      <w:r>
        <w:rPr>
          <w:rFonts w:ascii="Calibri" w:hAnsi="Calibri"/>
        </w:rPr>
        <w:t>. Ό</w:t>
      </w:r>
      <w:r w:rsidRPr="00051E85">
        <w:rPr>
          <w:rFonts w:ascii="Calibri" w:hAnsi="Calibri"/>
        </w:rPr>
        <w:t>που</w:t>
      </w:r>
      <w:r w:rsidR="00444174">
        <w:rPr>
          <w:rFonts w:ascii="Calibri" w:hAnsi="Calibri"/>
        </w:rPr>
        <w:t>,</w:t>
      </w:r>
      <w:r w:rsidRPr="00051E85">
        <w:rPr>
          <w:rFonts w:ascii="Calibri" w:hAnsi="Calibri"/>
        </w:rPr>
        <w:t xml:space="preserve"> προφανώς</w:t>
      </w:r>
      <w:r w:rsidR="00444174">
        <w:rPr>
          <w:rFonts w:ascii="Calibri" w:hAnsi="Calibri"/>
        </w:rPr>
        <w:t xml:space="preserve">, υπεκφεύγοντας </w:t>
      </w:r>
      <w:r w:rsidRPr="00051E85">
        <w:rPr>
          <w:rFonts w:ascii="Calibri" w:hAnsi="Calibri"/>
        </w:rPr>
        <w:t>μας απάντησε για το ιδιωτικό χρέος</w:t>
      </w:r>
      <w:r w:rsidR="00444174">
        <w:rPr>
          <w:rFonts w:ascii="Calibri" w:hAnsi="Calibri"/>
        </w:rPr>
        <w:t>,</w:t>
      </w:r>
      <w:r w:rsidRPr="00051E85">
        <w:rPr>
          <w:rFonts w:ascii="Calibri" w:hAnsi="Calibri"/>
        </w:rPr>
        <w:t xml:space="preserve"> συγκρίνοντάς το με ορισμένες άλλες χώρες</w:t>
      </w:r>
      <w:r w:rsidR="00444174">
        <w:rPr>
          <w:rFonts w:ascii="Calibri" w:hAnsi="Calibri"/>
        </w:rPr>
        <w:t>,</w:t>
      </w:r>
      <w:r w:rsidRPr="00051E85">
        <w:rPr>
          <w:rFonts w:ascii="Calibri" w:hAnsi="Calibri"/>
        </w:rPr>
        <w:t xml:space="preserve"> που μας είναι γνωστό πως είναι υψηλότερο ως προς το ΑΕΠ</w:t>
      </w:r>
      <w:r>
        <w:rPr>
          <w:rFonts w:ascii="Calibri" w:hAnsi="Calibri"/>
        </w:rPr>
        <w:t>,</w:t>
      </w:r>
      <w:r w:rsidRPr="00051E85">
        <w:rPr>
          <w:rFonts w:ascii="Calibri" w:hAnsi="Calibri"/>
        </w:rPr>
        <w:t xml:space="preserve"> </w:t>
      </w:r>
      <w:r w:rsidR="00444174">
        <w:rPr>
          <w:rFonts w:ascii="Calibri" w:hAnsi="Calibri"/>
        </w:rPr>
        <w:t xml:space="preserve">αλλά όχι ως προς τα εισοδήματα, </w:t>
      </w:r>
      <w:r w:rsidRPr="00051E85">
        <w:rPr>
          <w:rFonts w:ascii="Calibri" w:hAnsi="Calibri"/>
        </w:rPr>
        <w:t>όπως πολύ καλά γνωρίζε</w:t>
      </w:r>
      <w:r w:rsidR="00820789">
        <w:rPr>
          <w:rFonts w:ascii="Calibri" w:hAnsi="Calibri"/>
        </w:rPr>
        <w:t>τε και εξυπηρετείτε</w:t>
      </w:r>
      <w:r>
        <w:rPr>
          <w:rFonts w:ascii="Calibri" w:hAnsi="Calibri"/>
        </w:rPr>
        <w:t>.</w:t>
      </w:r>
      <w:r w:rsidRPr="00051E85">
        <w:rPr>
          <w:rFonts w:ascii="Calibri" w:hAnsi="Calibri"/>
        </w:rPr>
        <w:t xml:space="preserve"> </w:t>
      </w:r>
    </w:p>
    <w:p w:rsidR="00873BED" w:rsidRDefault="00873BED" w:rsidP="000C7F35">
      <w:pPr>
        <w:spacing w:line="276" w:lineRule="auto"/>
        <w:ind w:firstLine="720"/>
        <w:jc w:val="both"/>
        <w:rPr>
          <w:rFonts w:ascii="Calibri" w:hAnsi="Calibri"/>
        </w:rPr>
      </w:pPr>
      <w:r>
        <w:rPr>
          <w:rFonts w:ascii="Calibri" w:hAnsi="Calibri"/>
        </w:rPr>
        <w:t>Ε</w:t>
      </w:r>
      <w:r w:rsidRPr="00051E85">
        <w:rPr>
          <w:rFonts w:ascii="Calibri" w:hAnsi="Calibri"/>
        </w:rPr>
        <w:t>κτός του ότι τώρα όλες αυτές οι χώρες δεν έχουν</w:t>
      </w:r>
      <w:r w:rsidR="00820789">
        <w:rPr>
          <w:rFonts w:ascii="Calibri" w:hAnsi="Calibri"/>
        </w:rPr>
        <w:t xml:space="preserve"> ταυτόχρονα υψηλό δημόσιο χρέος, που είναι </w:t>
      </w:r>
      <w:r w:rsidRPr="00051E85">
        <w:rPr>
          <w:rFonts w:ascii="Calibri" w:hAnsi="Calibri"/>
        </w:rPr>
        <w:t xml:space="preserve">κάτι εξαιρετικά σημαντικό για τη βιώσιμη ανάπτυξή </w:t>
      </w:r>
      <w:r w:rsidR="00820789">
        <w:rPr>
          <w:rFonts w:ascii="Calibri" w:hAnsi="Calibri"/>
        </w:rPr>
        <w:t>τους,</w:t>
      </w:r>
      <w:r w:rsidRPr="00051E85">
        <w:rPr>
          <w:rFonts w:ascii="Calibri" w:hAnsi="Calibri"/>
        </w:rPr>
        <w:t xml:space="preserve"> καθώς</w:t>
      </w:r>
      <w:r w:rsidR="00820789">
        <w:rPr>
          <w:rFonts w:ascii="Calibri" w:hAnsi="Calibri"/>
        </w:rPr>
        <w:t>,</w:t>
      </w:r>
      <w:r w:rsidRPr="00051E85">
        <w:rPr>
          <w:rFonts w:ascii="Calibri" w:hAnsi="Calibri"/>
        </w:rPr>
        <w:t xml:space="preserve"> </w:t>
      </w:r>
      <w:r w:rsidR="00820789">
        <w:rPr>
          <w:rFonts w:ascii="Calibri" w:hAnsi="Calibri"/>
        </w:rPr>
        <w:t>επίσης,</w:t>
      </w:r>
      <w:r w:rsidRPr="00051E85">
        <w:rPr>
          <w:rFonts w:ascii="Calibri" w:hAnsi="Calibri"/>
        </w:rPr>
        <w:t xml:space="preserve"> για την εξ</w:t>
      </w:r>
      <w:r>
        <w:rPr>
          <w:rFonts w:ascii="Calibri" w:hAnsi="Calibri"/>
        </w:rPr>
        <w:t>υπηρέτηση του ιδιωτικού χρέους.</w:t>
      </w:r>
      <w:r w:rsidRPr="00051E85">
        <w:rPr>
          <w:rFonts w:ascii="Calibri" w:hAnsi="Calibri"/>
        </w:rPr>
        <w:t xml:space="preserve"> Το ερώτημά μας αφορούσε μόνο τα μη εξυπηρετούμενα ληξιπρόθεσμα χρέη</w:t>
      </w:r>
      <w:r w:rsidR="00820789">
        <w:rPr>
          <w:rFonts w:ascii="Calibri" w:hAnsi="Calibri"/>
        </w:rPr>
        <w:t>,</w:t>
      </w:r>
      <w:r w:rsidRPr="00051E85">
        <w:rPr>
          <w:rFonts w:ascii="Calibri" w:hAnsi="Calibri"/>
        </w:rPr>
        <w:t xml:space="preserve"> όπως </w:t>
      </w:r>
      <w:r w:rsidR="00820789">
        <w:rPr>
          <w:rFonts w:ascii="Calibri" w:hAnsi="Calibri"/>
        </w:rPr>
        <w:t>σ</w:t>
      </w:r>
      <w:r w:rsidRPr="00051E85">
        <w:rPr>
          <w:rFonts w:ascii="Calibri" w:hAnsi="Calibri"/>
        </w:rPr>
        <w:t>το</w:t>
      </w:r>
      <w:r w:rsidR="00820789">
        <w:rPr>
          <w:rFonts w:ascii="Calibri" w:hAnsi="Calibri"/>
        </w:rPr>
        <w:t xml:space="preserve"> Δ</w:t>
      </w:r>
      <w:r>
        <w:rPr>
          <w:rFonts w:ascii="Calibri" w:hAnsi="Calibri"/>
        </w:rPr>
        <w:t>ημόσιο που υπερβαίνουν τα 1</w:t>
      </w:r>
      <w:r w:rsidRPr="00051E85">
        <w:rPr>
          <w:rFonts w:ascii="Calibri" w:hAnsi="Calibri"/>
        </w:rPr>
        <w:t>12,5</w:t>
      </w:r>
      <w:r>
        <w:rPr>
          <w:rFonts w:ascii="Calibri" w:hAnsi="Calibri"/>
        </w:rPr>
        <w:t xml:space="preserve"> δις</w:t>
      </w:r>
      <w:r w:rsidR="00820789">
        <w:rPr>
          <w:rFonts w:ascii="Calibri" w:hAnsi="Calibri"/>
        </w:rPr>
        <w:t xml:space="preserve">, στις Τράπεζες τα 18,4 δις. </w:t>
      </w:r>
      <w:r>
        <w:rPr>
          <w:rFonts w:ascii="Calibri" w:hAnsi="Calibri"/>
        </w:rPr>
        <w:t>σ</w:t>
      </w:r>
      <w:r w:rsidRPr="00051E85">
        <w:rPr>
          <w:rFonts w:ascii="Calibri" w:hAnsi="Calibri"/>
        </w:rPr>
        <w:t>τα τέλη του 2021</w:t>
      </w:r>
      <w:r w:rsidR="00820789">
        <w:rPr>
          <w:rFonts w:ascii="Calibri" w:hAnsi="Calibri"/>
        </w:rPr>
        <w:t>,</w:t>
      </w:r>
      <w:r w:rsidRPr="00051E85">
        <w:rPr>
          <w:rFonts w:ascii="Calibri" w:hAnsi="Calibri"/>
        </w:rPr>
        <w:t xml:space="preserve"> σημ</w:t>
      </w:r>
      <w:r w:rsidR="00820789">
        <w:rPr>
          <w:rFonts w:ascii="Calibri" w:hAnsi="Calibri"/>
        </w:rPr>
        <w:t xml:space="preserve">ειώνοντας πως κοκκινίζουν ξανά </w:t>
      </w:r>
      <w:r w:rsidRPr="00051E85">
        <w:rPr>
          <w:rFonts w:ascii="Calibri" w:hAnsi="Calibri"/>
        </w:rPr>
        <w:t>ένα στα τρία δάνεια</w:t>
      </w:r>
      <w:r w:rsidR="00820789">
        <w:rPr>
          <w:rFonts w:ascii="Calibri" w:hAnsi="Calibri"/>
        </w:rPr>
        <w:t xml:space="preserve">, στους </w:t>
      </w:r>
      <w:r w:rsidR="00820789">
        <w:rPr>
          <w:rFonts w:ascii="Calibri" w:hAnsi="Calibri"/>
          <w:lang w:val="en-US"/>
        </w:rPr>
        <w:t>Servicers</w:t>
      </w:r>
      <w:r w:rsidR="00820789" w:rsidRPr="00820789">
        <w:rPr>
          <w:rFonts w:ascii="Calibri" w:hAnsi="Calibri"/>
        </w:rPr>
        <w:t xml:space="preserve"> </w:t>
      </w:r>
      <w:r w:rsidR="00820789">
        <w:rPr>
          <w:rFonts w:ascii="Calibri" w:hAnsi="Calibri"/>
        </w:rPr>
        <w:t xml:space="preserve">που </w:t>
      </w:r>
      <w:r>
        <w:rPr>
          <w:rFonts w:ascii="Calibri" w:hAnsi="Calibri"/>
        </w:rPr>
        <w:t>υπερβαίνουν τα 87</w:t>
      </w:r>
      <w:r w:rsidR="00820789">
        <w:rPr>
          <w:rFonts w:ascii="Calibri" w:hAnsi="Calibri"/>
        </w:rPr>
        <w:t>,6 δις. σ</w:t>
      </w:r>
      <w:r w:rsidRPr="00051E85">
        <w:rPr>
          <w:rFonts w:ascii="Calibri" w:hAnsi="Calibri"/>
        </w:rPr>
        <w:t>τα τέλη του πρώτου τριμήνου και στα ασφαλιστικά ταμεία</w:t>
      </w:r>
      <w:r w:rsidR="00820789">
        <w:rPr>
          <w:rFonts w:ascii="Calibri" w:hAnsi="Calibri"/>
        </w:rPr>
        <w:t>,</w:t>
      </w:r>
      <w:r w:rsidRPr="00051E85">
        <w:rPr>
          <w:rFonts w:ascii="Calibri" w:hAnsi="Calibri"/>
        </w:rPr>
        <w:t xml:space="preserve"> </w:t>
      </w:r>
      <w:r w:rsidR="00820789">
        <w:rPr>
          <w:rFonts w:ascii="Calibri" w:hAnsi="Calibri"/>
        </w:rPr>
        <w:t>σ</w:t>
      </w:r>
      <w:r w:rsidRPr="00051E85">
        <w:rPr>
          <w:rFonts w:ascii="Calibri" w:hAnsi="Calibri"/>
        </w:rPr>
        <w:t xml:space="preserve">τα οποία είναι πάνω από </w:t>
      </w:r>
      <w:r w:rsidR="00820789">
        <w:rPr>
          <w:rFonts w:ascii="Calibri" w:hAnsi="Calibri"/>
        </w:rPr>
        <w:t>4</w:t>
      </w:r>
      <w:r w:rsidRPr="00051E85">
        <w:rPr>
          <w:rFonts w:ascii="Calibri" w:hAnsi="Calibri"/>
        </w:rPr>
        <w:t>3</w:t>
      </w:r>
      <w:r>
        <w:rPr>
          <w:rFonts w:ascii="Calibri" w:hAnsi="Calibri"/>
        </w:rPr>
        <w:t>,</w:t>
      </w:r>
      <w:r w:rsidR="00820789">
        <w:rPr>
          <w:rFonts w:ascii="Calibri" w:hAnsi="Calibri"/>
        </w:rPr>
        <w:t xml:space="preserve">5 δις. </w:t>
      </w:r>
      <w:r w:rsidRPr="00051E85">
        <w:rPr>
          <w:rFonts w:ascii="Calibri" w:hAnsi="Calibri"/>
        </w:rPr>
        <w:t xml:space="preserve"> </w:t>
      </w:r>
    </w:p>
    <w:p w:rsidR="00873BED" w:rsidRDefault="00873BED" w:rsidP="000C7F35">
      <w:pPr>
        <w:spacing w:line="276" w:lineRule="auto"/>
        <w:ind w:firstLine="720"/>
        <w:jc w:val="both"/>
        <w:rPr>
          <w:rFonts w:ascii="Calibri" w:hAnsi="Calibri"/>
        </w:rPr>
      </w:pPr>
      <w:r>
        <w:rPr>
          <w:rFonts w:ascii="Calibri" w:hAnsi="Calibri"/>
        </w:rPr>
        <w:t>Ό</w:t>
      </w:r>
      <w:r w:rsidRPr="00051E85">
        <w:rPr>
          <w:rFonts w:ascii="Calibri" w:hAnsi="Calibri"/>
        </w:rPr>
        <w:t>λα αυτά τα νούμερα είναι</w:t>
      </w:r>
      <w:r w:rsidR="00820789">
        <w:rPr>
          <w:rFonts w:ascii="Calibri" w:hAnsi="Calibri"/>
        </w:rPr>
        <w:t>,</w:t>
      </w:r>
      <w:r w:rsidRPr="00051E85">
        <w:rPr>
          <w:rFonts w:ascii="Calibri" w:hAnsi="Calibri"/>
        </w:rPr>
        <w:t xml:space="preserve"> φυσικά</w:t>
      </w:r>
      <w:r w:rsidR="00820789">
        <w:rPr>
          <w:rFonts w:ascii="Calibri" w:hAnsi="Calibri"/>
        </w:rPr>
        <w:t>,</w:t>
      </w:r>
      <w:r w:rsidRPr="00051E85">
        <w:rPr>
          <w:rFonts w:ascii="Calibri" w:hAnsi="Calibri"/>
        </w:rPr>
        <w:t xml:space="preserve"> από δημοσιεύματα</w:t>
      </w:r>
      <w:r w:rsidR="00820789">
        <w:rPr>
          <w:rFonts w:ascii="Calibri" w:hAnsi="Calibri"/>
        </w:rPr>
        <w:t xml:space="preserve"> και δεν έχουμε ακριβή στοιχεία, </w:t>
      </w:r>
      <w:r w:rsidRPr="00051E85">
        <w:rPr>
          <w:rFonts w:ascii="Calibri" w:hAnsi="Calibri"/>
        </w:rPr>
        <w:t>αλλά περίπου αυτά είναι</w:t>
      </w:r>
      <w:r>
        <w:rPr>
          <w:rFonts w:ascii="Calibri" w:hAnsi="Calibri"/>
        </w:rPr>
        <w:t>.</w:t>
      </w:r>
      <w:r w:rsidRPr="00051E85">
        <w:rPr>
          <w:rFonts w:ascii="Calibri" w:hAnsi="Calibri"/>
        </w:rPr>
        <w:t xml:space="preserve"> Συνολικά</w:t>
      </w:r>
      <w:r w:rsidR="00820789">
        <w:rPr>
          <w:rFonts w:ascii="Calibri" w:hAnsi="Calibri"/>
        </w:rPr>
        <w:t>,</w:t>
      </w:r>
      <w:r w:rsidRPr="00051E85">
        <w:rPr>
          <w:rFonts w:ascii="Calibri" w:hAnsi="Calibri"/>
        </w:rPr>
        <w:t xml:space="preserve"> λοιπόν</w:t>
      </w:r>
      <w:r w:rsidR="00820789">
        <w:rPr>
          <w:rFonts w:ascii="Calibri" w:hAnsi="Calibri"/>
        </w:rPr>
        <w:t>,</w:t>
      </w:r>
      <w:r w:rsidRPr="00051E85">
        <w:rPr>
          <w:rFonts w:ascii="Calibri" w:hAnsi="Calibri"/>
        </w:rPr>
        <w:t xml:space="preserve"> φτάνουν στα 262 δισ.</w:t>
      </w:r>
      <w:r w:rsidR="00F75249">
        <w:rPr>
          <w:rFonts w:ascii="Calibri" w:hAnsi="Calibri"/>
        </w:rPr>
        <w:t>, χ</w:t>
      </w:r>
      <w:r w:rsidRPr="00051E85">
        <w:rPr>
          <w:rFonts w:ascii="Calibri" w:hAnsi="Calibri"/>
        </w:rPr>
        <w:t>ωρί</w:t>
      </w:r>
      <w:r>
        <w:rPr>
          <w:rFonts w:ascii="Calibri" w:hAnsi="Calibri"/>
        </w:rPr>
        <w:t>ς τις επιβαρύνσεις</w:t>
      </w:r>
      <w:r w:rsidR="00F75249">
        <w:rPr>
          <w:rFonts w:ascii="Calibri" w:hAnsi="Calibri"/>
        </w:rPr>
        <w:t>,</w:t>
      </w:r>
      <w:r>
        <w:rPr>
          <w:rFonts w:ascii="Calibri" w:hAnsi="Calibri"/>
        </w:rPr>
        <w:t xml:space="preserve"> οπότε στο 145</w:t>
      </w:r>
      <w:r w:rsidR="00F75249">
        <w:rPr>
          <w:rFonts w:ascii="Calibri" w:hAnsi="Calibri"/>
        </w:rPr>
        <w:t xml:space="preserve">% </w:t>
      </w:r>
      <w:r w:rsidRPr="00051E85">
        <w:rPr>
          <w:rFonts w:ascii="Calibri" w:hAnsi="Calibri"/>
        </w:rPr>
        <w:t>του ΑΕΠ</w:t>
      </w:r>
      <w:r w:rsidR="00F75249">
        <w:rPr>
          <w:rFonts w:ascii="Calibri" w:hAnsi="Calibri"/>
        </w:rPr>
        <w:t>,</w:t>
      </w:r>
      <w:r w:rsidRPr="00051E85">
        <w:rPr>
          <w:rFonts w:ascii="Calibri" w:hAnsi="Calibri"/>
        </w:rPr>
        <w:t xml:space="preserve"> περίπου</w:t>
      </w:r>
      <w:r w:rsidR="00F75249">
        <w:rPr>
          <w:rFonts w:ascii="Calibri" w:hAnsi="Calibri"/>
        </w:rPr>
        <w:t>,</w:t>
      </w:r>
      <w:r w:rsidRPr="00051E85">
        <w:rPr>
          <w:rFonts w:ascii="Calibri" w:hAnsi="Calibri"/>
        </w:rPr>
        <w:t xml:space="preserve"> το 2021</w:t>
      </w:r>
      <w:r>
        <w:rPr>
          <w:rFonts w:ascii="Calibri" w:hAnsi="Calibri"/>
        </w:rPr>
        <w:t>.</w:t>
      </w:r>
      <w:r w:rsidRPr="00051E85">
        <w:rPr>
          <w:rFonts w:ascii="Calibri" w:hAnsi="Calibri"/>
        </w:rPr>
        <w:t xml:space="preserve"> Σε ποια άλλη χώρα</w:t>
      </w:r>
      <w:r w:rsidR="00F75249">
        <w:rPr>
          <w:rFonts w:ascii="Calibri" w:hAnsi="Calibri"/>
        </w:rPr>
        <w:t xml:space="preserve"> ή πότε </w:t>
      </w:r>
      <w:r w:rsidRPr="00051E85">
        <w:rPr>
          <w:rFonts w:ascii="Calibri" w:hAnsi="Calibri"/>
        </w:rPr>
        <w:t>στην παγκόσμια ιστορία έχουν φτάσει σε αυτά τα ύψη</w:t>
      </w:r>
      <w:r>
        <w:rPr>
          <w:rFonts w:ascii="Calibri" w:hAnsi="Calibri"/>
        </w:rPr>
        <w:t xml:space="preserve">; </w:t>
      </w:r>
      <w:r w:rsidRPr="00051E85">
        <w:rPr>
          <w:rFonts w:ascii="Calibri" w:hAnsi="Calibri"/>
        </w:rPr>
        <w:t xml:space="preserve"> </w:t>
      </w:r>
    </w:p>
    <w:p w:rsidR="00873BED" w:rsidRDefault="00873BED" w:rsidP="000C7F35">
      <w:pPr>
        <w:spacing w:line="276" w:lineRule="auto"/>
        <w:ind w:firstLine="720"/>
        <w:jc w:val="both"/>
        <w:rPr>
          <w:rFonts w:ascii="Calibri" w:hAnsi="Calibri"/>
        </w:rPr>
      </w:pPr>
      <w:r w:rsidRPr="00051E85">
        <w:rPr>
          <w:rFonts w:ascii="Calibri" w:hAnsi="Calibri"/>
        </w:rPr>
        <w:t>Είναι κατάλληλη</w:t>
      </w:r>
      <w:r w:rsidR="00F75249">
        <w:rPr>
          <w:rFonts w:ascii="Calibri" w:hAnsi="Calibri"/>
        </w:rPr>
        <w:t>,</w:t>
      </w:r>
      <w:r w:rsidRPr="00051E85">
        <w:rPr>
          <w:rFonts w:ascii="Calibri" w:hAnsi="Calibri"/>
        </w:rPr>
        <w:t xml:space="preserve"> λοιπόν</w:t>
      </w:r>
      <w:r w:rsidR="00F75249">
        <w:rPr>
          <w:rFonts w:ascii="Calibri" w:hAnsi="Calibri"/>
        </w:rPr>
        <w:t>,</w:t>
      </w:r>
      <w:r w:rsidRPr="00051E85">
        <w:rPr>
          <w:rFonts w:ascii="Calibri" w:hAnsi="Calibri"/>
        </w:rPr>
        <w:t xml:space="preserve"> η χρονική στιγμή για τη δρομολόγηση του πλαισίου πιστοληπτικής ικανότητας</w:t>
      </w:r>
      <w:r>
        <w:rPr>
          <w:rFonts w:ascii="Calibri" w:hAnsi="Calibri"/>
        </w:rPr>
        <w:t>; Ό</w:t>
      </w:r>
      <w:r w:rsidRPr="00051E85">
        <w:rPr>
          <w:rFonts w:ascii="Calibri" w:hAnsi="Calibri"/>
        </w:rPr>
        <w:t>σον αφορά</w:t>
      </w:r>
      <w:r w:rsidR="00F75249">
        <w:rPr>
          <w:rFonts w:ascii="Calibri" w:hAnsi="Calibri"/>
        </w:rPr>
        <w:t>,</w:t>
      </w:r>
      <w:r w:rsidRPr="00051E85">
        <w:rPr>
          <w:rFonts w:ascii="Calibri" w:hAnsi="Calibri"/>
        </w:rPr>
        <w:t xml:space="preserve"> τώρα</w:t>
      </w:r>
      <w:r w:rsidR="00F75249">
        <w:rPr>
          <w:rFonts w:ascii="Calibri" w:hAnsi="Calibri"/>
        </w:rPr>
        <w:t>,</w:t>
      </w:r>
      <w:r w:rsidRPr="00051E85">
        <w:rPr>
          <w:rFonts w:ascii="Calibri" w:hAnsi="Calibri"/>
        </w:rPr>
        <w:t xml:space="preserve"> το ότι οι προβλέψεις του ήταν χαμηλότερες και συντηρητικές</w:t>
      </w:r>
      <w:r w:rsidR="00F75249">
        <w:rPr>
          <w:rFonts w:ascii="Calibri" w:hAnsi="Calibri"/>
        </w:rPr>
        <w:t>, αυτό αφορά</w:t>
      </w:r>
      <w:r w:rsidRPr="00051E85">
        <w:rPr>
          <w:rFonts w:ascii="Calibri" w:hAnsi="Calibri"/>
        </w:rPr>
        <w:t xml:space="preserve"> μόνο τον ρυθμό ανάπτυξης</w:t>
      </w:r>
      <w:r>
        <w:rPr>
          <w:rFonts w:ascii="Calibri" w:hAnsi="Calibri"/>
        </w:rPr>
        <w:t>,</w:t>
      </w:r>
      <w:r w:rsidRPr="00051E85">
        <w:rPr>
          <w:rFonts w:ascii="Calibri" w:hAnsi="Calibri"/>
        </w:rPr>
        <w:t xml:space="preserve"> από τον οποίο</w:t>
      </w:r>
      <w:r w:rsidR="00F75249">
        <w:rPr>
          <w:rFonts w:ascii="Calibri" w:hAnsi="Calibri"/>
        </w:rPr>
        <w:t>,</w:t>
      </w:r>
      <w:r w:rsidRPr="00051E85">
        <w:rPr>
          <w:rFonts w:ascii="Calibri" w:hAnsi="Calibri"/>
        </w:rPr>
        <w:t xml:space="preserve"> βέβαια</w:t>
      </w:r>
      <w:r w:rsidR="00F75249">
        <w:rPr>
          <w:rFonts w:ascii="Calibri" w:hAnsi="Calibri"/>
        </w:rPr>
        <w:t>,</w:t>
      </w:r>
      <w:r>
        <w:rPr>
          <w:rFonts w:ascii="Calibri" w:hAnsi="Calibri"/>
        </w:rPr>
        <w:t xml:space="preserve"> εξαρτώνται τα δημόσια έσοδα, ε</w:t>
      </w:r>
      <w:r w:rsidRPr="00051E85">
        <w:rPr>
          <w:rFonts w:ascii="Calibri" w:hAnsi="Calibri"/>
        </w:rPr>
        <w:t>ιδικά</w:t>
      </w:r>
      <w:r w:rsidR="00F75249">
        <w:rPr>
          <w:rFonts w:ascii="Calibri" w:hAnsi="Calibri"/>
        </w:rPr>
        <w:t>,</w:t>
      </w:r>
      <w:r w:rsidRPr="00051E85">
        <w:rPr>
          <w:rFonts w:ascii="Calibri" w:hAnsi="Calibri"/>
        </w:rPr>
        <w:t xml:space="preserve"> επειδή δεν μειώθηκε αναλογικά</w:t>
      </w:r>
      <w:r>
        <w:rPr>
          <w:rFonts w:ascii="Calibri" w:hAnsi="Calibri"/>
        </w:rPr>
        <w:t xml:space="preserve"> ο</w:t>
      </w:r>
      <w:r w:rsidRPr="00051E85">
        <w:rPr>
          <w:rFonts w:ascii="Calibri" w:hAnsi="Calibri"/>
        </w:rPr>
        <w:t xml:space="preserve"> ΦΠΑ</w:t>
      </w:r>
      <w:r w:rsidR="00F75249">
        <w:rPr>
          <w:rFonts w:ascii="Calibri" w:hAnsi="Calibri"/>
        </w:rPr>
        <w:t>, όπως σε</w:t>
      </w:r>
      <w:r w:rsidRPr="00051E85">
        <w:rPr>
          <w:rFonts w:ascii="Calibri" w:hAnsi="Calibri"/>
        </w:rPr>
        <w:t xml:space="preserve"> άλλες χώρες</w:t>
      </w:r>
      <w:r>
        <w:rPr>
          <w:rFonts w:ascii="Calibri" w:hAnsi="Calibri"/>
        </w:rPr>
        <w:t>,</w:t>
      </w:r>
      <w:r w:rsidRPr="00051E85">
        <w:rPr>
          <w:rFonts w:ascii="Calibri" w:hAnsi="Calibri"/>
        </w:rPr>
        <w:t xml:space="preserve"> κάτι που θεωρούμε καταστροφικό</w:t>
      </w:r>
      <w:r w:rsidR="00F75249">
        <w:rPr>
          <w:rFonts w:ascii="Calibri" w:hAnsi="Calibri"/>
        </w:rPr>
        <w:t>,</w:t>
      </w:r>
      <w:r w:rsidRPr="00051E85">
        <w:rPr>
          <w:rFonts w:ascii="Calibri" w:hAnsi="Calibri"/>
        </w:rPr>
        <w:t xml:space="preserve"> τόσο για τους πολίτες</w:t>
      </w:r>
      <w:r w:rsidR="00F75249">
        <w:rPr>
          <w:rFonts w:ascii="Calibri" w:hAnsi="Calibri"/>
        </w:rPr>
        <w:t>,</w:t>
      </w:r>
      <w:r w:rsidRPr="00051E85">
        <w:rPr>
          <w:rFonts w:ascii="Calibri" w:hAnsi="Calibri"/>
        </w:rPr>
        <w:t xml:space="preserve"> όσο και για την καταπολέμηση του πληθωρισ</w:t>
      </w:r>
      <w:r>
        <w:rPr>
          <w:rFonts w:ascii="Calibri" w:hAnsi="Calibri"/>
        </w:rPr>
        <w:t>μού, ο οποίος</w:t>
      </w:r>
      <w:r w:rsidR="00F75249">
        <w:rPr>
          <w:rFonts w:ascii="Calibri" w:hAnsi="Calibri"/>
        </w:rPr>
        <w:t>,</w:t>
      </w:r>
      <w:r>
        <w:rPr>
          <w:rFonts w:ascii="Calibri" w:hAnsi="Calibri"/>
        </w:rPr>
        <w:t xml:space="preserve"> εάν είχε μειωθεί ο ΦΠΑ</w:t>
      </w:r>
      <w:r w:rsidR="00F75249">
        <w:rPr>
          <w:rFonts w:ascii="Calibri" w:hAnsi="Calibri"/>
        </w:rPr>
        <w:t>,</w:t>
      </w:r>
      <w:r>
        <w:rPr>
          <w:rFonts w:ascii="Calibri" w:hAnsi="Calibri"/>
        </w:rPr>
        <w:t xml:space="preserve"> προφανώς</w:t>
      </w:r>
      <w:r w:rsidR="001C7D2E">
        <w:rPr>
          <w:rFonts w:ascii="Calibri" w:hAnsi="Calibri"/>
        </w:rPr>
        <w:t xml:space="preserve"> </w:t>
      </w:r>
      <w:r w:rsidR="00F75249">
        <w:rPr>
          <w:rFonts w:ascii="Calibri" w:hAnsi="Calibri"/>
        </w:rPr>
        <w:t>δε</w:t>
      </w:r>
      <w:r w:rsidR="001C7D2E">
        <w:rPr>
          <w:rFonts w:ascii="Calibri" w:hAnsi="Calibri"/>
        </w:rPr>
        <w:t>ν</w:t>
      </w:r>
      <w:r>
        <w:rPr>
          <w:rFonts w:ascii="Calibri" w:hAnsi="Calibri"/>
        </w:rPr>
        <w:t xml:space="preserve"> θα ήταν </w:t>
      </w:r>
      <w:r w:rsidRPr="00051E85">
        <w:rPr>
          <w:rFonts w:ascii="Calibri" w:hAnsi="Calibri"/>
        </w:rPr>
        <w:t xml:space="preserve"> σε αυτά τα ύψη</w:t>
      </w:r>
      <w:r>
        <w:rPr>
          <w:rFonts w:ascii="Calibri" w:hAnsi="Calibri"/>
        </w:rPr>
        <w:t>.</w:t>
      </w:r>
      <w:r w:rsidRPr="00051E85">
        <w:rPr>
          <w:rFonts w:ascii="Calibri" w:hAnsi="Calibri"/>
        </w:rPr>
        <w:t xml:space="preserve"> </w:t>
      </w:r>
    </w:p>
    <w:p w:rsidR="00DA129B" w:rsidRDefault="00873BED" w:rsidP="00DA129B">
      <w:pPr>
        <w:spacing w:line="276" w:lineRule="auto"/>
        <w:ind w:firstLine="720"/>
        <w:jc w:val="both"/>
        <w:rPr>
          <w:rFonts w:ascii="Calibri" w:hAnsi="Calibri"/>
        </w:rPr>
      </w:pPr>
      <w:r w:rsidRPr="00051E85">
        <w:rPr>
          <w:rFonts w:ascii="Calibri" w:hAnsi="Calibri"/>
        </w:rPr>
        <w:t>Ο ρυθμός ανάπτυξης</w:t>
      </w:r>
      <w:r w:rsidR="00BC1AC5">
        <w:rPr>
          <w:rFonts w:ascii="Calibri" w:hAnsi="Calibri"/>
        </w:rPr>
        <w:t>,</w:t>
      </w:r>
      <w:r w:rsidRPr="00051E85">
        <w:rPr>
          <w:rFonts w:ascii="Calibri" w:hAnsi="Calibri"/>
        </w:rPr>
        <w:t xml:space="preserve"> </w:t>
      </w:r>
      <w:r w:rsidR="00BC1AC5">
        <w:rPr>
          <w:rFonts w:ascii="Calibri" w:hAnsi="Calibri"/>
        </w:rPr>
        <w:t>όμως,</w:t>
      </w:r>
      <w:r w:rsidRPr="00051E85">
        <w:rPr>
          <w:rFonts w:ascii="Calibri" w:hAnsi="Calibri"/>
        </w:rPr>
        <w:t xml:space="preserve"> αυξήθηκε σ</w:t>
      </w:r>
      <w:r>
        <w:rPr>
          <w:rFonts w:ascii="Calibri" w:hAnsi="Calibri"/>
        </w:rPr>
        <w:t>υγκυριακά από τον πληθωρισμό</w:t>
      </w:r>
      <w:r w:rsidR="00DA129B">
        <w:rPr>
          <w:rFonts w:ascii="Calibri" w:hAnsi="Calibri"/>
        </w:rPr>
        <w:t>,</w:t>
      </w:r>
      <w:r>
        <w:rPr>
          <w:rFonts w:ascii="Calibri" w:hAnsi="Calibri"/>
        </w:rPr>
        <w:t xml:space="preserve"> που</w:t>
      </w:r>
      <w:r w:rsidRPr="00051E85">
        <w:rPr>
          <w:rFonts w:ascii="Calibri" w:hAnsi="Calibri"/>
        </w:rPr>
        <w:t xml:space="preserve"> όλοι γνωρίζουμε πως στηρίζει την ανάπτυξη</w:t>
      </w:r>
      <w:r>
        <w:rPr>
          <w:rFonts w:ascii="Calibri" w:hAnsi="Calibri"/>
        </w:rPr>
        <w:t>.</w:t>
      </w:r>
      <w:r w:rsidRPr="00051E85">
        <w:rPr>
          <w:rFonts w:ascii="Calibri" w:hAnsi="Calibri"/>
        </w:rPr>
        <w:t xml:space="preserve"> Προφανώς</w:t>
      </w:r>
      <w:r w:rsidR="00DA129B">
        <w:rPr>
          <w:rFonts w:ascii="Calibri" w:hAnsi="Calibri"/>
        </w:rPr>
        <w:t>,</w:t>
      </w:r>
      <w:r w:rsidRPr="00051E85">
        <w:rPr>
          <w:rFonts w:ascii="Calibri" w:hAnsi="Calibri"/>
        </w:rPr>
        <w:t xml:space="preserve"> είναι </w:t>
      </w:r>
      <w:r w:rsidR="00DA129B">
        <w:rPr>
          <w:rFonts w:ascii="Calibri" w:hAnsi="Calibri"/>
        </w:rPr>
        <w:t xml:space="preserve">από </w:t>
      </w:r>
      <w:r w:rsidRPr="00051E85">
        <w:rPr>
          <w:rFonts w:ascii="Calibri" w:hAnsi="Calibri"/>
        </w:rPr>
        <w:t>πληθωρισμό το</w:t>
      </w:r>
      <w:r>
        <w:rPr>
          <w:rFonts w:ascii="Calibri" w:hAnsi="Calibri"/>
        </w:rPr>
        <w:t>υ</w:t>
      </w:r>
      <w:r w:rsidRPr="00051E85">
        <w:rPr>
          <w:rFonts w:ascii="Calibri" w:hAnsi="Calibri"/>
        </w:rPr>
        <w:t xml:space="preserve"> ΑΕΠ</w:t>
      </w:r>
      <w:r w:rsidR="00DA129B">
        <w:rPr>
          <w:rFonts w:ascii="Calibri" w:hAnsi="Calibri"/>
        </w:rPr>
        <w:t xml:space="preserve">, δε μιλάμε </w:t>
      </w:r>
      <w:r w:rsidRPr="00051E85">
        <w:rPr>
          <w:rFonts w:ascii="Calibri" w:hAnsi="Calibri"/>
        </w:rPr>
        <w:t>γι’ αυτό το θέμα</w:t>
      </w:r>
      <w:r>
        <w:rPr>
          <w:rFonts w:ascii="Calibri" w:hAnsi="Calibri"/>
        </w:rPr>
        <w:t>. Α</w:t>
      </w:r>
      <w:r w:rsidRPr="00051E85">
        <w:rPr>
          <w:rFonts w:ascii="Calibri" w:hAnsi="Calibri"/>
        </w:rPr>
        <w:t>πό τα τουριστικά έσοδα</w:t>
      </w:r>
      <w:r w:rsidR="00DA129B">
        <w:rPr>
          <w:rFonts w:ascii="Calibri" w:hAnsi="Calibri"/>
        </w:rPr>
        <w:t>,</w:t>
      </w:r>
      <w:r w:rsidRPr="00051E85">
        <w:rPr>
          <w:rFonts w:ascii="Calibri" w:hAnsi="Calibri"/>
        </w:rPr>
        <w:t xml:space="preserve"> πο</w:t>
      </w:r>
      <w:r>
        <w:rPr>
          <w:rFonts w:ascii="Calibri" w:hAnsi="Calibri"/>
        </w:rPr>
        <w:t>υ ήταν ανοδικά σε ολόκληρο τον Ε</w:t>
      </w:r>
      <w:r w:rsidR="00DA129B">
        <w:rPr>
          <w:rFonts w:ascii="Calibri" w:hAnsi="Calibri"/>
        </w:rPr>
        <w:t>υρωπαϊκό Ν</w:t>
      </w:r>
      <w:r w:rsidRPr="00051E85">
        <w:rPr>
          <w:rFonts w:ascii="Calibri" w:hAnsi="Calibri"/>
        </w:rPr>
        <w:t>ότο</w:t>
      </w:r>
      <w:r w:rsidR="00DA129B">
        <w:rPr>
          <w:rFonts w:ascii="Calibri" w:hAnsi="Calibri"/>
        </w:rPr>
        <w:t>,</w:t>
      </w:r>
      <w:r w:rsidRPr="00051E85">
        <w:rPr>
          <w:rFonts w:ascii="Calibri" w:hAnsi="Calibri"/>
        </w:rPr>
        <w:t xml:space="preserve"> λό</w:t>
      </w:r>
      <w:r w:rsidR="00DA129B">
        <w:rPr>
          <w:rFonts w:ascii="Calibri" w:hAnsi="Calibri"/>
        </w:rPr>
        <w:t>γω της πανδημίας στο παρελθόν κ</w:t>
      </w:r>
      <w:r w:rsidRPr="00051E85">
        <w:rPr>
          <w:rFonts w:ascii="Calibri" w:hAnsi="Calibri"/>
        </w:rPr>
        <w:t>ι όχι μόνο στην Ελλάδα</w:t>
      </w:r>
      <w:r w:rsidR="00DA129B">
        <w:rPr>
          <w:rFonts w:ascii="Calibri" w:hAnsi="Calibri"/>
        </w:rPr>
        <w:t>. Α</w:t>
      </w:r>
      <w:r w:rsidRPr="00051E85">
        <w:rPr>
          <w:rFonts w:ascii="Calibri" w:hAnsi="Calibri"/>
        </w:rPr>
        <w:t xml:space="preserve">πό τα χρήματα με τα οποία στηρίχθηκε η οικονομία </w:t>
      </w:r>
      <w:r w:rsidR="00DA129B">
        <w:rPr>
          <w:rFonts w:ascii="Calibri" w:hAnsi="Calibri"/>
        </w:rPr>
        <w:t>μας,</w:t>
      </w:r>
      <w:r w:rsidRPr="00051E85">
        <w:rPr>
          <w:rFonts w:ascii="Calibri" w:hAnsi="Calibri"/>
        </w:rPr>
        <w:t xml:space="preserve"> ύ</w:t>
      </w:r>
      <w:r w:rsidR="00DA129B">
        <w:rPr>
          <w:rFonts w:ascii="Calibri" w:hAnsi="Calibri"/>
        </w:rPr>
        <w:t>ψους 29,5%</w:t>
      </w:r>
      <w:r w:rsidRPr="00051E85">
        <w:rPr>
          <w:rFonts w:ascii="Calibri" w:hAnsi="Calibri"/>
        </w:rPr>
        <w:t xml:space="preserve"> του ΑΕΠ το </w:t>
      </w:r>
      <w:r>
        <w:rPr>
          <w:rFonts w:ascii="Calibri" w:hAnsi="Calibri"/>
        </w:rPr>
        <w:t>2020-</w:t>
      </w:r>
      <w:r w:rsidRPr="00051E85">
        <w:rPr>
          <w:rFonts w:ascii="Calibri" w:hAnsi="Calibri"/>
        </w:rPr>
        <w:t>2021</w:t>
      </w:r>
      <w:r w:rsidR="00DA129B">
        <w:rPr>
          <w:rFonts w:ascii="Calibri" w:hAnsi="Calibri"/>
        </w:rPr>
        <w:t xml:space="preserve"> -τ</w:t>
      </w:r>
      <w:r w:rsidRPr="00051E85">
        <w:rPr>
          <w:rFonts w:ascii="Calibri" w:hAnsi="Calibri"/>
        </w:rPr>
        <w:t>ο τέταρτο μεγαλύτερο πακέτο στον πλανήτη</w:t>
      </w:r>
      <w:r w:rsidR="00DA129B">
        <w:rPr>
          <w:rFonts w:ascii="Calibri" w:hAnsi="Calibri"/>
        </w:rPr>
        <w:t>-, κ</w:t>
      </w:r>
      <w:r w:rsidRPr="00051E85">
        <w:rPr>
          <w:rFonts w:ascii="Calibri" w:hAnsi="Calibri"/>
        </w:rPr>
        <w:t>αθώς</w:t>
      </w:r>
      <w:r w:rsidR="00DA129B">
        <w:rPr>
          <w:rFonts w:ascii="Calibri" w:hAnsi="Calibri"/>
        </w:rPr>
        <w:t>,</w:t>
      </w:r>
      <w:r w:rsidRPr="00051E85">
        <w:rPr>
          <w:rFonts w:ascii="Calibri" w:hAnsi="Calibri"/>
        </w:rPr>
        <w:t xml:space="preserve"> </w:t>
      </w:r>
      <w:r w:rsidR="00DA129B">
        <w:rPr>
          <w:rFonts w:ascii="Calibri" w:hAnsi="Calibri"/>
        </w:rPr>
        <w:t>επίσης,</w:t>
      </w:r>
      <w:r w:rsidRPr="00051E85">
        <w:rPr>
          <w:rFonts w:ascii="Calibri" w:hAnsi="Calibri"/>
        </w:rPr>
        <w:t xml:space="preserve"> από τα φετινά ύψους 3,7</w:t>
      </w:r>
      <w:r>
        <w:rPr>
          <w:rFonts w:ascii="Calibri" w:hAnsi="Calibri"/>
        </w:rPr>
        <w:t xml:space="preserve">% </w:t>
      </w:r>
      <w:r w:rsidRPr="00051E85">
        <w:rPr>
          <w:rFonts w:ascii="Calibri" w:hAnsi="Calibri"/>
        </w:rPr>
        <w:t>του ΑΕΠ</w:t>
      </w:r>
      <w:r>
        <w:rPr>
          <w:rFonts w:ascii="Calibri" w:hAnsi="Calibri"/>
        </w:rPr>
        <w:t xml:space="preserve"> και υψηλότερο στην Ε</w:t>
      </w:r>
      <w:r w:rsidR="00DA129B">
        <w:rPr>
          <w:rFonts w:ascii="Calibri" w:hAnsi="Calibri"/>
        </w:rPr>
        <w:t>υρωπαϊκή Έ</w:t>
      </w:r>
      <w:r w:rsidRPr="00051E85">
        <w:rPr>
          <w:rFonts w:ascii="Calibri" w:hAnsi="Calibri"/>
        </w:rPr>
        <w:t>νωση</w:t>
      </w:r>
      <w:r>
        <w:rPr>
          <w:rFonts w:ascii="Calibri" w:hAnsi="Calibri"/>
        </w:rPr>
        <w:t>,</w:t>
      </w:r>
      <w:r w:rsidRPr="00051E85">
        <w:rPr>
          <w:rFonts w:ascii="Calibri" w:hAnsi="Calibri"/>
        </w:rPr>
        <w:t xml:space="preserve"> ενδεχομέ</w:t>
      </w:r>
      <w:r w:rsidR="00DA129B">
        <w:rPr>
          <w:rFonts w:ascii="Calibri" w:hAnsi="Calibri"/>
        </w:rPr>
        <w:t>νως χωρίς τις ανακοινώσεις της Έ</w:t>
      </w:r>
      <w:r w:rsidRPr="00051E85">
        <w:rPr>
          <w:rFonts w:ascii="Calibri" w:hAnsi="Calibri"/>
        </w:rPr>
        <w:t>κθεσης Θεσσαλονίκης</w:t>
      </w:r>
      <w:r w:rsidR="00DA129B">
        <w:rPr>
          <w:rFonts w:ascii="Calibri" w:hAnsi="Calibri"/>
        </w:rPr>
        <w:t xml:space="preserve"> (ΔΕΘ).</w:t>
      </w:r>
    </w:p>
    <w:p w:rsidR="00873BED" w:rsidRDefault="00DA129B" w:rsidP="00DA129B">
      <w:pPr>
        <w:spacing w:line="276" w:lineRule="auto"/>
        <w:ind w:firstLine="720"/>
        <w:jc w:val="both"/>
        <w:rPr>
          <w:rFonts w:ascii="Calibri" w:hAnsi="Calibri"/>
        </w:rPr>
      </w:pPr>
      <w:r>
        <w:rPr>
          <w:rFonts w:ascii="Calibri" w:hAnsi="Calibri"/>
        </w:rPr>
        <w:t>Ε</w:t>
      </w:r>
      <w:r w:rsidR="00873BED" w:rsidRPr="00051E85">
        <w:rPr>
          <w:rFonts w:ascii="Calibri" w:hAnsi="Calibri"/>
        </w:rPr>
        <w:t xml:space="preserve">κτός του ότι είμαστε η μοναδική χώρα στον πλανήτη με σωρευτική μείωση του ΑΕΠ </w:t>
      </w:r>
      <w:r>
        <w:rPr>
          <w:rFonts w:ascii="Calibri" w:hAnsi="Calibri"/>
        </w:rPr>
        <w:t>της,</w:t>
      </w:r>
      <w:r w:rsidR="00873BED" w:rsidRPr="00051E85">
        <w:rPr>
          <w:rFonts w:ascii="Calibri" w:hAnsi="Calibri"/>
        </w:rPr>
        <w:t xml:space="preserve"> της τάξης του </w:t>
      </w:r>
      <w:r w:rsidR="00873BED">
        <w:rPr>
          <w:rFonts w:ascii="Calibri" w:hAnsi="Calibri"/>
        </w:rPr>
        <w:t>25%</w:t>
      </w:r>
      <w:r>
        <w:rPr>
          <w:rFonts w:ascii="Calibri" w:hAnsi="Calibri"/>
        </w:rPr>
        <w:t>,</w:t>
      </w:r>
      <w:r w:rsidR="00873BED" w:rsidRPr="00051E85">
        <w:rPr>
          <w:rFonts w:ascii="Calibri" w:hAnsi="Calibri"/>
        </w:rPr>
        <w:t xml:space="preserve"> καθώς</w:t>
      </w:r>
      <w:r>
        <w:rPr>
          <w:rFonts w:ascii="Calibri" w:hAnsi="Calibri"/>
        </w:rPr>
        <w:t>,</w:t>
      </w:r>
      <w:r w:rsidR="00873BED" w:rsidRPr="00051E85">
        <w:rPr>
          <w:rFonts w:ascii="Calibri" w:hAnsi="Calibri"/>
        </w:rPr>
        <w:t xml:space="preserve"> </w:t>
      </w:r>
      <w:r>
        <w:rPr>
          <w:rFonts w:ascii="Calibri" w:hAnsi="Calibri"/>
        </w:rPr>
        <w:t>επίσης,</w:t>
      </w:r>
      <w:r w:rsidR="00873BED" w:rsidRPr="00051E85">
        <w:rPr>
          <w:rFonts w:ascii="Calibri" w:hAnsi="Calibri"/>
        </w:rPr>
        <w:t xml:space="preserve"> με πτώση του κατά κε</w:t>
      </w:r>
      <w:r w:rsidR="00873BED">
        <w:rPr>
          <w:rFonts w:ascii="Calibri" w:hAnsi="Calibri"/>
        </w:rPr>
        <w:t xml:space="preserve">φαλήν εισοδήματος </w:t>
      </w:r>
      <w:r>
        <w:rPr>
          <w:rFonts w:ascii="Calibri" w:hAnsi="Calibri"/>
        </w:rPr>
        <w:t>της, κατά 22</w:t>
      </w:r>
      <w:r w:rsidR="00873BED">
        <w:rPr>
          <w:rFonts w:ascii="Calibri" w:hAnsi="Calibri"/>
        </w:rPr>
        <w:t>%</w:t>
      </w:r>
      <w:r>
        <w:rPr>
          <w:rFonts w:ascii="Calibri" w:hAnsi="Calibri"/>
        </w:rPr>
        <w:t xml:space="preserve">, </w:t>
      </w:r>
      <w:r w:rsidR="00873BED" w:rsidRPr="00051E85">
        <w:rPr>
          <w:rFonts w:ascii="Calibri" w:hAnsi="Calibri"/>
        </w:rPr>
        <w:t>μεταξύ των ετών 2008 και 2021</w:t>
      </w:r>
      <w:r>
        <w:rPr>
          <w:rFonts w:ascii="Calibri" w:hAnsi="Calibri"/>
        </w:rPr>
        <w:t>, όπως θα καταθέσουμε στα Π</w:t>
      </w:r>
      <w:r w:rsidR="00873BED" w:rsidRPr="00051E85">
        <w:rPr>
          <w:rFonts w:ascii="Calibri" w:hAnsi="Calibri"/>
        </w:rPr>
        <w:t>ρακτικά</w:t>
      </w:r>
      <w:r w:rsidR="00873BED">
        <w:rPr>
          <w:rFonts w:ascii="Calibri" w:hAnsi="Calibri"/>
        </w:rPr>
        <w:t>.</w:t>
      </w:r>
      <w:r>
        <w:rPr>
          <w:rFonts w:ascii="Calibri" w:hAnsi="Calibri"/>
        </w:rPr>
        <w:t xml:space="preserve"> </w:t>
      </w:r>
      <w:r w:rsidR="00873BED" w:rsidRPr="00051E85">
        <w:rPr>
          <w:rFonts w:ascii="Calibri" w:hAnsi="Calibri"/>
        </w:rPr>
        <w:t>Ανάπτυξη</w:t>
      </w:r>
      <w:r w:rsidR="00FC3074">
        <w:rPr>
          <w:rFonts w:ascii="Calibri" w:hAnsi="Calibri"/>
        </w:rPr>
        <w:t>,</w:t>
      </w:r>
      <w:r w:rsidR="00873BED" w:rsidRPr="00051E85">
        <w:rPr>
          <w:rFonts w:ascii="Calibri" w:hAnsi="Calibri"/>
        </w:rPr>
        <w:t xml:space="preserve"> πάντως</w:t>
      </w:r>
      <w:r w:rsidR="00FC3074">
        <w:rPr>
          <w:rFonts w:ascii="Calibri" w:hAnsi="Calibri"/>
        </w:rPr>
        <w:t>,</w:t>
      </w:r>
      <w:r w:rsidR="00873BED" w:rsidRPr="00051E85">
        <w:rPr>
          <w:rFonts w:ascii="Calibri" w:hAnsi="Calibri"/>
        </w:rPr>
        <w:t xml:space="preserve"> που στηρίζεται στην κατανάλωση με δανεικά με δίδυμα ελλείμματα</w:t>
      </w:r>
      <w:r w:rsidR="00F5355A">
        <w:rPr>
          <w:rFonts w:ascii="Calibri" w:hAnsi="Calibri"/>
        </w:rPr>
        <w:t>,</w:t>
      </w:r>
      <w:r w:rsidR="00873BED" w:rsidRPr="00051E85">
        <w:rPr>
          <w:rFonts w:ascii="Calibri" w:hAnsi="Calibri"/>
        </w:rPr>
        <w:t xml:space="preserve"> είχαμε</w:t>
      </w:r>
      <w:r w:rsidR="00F5355A">
        <w:rPr>
          <w:rFonts w:ascii="Calibri" w:hAnsi="Calibri"/>
        </w:rPr>
        <w:t>,</w:t>
      </w:r>
      <w:r w:rsidR="00873BED" w:rsidRPr="00051E85">
        <w:rPr>
          <w:rFonts w:ascii="Calibri" w:hAnsi="Calibri"/>
        </w:rPr>
        <w:t xml:space="preserve"> </w:t>
      </w:r>
      <w:r w:rsidR="00F5355A">
        <w:rPr>
          <w:rFonts w:ascii="Calibri" w:hAnsi="Calibri"/>
        </w:rPr>
        <w:t xml:space="preserve">επίσης, </w:t>
      </w:r>
      <w:r w:rsidR="00873BED" w:rsidRPr="00051E85">
        <w:rPr>
          <w:rFonts w:ascii="Calibri" w:hAnsi="Calibri"/>
        </w:rPr>
        <w:lastRenderedPageBreak/>
        <w:t>τη δεκαετία πριν το 2009</w:t>
      </w:r>
      <w:r w:rsidR="00873BED">
        <w:rPr>
          <w:rFonts w:ascii="Calibri" w:hAnsi="Calibri"/>
        </w:rPr>
        <w:t>,</w:t>
      </w:r>
      <w:r w:rsidR="00873BED" w:rsidRPr="00051E85">
        <w:rPr>
          <w:rFonts w:ascii="Calibri" w:hAnsi="Calibri"/>
        </w:rPr>
        <w:t xml:space="preserve"> όπου</w:t>
      </w:r>
      <w:r w:rsidR="00F5355A">
        <w:rPr>
          <w:rFonts w:ascii="Calibri" w:hAnsi="Calibri"/>
        </w:rPr>
        <w:t xml:space="preserve"> κι </w:t>
      </w:r>
      <w:r w:rsidR="00873BED">
        <w:rPr>
          <w:rFonts w:ascii="Calibri" w:hAnsi="Calibri"/>
        </w:rPr>
        <w:t>ο τότε Υ</w:t>
      </w:r>
      <w:r w:rsidR="00873BED" w:rsidRPr="00051E85">
        <w:rPr>
          <w:rFonts w:ascii="Calibri" w:hAnsi="Calibri"/>
        </w:rPr>
        <w:t>πουργός ισχυριζόταν πως η Ελλάδα ήταν οχυρωμένη οικονομικά</w:t>
      </w:r>
      <w:r w:rsidR="007C38BC">
        <w:rPr>
          <w:rFonts w:ascii="Calibri" w:hAnsi="Calibri"/>
        </w:rPr>
        <w:t>,</w:t>
      </w:r>
      <w:r w:rsidR="00873BED" w:rsidRPr="00051E85">
        <w:rPr>
          <w:rFonts w:ascii="Calibri" w:hAnsi="Calibri"/>
        </w:rPr>
        <w:t xml:space="preserve"> με τα γνωστά αποτελέσματα αργότερα</w:t>
      </w:r>
      <w:r w:rsidR="00873BED">
        <w:rPr>
          <w:rFonts w:ascii="Calibri" w:hAnsi="Calibri"/>
        </w:rPr>
        <w:t xml:space="preserve">. </w:t>
      </w:r>
    </w:p>
    <w:p w:rsidR="00873BED" w:rsidRDefault="00873BED" w:rsidP="000C7F35">
      <w:pPr>
        <w:spacing w:line="276" w:lineRule="auto"/>
        <w:ind w:firstLine="720"/>
        <w:jc w:val="both"/>
        <w:rPr>
          <w:rFonts w:ascii="Calibri" w:hAnsi="Calibri"/>
        </w:rPr>
      </w:pPr>
      <w:r>
        <w:rPr>
          <w:rFonts w:ascii="Calibri" w:hAnsi="Calibri"/>
        </w:rPr>
        <w:t>Ε</w:t>
      </w:r>
      <w:r w:rsidRPr="00051E85">
        <w:rPr>
          <w:rFonts w:ascii="Calibri" w:hAnsi="Calibri"/>
        </w:rPr>
        <w:t>νώ σήμε</w:t>
      </w:r>
      <w:r w:rsidR="00BD6356">
        <w:rPr>
          <w:rFonts w:ascii="Calibri" w:hAnsi="Calibri"/>
        </w:rPr>
        <w:t>ρα η οικονομία μας είναι σε τρι</w:t>
      </w:r>
      <w:r w:rsidRPr="00051E85">
        <w:rPr>
          <w:rFonts w:ascii="Calibri" w:hAnsi="Calibri"/>
        </w:rPr>
        <w:t>ς χειρό</w:t>
      </w:r>
      <w:r>
        <w:rPr>
          <w:rFonts w:ascii="Calibri" w:hAnsi="Calibri"/>
        </w:rPr>
        <w:t>τερη θέση</w:t>
      </w:r>
      <w:r w:rsidR="00BD6356">
        <w:rPr>
          <w:rFonts w:ascii="Calibri" w:hAnsi="Calibri"/>
        </w:rPr>
        <w:t>,</w:t>
      </w:r>
      <w:r>
        <w:rPr>
          <w:rFonts w:ascii="Calibri" w:hAnsi="Calibri"/>
        </w:rPr>
        <w:t xml:space="preserve"> συγκριτικά με τότε, μ</w:t>
      </w:r>
      <w:r w:rsidRPr="00051E85">
        <w:rPr>
          <w:rFonts w:ascii="Calibri" w:hAnsi="Calibri"/>
        </w:rPr>
        <w:t>ε τρίδυμα χρέη κλπ.</w:t>
      </w:r>
      <w:r>
        <w:rPr>
          <w:rFonts w:ascii="Calibri" w:hAnsi="Calibri"/>
        </w:rPr>
        <w:t xml:space="preserve"> Ό</w:t>
      </w:r>
      <w:r w:rsidRPr="00051E85">
        <w:rPr>
          <w:rFonts w:ascii="Calibri" w:hAnsi="Calibri"/>
        </w:rPr>
        <w:t>λες οι άλλες προβλέψεις</w:t>
      </w:r>
      <w:r w:rsidR="00BD6356">
        <w:rPr>
          <w:rFonts w:ascii="Calibri" w:hAnsi="Calibri"/>
        </w:rPr>
        <w:t>,</w:t>
      </w:r>
      <w:r w:rsidRPr="00051E85">
        <w:rPr>
          <w:rFonts w:ascii="Calibri" w:hAnsi="Calibri"/>
        </w:rPr>
        <w:t xml:space="preserve"> </w:t>
      </w:r>
      <w:r w:rsidR="00BD6356">
        <w:rPr>
          <w:rFonts w:ascii="Calibri" w:hAnsi="Calibri"/>
        </w:rPr>
        <w:t>όπως,</w:t>
      </w:r>
      <w:r w:rsidRPr="00051E85">
        <w:rPr>
          <w:rFonts w:ascii="Calibri" w:hAnsi="Calibri"/>
        </w:rPr>
        <w:t xml:space="preserve"> για παράδειγμα</w:t>
      </w:r>
      <w:r w:rsidR="00BD6356">
        <w:rPr>
          <w:rFonts w:ascii="Calibri" w:hAnsi="Calibri"/>
        </w:rPr>
        <w:t>,</w:t>
      </w:r>
      <w:r w:rsidRPr="00051E85">
        <w:rPr>
          <w:rFonts w:ascii="Calibri" w:hAnsi="Calibri"/>
        </w:rPr>
        <w:t xml:space="preserve"> σε σχέση με τον πληθωρισμό</w:t>
      </w:r>
      <w:r>
        <w:rPr>
          <w:rFonts w:ascii="Calibri" w:hAnsi="Calibri"/>
        </w:rPr>
        <w:t>,</w:t>
      </w:r>
      <w:r w:rsidRPr="00051E85">
        <w:rPr>
          <w:rFonts w:ascii="Calibri" w:hAnsi="Calibri"/>
        </w:rPr>
        <w:t xml:space="preserve"> δεν επιβεβαιώθηκαν</w:t>
      </w:r>
      <w:r w:rsidR="00BD6356">
        <w:rPr>
          <w:rFonts w:ascii="Calibri" w:hAnsi="Calibri"/>
        </w:rPr>
        <w:t>, αφού στον Π</w:t>
      </w:r>
      <w:r w:rsidRPr="00051E85">
        <w:rPr>
          <w:rFonts w:ascii="Calibri" w:hAnsi="Calibri"/>
        </w:rPr>
        <w:t>ροϋπολογισμό</w:t>
      </w:r>
      <w:r w:rsidR="00BD6356">
        <w:rPr>
          <w:rFonts w:ascii="Calibri" w:hAnsi="Calibri"/>
        </w:rPr>
        <w:t>,</w:t>
      </w:r>
      <w:r w:rsidRPr="00051E85">
        <w:rPr>
          <w:rFonts w:ascii="Calibri" w:hAnsi="Calibri"/>
        </w:rPr>
        <w:t xml:space="preserve"> που ψηφίστηκε το</w:t>
      </w:r>
      <w:r>
        <w:rPr>
          <w:rFonts w:ascii="Calibri" w:hAnsi="Calibri"/>
        </w:rPr>
        <w:t xml:space="preserve"> Δεκέμβρη του 2021, έγραφε 0,6 %</w:t>
      </w:r>
      <w:r w:rsidRPr="00051E85">
        <w:rPr>
          <w:rFonts w:ascii="Calibri" w:hAnsi="Calibri"/>
        </w:rPr>
        <w:t xml:space="preserve"> και</w:t>
      </w:r>
      <w:r w:rsidR="00BD6356">
        <w:rPr>
          <w:rFonts w:ascii="Calibri" w:hAnsi="Calibri"/>
        </w:rPr>
        <w:t>,</w:t>
      </w:r>
      <w:r w:rsidRPr="00051E85">
        <w:rPr>
          <w:rFonts w:ascii="Calibri" w:hAnsi="Calibri"/>
        </w:rPr>
        <w:t xml:space="preserve"> τελικά</w:t>
      </w:r>
      <w:r w:rsidR="00BD6356">
        <w:rPr>
          <w:rFonts w:ascii="Calibri" w:hAnsi="Calibri"/>
        </w:rPr>
        <w:t>,</w:t>
      </w:r>
      <w:r w:rsidRPr="00051E85">
        <w:rPr>
          <w:rFonts w:ascii="Calibri" w:hAnsi="Calibri"/>
        </w:rPr>
        <w:t xml:space="preserve"> διαμορφώθηκε σ</w:t>
      </w:r>
      <w:r w:rsidR="00BD6356">
        <w:rPr>
          <w:rFonts w:ascii="Calibri" w:hAnsi="Calibri"/>
        </w:rPr>
        <w:t>το 1,2</w:t>
      </w:r>
      <w:r>
        <w:rPr>
          <w:rFonts w:ascii="Calibri" w:hAnsi="Calibri"/>
        </w:rPr>
        <w:t>%</w:t>
      </w:r>
      <w:r w:rsidR="00BD6356">
        <w:rPr>
          <w:rFonts w:ascii="Calibri" w:hAnsi="Calibri"/>
        </w:rPr>
        <w:t>,</w:t>
      </w:r>
      <w:r w:rsidRPr="00051E85">
        <w:rPr>
          <w:rFonts w:ascii="Calibri" w:hAnsi="Calibri"/>
        </w:rPr>
        <w:t xml:space="preserve"> διπλάσιο δηλαδή</w:t>
      </w:r>
      <w:r w:rsidR="00BD6356">
        <w:rPr>
          <w:rFonts w:ascii="Calibri" w:hAnsi="Calibri"/>
        </w:rPr>
        <w:t>,</w:t>
      </w:r>
      <w:r w:rsidRPr="00051E85">
        <w:rPr>
          <w:rFonts w:ascii="Calibri" w:hAnsi="Calibri"/>
        </w:rPr>
        <w:t xml:space="preserve"> ενώ γ</w:t>
      </w:r>
      <w:r>
        <w:rPr>
          <w:rFonts w:ascii="Calibri" w:hAnsi="Calibri"/>
        </w:rPr>
        <w:t>ια το 2</w:t>
      </w:r>
      <w:r w:rsidR="00BD6356">
        <w:rPr>
          <w:rFonts w:ascii="Calibri" w:hAnsi="Calibri"/>
        </w:rPr>
        <w:t>022 αναφερόταν στο 0,8</w:t>
      </w:r>
      <w:r>
        <w:rPr>
          <w:rFonts w:ascii="Calibri" w:hAnsi="Calibri"/>
        </w:rPr>
        <w:t>%</w:t>
      </w:r>
      <w:r w:rsidRPr="00051E85">
        <w:rPr>
          <w:rFonts w:ascii="Calibri" w:hAnsi="Calibri"/>
        </w:rPr>
        <w:t xml:space="preserve"> και</w:t>
      </w:r>
      <w:r w:rsidR="00BD6356">
        <w:rPr>
          <w:rFonts w:ascii="Calibri" w:hAnsi="Calibri"/>
        </w:rPr>
        <w:t>,</w:t>
      </w:r>
      <w:r w:rsidRPr="00051E85">
        <w:rPr>
          <w:rFonts w:ascii="Calibri" w:hAnsi="Calibri"/>
        </w:rPr>
        <w:t xml:space="preserve"> τελικά</w:t>
      </w:r>
      <w:r w:rsidR="00BD6356">
        <w:rPr>
          <w:rFonts w:ascii="Calibri" w:hAnsi="Calibri"/>
        </w:rPr>
        <w:t>,</w:t>
      </w:r>
      <w:r w:rsidRPr="00051E85">
        <w:rPr>
          <w:rFonts w:ascii="Calibri" w:hAnsi="Calibri"/>
        </w:rPr>
        <w:t xml:space="preserve"> θα υπερβεί το </w:t>
      </w:r>
      <w:r>
        <w:rPr>
          <w:rFonts w:ascii="Calibri" w:hAnsi="Calibri"/>
        </w:rPr>
        <w:t>8%</w:t>
      </w:r>
      <w:r w:rsidRPr="00051E85">
        <w:rPr>
          <w:rFonts w:ascii="Calibri" w:hAnsi="Calibri"/>
        </w:rPr>
        <w:t xml:space="preserve"> κατά μέσον όρο</w:t>
      </w:r>
      <w:r w:rsidR="00BD6356">
        <w:rPr>
          <w:rFonts w:ascii="Calibri" w:hAnsi="Calibri"/>
        </w:rPr>
        <w:t>,</w:t>
      </w:r>
      <w:r w:rsidRPr="00051E85">
        <w:rPr>
          <w:rFonts w:ascii="Calibri" w:hAnsi="Calibri"/>
        </w:rPr>
        <w:t xml:space="preserve"> οπότε το δεκαπλάσιο</w:t>
      </w:r>
      <w:r>
        <w:rPr>
          <w:rFonts w:ascii="Calibri" w:hAnsi="Calibri"/>
        </w:rPr>
        <w:t>.</w:t>
      </w:r>
      <w:r w:rsidRPr="00051E85">
        <w:rPr>
          <w:rFonts w:ascii="Calibri" w:hAnsi="Calibri"/>
        </w:rPr>
        <w:t xml:space="preserve"> </w:t>
      </w:r>
    </w:p>
    <w:p w:rsidR="00873BED" w:rsidRDefault="00873BED" w:rsidP="000C7F35">
      <w:pPr>
        <w:spacing w:line="276" w:lineRule="auto"/>
        <w:ind w:firstLine="720"/>
        <w:jc w:val="both"/>
        <w:rPr>
          <w:rFonts w:ascii="Calibri" w:hAnsi="Calibri"/>
        </w:rPr>
      </w:pPr>
      <w:r w:rsidRPr="00051E85">
        <w:rPr>
          <w:rFonts w:ascii="Calibri" w:hAnsi="Calibri"/>
        </w:rPr>
        <w:t xml:space="preserve">Το νούμερο </w:t>
      </w:r>
      <w:r w:rsidR="00BD6356">
        <w:rPr>
          <w:rFonts w:ascii="Calibri" w:hAnsi="Calibri"/>
        </w:rPr>
        <w:t xml:space="preserve">ένα, πάντως, </w:t>
      </w:r>
      <w:r w:rsidRPr="00051E85">
        <w:rPr>
          <w:rFonts w:ascii="Calibri" w:hAnsi="Calibri"/>
        </w:rPr>
        <w:t>πρόβλημα της οικονομίας μας είναι το εμπορικό έλλειμμα</w:t>
      </w:r>
      <w:r w:rsidR="00BD6356">
        <w:rPr>
          <w:rFonts w:ascii="Calibri" w:hAnsi="Calibri"/>
        </w:rPr>
        <w:t>,</w:t>
      </w:r>
      <w:r w:rsidRPr="00051E85">
        <w:rPr>
          <w:rFonts w:ascii="Calibri" w:hAnsi="Calibri"/>
        </w:rPr>
        <w:t xml:space="preserve"> που μεταξύ άλλων μειώνει το ΑΕΠ</w:t>
      </w:r>
      <w:r>
        <w:rPr>
          <w:rFonts w:ascii="Calibri" w:hAnsi="Calibri"/>
        </w:rPr>
        <w:t>,</w:t>
      </w:r>
      <w:r w:rsidR="00BA5CF7">
        <w:rPr>
          <w:rFonts w:ascii="Calibri" w:hAnsi="Calibri"/>
        </w:rPr>
        <w:t xml:space="preserve"> αφού είναι ο </w:t>
      </w:r>
      <w:r w:rsidRPr="00051E85">
        <w:rPr>
          <w:rFonts w:ascii="Calibri" w:hAnsi="Calibri"/>
        </w:rPr>
        <w:t>τέταρτος συντελεστής του</w:t>
      </w:r>
      <w:r>
        <w:rPr>
          <w:rFonts w:ascii="Calibri" w:hAnsi="Calibri"/>
        </w:rPr>
        <w:t>,</w:t>
      </w:r>
      <w:r w:rsidRPr="00051E85">
        <w:rPr>
          <w:rFonts w:ascii="Calibri" w:hAnsi="Calibri"/>
        </w:rPr>
        <w:t xml:space="preserve"> το οποίο εκτοξεύθηκε στα 20,6 δισεκατομμύ</w:t>
      </w:r>
      <w:r>
        <w:rPr>
          <w:rFonts w:ascii="Calibri" w:hAnsi="Calibri"/>
        </w:rPr>
        <w:t>ρια το επτάμηνο από 12,5 δισ. τ</w:t>
      </w:r>
      <w:r w:rsidRPr="00051E85">
        <w:rPr>
          <w:rFonts w:ascii="Calibri" w:hAnsi="Calibri"/>
        </w:rPr>
        <w:t>ο 2021 και έχοντας τα τουριστικά μας έσοδα ολόκληρης της χρονιάς</w:t>
      </w:r>
      <w:r>
        <w:rPr>
          <w:rFonts w:ascii="Calibri" w:hAnsi="Calibri"/>
        </w:rPr>
        <w:t>,</w:t>
      </w:r>
      <w:r w:rsidRPr="00051E85">
        <w:rPr>
          <w:rFonts w:ascii="Calibri" w:hAnsi="Calibri"/>
        </w:rPr>
        <w:t xml:space="preserve"> οπότε επηρεάζοντας αντίστοιχα το ισοζύγιο τρεχουσών συναλλαγών </w:t>
      </w:r>
      <w:r>
        <w:rPr>
          <w:rFonts w:ascii="Calibri" w:hAnsi="Calibri"/>
        </w:rPr>
        <w:t xml:space="preserve">μας. </w:t>
      </w:r>
    </w:p>
    <w:p w:rsidR="00873BED" w:rsidRDefault="00873BED" w:rsidP="000C7F35">
      <w:pPr>
        <w:spacing w:line="276" w:lineRule="auto"/>
        <w:ind w:firstLine="720"/>
        <w:jc w:val="both"/>
        <w:rPr>
          <w:rFonts w:ascii="Calibri" w:hAnsi="Calibri"/>
        </w:rPr>
      </w:pPr>
      <w:r>
        <w:rPr>
          <w:rFonts w:ascii="Calibri" w:hAnsi="Calibri"/>
        </w:rPr>
        <w:t>Ε</w:t>
      </w:r>
      <w:r w:rsidRPr="00051E85">
        <w:rPr>
          <w:rFonts w:ascii="Calibri" w:hAnsi="Calibri"/>
        </w:rPr>
        <w:t>λπίζουμε ν</w:t>
      </w:r>
      <w:r>
        <w:rPr>
          <w:rFonts w:ascii="Calibri" w:hAnsi="Calibri"/>
        </w:rPr>
        <w:t>α μην ισχυριστεί η Κ</w:t>
      </w:r>
      <w:r w:rsidRPr="00051E85">
        <w:rPr>
          <w:rFonts w:ascii="Calibri" w:hAnsi="Calibri"/>
        </w:rPr>
        <w:t>υβέρνηση πως οφείλεται στις αυξημένες εισαγωγές ορυκτών καυσίμων λόγω της ανόδου των τιμών και του πολέμου της Ρωσίας</w:t>
      </w:r>
      <w:r>
        <w:rPr>
          <w:rFonts w:ascii="Calibri" w:hAnsi="Calibri"/>
        </w:rPr>
        <w:t>,</w:t>
      </w:r>
      <w:r w:rsidRPr="00051E85">
        <w:rPr>
          <w:rFonts w:ascii="Calibri" w:hAnsi="Calibri"/>
        </w:rPr>
        <w:t xml:space="preserve"> αφού μια σχετικά ανάλογη αύξηση παρουσίασαν και οι εξαγωγές των ορυκτών καυσίμων</w:t>
      </w:r>
      <w:r>
        <w:rPr>
          <w:rFonts w:ascii="Calibri" w:hAnsi="Calibri"/>
        </w:rPr>
        <w:t>.</w:t>
      </w:r>
      <w:r w:rsidR="00BA5CF7">
        <w:rPr>
          <w:rFonts w:ascii="Calibri" w:hAnsi="Calibri"/>
        </w:rPr>
        <w:t xml:space="preserve"> Ειδικότερα, </w:t>
      </w:r>
      <w:r w:rsidRPr="00051E85">
        <w:rPr>
          <w:rFonts w:ascii="Calibri" w:hAnsi="Calibri"/>
        </w:rPr>
        <w:t>οι εισαγωγές τους στο επτάμηνο ήταν στα 16</w:t>
      </w:r>
      <w:r w:rsidR="00F91ADA">
        <w:rPr>
          <w:rFonts w:ascii="Calibri" w:hAnsi="Calibri"/>
        </w:rPr>
        <w:t>,87 δις, ε</w:t>
      </w:r>
      <w:r w:rsidRPr="00051E85">
        <w:rPr>
          <w:rFonts w:ascii="Calibri" w:hAnsi="Calibri"/>
        </w:rPr>
        <w:t>νώ οι εξαγωγές μόνο των πετρ</w:t>
      </w:r>
      <w:r>
        <w:rPr>
          <w:rFonts w:ascii="Calibri" w:hAnsi="Calibri"/>
        </w:rPr>
        <w:t>ε</w:t>
      </w:r>
      <w:r w:rsidR="00F91ADA">
        <w:rPr>
          <w:rFonts w:ascii="Calibri" w:hAnsi="Calibri"/>
        </w:rPr>
        <w:t>λαιοειδών στα 11 δις. ή διπλάσιες</w:t>
      </w:r>
      <w:r>
        <w:rPr>
          <w:rFonts w:ascii="Calibri" w:hAnsi="Calibri"/>
        </w:rPr>
        <w:t xml:space="preserve"> α</w:t>
      </w:r>
      <w:r w:rsidRPr="00051E85">
        <w:rPr>
          <w:rFonts w:ascii="Calibri" w:hAnsi="Calibri"/>
        </w:rPr>
        <w:t>πό το 2021</w:t>
      </w:r>
      <w:r>
        <w:rPr>
          <w:rFonts w:ascii="Calibri" w:hAnsi="Calibri"/>
        </w:rPr>
        <w:t>.</w:t>
      </w:r>
      <w:r w:rsidRPr="00051E85">
        <w:rPr>
          <w:rFonts w:ascii="Calibri" w:hAnsi="Calibri"/>
        </w:rPr>
        <w:t xml:space="preserve"> </w:t>
      </w:r>
      <w:r>
        <w:rPr>
          <w:rFonts w:ascii="Calibri" w:hAnsi="Calibri"/>
        </w:rPr>
        <w:t>Σε αυτές</w:t>
      </w:r>
      <w:r w:rsidR="00F91ADA">
        <w:rPr>
          <w:rFonts w:ascii="Calibri" w:hAnsi="Calibri"/>
        </w:rPr>
        <w:t>,</w:t>
      </w:r>
      <w:r>
        <w:rPr>
          <w:rFonts w:ascii="Calibri" w:hAnsi="Calibri"/>
        </w:rPr>
        <w:t xml:space="preserve"> άλλωστε</w:t>
      </w:r>
      <w:r w:rsidR="00F91ADA">
        <w:rPr>
          <w:rFonts w:ascii="Calibri" w:hAnsi="Calibri"/>
        </w:rPr>
        <w:t>,</w:t>
      </w:r>
      <w:r>
        <w:rPr>
          <w:rFonts w:ascii="Calibri" w:hAnsi="Calibri"/>
        </w:rPr>
        <w:t xml:space="preserve"> οφείλεται </w:t>
      </w:r>
      <w:r w:rsidRPr="00051E85">
        <w:rPr>
          <w:rFonts w:ascii="Calibri" w:hAnsi="Calibri"/>
        </w:rPr>
        <w:t xml:space="preserve">ένα μέρος της ανόδου των εξαγωγών </w:t>
      </w:r>
      <w:r>
        <w:rPr>
          <w:rFonts w:ascii="Calibri" w:hAnsi="Calibri"/>
        </w:rPr>
        <w:t>μας.</w:t>
      </w:r>
      <w:r w:rsidRPr="00051E85">
        <w:rPr>
          <w:rFonts w:ascii="Calibri" w:hAnsi="Calibri"/>
        </w:rPr>
        <w:t xml:space="preserve"> </w:t>
      </w:r>
    </w:p>
    <w:p w:rsidR="00873BED" w:rsidRPr="0074490A" w:rsidRDefault="00873BED" w:rsidP="000C7F35">
      <w:pPr>
        <w:spacing w:line="276" w:lineRule="auto"/>
        <w:ind w:firstLine="720"/>
        <w:jc w:val="both"/>
        <w:rPr>
          <w:rFonts w:ascii="Calibri" w:hAnsi="Calibri"/>
        </w:rPr>
      </w:pPr>
      <w:r>
        <w:rPr>
          <w:rFonts w:ascii="Calibri" w:hAnsi="Calibri"/>
        </w:rPr>
        <w:t>Σ</w:t>
      </w:r>
      <w:r w:rsidRPr="00051E85">
        <w:rPr>
          <w:rFonts w:ascii="Calibri" w:hAnsi="Calibri"/>
        </w:rPr>
        <w:t>ε σχέση</w:t>
      </w:r>
      <w:r w:rsidR="00F91ADA">
        <w:rPr>
          <w:rFonts w:ascii="Calibri" w:hAnsi="Calibri"/>
        </w:rPr>
        <w:t>,</w:t>
      </w:r>
      <w:r w:rsidRPr="00051E85">
        <w:rPr>
          <w:rFonts w:ascii="Calibri" w:hAnsi="Calibri"/>
        </w:rPr>
        <w:t xml:space="preserve"> </w:t>
      </w:r>
      <w:r w:rsidR="00F91ADA">
        <w:rPr>
          <w:rFonts w:ascii="Calibri" w:hAnsi="Calibri"/>
        </w:rPr>
        <w:t xml:space="preserve">δε, </w:t>
      </w:r>
      <w:r w:rsidRPr="00051E85">
        <w:rPr>
          <w:rFonts w:ascii="Calibri" w:hAnsi="Calibri"/>
        </w:rPr>
        <w:t>με την άνοδο των καταθέσεων</w:t>
      </w:r>
      <w:r w:rsidR="00F91ADA">
        <w:rPr>
          <w:rFonts w:ascii="Calibri" w:hAnsi="Calibri"/>
        </w:rPr>
        <w:t>,</w:t>
      </w:r>
      <w:r w:rsidRPr="00051E85">
        <w:rPr>
          <w:rFonts w:ascii="Calibri" w:hAnsi="Calibri"/>
        </w:rPr>
        <w:t xml:space="preserve"> είναι μάλλον αρνητικό</w:t>
      </w:r>
      <w:r w:rsidR="00F91ADA">
        <w:rPr>
          <w:rFonts w:ascii="Calibri" w:hAnsi="Calibri"/>
        </w:rPr>
        <w:t>,</w:t>
      </w:r>
      <w:r w:rsidRPr="00051E85">
        <w:rPr>
          <w:rFonts w:ascii="Calibri" w:hAnsi="Calibri"/>
        </w:rPr>
        <w:t xml:space="preserve"> παρά </w:t>
      </w:r>
      <w:r w:rsidR="00F91ADA">
        <w:rPr>
          <w:rFonts w:ascii="Calibri" w:hAnsi="Calibri"/>
        </w:rPr>
        <w:t xml:space="preserve">θετικό, </w:t>
      </w:r>
      <w:r>
        <w:rPr>
          <w:rFonts w:ascii="Calibri" w:hAnsi="Calibri"/>
        </w:rPr>
        <w:t>όπως σίγουρα γνωρίζει ο Υ</w:t>
      </w:r>
      <w:r w:rsidRPr="00051E85">
        <w:rPr>
          <w:rFonts w:ascii="Calibri" w:hAnsi="Calibri"/>
        </w:rPr>
        <w:t>πουργός</w:t>
      </w:r>
      <w:r>
        <w:rPr>
          <w:rFonts w:ascii="Calibri" w:hAnsi="Calibri"/>
        </w:rPr>
        <w:t>.</w:t>
      </w:r>
      <w:r w:rsidRPr="00051E85">
        <w:rPr>
          <w:rFonts w:ascii="Calibri" w:hAnsi="Calibri"/>
        </w:rPr>
        <w:t xml:space="preserve"> Δεν είναι</w:t>
      </w:r>
      <w:r w:rsidR="001D09E4">
        <w:rPr>
          <w:rFonts w:ascii="Calibri" w:hAnsi="Calibri"/>
        </w:rPr>
        <w:t>,</w:t>
      </w:r>
      <w:r w:rsidRPr="00051E85">
        <w:rPr>
          <w:rFonts w:ascii="Calibri" w:hAnsi="Calibri"/>
        </w:rPr>
        <w:t xml:space="preserve"> </w:t>
      </w:r>
      <w:r w:rsidR="001D09E4">
        <w:rPr>
          <w:rFonts w:ascii="Calibri" w:hAnsi="Calibri"/>
        </w:rPr>
        <w:t>όμως,</w:t>
      </w:r>
      <w:r w:rsidRPr="00051E85">
        <w:rPr>
          <w:rFonts w:ascii="Calibri" w:hAnsi="Calibri"/>
        </w:rPr>
        <w:t xml:space="preserve"> του παρόντος η ερμηνεία του</w:t>
      </w:r>
      <w:r>
        <w:rPr>
          <w:rFonts w:ascii="Calibri" w:hAnsi="Calibri"/>
        </w:rPr>
        <w:t>.</w:t>
      </w:r>
      <w:r w:rsidRPr="00051E85">
        <w:rPr>
          <w:rFonts w:ascii="Calibri" w:hAnsi="Calibri"/>
        </w:rPr>
        <w:t xml:space="preserve"> Εννοώ ότι δεν γίνονται επενδύσεις</w:t>
      </w:r>
      <w:r w:rsidR="001D09E4">
        <w:rPr>
          <w:rFonts w:ascii="Calibri" w:hAnsi="Calibri"/>
        </w:rPr>
        <w:t>,</w:t>
      </w:r>
      <w:r w:rsidRPr="00051E85">
        <w:rPr>
          <w:rFonts w:ascii="Calibri" w:hAnsi="Calibri"/>
        </w:rPr>
        <w:t xml:space="preserve"> ότι δόθηκαν σε ανθρώπους που δεν τις χ</w:t>
      </w:r>
      <w:r>
        <w:rPr>
          <w:rFonts w:ascii="Calibri" w:hAnsi="Calibri"/>
        </w:rPr>
        <w:t>ρη</w:t>
      </w:r>
      <w:r w:rsidR="001D09E4">
        <w:rPr>
          <w:rFonts w:ascii="Calibri" w:hAnsi="Calibri"/>
        </w:rPr>
        <w:t>σιμοποίησαν όπως θα έπρεπε κλπ..</w:t>
      </w:r>
    </w:p>
    <w:p w:rsidR="00AF4C18" w:rsidRDefault="00873BED" w:rsidP="00FC3074">
      <w:pPr>
        <w:spacing w:line="276" w:lineRule="auto"/>
        <w:ind w:firstLine="720"/>
        <w:jc w:val="both"/>
        <w:rPr>
          <w:rFonts w:ascii="Calibri" w:hAnsi="Calibri"/>
        </w:rPr>
      </w:pPr>
      <w:r>
        <w:rPr>
          <w:rFonts w:ascii="Calibri" w:hAnsi="Calibri"/>
        </w:rPr>
        <w:t>Όσον αφορά τον Υφυπουργό</w:t>
      </w:r>
      <w:r w:rsidRPr="00F37A98">
        <w:rPr>
          <w:rFonts w:ascii="Arial" w:hAnsi="Arial" w:cs="Arial"/>
          <w:color w:val="212529"/>
          <w:sz w:val="21"/>
          <w:szCs w:val="21"/>
        </w:rPr>
        <w:t xml:space="preserve"> </w:t>
      </w:r>
      <w:r w:rsidRPr="00F37A98">
        <w:rPr>
          <w:rFonts w:ascii="Calibri" w:hAnsi="Calibri"/>
        </w:rPr>
        <w:t>και το άρθρο 172</w:t>
      </w:r>
      <w:r>
        <w:rPr>
          <w:rFonts w:ascii="Calibri" w:hAnsi="Calibri"/>
        </w:rPr>
        <w:t>,</w:t>
      </w:r>
      <w:r w:rsidRPr="00F37A98">
        <w:rPr>
          <w:rFonts w:ascii="Calibri" w:hAnsi="Calibri"/>
        </w:rPr>
        <w:t xml:space="preserve"> που πρέπει να αποσυρθεί</w:t>
      </w:r>
      <w:r>
        <w:rPr>
          <w:rFonts w:ascii="Calibri" w:hAnsi="Calibri"/>
        </w:rPr>
        <w:t>,</w:t>
      </w:r>
      <w:r w:rsidRPr="00F37A98">
        <w:rPr>
          <w:rFonts w:ascii="Calibri" w:hAnsi="Calibri"/>
        </w:rPr>
        <w:t xml:space="preserve"> οι δικαιολογίες του δεν έπεισαν κανέναν</w:t>
      </w:r>
      <w:r>
        <w:rPr>
          <w:rFonts w:ascii="Calibri" w:hAnsi="Calibri"/>
        </w:rPr>
        <w:t>,</w:t>
      </w:r>
      <w:r w:rsidRPr="00F37A98">
        <w:rPr>
          <w:rFonts w:ascii="Calibri" w:hAnsi="Calibri"/>
        </w:rPr>
        <w:t xml:space="preserve"> ενώ τα Μέσα Μαζικής Ενημέρωσης</w:t>
      </w:r>
      <w:r>
        <w:rPr>
          <w:rFonts w:ascii="Calibri" w:hAnsi="Calibri"/>
        </w:rPr>
        <w:t>,</w:t>
      </w:r>
      <w:r w:rsidR="00AF4C18">
        <w:rPr>
          <w:rFonts w:ascii="Calibri" w:hAnsi="Calibri"/>
        </w:rPr>
        <w:t xml:space="preserve"> όπως θα καταθέσουμε στα Π</w:t>
      </w:r>
      <w:r w:rsidRPr="00F37A98">
        <w:rPr>
          <w:rFonts w:ascii="Calibri" w:hAnsi="Calibri"/>
        </w:rPr>
        <w:t>ρακτικά</w:t>
      </w:r>
      <w:r>
        <w:rPr>
          <w:rFonts w:ascii="Calibri" w:hAnsi="Calibri"/>
        </w:rPr>
        <w:t>,</w:t>
      </w:r>
      <w:r w:rsidRPr="00F37A98">
        <w:rPr>
          <w:rFonts w:ascii="Calibri" w:hAnsi="Calibri"/>
        </w:rPr>
        <w:t xml:space="preserve"> αναφέρο</w:t>
      </w:r>
      <w:r w:rsidR="00AF4C18">
        <w:rPr>
          <w:rFonts w:ascii="Calibri" w:hAnsi="Calibri"/>
        </w:rPr>
        <w:t>νται σε έναν νομικό ελιγμό της Κ</w:t>
      </w:r>
      <w:r w:rsidRPr="00F37A98">
        <w:rPr>
          <w:rFonts w:ascii="Calibri" w:hAnsi="Calibri"/>
        </w:rPr>
        <w:t>υβέρνησης</w:t>
      </w:r>
      <w:r w:rsidR="00AF4C18">
        <w:rPr>
          <w:rFonts w:ascii="Calibri" w:hAnsi="Calibri"/>
        </w:rPr>
        <w:t xml:space="preserve"> </w:t>
      </w:r>
      <w:r w:rsidRPr="00F37A98">
        <w:rPr>
          <w:rFonts w:ascii="Calibri" w:hAnsi="Calibri"/>
        </w:rPr>
        <w:t>για την επαναφορά του τέλους χαρτοσήμου στα δάνεια μεταξύ επιχειρήσεων</w:t>
      </w:r>
      <w:r>
        <w:rPr>
          <w:rFonts w:ascii="Calibri" w:hAnsi="Calibri"/>
        </w:rPr>
        <w:t>,</w:t>
      </w:r>
      <w:r w:rsidRPr="00F37A98">
        <w:rPr>
          <w:rFonts w:ascii="Calibri" w:hAnsi="Calibri"/>
        </w:rPr>
        <w:t xml:space="preserve"> που αποτελεί ένα χαράτσι και νέο φόρο</w:t>
      </w:r>
      <w:r>
        <w:rPr>
          <w:rFonts w:ascii="Calibri" w:hAnsi="Calibri"/>
        </w:rPr>
        <w:t>.</w:t>
      </w:r>
      <w:r w:rsidRPr="00F37A98">
        <w:rPr>
          <w:rFonts w:ascii="Calibri" w:hAnsi="Calibri"/>
        </w:rPr>
        <w:t xml:space="preserve"> Φτάνει με τους φόρους</w:t>
      </w:r>
      <w:r>
        <w:rPr>
          <w:rFonts w:ascii="Calibri" w:hAnsi="Calibri"/>
        </w:rPr>
        <w:t>.</w:t>
      </w:r>
      <w:r w:rsidRPr="00F37A98">
        <w:rPr>
          <w:rFonts w:ascii="Calibri" w:hAnsi="Calibri"/>
        </w:rPr>
        <w:t xml:space="preserve"> </w:t>
      </w:r>
    </w:p>
    <w:p w:rsidR="00873BED" w:rsidRDefault="00873BED" w:rsidP="00FC3074">
      <w:pPr>
        <w:spacing w:line="276" w:lineRule="auto"/>
        <w:ind w:firstLine="720"/>
        <w:jc w:val="both"/>
        <w:rPr>
          <w:rFonts w:ascii="Calibri" w:hAnsi="Calibri"/>
        </w:rPr>
      </w:pPr>
      <w:r w:rsidRPr="00F37A98">
        <w:rPr>
          <w:rFonts w:ascii="Calibri" w:hAnsi="Calibri"/>
        </w:rPr>
        <w:t>Προφανώς</w:t>
      </w:r>
      <w:r w:rsidR="00AF4C18">
        <w:rPr>
          <w:rFonts w:ascii="Calibri" w:hAnsi="Calibri"/>
        </w:rPr>
        <w:t>, η Κ</w:t>
      </w:r>
      <w:r w:rsidRPr="00F37A98">
        <w:rPr>
          <w:rFonts w:ascii="Calibri" w:hAnsi="Calibri"/>
        </w:rPr>
        <w:t>υβέρνηση έχει κάτι εναντίον της μεσαίας τάξης και των μικρομεσαίων επιχειρήσεων</w:t>
      </w:r>
      <w:r>
        <w:rPr>
          <w:rFonts w:ascii="Calibri" w:hAnsi="Calibri"/>
        </w:rPr>
        <w:t>,</w:t>
      </w:r>
      <w:r w:rsidRPr="00F37A98">
        <w:rPr>
          <w:rFonts w:ascii="Calibri" w:hAnsi="Calibri"/>
        </w:rPr>
        <w:t xml:space="preserve"> όπως έχουμε διαπιστώσει πολλές φορές</w:t>
      </w:r>
      <w:r>
        <w:rPr>
          <w:rFonts w:ascii="Calibri" w:hAnsi="Calibri"/>
        </w:rPr>
        <w:t>.</w:t>
      </w:r>
      <w:r w:rsidRPr="00F37A98">
        <w:rPr>
          <w:rFonts w:ascii="Calibri" w:hAnsi="Calibri"/>
        </w:rPr>
        <w:t xml:space="preserve"> Μας διαβεβαίωσε</w:t>
      </w:r>
      <w:r w:rsidR="00AF4C18">
        <w:rPr>
          <w:rFonts w:ascii="Calibri" w:hAnsi="Calibri"/>
        </w:rPr>
        <w:t>,</w:t>
      </w:r>
      <w:r w:rsidRPr="00F37A98">
        <w:rPr>
          <w:rFonts w:ascii="Calibri" w:hAnsi="Calibri"/>
        </w:rPr>
        <w:t xml:space="preserve"> πάντως</w:t>
      </w:r>
      <w:r w:rsidR="00AF4C18">
        <w:rPr>
          <w:rFonts w:ascii="Calibri" w:hAnsi="Calibri"/>
        </w:rPr>
        <w:t>,</w:t>
      </w:r>
      <w:r w:rsidRPr="00F37A98">
        <w:rPr>
          <w:rFonts w:ascii="Calibri" w:hAnsi="Calibri"/>
        </w:rPr>
        <w:t xml:space="preserve"> ο Υπουργός και ελπίζω να μην το αναιρέσει τώρα</w:t>
      </w:r>
      <w:r>
        <w:rPr>
          <w:rFonts w:ascii="Calibri" w:hAnsi="Calibri"/>
        </w:rPr>
        <w:t>,</w:t>
      </w:r>
      <w:r w:rsidRPr="00F37A98">
        <w:rPr>
          <w:rFonts w:ascii="Calibri" w:hAnsi="Calibri"/>
        </w:rPr>
        <w:t xml:space="preserve"> πως οι επιχειρήσεις επιτρέπεται να δίνουν άτοκα δάνεια και δεν θ</w:t>
      </w:r>
      <w:r>
        <w:rPr>
          <w:rFonts w:ascii="Calibri" w:hAnsi="Calibri"/>
        </w:rPr>
        <w:t>α επιβάλλεται σε αυτά χαρτόσημο.</w:t>
      </w:r>
      <w:r w:rsidRPr="00F37A98">
        <w:rPr>
          <w:rFonts w:ascii="Calibri" w:hAnsi="Calibri"/>
        </w:rPr>
        <w:t xml:space="preserve"> Μας</w:t>
      </w:r>
      <w:r>
        <w:rPr>
          <w:rFonts w:ascii="Calibri" w:hAnsi="Calibri"/>
        </w:rPr>
        <w:t xml:space="preserve"> το</w:t>
      </w:r>
      <w:r w:rsidRPr="00F37A98">
        <w:rPr>
          <w:rFonts w:ascii="Calibri" w:hAnsi="Calibri"/>
        </w:rPr>
        <w:t xml:space="preserve"> είπατε χθες</w:t>
      </w:r>
      <w:r>
        <w:rPr>
          <w:rFonts w:ascii="Calibri" w:hAnsi="Calibri"/>
        </w:rPr>
        <w:t>.</w:t>
      </w:r>
      <w:r w:rsidRPr="00F37A98">
        <w:rPr>
          <w:rFonts w:ascii="Calibri" w:hAnsi="Calibri"/>
        </w:rPr>
        <w:t xml:space="preserve"> </w:t>
      </w:r>
      <w:r w:rsidR="00AF4C18">
        <w:rPr>
          <w:rFonts w:ascii="Calibri" w:hAnsi="Calibri"/>
        </w:rPr>
        <w:t xml:space="preserve">Μου </w:t>
      </w:r>
      <w:r w:rsidRPr="00F37A98">
        <w:rPr>
          <w:rFonts w:ascii="Calibri" w:hAnsi="Calibri"/>
        </w:rPr>
        <w:t>είπατε ότι επιτρέπεται οι επιχειρήσεις να δίνουν άτοκα δάνεια</w:t>
      </w:r>
      <w:r>
        <w:rPr>
          <w:rFonts w:ascii="Calibri" w:hAnsi="Calibri"/>
        </w:rPr>
        <w:t>,</w:t>
      </w:r>
      <w:r w:rsidRPr="00F37A98">
        <w:rPr>
          <w:rFonts w:ascii="Calibri" w:hAnsi="Calibri"/>
        </w:rPr>
        <w:t xml:space="preserve"> δεν υπάρχει κάποια νομοθεσία</w:t>
      </w:r>
      <w:r>
        <w:rPr>
          <w:rFonts w:ascii="Calibri" w:hAnsi="Calibri"/>
        </w:rPr>
        <w:t>.</w:t>
      </w:r>
    </w:p>
    <w:p w:rsidR="00873BED" w:rsidRDefault="00873BED" w:rsidP="000C7F35">
      <w:pPr>
        <w:spacing w:line="276" w:lineRule="auto"/>
        <w:ind w:firstLine="720"/>
        <w:jc w:val="both"/>
        <w:rPr>
          <w:rFonts w:ascii="Calibri" w:hAnsi="Calibri"/>
        </w:rPr>
      </w:pPr>
      <w:r w:rsidRPr="00662776">
        <w:rPr>
          <w:rFonts w:ascii="Calibri" w:hAnsi="Calibri"/>
          <w:b/>
        </w:rPr>
        <w:t>ΑΠΟΣΤΟΛΟΣ ΒΕΣΥΡΟΠΟΥΛΟΣ (</w:t>
      </w:r>
      <w:r>
        <w:rPr>
          <w:rFonts w:ascii="Calibri" w:hAnsi="Calibri"/>
          <w:b/>
        </w:rPr>
        <w:t>Υ</w:t>
      </w:r>
      <w:r w:rsidRPr="00662776">
        <w:rPr>
          <w:rFonts w:ascii="Calibri" w:hAnsi="Calibri"/>
          <w:b/>
        </w:rPr>
        <w:t>φυπουργός Οικονομικών):</w:t>
      </w:r>
      <w:r w:rsidR="00FC3074">
        <w:rPr>
          <w:rFonts w:ascii="Calibri" w:hAnsi="Calibri"/>
        </w:rPr>
        <w:t xml:space="preserve"> Είπα</w:t>
      </w:r>
      <w:r w:rsidR="00AF4C18">
        <w:rPr>
          <w:rFonts w:ascii="Calibri" w:hAnsi="Calibri"/>
        </w:rPr>
        <w:t xml:space="preserve"> αυτό χθες; Σας είπα ότι δεν επιβάλλεται χαρτόσημο; Είπα</w:t>
      </w:r>
      <w:r w:rsidR="00FC3074">
        <w:rPr>
          <w:rFonts w:ascii="Calibri" w:hAnsi="Calibri"/>
        </w:rPr>
        <w:t xml:space="preserve"> </w:t>
      </w:r>
      <w:r>
        <w:rPr>
          <w:rFonts w:ascii="Calibri" w:hAnsi="Calibri"/>
        </w:rPr>
        <w:t>ότι η συγκεκριμένη</w:t>
      </w:r>
      <w:r w:rsidRPr="00F37A98">
        <w:rPr>
          <w:rFonts w:ascii="Calibri" w:hAnsi="Calibri"/>
        </w:rPr>
        <w:t xml:space="preserve"> ρύθμιση αφορά τα έντοκα</w:t>
      </w:r>
      <w:r>
        <w:rPr>
          <w:rFonts w:ascii="Calibri" w:hAnsi="Calibri"/>
        </w:rPr>
        <w:t xml:space="preserve"> δάνεια.</w:t>
      </w:r>
      <w:r w:rsidRPr="00F37A98">
        <w:rPr>
          <w:rFonts w:ascii="Calibri" w:hAnsi="Calibri"/>
        </w:rPr>
        <w:t xml:space="preserve"> </w:t>
      </w:r>
    </w:p>
    <w:p w:rsidR="008E1DD2" w:rsidRDefault="00873BED" w:rsidP="000C7F35">
      <w:pPr>
        <w:spacing w:line="276" w:lineRule="auto"/>
        <w:ind w:firstLine="720"/>
        <w:jc w:val="both"/>
        <w:rPr>
          <w:rFonts w:ascii="Calibri" w:hAnsi="Calibri"/>
        </w:rPr>
      </w:pPr>
      <w:r w:rsidRPr="00602266">
        <w:rPr>
          <w:rFonts w:ascii="Calibri" w:hAnsi="Calibri"/>
          <w:b/>
        </w:rPr>
        <w:t>ΒΑΣΙΛΕΙΟΣ ΒΙΛΙΑΡΔΟΣ (Ειδικός Αγορητής της Ελληνικής Λύσης – ΚΥΡΙΑΚΟΣ ΒΕΛΟΠΟΥΛΟΣ):</w:t>
      </w:r>
      <w:r>
        <w:rPr>
          <w:rFonts w:ascii="Calibri" w:hAnsi="Calibri"/>
        </w:rPr>
        <w:t xml:space="preserve"> </w:t>
      </w:r>
      <w:r w:rsidRPr="00F37A98">
        <w:rPr>
          <w:rFonts w:ascii="Calibri" w:hAnsi="Calibri"/>
        </w:rPr>
        <w:t>Κύριε Υπουργέ</w:t>
      </w:r>
      <w:r>
        <w:rPr>
          <w:rFonts w:ascii="Calibri" w:hAnsi="Calibri"/>
        </w:rPr>
        <w:t>,</w:t>
      </w:r>
      <w:r w:rsidRPr="00F37A98">
        <w:rPr>
          <w:rFonts w:ascii="Calibri" w:hAnsi="Calibri"/>
        </w:rPr>
        <w:t xml:space="preserve"> επιτρέπεται ή δεν επιτρέπεται να δίνουν άτοκα δάνεια οι επιχειρήσεις</w:t>
      </w:r>
      <w:r>
        <w:rPr>
          <w:rFonts w:ascii="Calibri" w:hAnsi="Calibri"/>
        </w:rPr>
        <w:t xml:space="preserve">; </w:t>
      </w:r>
    </w:p>
    <w:p w:rsidR="008E1DD2" w:rsidRDefault="008E1DD2" w:rsidP="000C7F35">
      <w:pPr>
        <w:spacing w:line="276" w:lineRule="auto"/>
        <w:ind w:firstLine="720"/>
        <w:jc w:val="both"/>
        <w:rPr>
          <w:rFonts w:ascii="Calibri" w:hAnsi="Calibri"/>
        </w:rPr>
      </w:pPr>
      <w:r w:rsidRPr="008E1DD2">
        <w:rPr>
          <w:rFonts w:ascii="Calibri" w:hAnsi="Calibri"/>
          <w:b/>
        </w:rPr>
        <w:t>ΑΠΟΣΤΟΛΟΣ ΒΕΣΥΡΟΠΟΥΛΟΣ (Υφυπουργός Οικονομικών):</w:t>
      </w:r>
      <w:r>
        <w:rPr>
          <w:rFonts w:ascii="Calibri" w:hAnsi="Calibri"/>
          <w:b/>
        </w:rPr>
        <w:t xml:space="preserve"> </w:t>
      </w:r>
      <w:r w:rsidRPr="008E1DD2">
        <w:rPr>
          <w:rFonts w:ascii="Calibri" w:hAnsi="Calibri"/>
        </w:rPr>
        <w:t>Επιβάλλεται χαρτόσημο. Σε όλα τα δάνεια επιβάλλεται χαρτόσημο.</w:t>
      </w:r>
    </w:p>
    <w:p w:rsidR="00873BED" w:rsidRDefault="008E1DD2" w:rsidP="000C7F35">
      <w:pPr>
        <w:spacing w:line="276" w:lineRule="auto"/>
        <w:ind w:firstLine="720"/>
        <w:jc w:val="both"/>
        <w:rPr>
          <w:rFonts w:ascii="Calibri" w:hAnsi="Calibri"/>
        </w:rPr>
      </w:pPr>
      <w:r w:rsidRPr="008E1DD2">
        <w:rPr>
          <w:rFonts w:ascii="Calibri" w:hAnsi="Calibri"/>
          <w:b/>
        </w:rPr>
        <w:t>ΒΑΣΙΛΕΙΟΣ ΒΙΛΙΑΡΔΟΣ (Ειδικός Αγορητής της Ελληνικής Λύσης – ΚΥΡΙΑΚΟΣ ΒΕΛΟΠΟΥΛΟΣ):</w:t>
      </w:r>
      <w:r w:rsidRPr="008E1DD2">
        <w:rPr>
          <w:rFonts w:ascii="Calibri" w:hAnsi="Calibri"/>
        </w:rPr>
        <w:t xml:space="preserve"> </w:t>
      </w:r>
      <w:r w:rsidR="00873BED">
        <w:rPr>
          <w:rFonts w:ascii="Calibri" w:hAnsi="Calibri"/>
        </w:rPr>
        <w:t>Και στα άτοκα δάνεια;</w:t>
      </w:r>
      <w:r w:rsidR="00873BED" w:rsidRPr="00F37A98">
        <w:rPr>
          <w:rFonts w:ascii="Calibri" w:hAnsi="Calibri"/>
        </w:rPr>
        <w:t xml:space="preserve"> Χθες μου είπατε ότι μόνο στα</w:t>
      </w:r>
      <w:r w:rsidR="00873BED">
        <w:rPr>
          <w:rFonts w:ascii="Calibri" w:hAnsi="Calibri"/>
        </w:rPr>
        <w:t xml:space="preserve"> έντοκα.</w:t>
      </w:r>
      <w:r w:rsidR="00873BED" w:rsidRPr="00F37A98">
        <w:rPr>
          <w:rFonts w:ascii="Calibri" w:hAnsi="Calibri"/>
        </w:rPr>
        <w:t xml:space="preserve"> </w:t>
      </w:r>
    </w:p>
    <w:p w:rsidR="00873BED" w:rsidRDefault="00873BED" w:rsidP="000C7F35">
      <w:pPr>
        <w:spacing w:line="276" w:lineRule="auto"/>
        <w:ind w:firstLine="720"/>
        <w:jc w:val="both"/>
        <w:rPr>
          <w:rFonts w:ascii="Calibri" w:hAnsi="Calibri"/>
        </w:rPr>
      </w:pPr>
      <w:r>
        <w:rPr>
          <w:rFonts w:ascii="Calibri" w:hAnsi="Calibri"/>
        </w:rPr>
        <w:t>Κύριε Υπουργέ, σας ρώτησα</w:t>
      </w:r>
      <w:r w:rsidRPr="00F37A98">
        <w:rPr>
          <w:rFonts w:ascii="Calibri" w:hAnsi="Calibri"/>
        </w:rPr>
        <w:t xml:space="preserve"> ακριβώς</w:t>
      </w:r>
      <w:r>
        <w:rPr>
          <w:rFonts w:ascii="Calibri" w:hAnsi="Calibri"/>
        </w:rPr>
        <w:t xml:space="preserve"> και μου είπατε</w:t>
      </w:r>
      <w:r w:rsidRPr="00F37A98">
        <w:rPr>
          <w:rFonts w:ascii="Calibri" w:hAnsi="Calibri"/>
        </w:rPr>
        <w:t xml:space="preserve"> ποια νομοθεσία λέει ότι είναι</w:t>
      </w:r>
      <w:r>
        <w:rPr>
          <w:rFonts w:ascii="Calibri" w:hAnsi="Calibri"/>
        </w:rPr>
        <w:t xml:space="preserve"> υποχρεωτικό. Ε</w:t>
      </w:r>
      <w:r w:rsidR="0065702D">
        <w:rPr>
          <w:rFonts w:ascii="Calibri" w:hAnsi="Calibri"/>
        </w:rPr>
        <w:t>γώ είπα χθες ότι απαγορεύεται κ</w:t>
      </w:r>
      <w:r>
        <w:rPr>
          <w:rFonts w:ascii="Calibri" w:hAnsi="Calibri"/>
        </w:rPr>
        <w:t>ι ο Υπουργός</w:t>
      </w:r>
      <w:r w:rsidR="0065702D">
        <w:rPr>
          <w:rFonts w:ascii="Calibri" w:hAnsi="Calibri"/>
        </w:rPr>
        <w:t xml:space="preserve"> μου</w:t>
      </w:r>
      <w:r>
        <w:rPr>
          <w:rFonts w:ascii="Calibri" w:hAnsi="Calibri"/>
        </w:rPr>
        <w:t xml:space="preserve"> είπε ποιος </w:t>
      </w:r>
      <w:r w:rsidR="0065702D">
        <w:rPr>
          <w:rFonts w:ascii="Calibri" w:hAnsi="Calibri"/>
        </w:rPr>
        <w:t>νόμος το λέει. Θα το δείτε στα Π</w:t>
      </w:r>
      <w:r>
        <w:rPr>
          <w:rFonts w:ascii="Calibri" w:hAnsi="Calibri"/>
        </w:rPr>
        <w:t>ρακτικά.</w:t>
      </w:r>
    </w:p>
    <w:p w:rsidR="00873BED" w:rsidRDefault="00873BED" w:rsidP="000C7F35">
      <w:pPr>
        <w:spacing w:line="276" w:lineRule="auto"/>
        <w:ind w:firstLine="720"/>
        <w:jc w:val="both"/>
        <w:rPr>
          <w:rFonts w:ascii="Calibri" w:hAnsi="Calibri"/>
        </w:rPr>
      </w:pPr>
      <w:r>
        <w:rPr>
          <w:rFonts w:ascii="Calibri" w:hAnsi="Calibri"/>
        </w:rPr>
        <w:t xml:space="preserve">Στο </w:t>
      </w:r>
      <w:r w:rsidRPr="00F37A98">
        <w:rPr>
          <w:rFonts w:ascii="Calibri" w:hAnsi="Calibri"/>
        </w:rPr>
        <w:t>νομοσχέδιο τώρα</w:t>
      </w:r>
      <w:r>
        <w:rPr>
          <w:rFonts w:ascii="Calibri" w:hAnsi="Calibri"/>
        </w:rPr>
        <w:t>,</w:t>
      </w:r>
      <w:r w:rsidRPr="00F37A98">
        <w:rPr>
          <w:rFonts w:ascii="Calibri" w:hAnsi="Calibri"/>
        </w:rPr>
        <w:t xml:space="preserve"> για να μην επεκταθούμε περισσότερο στην αισιοδοξία του Υπουργού</w:t>
      </w:r>
      <w:r>
        <w:rPr>
          <w:rFonts w:ascii="Calibri" w:hAnsi="Calibri"/>
        </w:rPr>
        <w:t>,</w:t>
      </w:r>
      <w:r w:rsidRPr="00F37A98">
        <w:rPr>
          <w:rFonts w:ascii="Calibri" w:hAnsi="Calibri"/>
        </w:rPr>
        <w:t xml:space="preserve"> που δεν τεκμαίρεται από πουθενά</w:t>
      </w:r>
      <w:r>
        <w:rPr>
          <w:rFonts w:ascii="Calibri" w:hAnsi="Calibri"/>
        </w:rPr>
        <w:t>,</w:t>
      </w:r>
      <w:r w:rsidRPr="00F37A98">
        <w:rPr>
          <w:rFonts w:ascii="Calibri" w:hAnsi="Calibri"/>
        </w:rPr>
        <w:t xml:space="preserve"> </w:t>
      </w:r>
      <w:r w:rsidR="0065702D">
        <w:rPr>
          <w:rFonts w:ascii="Calibri" w:hAnsi="Calibri"/>
        </w:rPr>
        <w:t>όπως,</w:t>
      </w:r>
      <w:r w:rsidRPr="00F37A98">
        <w:rPr>
          <w:rFonts w:ascii="Calibri" w:hAnsi="Calibri"/>
        </w:rPr>
        <w:t xml:space="preserve"> άλλωστε</w:t>
      </w:r>
      <w:r w:rsidR="0065702D">
        <w:rPr>
          <w:rFonts w:ascii="Calibri" w:hAnsi="Calibri"/>
        </w:rPr>
        <w:t>,</w:t>
      </w:r>
      <w:r w:rsidR="00224061">
        <w:rPr>
          <w:rFonts w:ascii="Calibri" w:hAnsi="Calibri"/>
        </w:rPr>
        <w:t xml:space="preserve"> φάνηκε από την αξιολόγηση του</w:t>
      </w:r>
      <w:r w:rsidRPr="00F37A98">
        <w:rPr>
          <w:rFonts w:ascii="Calibri" w:hAnsi="Calibri"/>
        </w:rPr>
        <w:t xml:space="preserve"> </w:t>
      </w:r>
      <w:r w:rsidRPr="00602266">
        <w:rPr>
          <w:rFonts w:ascii="Calibri" w:hAnsi="Calibri"/>
          <w:bCs/>
        </w:rPr>
        <w:t>Moody's</w:t>
      </w:r>
      <w:r w:rsidR="00224061">
        <w:rPr>
          <w:rFonts w:ascii="Calibri" w:hAnsi="Calibri"/>
          <w:b/>
          <w:bCs/>
        </w:rPr>
        <w:t>,</w:t>
      </w:r>
      <w:r>
        <w:rPr>
          <w:rFonts w:ascii="Calibri" w:hAnsi="Calibri"/>
          <w:b/>
          <w:bCs/>
        </w:rPr>
        <w:t xml:space="preserve"> </w:t>
      </w:r>
      <w:r w:rsidRPr="00602266">
        <w:rPr>
          <w:rFonts w:ascii="Calibri" w:hAnsi="Calibri"/>
          <w:bCs/>
        </w:rPr>
        <w:t>το</w:t>
      </w:r>
      <w:r>
        <w:rPr>
          <w:rFonts w:ascii="Calibri" w:hAnsi="Calibri"/>
          <w:b/>
          <w:bCs/>
        </w:rPr>
        <w:t xml:space="preserve"> </w:t>
      </w:r>
      <w:r w:rsidRPr="00F37A98">
        <w:rPr>
          <w:rFonts w:ascii="Calibri" w:hAnsi="Calibri"/>
        </w:rPr>
        <w:t>βασικότερο που δεν αναφέρεται</w:t>
      </w:r>
      <w:r w:rsidR="00224061">
        <w:rPr>
          <w:rFonts w:ascii="Calibri" w:hAnsi="Calibri"/>
        </w:rPr>
        <w:t xml:space="preserve"> </w:t>
      </w:r>
      <w:r w:rsidRPr="00F37A98">
        <w:rPr>
          <w:rFonts w:ascii="Calibri" w:hAnsi="Calibri"/>
        </w:rPr>
        <w:t>στο θέμα της εισαγωγής πλαισίου πιστοληπτικής ικανότητας είναι το κόστος οργάνωσης και λειτουργίας του ολοκλη</w:t>
      </w:r>
      <w:r w:rsidR="003447F4">
        <w:rPr>
          <w:rFonts w:ascii="Calibri" w:hAnsi="Calibri"/>
        </w:rPr>
        <w:t>ρωμένου πληροφοριακού συστήματος</w:t>
      </w:r>
      <w:r>
        <w:rPr>
          <w:rFonts w:ascii="Calibri" w:hAnsi="Calibri"/>
        </w:rPr>
        <w:t xml:space="preserve"> στα</w:t>
      </w:r>
      <w:r w:rsidRPr="00F37A98">
        <w:rPr>
          <w:rFonts w:ascii="Calibri" w:hAnsi="Calibri"/>
        </w:rPr>
        <w:t xml:space="preserve"> άρθρα 51 έως 55</w:t>
      </w:r>
      <w:r>
        <w:rPr>
          <w:rFonts w:ascii="Calibri" w:hAnsi="Calibri"/>
        </w:rPr>
        <w:t>.</w:t>
      </w:r>
      <w:r w:rsidRPr="00F37A98">
        <w:rPr>
          <w:rFonts w:ascii="Calibri" w:hAnsi="Calibri"/>
        </w:rPr>
        <w:t xml:space="preserve"> Τι σημαίνει</w:t>
      </w:r>
      <w:r w:rsidR="003447F4">
        <w:rPr>
          <w:rFonts w:ascii="Calibri" w:hAnsi="Calibri"/>
        </w:rPr>
        <w:t>,</w:t>
      </w:r>
      <w:r w:rsidRPr="00F37A98">
        <w:rPr>
          <w:rFonts w:ascii="Calibri" w:hAnsi="Calibri"/>
        </w:rPr>
        <w:t xml:space="preserve"> αλήθεια</w:t>
      </w:r>
      <w:r w:rsidR="003447F4">
        <w:rPr>
          <w:rFonts w:ascii="Calibri" w:hAnsi="Calibri"/>
        </w:rPr>
        <w:t>,</w:t>
      </w:r>
      <w:r w:rsidRPr="00F37A98">
        <w:rPr>
          <w:rFonts w:ascii="Calibri" w:hAnsi="Calibri"/>
        </w:rPr>
        <w:t xml:space="preserve"> στην παράγραφο 2</w:t>
      </w:r>
      <w:r>
        <w:rPr>
          <w:rFonts w:ascii="Calibri" w:hAnsi="Calibri"/>
        </w:rPr>
        <w:t xml:space="preserve"> η</w:t>
      </w:r>
      <w:r w:rsidRPr="00F37A98">
        <w:rPr>
          <w:rFonts w:ascii="Calibri" w:hAnsi="Calibri"/>
        </w:rPr>
        <w:t xml:space="preserve"> κατά </w:t>
      </w:r>
      <w:r>
        <w:rPr>
          <w:rFonts w:ascii="Calibri" w:hAnsi="Calibri"/>
        </w:rPr>
        <w:t>10</w:t>
      </w:r>
      <w:r w:rsidRPr="00F37A98">
        <w:rPr>
          <w:rFonts w:ascii="Calibri" w:hAnsi="Calibri"/>
        </w:rPr>
        <w:t>% αύξηση του αριθμού των πιστοποιητικών αξιολογήσεων</w:t>
      </w:r>
      <w:r>
        <w:rPr>
          <w:rFonts w:ascii="Calibri" w:hAnsi="Calibri"/>
        </w:rPr>
        <w:t>;</w:t>
      </w:r>
      <w:r w:rsidRPr="00F37A98">
        <w:rPr>
          <w:rFonts w:ascii="Calibri" w:hAnsi="Calibri"/>
        </w:rPr>
        <w:t xml:space="preserve"> Ότι θα συμπληρωθεί σε δέκα χρόνια</w:t>
      </w:r>
      <w:r>
        <w:rPr>
          <w:rFonts w:ascii="Calibri" w:hAnsi="Calibri"/>
        </w:rPr>
        <w:t xml:space="preserve"> η</w:t>
      </w:r>
      <w:r w:rsidRPr="00F37A98">
        <w:rPr>
          <w:rFonts w:ascii="Calibri" w:hAnsi="Calibri"/>
        </w:rPr>
        <w:t xml:space="preserve"> βαθμολόγηση όλου του πληθυσμού</w:t>
      </w:r>
      <w:r>
        <w:rPr>
          <w:rFonts w:ascii="Calibri" w:hAnsi="Calibri"/>
        </w:rPr>
        <w:t>; Τουλάχιστον</w:t>
      </w:r>
      <w:r w:rsidR="003447F4">
        <w:rPr>
          <w:rFonts w:ascii="Calibri" w:hAnsi="Calibri"/>
        </w:rPr>
        <w:t>,</w:t>
      </w:r>
      <w:r w:rsidRPr="00F37A98">
        <w:rPr>
          <w:rFonts w:ascii="Calibri" w:hAnsi="Calibri"/>
        </w:rPr>
        <w:t xml:space="preserve"> αυτό</w:t>
      </w:r>
      <w:r>
        <w:rPr>
          <w:rFonts w:ascii="Calibri" w:hAnsi="Calibri"/>
        </w:rPr>
        <w:t xml:space="preserve"> εμείς</w:t>
      </w:r>
      <w:r w:rsidRPr="00F37A98">
        <w:rPr>
          <w:rFonts w:ascii="Calibri" w:hAnsi="Calibri"/>
        </w:rPr>
        <w:t xml:space="preserve"> καταλάβα</w:t>
      </w:r>
      <w:r>
        <w:rPr>
          <w:rFonts w:ascii="Calibri" w:hAnsi="Calibri"/>
        </w:rPr>
        <w:t xml:space="preserve">με. </w:t>
      </w:r>
    </w:p>
    <w:p w:rsidR="00873BED" w:rsidRDefault="00873BED" w:rsidP="000C7F35">
      <w:pPr>
        <w:spacing w:line="276" w:lineRule="auto"/>
        <w:ind w:firstLine="720"/>
        <w:jc w:val="both"/>
        <w:rPr>
          <w:rFonts w:ascii="Calibri" w:hAnsi="Calibri"/>
        </w:rPr>
      </w:pPr>
      <w:r>
        <w:rPr>
          <w:rFonts w:ascii="Calibri" w:hAnsi="Calibri"/>
        </w:rPr>
        <w:t>Στο</w:t>
      </w:r>
      <w:r w:rsidRPr="00F37A98">
        <w:rPr>
          <w:rFonts w:ascii="Calibri" w:hAnsi="Calibri"/>
        </w:rPr>
        <w:t xml:space="preserve"> άρθρο 50</w:t>
      </w:r>
      <w:r>
        <w:rPr>
          <w:rFonts w:ascii="Calibri" w:hAnsi="Calibri"/>
        </w:rPr>
        <w:t>,</w:t>
      </w:r>
      <w:r w:rsidRPr="00F37A98">
        <w:rPr>
          <w:rFonts w:ascii="Calibri" w:hAnsi="Calibri"/>
        </w:rPr>
        <w:t xml:space="preserve"> στους ορισμούς</w:t>
      </w:r>
      <w:r>
        <w:rPr>
          <w:rFonts w:ascii="Calibri" w:hAnsi="Calibri"/>
        </w:rPr>
        <w:t>,</w:t>
      </w:r>
      <w:r w:rsidRPr="00F37A98">
        <w:rPr>
          <w:rFonts w:ascii="Calibri" w:hAnsi="Calibri"/>
        </w:rPr>
        <w:t xml:space="preserve"> υπάρχει ασάφεια σχετικά με το πώς θα καθορισθεί η πιστοληπτική ικανότητα</w:t>
      </w:r>
      <w:r>
        <w:rPr>
          <w:rFonts w:ascii="Calibri" w:hAnsi="Calibri"/>
        </w:rPr>
        <w:t>.</w:t>
      </w:r>
      <w:r w:rsidRPr="00F37A98">
        <w:rPr>
          <w:rFonts w:ascii="Calibri" w:hAnsi="Calibri"/>
        </w:rPr>
        <w:t xml:space="preserve"> Για παράδειγμα</w:t>
      </w:r>
      <w:r>
        <w:rPr>
          <w:rFonts w:ascii="Calibri" w:hAnsi="Calibri"/>
        </w:rPr>
        <w:t>,</w:t>
      </w:r>
      <w:r w:rsidRPr="00F37A98">
        <w:rPr>
          <w:rFonts w:ascii="Calibri" w:hAnsi="Calibri"/>
        </w:rPr>
        <w:t xml:space="preserve"> τι σημαίνει η ικανότητα υποκειμένου δεδομένων οικονομικής συμπεριφοράς</w:t>
      </w:r>
      <w:r>
        <w:rPr>
          <w:rFonts w:ascii="Calibri" w:hAnsi="Calibri"/>
        </w:rPr>
        <w:t>, το διαβάζω</w:t>
      </w:r>
      <w:r w:rsidRPr="00F37A98">
        <w:rPr>
          <w:rFonts w:ascii="Calibri" w:hAnsi="Calibri"/>
        </w:rPr>
        <w:t xml:space="preserve"> ακριβώς</w:t>
      </w:r>
      <w:r>
        <w:rPr>
          <w:rFonts w:ascii="Calibri" w:hAnsi="Calibri"/>
        </w:rPr>
        <w:t>,</w:t>
      </w:r>
      <w:r w:rsidRPr="00F37A98">
        <w:rPr>
          <w:rFonts w:ascii="Calibri" w:hAnsi="Calibri"/>
        </w:rPr>
        <w:t xml:space="preserve"> για την ανάληψη και τήρηση</w:t>
      </w:r>
      <w:r>
        <w:rPr>
          <w:rFonts w:ascii="Calibri" w:hAnsi="Calibri"/>
        </w:rPr>
        <w:t xml:space="preserve"> οικονομικής υποχρέωσης</w:t>
      </w:r>
      <w:r w:rsidRPr="00F37A98">
        <w:rPr>
          <w:rFonts w:ascii="Calibri" w:hAnsi="Calibri"/>
        </w:rPr>
        <w:t xml:space="preserve"> έναντι των φορέων του δημοσίου τομέα</w:t>
      </w:r>
      <w:r w:rsidR="004E34B0">
        <w:rPr>
          <w:rFonts w:ascii="Calibri" w:hAnsi="Calibri"/>
        </w:rPr>
        <w:t>; Ε</w:t>
      </w:r>
      <w:r>
        <w:rPr>
          <w:rFonts w:ascii="Calibri" w:hAnsi="Calibri"/>
        </w:rPr>
        <w:t>γώ</w:t>
      </w:r>
      <w:r w:rsidRPr="00F37A98">
        <w:rPr>
          <w:rFonts w:ascii="Calibri" w:hAnsi="Calibri"/>
        </w:rPr>
        <w:t xml:space="preserve"> τουλάχιστον</w:t>
      </w:r>
      <w:r>
        <w:rPr>
          <w:rFonts w:ascii="Calibri" w:hAnsi="Calibri"/>
        </w:rPr>
        <w:t xml:space="preserve"> δεν</w:t>
      </w:r>
      <w:r w:rsidRPr="00F37A98">
        <w:rPr>
          <w:rFonts w:ascii="Calibri" w:hAnsi="Calibri"/>
        </w:rPr>
        <w:t xml:space="preserve"> το κατάλαβα</w:t>
      </w:r>
      <w:r>
        <w:rPr>
          <w:rFonts w:ascii="Calibri" w:hAnsi="Calibri"/>
        </w:rPr>
        <w:t xml:space="preserve">. </w:t>
      </w:r>
      <w:r w:rsidRPr="00F37A98">
        <w:rPr>
          <w:rFonts w:ascii="Calibri" w:hAnsi="Calibri"/>
        </w:rPr>
        <w:t>Πως μετριέται</w:t>
      </w:r>
      <w:r>
        <w:rPr>
          <w:rFonts w:ascii="Calibri" w:hAnsi="Calibri"/>
        </w:rPr>
        <w:t>,</w:t>
      </w:r>
      <w:r w:rsidRPr="00F37A98">
        <w:rPr>
          <w:rFonts w:ascii="Calibri" w:hAnsi="Calibri"/>
        </w:rPr>
        <w:t xml:space="preserve"> με κριτήριο τα περιουσιακά στοιχεία</w:t>
      </w:r>
      <w:r>
        <w:rPr>
          <w:rFonts w:ascii="Calibri" w:hAnsi="Calibri"/>
        </w:rPr>
        <w:t>,</w:t>
      </w:r>
      <w:r w:rsidRPr="00F37A98">
        <w:rPr>
          <w:rFonts w:ascii="Calibri" w:hAnsi="Calibri"/>
        </w:rPr>
        <w:t xml:space="preserve"> με το μισθό σε σχέση με τα έξοδα</w:t>
      </w:r>
      <w:r>
        <w:rPr>
          <w:rFonts w:ascii="Calibri" w:hAnsi="Calibri"/>
        </w:rPr>
        <w:t>, με</w:t>
      </w:r>
      <w:r w:rsidRPr="00F37A98">
        <w:rPr>
          <w:rFonts w:ascii="Calibri" w:hAnsi="Calibri"/>
        </w:rPr>
        <w:t xml:space="preserve"> το εάν είναι κανείς συνεπής στις πληρωμές και δεν έχει κόκκινα χρέη</w:t>
      </w:r>
      <w:r>
        <w:rPr>
          <w:rFonts w:ascii="Calibri" w:hAnsi="Calibri"/>
        </w:rPr>
        <w:t>; Η</w:t>
      </w:r>
      <w:r w:rsidRPr="00F37A98">
        <w:rPr>
          <w:rFonts w:ascii="Calibri" w:hAnsi="Calibri"/>
        </w:rPr>
        <w:t xml:space="preserve"> ίδια</w:t>
      </w:r>
      <w:r>
        <w:rPr>
          <w:rFonts w:ascii="Calibri" w:hAnsi="Calibri"/>
        </w:rPr>
        <w:t xml:space="preserve"> ασάφεια</w:t>
      </w:r>
      <w:r w:rsidR="004E34B0">
        <w:rPr>
          <w:rFonts w:ascii="Calibri" w:hAnsi="Calibri"/>
        </w:rPr>
        <w:t xml:space="preserve">, </w:t>
      </w:r>
      <w:r w:rsidRPr="00F37A98">
        <w:rPr>
          <w:rFonts w:ascii="Calibri" w:hAnsi="Calibri"/>
        </w:rPr>
        <w:t>πάντως</w:t>
      </w:r>
      <w:r w:rsidR="004E34B0">
        <w:rPr>
          <w:rFonts w:ascii="Calibri" w:hAnsi="Calibri"/>
        </w:rPr>
        <w:t>,</w:t>
      </w:r>
      <w:r w:rsidRPr="00F37A98">
        <w:rPr>
          <w:rFonts w:ascii="Calibri" w:hAnsi="Calibri"/>
        </w:rPr>
        <w:t xml:space="preserve"> διαπιστώνεται σχετικά με το πώς θα διενεργείται η πιστοληπτική βαθμολόγηση</w:t>
      </w:r>
      <w:r>
        <w:rPr>
          <w:rFonts w:ascii="Calibri" w:hAnsi="Calibri"/>
        </w:rPr>
        <w:t>.</w:t>
      </w:r>
      <w:r w:rsidRPr="00F37A98">
        <w:rPr>
          <w:rFonts w:ascii="Calibri" w:hAnsi="Calibri"/>
        </w:rPr>
        <w:t xml:space="preserve"> </w:t>
      </w:r>
    </w:p>
    <w:p w:rsidR="00873BED" w:rsidRDefault="00873BED" w:rsidP="000C7F35">
      <w:pPr>
        <w:spacing w:line="276" w:lineRule="auto"/>
        <w:ind w:firstLine="720"/>
        <w:jc w:val="both"/>
        <w:rPr>
          <w:rFonts w:ascii="Calibri" w:hAnsi="Calibri"/>
        </w:rPr>
      </w:pPr>
      <w:r w:rsidRPr="00F37A98">
        <w:rPr>
          <w:rFonts w:ascii="Calibri" w:hAnsi="Calibri"/>
        </w:rPr>
        <w:lastRenderedPageBreak/>
        <w:t>Στο άρθρο 52 πρόκειται ξεκάθαρα για τη συγκέντρωση των οφειλών των φυσικών προσώπων σε ένα αρχείο</w:t>
      </w:r>
      <w:r>
        <w:rPr>
          <w:rFonts w:ascii="Calibri" w:hAnsi="Calibri"/>
        </w:rPr>
        <w:t>,</w:t>
      </w:r>
      <w:r w:rsidRPr="00F37A98">
        <w:rPr>
          <w:rFonts w:ascii="Calibri" w:hAnsi="Calibri"/>
        </w:rPr>
        <w:t xml:space="preserve"> όπου δημιουργείται για κάθε άτομο ένας φάκελος οφειλών</w:t>
      </w:r>
      <w:r>
        <w:rPr>
          <w:rFonts w:ascii="Calibri" w:hAnsi="Calibri"/>
        </w:rPr>
        <w:t>.</w:t>
      </w:r>
      <w:r w:rsidRPr="00F37A98">
        <w:rPr>
          <w:rFonts w:ascii="Calibri" w:hAnsi="Calibri"/>
        </w:rPr>
        <w:t xml:space="preserve"> Προφανώς</w:t>
      </w:r>
      <w:r w:rsidR="00BC166E">
        <w:rPr>
          <w:rFonts w:ascii="Calibri" w:hAnsi="Calibri"/>
        </w:rPr>
        <w:t>,</w:t>
      </w:r>
      <w:r w:rsidRPr="00F37A98">
        <w:rPr>
          <w:rFonts w:ascii="Calibri" w:hAnsi="Calibri"/>
        </w:rPr>
        <w:t xml:space="preserve"> έχουμε</w:t>
      </w:r>
      <w:r>
        <w:rPr>
          <w:rFonts w:ascii="Calibri" w:hAnsi="Calibri"/>
        </w:rPr>
        <w:t xml:space="preserve"> εδώ</w:t>
      </w:r>
      <w:r w:rsidRPr="00F37A98">
        <w:rPr>
          <w:rFonts w:ascii="Calibri" w:hAnsi="Calibri"/>
        </w:rPr>
        <w:t xml:space="preserve"> αντιρρήσεις σχετικά με τη διαχείριση τόσο σημαντικών προσωπικών δεδομένων από μία Ανεξάρτητη Αρχή</w:t>
      </w:r>
      <w:r>
        <w:rPr>
          <w:rFonts w:ascii="Calibri" w:hAnsi="Calibri"/>
        </w:rPr>
        <w:t>.</w:t>
      </w:r>
      <w:r w:rsidRPr="00F37A98">
        <w:rPr>
          <w:rFonts w:ascii="Calibri" w:hAnsi="Calibri"/>
        </w:rPr>
        <w:t xml:space="preserve"> </w:t>
      </w:r>
    </w:p>
    <w:p w:rsidR="00873BED" w:rsidRDefault="00873BED" w:rsidP="000C7F35">
      <w:pPr>
        <w:spacing w:line="276" w:lineRule="auto"/>
        <w:ind w:firstLine="720"/>
        <w:jc w:val="both"/>
        <w:rPr>
          <w:rFonts w:ascii="Calibri" w:hAnsi="Calibri"/>
        </w:rPr>
      </w:pPr>
      <w:r w:rsidRPr="00F37A98">
        <w:rPr>
          <w:rFonts w:ascii="Calibri" w:hAnsi="Calibri"/>
        </w:rPr>
        <w:t>Στο άρθρο 54 απλά και μόνο το γεγονός ότι έχουν πρόσβαση οι δικαστικές και εισαγγελικές αρχές στα δεδομένα</w:t>
      </w:r>
      <w:r w:rsidR="00BC166E">
        <w:rPr>
          <w:rFonts w:ascii="Calibri" w:hAnsi="Calibri"/>
        </w:rPr>
        <w:t xml:space="preserve"> </w:t>
      </w:r>
      <w:r w:rsidRPr="00F37A98">
        <w:rPr>
          <w:rFonts w:ascii="Calibri" w:hAnsi="Calibri"/>
        </w:rPr>
        <w:t>δημιουργεί ανησυχία για τη διεκδίκηση αυτών των οφειλών μέσω της δικαστικής οδού</w:t>
      </w:r>
      <w:r>
        <w:rPr>
          <w:rFonts w:ascii="Calibri" w:hAnsi="Calibri"/>
        </w:rPr>
        <w:t xml:space="preserve">. </w:t>
      </w:r>
    </w:p>
    <w:p w:rsidR="00873BED" w:rsidRPr="00F37A98" w:rsidRDefault="00873BED" w:rsidP="000C7F35">
      <w:pPr>
        <w:spacing w:line="276" w:lineRule="auto"/>
        <w:ind w:firstLine="720"/>
        <w:jc w:val="both"/>
        <w:rPr>
          <w:rFonts w:ascii="Calibri" w:hAnsi="Calibri"/>
        </w:rPr>
      </w:pPr>
      <w:r>
        <w:rPr>
          <w:rFonts w:ascii="Calibri" w:hAnsi="Calibri"/>
        </w:rPr>
        <w:t xml:space="preserve">Στο </w:t>
      </w:r>
      <w:r w:rsidR="00BC166E">
        <w:rPr>
          <w:rFonts w:ascii="Calibri" w:hAnsi="Calibri"/>
        </w:rPr>
        <w:t>άρθρο 55</w:t>
      </w:r>
      <w:r>
        <w:rPr>
          <w:rFonts w:ascii="Calibri" w:hAnsi="Calibri"/>
        </w:rPr>
        <w:t xml:space="preserve"> το</w:t>
      </w:r>
      <w:r w:rsidRPr="00F37A98">
        <w:rPr>
          <w:rFonts w:ascii="Calibri" w:hAnsi="Calibri"/>
        </w:rPr>
        <w:t xml:space="preserve"> θέμα είναι για πόσο καιρό λαμβάνονται υπόψη στη διαμόρφωση του</w:t>
      </w:r>
      <w:r>
        <w:rPr>
          <w:rFonts w:ascii="Calibri" w:hAnsi="Calibri"/>
        </w:rPr>
        <w:t xml:space="preserve"> σκορ, του πιστωτικού</w:t>
      </w:r>
      <w:r w:rsidRPr="00F37A98">
        <w:rPr>
          <w:rFonts w:ascii="Calibri" w:hAnsi="Calibri"/>
        </w:rPr>
        <w:t xml:space="preserve"> σκορ</w:t>
      </w:r>
      <w:r>
        <w:rPr>
          <w:rFonts w:ascii="Calibri" w:hAnsi="Calibri"/>
        </w:rPr>
        <w:t>,</w:t>
      </w:r>
      <w:r w:rsidR="00D86729">
        <w:rPr>
          <w:rFonts w:ascii="Calibri" w:hAnsi="Calibri"/>
        </w:rPr>
        <w:t xml:space="preserve"> ακόμη κ</w:t>
      </w:r>
      <w:r w:rsidRPr="00F37A98">
        <w:rPr>
          <w:rFonts w:ascii="Calibri" w:hAnsi="Calibri"/>
        </w:rPr>
        <w:t>ι αν διατηρούνται 10 χρόνια</w:t>
      </w:r>
      <w:r>
        <w:rPr>
          <w:rFonts w:ascii="Calibri" w:hAnsi="Calibri"/>
        </w:rPr>
        <w:t>.</w:t>
      </w:r>
      <w:r w:rsidRPr="00F37A98">
        <w:rPr>
          <w:rFonts w:ascii="Calibri" w:hAnsi="Calibri"/>
        </w:rPr>
        <w:t xml:space="preserve"> Στις Ηνωμένες Πολιτείες</w:t>
      </w:r>
      <w:r w:rsidR="00D86729">
        <w:rPr>
          <w:rFonts w:ascii="Calibri" w:hAnsi="Calibri"/>
        </w:rPr>
        <w:t xml:space="preserve"> </w:t>
      </w:r>
      <w:r w:rsidRPr="00F37A98">
        <w:rPr>
          <w:rFonts w:ascii="Calibri" w:hAnsi="Calibri"/>
        </w:rPr>
        <w:t>διαγράφονται και δεν λαμβάνονται υπόψιν μετά από κάποια χρόνια</w:t>
      </w:r>
      <w:r>
        <w:rPr>
          <w:rFonts w:ascii="Calibri" w:hAnsi="Calibri"/>
        </w:rPr>
        <w:t>,</w:t>
      </w:r>
      <w:r w:rsidRPr="00F37A98">
        <w:rPr>
          <w:rFonts w:ascii="Calibri" w:hAnsi="Calibri"/>
        </w:rPr>
        <w:t xml:space="preserve"> αν δεν κάνω λάθος 5 χρόνια</w:t>
      </w:r>
      <w:r>
        <w:rPr>
          <w:rFonts w:ascii="Calibri" w:hAnsi="Calibri"/>
        </w:rPr>
        <w:t>,</w:t>
      </w:r>
      <w:r w:rsidRPr="00F37A98">
        <w:rPr>
          <w:rFonts w:ascii="Calibri" w:hAnsi="Calibri"/>
        </w:rPr>
        <w:t xml:space="preserve"> έτσι ώστε οι πολίτες να έχουν μία δεύτερη ευκαιρία</w:t>
      </w:r>
      <w:r>
        <w:rPr>
          <w:rFonts w:ascii="Calibri" w:hAnsi="Calibri"/>
        </w:rPr>
        <w:t>,</w:t>
      </w:r>
      <w:r w:rsidR="0002446A">
        <w:rPr>
          <w:rFonts w:ascii="Calibri" w:hAnsi="Calibri"/>
        </w:rPr>
        <w:t xml:space="preserve"> ακόμη κ</w:t>
      </w:r>
      <w:r w:rsidRPr="00F37A98">
        <w:rPr>
          <w:rFonts w:ascii="Calibri" w:hAnsi="Calibri"/>
        </w:rPr>
        <w:t>ι αν δεν έχουν</w:t>
      </w:r>
      <w:r>
        <w:rPr>
          <w:rFonts w:ascii="Calibri" w:hAnsi="Calibri"/>
        </w:rPr>
        <w:t xml:space="preserve"> πληρώσει.</w:t>
      </w:r>
      <w:r w:rsidRPr="00F37A98">
        <w:rPr>
          <w:rFonts w:ascii="Calibri" w:hAnsi="Calibri"/>
        </w:rPr>
        <w:t xml:space="preserve"> Από την άλλη πλευρά</w:t>
      </w:r>
      <w:r>
        <w:rPr>
          <w:rFonts w:ascii="Calibri" w:hAnsi="Calibri"/>
        </w:rPr>
        <w:t>,</w:t>
      </w:r>
      <w:r w:rsidRPr="00F37A98">
        <w:rPr>
          <w:rFonts w:ascii="Calibri" w:hAnsi="Calibri"/>
        </w:rPr>
        <w:t xml:space="preserve"> θα πρέπει να διαγ</w:t>
      </w:r>
      <w:r>
        <w:rPr>
          <w:rFonts w:ascii="Calibri" w:hAnsi="Calibri"/>
        </w:rPr>
        <w:t>ράφονται αμέσως τα στοιχεία στη</w:t>
      </w:r>
      <w:r w:rsidRPr="00F37A98">
        <w:rPr>
          <w:rFonts w:ascii="Calibri" w:hAnsi="Calibri"/>
        </w:rPr>
        <w:t xml:space="preserve"> περίπτωση που κάποιος πληρώνει</w:t>
      </w:r>
      <w:r>
        <w:rPr>
          <w:rFonts w:ascii="Calibri" w:hAnsi="Calibri"/>
        </w:rPr>
        <w:t>,</w:t>
      </w:r>
      <w:r w:rsidRPr="00F37A98">
        <w:rPr>
          <w:rFonts w:ascii="Calibri" w:hAnsi="Calibri"/>
        </w:rPr>
        <w:t xml:space="preserve"> να μη μετρούν</w:t>
      </w:r>
      <w:r w:rsidR="00FC218B">
        <w:rPr>
          <w:rFonts w:ascii="Calibri" w:hAnsi="Calibri"/>
        </w:rPr>
        <w:t>,</w:t>
      </w:r>
      <w:r w:rsidRPr="00F37A98">
        <w:rPr>
          <w:rFonts w:ascii="Calibri" w:hAnsi="Calibri"/>
        </w:rPr>
        <w:t xml:space="preserve"> δηλαδή</w:t>
      </w:r>
      <w:r w:rsidR="00FC218B">
        <w:rPr>
          <w:rFonts w:ascii="Calibri" w:hAnsi="Calibri"/>
        </w:rPr>
        <w:t>,</w:t>
      </w:r>
      <w:r w:rsidRPr="00F37A98">
        <w:rPr>
          <w:rFonts w:ascii="Calibri" w:hAnsi="Calibri"/>
        </w:rPr>
        <w:t xml:space="preserve"> ως πιθανότητα υποτροπής</w:t>
      </w:r>
      <w:r>
        <w:rPr>
          <w:rFonts w:ascii="Calibri" w:hAnsi="Calibri"/>
        </w:rPr>
        <w:t>.</w:t>
      </w:r>
    </w:p>
    <w:p w:rsidR="00873BED" w:rsidRDefault="00FD5716" w:rsidP="00976DF2">
      <w:pPr>
        <w:spacing w:after="0" w:line="257" w:lineRule="auto"/>
        <w:ind w:firstLine="720"/>
        <w:jc w:val="both"/>
      </w:pPr>
      <w:r>
        <w:t>Στο άρθρο 59</w:t>
      </w:r>
      <w:r w:rsidR="008A32C6">
        <w:t>,</w:t>
      </w:r>
      <w:r w:rsidR="00873BED">
        <w:t xml:space="preserve"> σε περίπτωση αντιρρήσεων ως προς την ορθότητα τ</w:t>
      </w:r>
      <w:r>
        <w:t xml:space="preserve">ης πιστοληπτικής βαθμολόγησης, </w:t>
      </w:r>
      <w:r w:rsidR="00873BED">
        <w:t>ο βαθμολογούμενος θα μπορεί να προσφύγει στο κατά τόπο</w:t>
      </w:r>
      <w:r w:rsidR="008A32C6">
        <w:t>ν αρμόδιο Δικαστικό Ε</w:t>
      </w:r>
      <w:r w:rsidR="00873BED">
        <w:t>φετείο, κάτι που δεν θεωρούμε καθόλου εύκολο και μάλλον κοροϊδία.</w:t>
      </w:r>
    </w:p>
    <w:p w:rsidR="00873BED" w:rsidRDefault="00FD5716" w:rsidP="008A32C6">
      <w:pPr>
        <w:spacing w:after="0" w:line="257" w:lineRule="auto"/>
        <w:ind w:firstLine="720"/>
        <w:jc w:val="both"/>
      </w:pPr>
      <w:r>
        <w:t>Στο άρθρο 61</w:t>
      </w:r>
      <w:r w:rsidR="00873BED">
        <w:t xml:space="preserve"> θα πρέπει τα δεδομένα που ανταλλάσσονται για στατιστική επεξεργασία να είναι ανώνυμα, ενώ στο άρθρο 63 υπάρχουν αόριστες προδιαγραφές ως προς την ακεραιότητα και την ικανότητα των ατόμων που θα επεξεργάζονται τα δεδομένα.</w:t>
      </w:r>
    </w:p>
    <w:p w:rsidR="002826BF" w:rsidRPr="00847DC0" w:rsidRDefault="00FD5716" w:rsidP="002826BF">
      <w:pPr>
        <w:spacing w:after="0" w:line="257" w:lineRule="auto"/>
        <w:ind w:firstLine="720"/>
        <w:jc w:val="both"/>
      </w:pPr>
      <w:r w:rsidRPr="00847DC0">
        <w:t>Στο άρθρο 65</w:t>
      </w:r>
      <w:r w:rsidR="00873BED" w:rsidRPr="00847DC0">
        <w:t xml:space="preserve"> είμαστε</w:t>
      </w:r>
      <w:r w:rsidR="005E42FC" w:rsidRPr="00847DC0">
        <w:t>,</w:t>
      </w:r>
      <w:r w:rsidR="00873BED" w:rsidRPr="00847DC0">
        <w:t xml:space="preserve"> γενικότερα</w:t>
      </w:r>
      <w:r w:rsidR="005E42FC" w:rsidRPr="00847DC0">
        <w:t>,</w:t>
      </w:r>
      <w:r w:rsidR="00873BED" w:rsidRPr="00847DC0">
        <w:t xml:space="preserve"> αρνητικοί με τις εξουσιοδοτήσεις</w:t>
      </w:r>
      <w:r w:rsidR="005E42FC" w:rsidRPr="00847DC0">
        <w:t>,</w:t>
      </w:r>
      <w:r w:rsidR="00873BED" w:rsidRPr="00847DC0">
        <w:t xml:space="preserve"> ενώ δεν συμφωνούμε σχετι</w:t>
      </w:r>
      <w:r w:rsidR="005E42FC" w:rsidRPr="00847DC0">
        <w:t>κά με το ότι εξειδικεύονται με Κοινή Υπουργική Α</w:t>
      </w:r>
      <w:r w:rsidR="00873BED" w:rsidRPr="00847DC0">
        <w:t>πόφαση οι κανόνες</w:t>
      </w:r>
      <w:r w:rsidR="005E42FC" w:rsidRPr="00847DC0">
        <w:t xml:space="preserve"> που διέπουν τις συμβάσεις της Α</w:t>
      </w:r>
      <w:r w:rsidR="00873BED" w:rsidRPr="00847DC0">
        <w:t>ρχής και των φορέων του ι</w:t>
      </w:r>
      <w:r w:rsidR="00847DC0">
        <w:t>διωτικού τομέα, στην παράγραφο 5</w:t>
      </w:r>
      <w:r w:rsidR="00DE5EC3">
        <w:t xml:space="preserve">, για </w:t>
      </w:r>
      <w:r w:rsidR="00873BED" w:rsidRPr="00847DC0">
        <w:t>ανταλλαγή στοιχείων. Εκτός του ότι δεν είναι σωστό, το θεωρούμε επικίνδυνο</w:t>
      </w:r>
      <w:r w:rsidR="00D02029">
        <w:t>,</w:t>
      </w:r>
      <w:r w:rsidR="00873BED" w:rsidRPr="00847DC0">
        <w:t xml:space="preserve"> όπως έχει διαπιστωθεί από άλλες περιπτώσεις διαρροής προσωπικών δεδομένων.</w:t>
      </w:r>
    </w:p>
    <w:p w:rsidR="00976DF2" w:rsidRPr="002826BF" w:rsidRDefault="002826BF" w:rsidP="002826BF">
      <w:pPr>
        <w:spacing w:after="0" w:line="257" w:lineRule="auto"/>
        <w:ind w:firstLine="720"/>
        <w:jc w:val="both"/>
        <w:rPr>
          <w:b/>
        </w:rPr>
      </w:pPr>
      <w:r>
        <w:t xml:space="preserve">Στο άρθρο 75, </w:t>
      </w:r>
      <w:r w:rsidR="00873BED">
        <w:t>λαμβανομένου υπόψη συνδυαστικά ότι ο εκάστοτε Υπουργός Οικονομικών επιλέγει ανέλεγκτα από τον κατάλογο της Επιτροπής με την παράγραφο 4 και του γεγονότος πως η Επιτροπή Θεσμών και Διαφάνειας αποτελείται κατά πλειοψηφία από κυβερνητικούς βουλευτές, επί της ουσίας πρόκειται για έναν κυβερνητικό διορισμό</w:t>
      </w:r>
      <w:r w:rsidR="00432821">
        <w:t>,</w:t>
      </w:r>
      <w:r w:rsidR="00873BED">
        <w:t xml:space="preserve"> με επίφαση νομιμότητας και δημοκρατικής έκφρασης. Κάτι που</w:t>
      </w:r>
      <w:r w:rsidR="00432821">
        <w:t>,</w:t>
      </w:r>
      <w:r w:rsidR="00873BED">
        <w:t xml:space="preserve"> επιπλέον</w:t>
      </w:r>
      <w:r w:rsidR="00432821">
        <w:t>,</w:t>
      </w:r>
      <w:r w:rsidR="00873BED">
        <w:t xml:space="preserve"> καθιστά άχ</w:t>
      </w:r>
      <w:r w:rsidR="00432821">
        <w:t>ρηστη την όλη προεργασία της Ανεξάρτητης Ε</w:t>
      </w:r>
      <w:r w:rsidR="00873BED">
        <w:t>πιτροπής</w:t>
      </w:r>
      <w:r w:rsidR="00432821">
        <w:t>,</w:t>
      </w:r>
      <w:r w:rsidR="00873BED">
        <w:t xml:space="preserve"> που αποτελείται από άτομα εγνωσμένου κύρους. Με απλά λόγια</w:t>
      </w:r>
      <w:r w:rsidR="007D02DF">
        <w:t>,</w:t>
      </w:r>
      <w:r w:rsidR="00873BED">
        <w:t xml:space="preserve"> είναι σαν να δίνεται λευ</w:t>
      </w:r>
      <w:r w:rsidR="004B5911">
        <w:t>κή επιταγή στην εκάστοτε Κ</w:t>
      </w:r>
      <w:r w:rsidR="00873BED">
        <w:t>υβέρνηση, κ</w:t>
      </w:r>
      <w:r w:rsidR="00976DF2">
        <w:t>άτι που μας βρίσκει αντίθετους.</w:t>
      </w:r>
    </w:p>
    <w:p w:rsidR="00873BED" w:rsidRDefault="004B5911" w:rsidP="00976DF2">
      <w:pPr>
        <w:spacing w:after="0" w:line="257" w:lineRule="auto"/>
        <w:ind w:firstLine="720"/>
        <w:jc w:val="both"/>
      </w:pPr>
      <w:r>
        <w:t xml:space="preserve">Στο άρθρο 81 προτείνουμε η </w:t>
      </w:r>
      <w:r w:rsidR="00873BED">
        <w:t>οποιαδήποτε παραβίαση της αρχής της εμπιστευτικότητας, ειδικά για την επίτευξη προσωπικού οφέλους να επισύρει την οριστική απόλυση, ενώ θεωρούμε αστείο το άρθρο 102</w:t>
      </w:r>
      <w:r>
        <w:t>,</w:t>
      </w:r>
      <w:r w:rsidR="00873BED">
        <w:t xml:space="preserve"> που προβλέπει ότι αρμόδιος για την άσκηση ποινικής δίωξης στα ανώτερα στελέχη της αρχής είναι ο ίδιος Υπουργός Οικονομικών, ο οποίος τους τοποθέτησε στην παράγραφο 4.</w:t>
      </w:r>
    </w:p>
    <w:p w:rsidR="00873BED" w:rsidRDefault="004B5911" w:rsidP="008A32C6">
      <w:pPr>
        <w:spacing w:after="0" w:line="257" w:lineRule="auto"/>
        <w:ind w:firstLine="720"/>
        <w:jc w:val="both"/>
      </w:pPr>
      <w:r>
        <w:t xml:space="preserve">Στο άρθρο 117 </w:t>
      </w:r>
      <w:r w:rsidR="00873BED">
        <w:t>θεωρούμε υπερβολικό το ότι ο οποιοσδήποτε πιστωτής θα έχει πρόσβαση στα δεδομένα οικονομικής συμπεριφοράς του οφειλέτη του, ειδικά όταν πρόκειται για πιστωτές αμφιβόλου χαρακτήρα, όπως για εμάς είναι οι περισσότερες εισπρακτικές εταιρείες</w:t>
      </w:r>
      <w:r w:rsidR="00BC6A5C">
        <w:t>,</w:t>
      </w:r>
      <w:r w:rsidR="00873BED">
        <w:t xml:space="preserve"> </w:t>
      </w:r>
      <w:r w:rsidR="00BC6A5C">
        <w:t xml:space="preserve">οι οποίες παραβιάζουν σημαντικά </w:t>
      </w:r>
      <w:r w:rsidR="00873BED">
        <w:t>συνταγματικά δικαιώματα και προσωπικά δεδομένα ιδιαίτερης σημασίας</w:t>
      </w:r>
      <w:r w:rsidR="00BC6A5C">
        <w:t>,</w:t>
      </w:r>
      <w:r w:rsidR="00873BED">
        <w:t xml:space="preserve"> προκειμένου ακόμη και να εκβιάσουν.</w:t>
      </w:r>
    </w:p>
    <w:p w:rsidR="00873BED" w:rsidRDefault="00BC6A5C" w:rsidP="008A32C6">
      <w:pPr>
        <w:spacing w:after="0" w:line="257" w:lineRule="auto"/>
        <w:ind w:firstLine="720"/>
        <w:jc w:val="both"/>
      </w:pPr>
      <w:r>
        <w:t xml:space="preserve">Στο άρθρο 119 </w:t>
      </w:r>
      <w:r w:rsidR="00873BED">
        <w:t>τι περιλαμβάνει η πιστωτική έκθεση στην παράγραφο 5; Θα πρέπει ν</w:t>
      </w:r>
      <w:r w:rsidR="0091737E">
        <w:t>α υπάρχει τυποποιημένη έκθεση κ</w:t>
      </w:r>
      <w:r w:rsidR="00873BED">
        <w:t xml:space="preserve">ι όχι πρόσβαση σε πρωτογενή στοιχεία. Πως έχουμε εμπιστοσύνη ότι τα στοιχεία θα χρησιμοποιηθούν μόνο για πιστώσεις και με </w:t>
      </w:r>
      <w:r w:rsidR="0091737E">
        <w:t>ηθι</w:t>
      </w:r>
      <w:r w:rsidR="00873BED">
        <w:t>κό τρόπο; Τι κυρώσεις και τι επίβλεψη θα υπάρχουν;</w:t>
      </w:r>
    </w:p>
    <w:p w:rsidR="00873BED" w:rsidRDefault="0091737E" w:rsidP="008A32C6">
      <w:pPr>
        <w:spacing w:after="0" w:line="257" w:lineRule="auto"/>
        <w:ind w:firstLine="720"/>
        <w:jc w:val="both"/>
      </w:pPr>
      <w:r>
        <w:t xml:space="preserve">Στο άρθρο 122 </w:t>
      </w:r>
      <w:r w:rsidR="00873BED">
        <w:t>δίνονται απαράδεκτα πολλές εξουσίες στη μη δημόσια Τράπεζα της Ελλάδος</w:t>
      </w:r>
      <w:r>
        <w:t>,</w:t>
      </w:r>
      <w:r w:rsidR="00873BED">
        <w:t xml:space="preserve"> για να καθορίζει πολλές παραμέτρους του συστήματος βαθμολόγησης, όπως το περιεχόμενο της έκθεσης, τη μέθοδο επεξεργασίας, τις χρε</w:t>
      </w:r>
      <w:r>
        <w:t>ώσεις κλπ. Στον συμπληρωματικό Κρατικό Π</w:t>
      </w:r>
      <w:r w:rsidR="00873BED">
        <w:t>ροϋπολογισμό</w:t>
      </w:r>
      <w:r>
        <w:t>,</w:t>
      </w:r>
      <w:r w:rsidR="00873BED">
        <w:t xml:space="preserve"> που δεν πρόκειται να είναι επαρκής, έχουμε ήδη αναφερθεί, υπενθυμίζοντας πως ε</w:t>
      </w:r>
      <w:r>
        <w:t>ίχαμε τονίσει από πέρυσι ότι ο Π</w:t>
      </w:r>
      <w:r w:rsidR="00873BED">
        <w:t>ροϋπολογισμός του 2022 ήταν για τα σκουπίδια, όπως φάνηκε μεταξύ άλλων από τις προβλέψεις για τον πληθωρισμό. Ο Υφυπουργός</w:t>
      </w:r>
      <w:r w:rsidR="008A567C">
        <w:t>,</w:t>
      </w:r>
      <w:r w:rsidR="00873BED">
        <w:t xml:space="preserve"> πάντως</w:t>
      </w:r>
      <w:r w:rsidR="008A567C">
        <w:t>,</w:t>
      </w:r>
      <w:r w:rsidR="00873BED">
        <w:t xml:space="preserve"> είπε πως έχουν δοθεί 13,2 δισ. ενισχύσεις το 2022</w:t>
      </w:r>
      <w:r w:rsidR="008A567C">
        <w:t xml:space="preserve">, όπου τα 10,6 δισ. αφορούν </w:t>
      </w:r>
      <w:r w:rsidR="00873BED">
        <w:t>το κόστος επιδότησης ρεύματος, εκ των οποίων τα 4,1 δισ. στα νοικοκυριά και τα 6,5 δισ. σε  επιχειρήσεις. Ποιο είναι το ακριβές ποσό για τους αγρότες; Αυτό</w:t>
      </w:r>
      <w:r w:rsidR="008A567C">
        <w:t>,</w:t>
      </w:r>
      <w:r w:rsidR="00873BED">
        <w:t xml:space="preserve"> τουλάχιστον</w:t>
      </w:r>
      <w:r w:rsidR="008A567C">
        <w:t>,</w:t>
      </w:r>
      <w:r w:rsidR="00873BED">
        <w:t xml:space="preserve"> δεν το ακούσαμε.</w:t>
      </w:r>
    </w:p>
    <w:p w:rsidR="00873BED" w:rsidRDefault="00873BED" w:rsidP="008A32C6">
      <w:pPr>
        <w:spacing w:after="0" w:line="257" w:lineRule="auto"/>
        <w:ind w:firstLine="720"/>
        <w:jc w:val="both"/>
      </w:pPr>
      <w:r>
        <w:t>Όσον αφορά τα νέα εισοδηματικά όρια για το επίδομα θέρμανσης, θα πρέπει να υπάρχει χαμηλότερο όριο για τους πολύτεκνους</w:t>
      </w:r>
      <w:r w:rsidR="008A567C">
        <w:t>,</w:t>
      </w:r>
      <w:r>
        <w:t xml:space="preserve"> καθώς</w:t>
      </w:r>
      <w:r w:rsidR="008A567C">
        <w:t>,</w:t>
      </w:r>
      <w:r>
        <w:t xml:space="preserve"> </w:t>
      </w:r>
      <w:r w:rsidR="008A567C">
        <w:t>επίσης,</w:t>
      </w:r>
      <w:r>
        <w:t xml:space="preserve"> για την Βόρεια Ελλάδα</w:t>
      </w:r>
      <w:r w:rsidR="008A567C">
        <w:t xml:space="preserve">, ενώ δε </w:t>
      </w:r>
      <w:r>
        <w:t>χρειάζεται να αναφερθούμε στον τραγέλαφο</w:t>
      </w:r>
      <w:r w:rsidR="0012071E">
        <w:t xml:space="preserve"> -</w:t>
      </w:r>
      <w:r>
        <w:t>πραγματικά</w:t>
      </w:r>
      <w:r w:rsidR="0012071E">
        <w:t xml:space="preserve">-, </w:t>
      </w:r>
      <w:r>
        <w:t xml:space="preserve">με τη μετατροπή των </w:t>
      </w:r>
      <w:r>
        <w:lastRenderedPageBreak/>
        <w:t>καυστήρων. Δεν μπορούν να το αναλάβουν οι εταιρείες διυλιστηρίων</w:t>
      </w:r>
      <w:r w:rsidR="008A567C">
        <w:t>, αντί για τη φορολόγησή τους</w:t>
      </w:r>
      <w:r w:rsidR="007275F3">
        <w:t>,</w:t>
      </w:r>
      <w:r w:rsidR="008A567C">
        <w:t xml:space="preserve"> </w:t>
      </w:r>
      <w:r w:rsidR="007275F3">
        <w:t xml:space="preserve">-τους καυστήρες εννοώ- </w:t>
      </w:r>
      <w:r>
        <w:t xml:space="preserve">παρακρατώντας το από τη χρέωση του πετρελαίου; </w:t>
      </w:r>
    </w:p>
    <w:p w:rsidR="00873BED" w:rsidRDefault="007275F3" w:rsidP="000C7F35">
      <w:pPr>
        <w:spacing w:after="0" w:line="257" w:lineRule="auto"/>
        <w:ind w:firstLine="720"/>
        <w:jc w:val="both"/>
      </w:pPr>
      <w:r>
        <w:t xml:space="preserve">Στο άρθρο 124 </w:t>
      </w:r>
      <w:r w:rsidR="00873BED">
        <w:t>έχουμε ακόμη μία προσπάθεια υποβάθμισης της αμυντικής μας βιομηχανίας, σημειώνοντας πως στο χώρο της ΠΥΡΚΑΛ σε μια ιστορική</w:t>
      </w:r>
      <w:r>
        <w:t>,</w:t>
      </w:r>
      <w:r w:rsidR="00873BED">
        <w:t xml:space="preserve"> πραγματικά</w:t>
      </w:r>
      <w:r>
        <w:t>,</w:t>
      </w:r>
      <w:r w:rsidR="00873BED">
        <w:t xml:space="preserve"> </w:t>
      </w:r>
      <w:r>
        <w:t xml:space="preserve">εγκατάσταση </w:t>
      </w:r>
      <w:r w:rsidR="00873BED">
        <w:t>υπάρχουν ακόμη εξειδικευμένα μηχανήματα</w:t>
      </w:r>
      <w:r w:rsidR="008A567C">
        <w:t>,</w:t>
      </w:r>
      <w:r w:rsidR="00873BED">
        <w:t xml:space="preserve"> που</w:t>
      </w:r>
      <w:r w:rsidR="008A567C">
        <w:t>,</w:t>
      </w:r>
      <w:r w:rsidR="00873BED">
        <w:t xml:space="preserve"> ενδεχομένως</w:t>
      </w:r>
      <w:r w:rsidR="008A567C">
        <w:t>,</w:t>
      </w:r>
      <w:r w:rsidR="00873BED">
        <w:t xml:space="preserve"> είναι δύσκολο να μετακινηθούν. Τι θα συμβεί με αυτά τα μηχανήματα; Έχει αναφερθεί η μετακίνηση του εργοστασίου των ελληνικών αμυντικών συστημάτων του Υμηττού στο Λαύριο ή στη Μάνδρα</w:t>
      </w:r>
      <w:r w:rsidR="008A567C">
        <w:t>,</w:t>
      </w:r>
      <w:r w:rsidR="00873BED">
        <w:t xml:space="preserve"> χωρίς</w:t>
      </w:r>
      <w:r w:rsidR="008A567C">
        <w:t>,</w:t>
      </w:r>
      <w:r w:rsidR="00873BED">
        <w:t xml:space="preserve"> </w:t>
      </w:r>
      <w:r w:rsidR="008A567C">
        <w:t>όμως,</w:t>
      </w:r>
      <w:r w:rsidR="00873BED">
        <w:t xml:space="preserve"> να έχει συμβεί κάτι μέχρι σήμερα. Αν δεν εξασφαλιστεί η μετεγκατάσταση, δεν πρόκειται να στηρίξουμε την απαξίωση της αμυντικής μας βιομηχανίας</w:t>
      </w:r>
      <w:r w:rsidR="005673B2">
        <w:t>,</w:t>
      </w:r>
      <w:r w:rsidR="00873BED">
        <w:t xml:space="preserve"> την οποία θεωρούμε πολύ σημαντική, τόσο όσον αφορά την άμυνά </w:t>
      </w:r>
      <w:r w:rsidR="005673B2">
        <w:t>μας,</w:t>
      </w:r>
      <w:r w:rsidR="00873BED">
        <w:t xml:space="preserve"> όσο και τη βιομηχανία και</w:t>
      </w:r>
      <w:r w:rsidR="005673B2">
        <w:t>,</w:t>
      </w:r>
      <w:r w:rsidR="00873BED">
        <w:t xml:space="preserve"> γενικότερα</w:t>
      </w:r>
      <w:r w:rsidR="005673B2">
        <w:t>,</w:t>
      </w:r>
      <w:r w:rsidR="00873BED">
        <w:t xml:space="preserve"> της παραγωγής.</w:t>
      </w:r>
    </w:p>
    <w:p w:rsidR="005673B2" w:rsidRDefault="00873BED" w:rsidP="005673B2">
      <w:pPr>
        <w:spacing w:after="0" w:line="257" w:lineRule="auto"/>
        <w:ind w:firstLine="720"/>
        <w:jc w:val="both"/>
      </w:pPr>
      <w:r>
        <w:t>Τέλος</w:t>
      </w:r>
      <w:r w:rsidR="005673B2">
        <w:t>, στο άρθρο 126, αν κ</w:t>
      </w:r>
      <w:r>
        <w:t>ι είχαν εκδοθεί αποφάσεις παραχώρησης ακινήτων σε συμπολίτες μας που κατοικούν μόνιμα στις ανωτέρω περιοχές</w:t>
      </w:r>
      <w:r w:rsidR="00B169BF">
        <w:t>,</w:t>
      </w:r>
      <w:r>
        <w:t xml:space="preserve"> κατά κυριότητα</w:t>
      </w:r>
      <w:r w:rsidR="00B169BF">
        <w:t>,</w:t>
      </w:r>
      <w:r>
        <w:t xml:space="preserve"> με συμβολικό τίμημα, προφανώς για λόγους εθνικής πολιτικής και ενίσχυσης των ακριτικών μας περιοχών</w:t>
      </w:r>
      <w:r w:rsidR="00B169BF">
        <w:t>,</w:t>
      </w:r>
      <w:r>
        <w:t xml:space="preserve"> μετά από χρόνι</w:t>
      </w:r>
      <w:r w:rsidR="00B169BF">
        <w:t xml:space="preserve">α και χωρίς νόμιμο έρεισμα, </w:t>
      </w:r>
      <w:r w:rsidR="005673B2">
        <w:t>το Δ</w:t>
      </w:r>
      <w:r>
        <w:t>ημόσιο διεκδικεί</w:t>
      </w:r>
      <w:r w:rsidR="005673B2">
        <w:t>,</w:t>
      </w:r>
      <w:r>
        <w:t xml:space="preserve"> δυστυχώς</w:t>
      </w:r>
      <w:r w:rsidR="005673B2">
        <w:t>,</w:t>
      </w:r>
      <w:r>
        <w:t xml:space="preserve"> αυτές τις εκτάσεις που έχει ήδη παραχωρήσει. Πως αιτιολογείτε κάτι τέτοιο;</w:t>
      </w:r>
    </w:p>
    <w:p w:rsidR="00976DF2" w:rsidRDefault="00E80DD2" w:rsidP="005673B2">
      <w:pPr>
        <w:spacing w:after="0" w:line="257" w:lineRule="auto"/>
        <w:ind w:firstLine="720"/>
        <w:jc w:val="both"/>
      </w:pPr>
      <w:r>
        <w:t xml:space="preserve">Δυστυχώς, δεν υπάρχει χρόνος για τα υπόλοιπα. </w:t>
      </w:r>
      <w:r w:rsidR="00976DF2">
        <w:t>Ευχαριστώ πολύ.</w:t>
      </w:r>
    </w:p>
    <w:p w:rsidR="00976DF2" w:rsidRDefault="00976DF2" w:rsidP="00976DF2">
      <w:pPr>
        <w:spacing w:after="0" w:line="257" w:lineRule="auto"/>
        <w:ind w:firstLine="720"/>
        <w:jc w:val="both"/>
      </w:pPr>
    </w:p>
    <w:p w:rsidR="00873BED" w:rsidRPr="004F7C2F" w:rsidRDefault="008A32C6" w:rsidP="00976DF2">
      <w:pPr>
        <w:spacing w:after="0" w:line="257" w:lineRule="auto"/>
        <w:ind w:firstLine="720"/>
        <w:jc w:val="both"/>
      </w:pPr>
      <w:r>
        <w:rPr>
          <w:b/>
        </w:rPr>
        <w:t>ΣΤΑΥΡΟΣ ΚΑΛΟΓΙ</w:t>
      </w:r>
      <w:r w:rsidR="00873BED" w:rsidRPr="00076908">
        <w:rPr>
          <w:b/>
        </w:rPr>
        <w:t>ΑΝΝΗΣ (Πρόεδρος της Επιτροπής):</w:t>
      </w:r>
      <w:r w:rsidR="00873BED">
        <w:t xml:space="preserve"> </w:t>
      </w:r>
      <w:r w:rsidR="00B63EE6">
        <w:t xml:space="preserve">Ευχαριστούμε τον κ. Βιλιάρδο. </w:t>
      </w:r>
      <w:r w:rsidR="00873BED">
        <w:t>Το λόγο έχει ο κ. Αρσένης.</w:t>
      </w:r>
    </w:p>
    <w:p w:rsidR="00873BED" w:rsidRPr="007A5FB3" w:rsidRDefault="00873BED" w:rsidP="000C7F35">
      <w:pPr>
        <w:spacing w:after="0" w:line="257" w:lineRule="auto"/>
        <w:ind w:firstLine="720"/>
        <w:jc w:val="both"/>
      </w:pPr>
    </w:p>
    <w:p w:rsidR="00873BED" w:rsidRDefault="00873BED" w:rsidP="000C7F35">
      <w:pPr>
        <w:spacing w:after="0" w:line="257" w:lineRule="auto"/>
        <w:ind w:firstLine="720"/>
        <w:jc w:val="both"/>
      </w:pPr>
    </w:p>
    <w:p w:rsidR="00873BED" w:rsidRPr="007A5FB3" w:rsidRDefault="00873BED" w:rsidP="000C7F35">
      <w:pPr>
        <w:tabs>
          <w:tab w:val="left" w:pos="5633"/>
        </w:tabs>
        <w:spacing w:after="0" w:line="257" w:lineRule="auto"/>
        <w:ind w:firstLine="720"/>
        <w:jc w:val="both"/>
      </w:pPr>
      <w:r>
        <w:tab/>
      </w:r>
    </w:p>
    <w:p w:rsidR="00873BED" w:rsidRDefault="00873BED"/>
    <w:p w:rsidR="00873BED" w:rsidRDefault="00873BED" w:rsidP="000C7F35">
      <w:pPr>
        <w:spacing w:line="276" w:lineRule="auto"/>
        <w:jc w:val="both"/>
        <w:rPr>
          <w:rFonts w:cstheme="minorHAnsi"/>
        </w:rPr>
      </w:pPr>
      <w:r>
        <w:tab/>
      </w:r>
      <w:r w:rsidRPr="00EF78C5">
        <w:rPr>
          <w:rFonts w:cstheme="minorHAnsi"/>
          <w:b/>
        </w:rPr>
        <w:t>ΚΡΙΤΩΝ – ΗΛΙΑΣ ΑΡΣΕΝΗΣ (Ειδικός Αγορητής του ΜέΡΑ25):</w:t>
      </w:r>
      <w:r w:rsidRPr="00A6526F">
        <w:rPr>
          <w:rFonts w:ascii="Roboto" w:hAnsi="Roboto" w:cs="Segoe UI"/>
          <w:color w:val="212529"/>
          <w:sz w:val="21"/>
          <w:szCs w:val="21"/>
        </w:rPr>
        <w:t xml:space="preserve"> </w:t>
      </w:r>
      <w:r>
        <w:rPr>
          <w:rFonts w:cstheme="minorHAnsi"/>
        </w:rPr>
        <w:t xml:space="preserve">Σας ευχαριστώ </w:t>
      </w:r>
      <w:r w:rsidRPr="00A6526F">
        <w:rPr>
          <w:rFonts w:cstheme="minorHAnsi"/>
        </w:rPr>
        <w:t>πολύ</w:t>
      </w:r>
      <w:r>
        <w:rPr>
          <w:rFonts w:cstheme="minorHAnsi"/>
        </w:rPr>
        <w:t>,</w:t>
      </w:r>
      <w:r w:rsidRPr="00A6526F">
        <w:rPr>
          <w:rFonts w:cstheme="minorHAnsi"/>
        </w:rPr>
        <w:t xml:space="preserve"> κύριε </w:t>
      </w:r>
      <w:r>
        <w:rPr>
          <w:rFonts w:cstheme="minorHAnsi"/>
        </w:rPr>
        <w:t>Π</w:t>
      </w:r>
      <w:r w:rsidRPr="00A6526F">
        <w:rPr>
          <w:rFonts w:cstheme="minorHAnsi"/>
        </w:rPr>
        <w:t>ρόεδρε</w:t>
      </w:r>
      <w:r>
        <w:rPr>
          <w:rFonts w:cstheme="minorHAnsi"/>
        </w:rPr>
        <w:t>.</w:t>
      </w:r>
    </w:p>
    <w:p w:rsidR="00873BED" w:rsidRDefault="00873BED" w:rsidP="00DE7584">
      <w:pPr>
        <w:spacing w:line="276" w:lineRule="auto"/>
        <w:ind w:firstLine="720"/>
        <w:jc w:val="both"/>
        <w:rPr>
          <w:rFonts w:cstheme="minorHAnsi"/>
        </w:rPr>
      </w:pPr>
      <w:r>
        <w:rPr>
          <w:rFonts w:cstheme="minorHAnsi"/>
        </w:rPr>
        <w:t>Βουλεύτρια, Β</w:t>
      </w:r>
      <w:r w:rsidRPr="00A6526F">
        <w:rPr>
          <w:rFonts w:cstheme="minorHAnsi"/>
        </w:rPr>
        <w:t>ουλευτές</w:t>
      </w:r>
      <w:r>
        <w:rPr>
          <w:rFonts w:cstheme="minorHAnsi"/>
        </w:rPr>
        <w:t>,</w:t>
      </w:r>
      <w:r w:rsidRPr="00A6526F">
        <w:rPr>
          <w:rFonts w:cstheme="minorHAnsi"/>
        </w:rPr>
        <w:t xml:space="preserve"> </w:t>
      </w:r>
      <w:r>
        <w:rPr>
          <w:rFonts w:cstheme="minorHAnsi"/>
        </w:rPr>
        <w:t>Υ</w:t>
      </w:r>
      <w:r w:rsidRPr="00A6526F">
        <w:rPr>
          <w:rFonts w:cstheme="minorHAnsi"/>
        </w:rPr>
        <w:t>πουργοί</w:t>
      </w:r>
      <w:r>
        <w:rPr>
          <w:rFonts w:cstheme="minorHAnsi"/>
        </w:rPr>
        <w:t>, α</w:t>
      </w:r>
      <w:r w:rsidRPr="00A6526F">
        <w:rPr>
          <w:rFonts w:cstheme="minorHAnsi"/>
        </w:rPr>
        <w:t>ς ξεκινήσουμε από την ουσία αυτού του νομοσχεδίου</w:t>
      </w:r>
      <w:r>
        <w:rPr>
          <w:rFonts w:cstheme="minorHAnsi"/>
        </w:rPr>
        <w:t>.</w:t>
      </w:r>
      <w:r w:rsidRPr="00A6526F">
        <w:rPr>
          <w:rFonts w:cstheme="minorHAnsi"/>
        </w:rPr>
        <w:t xml:space="preserve"> </w:t>
      </w:r>
      <w:r>
        <w:rPr>
          <w:rFonts w:cstheme="minorHAnsi"/>
        </w:rPr>
        <w:t>Ο κ. Σ</w:t>
      </w:r>
      <w:r w:rsidRPr="00A6526F">
        <w:rPr>
          <w:rFonts w:cstheme="minorHAnsi"/>
        </w:rPr>
        <w:t>ταϊκούρας</w:t>
      </w:r>
      <w:r>
        <w:rPr>
          <w:rFonts w:cstheme="minorHAnsi"/>
        </w:rPr>
        <w:t>, εκ μέρους</w:t>
      </w:r>
      <w:r w:rsidR="00201348">
        <w:rPr>
          <w:rFonts w:cstheme="minorHAnsi"/>
        </w:rPr>
        <w:t xml:space="preserve"> της Κ</w:t>
      </w:r>
      <w:r w:rsidRPr="00A6526F">
        <w:rPr>
          <w:rFonts w:cstheme="minorHAnsi"/>
        </w:rPr>
        <w:t>υβέρνησης</w:t>
      </w:r>
      <w:r w:rsidR="00201348">
        <w:rPr>
          <w:rFonts w:cstheme="minorHAnsi"/>
        </w:rPr>
        <w:t>,</w:t>
      </w:r>
      <w:r w:rsidRPr="00A6526F">
        <w:rPr>
          <w:rFonts w:cstheme="minorHAnsi"/>
        </w:rPr>
        <w:t xml:space="preserve"> περιέγραψε ως ακραίες τις θέσεις του </w:t>
      </w:r>
      <w:r>
        <w:rPr>
          <w:rFonts w:cstheme="minorHAnsi"/>
        </w:rPr>
        <w:t>ΜέΡΑ</w:t>
      </w:r>
      <w:r w:rsidRPr="00A6526F">
        <w:rPr>
          <w:rFonts w:cstheme="minorHAnsi"/>
        </w:rPr>
        <w:t>25</w:t>
      </w:r>
      <w:r>
        <w:rPr>
          <w:rFonts w:cstheme="minorHAnsi"/>
        </w:rPr>
        <w:t>,</w:t>
      </w:r>
      <w:r w:rsidRPr="00A6526F">
        <w:rPr>
          <w:rFonts w:cstheme="minorHAnsi"/>
        </w:rPr>
        <w:t xml:space="preserve"> ότι υπάρχει σχέδιο πίσω από αυτό το νομοσχέδιο</w:t>
      </w:r>
      <w:r w:rsidR="00174EC4">
        <w:rPr>
          <w:rFonts w:cstheme="minorHAnsi"/>
        </w:rPr>
        <w:t xml:space="preserve">. </w:t>
      </w:r>
      <w:r w:rsidRPr="009C3F0C">
        <w:rPr>
          <w:rFonts w:cstheme="minorHAnsi"/>
        </w:rPr>
        <w:t>Λ</w:t>
      </w:r>
      <w:r w:rsidR="00174EC4" w:rsidRPr="009C3F0C">
        <w:rPr>
          <w:rFonts w:cstheme="minorHAnsi"/>
        </w:rPr>
        <w:t>ες κ</w:t>
      </w:r>
      <w:r w:rsidRPr="009C3F0C">
        <w:rPr>
          <w:rFonts w:cstheme="minorHAnsi"/>
        </w:rPr>
        <w:t>ι εδώ και 3,5 χρόνια, δεν έχουμε δει νομοσχέδιο με το νομοσχέδιο</w:t>
      </w:r>
      <w:r w:rsidR="00174EC4" w:rsidRPr="009C3F0C">
        <w:rPr>
          <w:rFonts w:cstheme="minorHAnsi"/>
        </w:rPr>
        <w:t>,</w:t>
      </w:r>
      <w:r w:rsidRPr="009C3F0C">
        <w:rPr>
          <w:rFonts w:cstheme="minorHAnsi"/>
        </w:rPr>
        <w:t xml:space="preserve"> πως μας φέρνετε σταδιακά τις εξυπηρετήσεις υπέρ των ο</w:t>
      </w:r>
      <w:r w:rsidR="00174EC4" w:rsidRPr="009C3F0C">
        <w:rPr>
          <w:rFonts w:cstheme="minorHAnsi"/>
        </w:rPr>
        <w:t>λίγων ολιγαρχ</w:t>
      </w:r>
      <w:r w:rsidRPr="009C3F0C">
        <w:rPr>
          <w:rFonts w:cstheme="minorHAnsi"/>
        </w:rPr>
        <w:t>ών.</w:t>
      </w:r>
      <w:r w:rsidR="00174EC4" w:rsidRPr="009C3F0C">
        <w:rPr>
          <w:rFonts w:cstheme="minorHAnsi"/>
        </w:rPr>
        <w:t xml:space="preserve"> </w:t>
      </w:r>
      <w:r w:rsidR="00174EC4">
        <w:rPr>
          <w:rFonts w:cstheme="minorHAnsi"/>
        </w:rPr>
        <w:t>Δεν έ</w:t>
      </w:r>
      <w:r w:rsidRPr="00A6526F">
        <w:rPr>
          <w:rFonts w:cstheme="minorHAnsi"/>
        </w:rPr>
        <w:t>χουμε δει π</w:t>
      </w:r>
      <w:r>
        <w:rPr>
          <w:rFonts w:cstheme="minorHAnsi"/>
        </w:rPr>
        <w:t>ω</w:t>
      </w:r>
      <w:r w:rsidRPr="00A6526F">
        <w:rPr>
          <w:rFonts w:cstheme="minorHAnsi"/>
        </w:rPr>
        <w:t xml:space="preserve">ς </w:t>
      </w:r>
      <w:r w:rsidR="00174EC4">
        <w:rPr>
          <w:rFonts w:cstheme="minorHAnsi"/>
        </w:rPr>
        <w:t>μας τις φέρνε</w:t>
      </w:r>
      <w:r w:rsidRPr="00A6526F">
        <w:rPr>
          <w:rFonts w:cstheme="minorHAnsi"/>
        </w:rPr>
        <w:t>τε</w:t>
      </w:r>
      <w:r w:rsidR="00174EC4">
        <w:rPr>
          <w:rFonts w:cstheme="minorHAnsi"/>
        </w:rPr>
        <w:t xml:space="preserve"> τμηματικά</w:t>
      </w:r>
      <w:r w:rsidR="00F066D8">
        <w:rPr>
          <w:rFonts w:cstheme="minorHAnsi"/>
        </w:rPr>
        <w:t>. Μας φέρατε</w:t>
      </w:r>
      <w:r w:rsidRPr="00A6526F">
        <w:rPr>
          <w:rFonts w:cstheme="minorHAnsi"/>
        </w:rPr>
        <w:t xml:space="preserve"> ιδιώτες </w:t>
      </w:r>
      <w:r>
        <w:rPr>
          <w:rFonts w:cstheme="minorHAnsi"/>
        </w:rPr>
        <w:t>περιβαλλοντικούς ελεγκτές</w:t>
      </w:r>
      <w:r w:rsidR="00DE7584">
        <w:rPr>
          <w:rFonts w:cstheme="minorHAnsi"/>
        </w:rPr>
        <w:t>-επιθεωρητές</w:t>
      </w:r>
      <w:r>
        <w:rPr>
          <w:rFonts w:cstheme="minorHAnsi"/>
        </w:rPr>
        <w:t xml:space="preserve"> και μετά διαλύσατε τους ελεγκτικούς τους </w:t>
      </w:r>
      <w:r w:rsidRPr="00A6526F">
        <w:rPr>
          <w:rFonts w:cstheme="minorHAnsi"/>
        </w:rPr>
        <w:t>μηχανισμούς</w:t>
      </w:r>
      <w:r w:rsidR="00DE7584">
        <w:rPr>
          <w:rFonts w:cstheme="minorHAnsi"/>
        </w:rPr>
        <w:t xml:space="preserve"> σε άλλα θέματα. Μ</w:t>
      </w:r>
      <w:r w:rsidRPr="00A6526F">
        <w:rPr>
          <w:rFonts w:cstheme="minorHAnsi"/>
        </w:rPr>
        <w:t xml:space="preserve">ας </w:t>
      </w:r>
      <w:r w:rsidR="00DE7584">
        <w:rPr>
          <w:rFonts w:cstheme="minorHAnsi"/>
        </w:rPr>
        <w:t xml:space="preserve">τις </w:t>
      </w:r>
      <w:r w:rsidRPr="00A6526F">
        <w:rPr>
          <w:rFonts w:cstheme="minorHAnsi"/>
        </w:rPr>
        <w:t>φ</w:t>
      </w:r>
      <w:r>
        <w:rPr>
          <w:rFonts w:cstheme="minorHAnsi"/>
        </w:rPr>
        <w:t>έρνετε</w:t>
      </w:r>
      <w:r w:rsidRPr="00A6526F">
        <w:rPr>
          <w:rFonts w:cstheme="minorHAnsi"/>
        </w:rPr>
        <w:t xml:space="preserve"> σταδιακές και διαρκείς μειώσεις της φορολογίας για τα πολύ μεγάλα εισοδήματα</w:t>
      </w:r>
      <w:r w:rsidR="00DE7584">
        <w:rPr>
          <w:rFonts w:cstheme="minorHAnsi"/>
        </w:rPr>
        <w:t xml:space="preserve"> οριζόντια από τους μικρούς και, </w:t>
      </w:r>
      <w:r w:rsidRPr="00A6526F">
        <w:rPr>
          <w:rFonts w:cstheme="minorHAnsi"/>
        </w:rPr>
        <w:t>βέβαια</w:t>
      </w:r>
      <w:r>
        <w:rPr>
          <w:rFonts w:cstheme="minorHAnsi"/>
        </w:rPr>
        <w:t>,</w:t>
      </w:r>
      <w:r w:rsidRPr="00A6526F">
        <w:rPr>
          <w:rFonts w:cstheme="minorHAnsi"/>
        </w:rPr>
        <w:t xml:space="preserve"> </w:t>
      </w:r>
      <w:r>
        <w:rPr>
          <w:rFonts w:cstheme="minorHAnsi"/>
        </w:rPr>
        <w:t>οι</w:t>
      </w:r>
      <w:r w:rsidRPr="00A6526F">
        <w:rPr>
          <w:rFonts w:cstheme="minorHAnsi"/>
        </w:rPr>
        <w:t xml:space="preserve"> μικρ</w:t>
      </w:r>
      <w:r>
        <w:rPr>
          <w:rFonts w:cstheme="minorHAnsi"/>
        </w:rPr>
        <w:t>οί, οι οποίοι δοκιμάζονται από την κρίση</w:t>
      </w:r>
      <w:r w:rsidR="00DE7584">
        <w:rPr>
          <w:rFonts w:cstheme="minorHAnsi"/>
        </w:rPr>
        <w:t>,</w:t>
      </w:r>
      <w:r>
        <w:rPr>
          <w:rFonts w:cstheme="minorHAnsi"/>
        </w:rPr>
        <w:t xml:space="preserve"> </w:t>
      </w:r>
      <w:r w:rsidRPr="00A6526F">
        <w:rPr>
          <w:rFonts w:cstheme="minorHAnsi"/>
        </w:rPr>
        <w:t>διαλύονται</w:t>
      </w:r>
      <w:r>
        <w:rPr>
          <w:rFonts w:cstheme="minorHAnsi"/>
        </w:rPr>
        <w:t>,</w:t>
      </w:r>
      <w:r w:rsidRPr="00A6526F">
        <w:rPr>
          <w:rFonts w:cstheme="minorHAnsi"/>
        </w:rPr>
        <w:t xml:space="preserve"> οι μεγάλοι κερδίζουν</w:t>
      </w:r>
      <w:r>
        <w:rPr>
          <w:rFonts w:cstheme="minorHAnsi"/>
        </w:rPr>
        <w:t>.</w:t>
      </w:r>
    </w:p>
    <w:p w:rsidR="00873BED" w:rsidRDefault="00873BED" w:rsidP="00DE7584">
      <w:pPr>
        <w:spacing w:line="276" w:lineRule="auto"/>
        <w:ind w:firstLine="720"/>
        <w:jc w:val="both"/>
        <w:rPr>
          <w:rFonts w:cstheme="minorHAnsi"/>
        </w:rPr>
      </w:pPr>
      <w:r w:rsidRPr="00A6526F">
        <w:rPr>
          <w:rFonts w:cstheme="minorHAnsi"/>
        </w:rPr>
        <w:t>Τι μας φέρνετε εδώ πέρα</w:t>
      </w:r>
      <w:r>
        <w:rPr>
          <w:rFonts w:cstheme="minorHAnsi"/>
        </w:rPr>
        <w:t>,</w:t>
      </w:r>
      <w:r w:rsidRPr="00A6526F">
        <w:rPr>
          <w:rFonts w:cstheme="minorHAnsi"/>
        </w:rPr>
        <w:t xml:space="preserve"> γιατί είναι τόσο σημαντικό</w:t>
      </w:r>
      <w:r w:rsidR="00DE7584">
        <w:rPr>
          <w:rFonts w:cstheme="minorHAnsi"/>
        </w:rPr>
        <w:t xml:space="preserve">; </w:t>
      </w:r>
      <w:r>
        <w:rPr>
          <w:rFonts w:cstheme="minorHAnsi"/>
        </w:rPr>
        <w:t>Αυτή</w:t>
      </w:r>
      <w:r w:rsidR="00DE7584">
        <w:rPr>
          <w:rFonts w:cstheme="minorHAnsi"/>
        </w:rPr>
        <w:t>ν</w:t>
      </w:r>
      <w:r>
        <w:rPr>
          <w:rFonts w:cstheme="minorHAnsi"/>
        </w:rPr>
        <w:t xml:space="preserve"> τ</w:t>
      </w:r>
      <w:r w:rsidRPr="00A6526F">
        <w:rPr>
          <w:rFonts w:cstheme="minorHAnsi"/>
        </w:rPr>
        <w:t>η στιγμή που στη χώρα μας έχουμε το μεγαλύτερο βάρος στα νοικοκυριά</w:t>
      </w:r>
      <w:r>
        <w:rPr>
          <w:rFonts w:cstheme="minorHAnsi"/>
        </w:rPr>
        <w:t>,</w:t>
      </w:r>
      <w:r w:rsidRPr="00A6526F">
        <w:rPr>
          <w:rFonts w:cstheme="minorHAnsi"/>
        </w:rPr>
        <w:t xml:space="preserve"> που δεν μπορ</w:t>
      </w:r>
      <w:r>
        <w:rPr>
          <w:rFonts w:cstheme="minorHAnsi"/>
        </w:rPr>
        <w:t xml:space="preserve">ούν </w:t>
      </w:r>
      <w:r w:rsidRPr="00A6526F">
        <w:rPr>
          <w:rFonts w:cstheme="minorHAnsi"/>
        </w:rPr>
        <w:t>να πληρώσ</w:t>
      </w:r>
      <w:r>
        <w:rPr>
          <w:rFonts w:cstheme="minorHAnsi"/>
        </w:rPr>
        <w:t>ουν λογαριασμούς και κατα</w:t>
      </w:r>
      <w:r w:rsidRPr="00A6526F">
        <w:rPr>
          <w:rFonts w:cstheme="minorHAnsi"/>
        </w:rPr>
        <w:t>χρεώνονται και δεν μπορούν να βγάλουν</w:t>
      </w:r>
      <w:r>
        <w:rPr>
          <w:rFonts w:cstheme="minorHAnsi"/>
        </w:rPr>
        <w:t>, όχι</w:t>
      </w:r>
      <w:r w:rsidRPr="00A6526F">
        <w:rPr>
          <w:rFonts w:cstheme="minorHAnsi"/>
        </w:rPr>
        <w:t xml:space="preserve"> τα προς το ζην</w:t>
      </w:r>
      <w:r>
        <w:rPr>
          <w:rFonts w:cstheme="minorHAnsi"/>
        </w:rPr>
        <w:t>,</w:t>
      </w:r>
      <w:r w:rsidRPr="00A6526F">
        <w:rPr>
          <w:rFonts w:cstheme="minorHAnsi"/>
        </w:rPr>
        <w:t xml:space="preserve"> να φέρνουν ένα πιάτο φαγητό μπροστά στα παιδιά </w:t>
      </w:r>
      <w:r>
        <w:rPr>
          <w:rFonts w:cstheme="minorHAnsi"/>
        </w:rPr>
        <w:t xml:space="preserve">τους, </w:t>
      </w:r>
      <w:r w:rsidRPr="00A6526F">
        <w:rPr>
          <w:rFonts w:cstheme="minorHAnsi"/>
        </w:rPr>
        <w:t>επιλέγετε να αξιολογήσ</w:t>
      </w:r>
      <w:r>
        <w:rPr>
          <w:rFonts w:cstheme="minorHAnsi"/>
        </w:rPr>
        <w:t xml:space="preserve">τε </w:t>
      </w:r>
      <w:r w:rsidRPr="00A6526F">
        <w:rPr>
          <w:rFonts w:cstheme="minorHAnsi"/>
        </w:rPr>
        <w:t>πιστο</w:t>
      </w:r>
      <w:r>
        <w:rPr>
          <w:rFonts w:cstheme="minorHAnsi"/>
        </w:rPr>
        <w:t xml:space="preserve">ληπτικά </w:t>
      </w:r>
      <w:r w:rsidRPr="00A6526F">
        <w:rPr>
          <w:rFonts w:cstheme="minorHAnsi"/>
        </w:rPr>
        <w:t>τους πολίτες της χώρας</w:t>
      </w:r>
      <w:r>
        <w:rPr>
          <w:rFonts w:cstheme="minorHAnsi"/>
        </w:rPr>
        <w:t>.</w:t>
      </w:r>
    </w:p>
    <w:p w:rsidR="00873BED" w:rsidRDefault="00873BED" w:rsidP="00920699">
      <w:pPr>
        <w:spacing w:line="276" w:lineRule="auto"/>
        <w:ind w:firstLine="720"/>
        <w:jc w:val="both"/>
        <w:rPr>
          <w:rFonts w:cstheme="minorHAnsi"/>
        </w:rPr>
      </w:pPr>
      <w:r w:rsidRPr="00A6526F">
        <w:rPr>
          <w:rFonts w:cstheme="minorHAnsi"/>
        </w:rPr>
        <w:t>Τι θα κάνετε</w:t>
      </w:r>
      <w:r>
        <w:rPr>
          <w:rFonts w:cstheme="minorHAnsi"/>
        </w:rPr>
        <w:t>,</w:t>
      </w:r>
      <w:r w:rsidRPr="00A6526F">
        <w:rPr>
          <w:rFonts w:cstheme="minorHAnsi"/>
        </w:rPr>
        <w:t xml:space="preserve"> λοιπόν</w:t>
      </w:r>
      <w:r w:rsidR="00F91A00">
        <w:rPr>
          <w:rFonts w:cstheme="minorHAnsi"/>
        </w:rPr>
        <w:t xml:space="preserve">; </w:t>
      </w:r>
      <w:r w:rsidRPr="00A6526F">
        <w:rPr>
          <w:rFonts w:cstheme="minorHAnsi"/>
        </w:rPr>
        <w:t>Λέτε ότι υπάρχει μεγάλο πρόβλημα</w:t>
      </w:r>
      <w:r>
        <w:rPr>
          <w:rFonts w:cstheme="minorHAnsi"/>
        </w:rPr>
        <w:t>,</w:t>
      </w:r>
      <w:r w:rsidRPr="00A6526F">
        <w:rPr>
          <w:rFonts w:cstheme="minorHAnsi"/>
        </w:rPr>
        <w:t xml:space="preserve"> υπάρχει ασύμμετρη πληροφόρηση</w:t>
      </w:r>
      <w:r>
        <w:rPr>
          <w:rFonts w:cstheme="minorHAnsi"/>
        </w:rPr>
        <w:t>, ε</w:t>
      </w:r>
      <w:r w:rsidRPr="00A6526F">
        <w:rPr>
          <w:rFonts w:cstheme="minorHAnsi"/>
        </w:rPr>
        <w:t>ίναι σε δεινή κατάσταση οι ιδιωτικές εταιρείες</w:t>
      </w:r>
      <w:r>
        <w:rPr>
          <w:rFonts w:cstheme="minorHAnsi"/>
        </w:rPr>
        <w:t>,</w:t>
      </w:r>
      <w:r w:rsidRPr="00A6526F">
        <w:rPr>
          <w:rFonts w:cstheme="minorHAnsi"/>
        </w:rPr>
        <w:t xml:space="preserve"> δεν ξέρουν πόσο</w:t>
      </w:r>
      <w:r>
        <w:rPr>
          <w:rFonts w:cstheme="minorHAnsi"/>
        </w:rPr>
        <w:t>ι</w:t>
      </w:r>
      <w:r w:rsidRPr="00A6526F">
        <w:rPr>
          <w:rFonts w:cstheme="minorHAnsi"/>
        </w:rPr>
        <w:t xml:space="preserve"> πολίτες χρωστάνε</w:t>
      </w:r>
      <w:r>
        <w:rPr>
          <w:rFonts w:cstheme="minorHAnsi"/>
        </w:rPr>
        <w:t>.</w:t>
      </w:r>
      <w:r w:rsidR="00F91A00">
        <w:rPr>
          <w:rFonts w:cstheme="minorHAnsi"/>
        </w:rPr>
        <w:t xml:space="preserve"> Κ</w:t>
      </w:r>
      <w:r w:rsidRPr="00A6526F">
        <w:rPr>
          <w:rFonts w:cstheme="minorHAnsi"/>
        </w:rPr>
        <w:t>ι επειδή δεν ξέρ</w:t>
      </w:r>
      <w:r>
        <w:rPr>
          <w:rFonts w:cstheme="minorHAnsi"/>
        </w:rPr>
        <w:t>ουν</w:t>
      </w:r>
      <w:r w:rsidRPr="00A6526F">
        <w:rPr>
          <w:rFonts w:cstheme="minorHAnsi"/>
        </w:rPr>
        <w:t xml:space="preserve"> πόσοι πολίτες χρωστάνε</w:t>
      </w:r>
      <w:r w:rsidR="00F91A00">
        <w:rPr>
          <w:rFonts w:cstheme="minorHAnsi"/>
        </w:rPr>
        <w:t>,</w:t>
      </w:r>
      <w:r w:rsidRPr="00A6526F">
        <w:rPr>
          <w:rFonts w:cstheme="minorHAnsi"/>
        </w:rPr>
        <w:t xml:space="preserve"> μπορεί και να συνεργαστούν μαζί τους κατά λάθος και θέλ</w:t>
      </w:r>
      <w:r>
        <w:rPr>
          <w:rFonts w:cstheme="minorHAnsi"/>
        </w:rPr>
        <w:t>ετε</w:t>
      </w:r>
      <w:r w:rsidRPr="00A6526F">
        <w:rPr>
          <w:rFonts w:cstheme="minorHAnsi"/>
        </w:rPr>
        <w:t xml:space="preserve"> να το αποτρέψετε αυτό</w:t>
      </w:r>
      <w:r>
        <w:rPr>
          <w:rFonts w:cstheme="minorHAnsi"/>
        </w:rPr>
        <w:t>.</w:t>
      </w:r>
      <w:r w:rsidRPr="00A6526F">
        <w:rPr>
          <w:rFonts w:cstheme="minorHAnsi"/>
        </w:rPr>
        <w:t xml:space="preserve"> </w:t>
      </w:r>
      <w:r>
        <w:rPr>
          <w:rFonts w:cstheme="minorHAnsi"/>
        </w:rPr>
        <w:t>Έ</w:t>
      </w:r>
      <w:r w:rsidRPr="00A6526F">
        <w:rPr>
          <w:rFonts w:cstheme="minorHAnsi"/>
        </w:rPr>
        <w:t>τσι</w:t>
      </w:r>
      <w:r w:rsidR="00F91A00">
        <w:rPr>
          <w:rFonts w:cstheme="minorHAnsi"/>
        </w:rPr>
        <w:t>,</w:t>
      </w:r>
      <w:r w:rsidRPr="00A6526F">
        <w:rPr>
          <w:rFonts w:cstheme="minorHAnsi"/>
        </w:rPr>
        <w:t xml:space="preserve"> μαζεύετε στοιχεία από τις </w:t>
      </w:r>
      <w:r>
        <w:rPr>
          <w:rFonts w:cstheme="minorHAnsi"/>
        </w:rPr>
        <w:t xml:space="preserve">ΔΟΥ, </w:t>
      </w:r>
      <w:r w:rsidRPr="00A6526F">
        <w:rPr>
          <w:rFonts w:cstheme="minorHAnsi"/>
        </w:rPr>
        <w:t xml:space="preserve">τα </w:t>
      </w:r>
      <w:r>
        <w:rPr>
          <w:rFonts w:cstheme="minorHAnsi"/>
        </w:rPr>
        <w:t>Α</w:t>
      </w:r>
      <w:r w:rsidRPr="00A6526F">
        <w:rPr>
          <w:rFonts w:cstheme="minorHAnsi"/>
        </w:rPr>
        <w:t xml:space="preserve">σφαλιστικά </w:t>
      </w:r>
      <w:r>
        <w:rPr>
          <w:rFonts w:cstheme="minorHAnsi"/>
        </w:rPr>
        <w:t xml:space="preserve">Ταμεία, </w:t>
      </w:r>
      <w:r w:rsidR="00F91A00">
        <w:rPr>
          <w:rFonts w:cstheme="minorHAnsi"/>
        </w:rPr>
        <w:t>τους Δ</w:t>
      </w:r>
      <w:r w:rsidRPr="00A6526F">
        <w:rPr>
          <w:rFonts w:cstheme="minorHAnsi"/>
        </w:rPr>
        <w:t>ήμους</w:t>
      </w:r>
      <w:r>
        <w:rPr>
          <w:rFonts w:cstheme="minorHAnsi"/>
        </w:rPr>
        <w:t>,</w:t>
      </w:r>
      <w:r w:rsidRPr="00A6526F">
        <w:rPr>
          <w:rFonts w:cstheme="minorHAnsi"/>
        </w:rPr>
        <w:t xml:space="preserve"> τις οφειλές ύδρευσης</w:t>
      </w:r>
      <w:r>
        <w:rPr>
          <w:rFonts w:cstheme="minorHAnsi"/>
        </w:rPr>
        <w:t>,</w:t>
      </w:r>
      <w:r w:rsidRPr="00A6526F">
        <w:rPr>
          <w:rFonts w:cstheme="minorHAnsi"/>
        </w:rPr>
        <w:t xml:space="preserve"> αποχέτευσης</w:t>
      </w:r>
      <w:r>
        <w:rPr>
          <w:rFonts w:cstheme="minorHAnsi"/>
        </w:rPr>
        <w:t>, ΔΕΗ, ρεύμα</w:t>
      </w:r>
      <w:r w:rsidRPr="00A6526F">
        <w:rPr>
          <w:rFonts w:cstheme="minorHAnsi"/>
        </w:rPr>
        <w:t xml:space="preserve"> κ.</w:t>
      </w:r>
      <w:r w:rsidR="00F91A00">
        <w:rPr>
          <w:rFonts w:cstheme="minorHAnsi"/>
        </w:rPr>
        <w:t>λπ.</w:t>
      </w:r>
      <w:r>
        <w:rPr>
          <w:rFonts w:cstheme="minorHAnsi"/>
        </w:rPr>
        <w:t xml:space="preserve"> και με ό</w:t>
      </w:r>
      <w:r w:rsidRPr="00A6526F">
        <w:rPr>
          <w:rFonts w:cstheme="minorHAnsi"/>
        </w:rPr>
        <w:t>λα αυτά τα στοιχεία δημιουργείτε με έναν αλγόριθμο το πόσο αξιόπιστος είναι κάθε πολίτης</w:t>
      </w:r>
      <w:r>
        <w:rPr>
          <w:rFonts w:cstheme="minorHAnsi"/>
        </w:rPr>
        <w:t>.</w:t>
      </w:r>
      <w:r w:rsidR="00920699">
        <w:rPr>
          <w:rFonts w:cstheme="minorHAnsi"/>
        </w:rPr>
        <w:t xml:space="preserve"> </w:t>
      </w:r>
      <w:r>
        <w:rPr>
          <w:rFonts w:cstheme="minorHAnsi"/>
        </w:rPr>
        <w:t>Α</w:t>
      </w:r>
      <w:r w:rsidRPr="00A6526F">
        <w:rPr>
          <w:rFonts w:cstheme="minorHAnsi"/>
        </w:rPr>
        <w:t>ξιόπιστος</w:t>
      </w:r>
      <w:r>
        <w:rPr>
          <w:rFonts w:cstheme="minorHAnsi"/>
        </w:rPr>
        <w:t>,</w:t>
      </w:r>
      <w:r w:rsidRPr="00A6526F">
        <w:rPr>
          <w:rFonts w:cstheme="minorHAnsi"/>
        </w:rPr>
        <w:t xml:space="preserve"> για</w:t>
      </w:r>
      <w:r w:rsidR="00920699">
        <w:rPr>
          <w:rFonts w:cstheme="minorHAnsi"/>
        </w:rPr>
        <w:t xml:space="preserve"> τι; </w:t>
      </w:r>
      <w:r>
        <w:rPr>
          <w:rFonts w:cstheme="minorHAnsi"/>
        </w:rPr>
        <w:t>Α</w:t>
      </w:r>
      <w:r w:rsidRPr="00A6526F">
        <w:rPr>
          <w:rFonts w:cstheme="minorHAnsi"/>
        </w:rPr>
        <w:t>ξιόπιστος για να πάρει ένα δάνειο</w:t>
      </w:r>
      <w:r>
        <w:rPr>
          <w:rFonts w:cstheme="minorHAnsi"/>
        </w:rPr>
        <w:t>, για</w:t>
      </w:r>
      <w:r w:rsidRPr="00A6526F">
        <w:rPr>
          <w:rFonts w:cstheme="minorHAnsi"/>
        </w:rPr>
        <w:t xml:space="preserve"> να νοικιάσει ένα αυτοκίνητο</w:t>
      </w:r>
      <w:r>
        <w:rPr>
          <w:rFonts w:cstheme="minorHAnsi"/>
        </w:rPr>
        <w:t>, για να νοικιάσει</w:t>
      </w:r>
      <w:r w:rsidRPr="00A6526F">
        <w:rPr>
          <w:rFonts w:cstheme="minorHAnsi"/>
        </w:rPr>
        <w:t xml:space="preserve"> ένα σπίτι</w:t>
      </w:r>
      <w:r>
        <w:rPr>
          <w:rFonts w:cstheme="minorHAnsi"/>
        </w:rPr>
        <w:t>;</w:t>
      </w:r>
      <w:r w:rsidR="00920699">
        <w:rPr>
          <w:rFonts w:cstheme="minorHAnsi"/>
        </w:rPr>
        <w:t xml:space="preserve"> </w:t>
      </w:r>
      <w:r>
        <w:rPr>
          <w:rFonts w:cstheme="minorHAnsi"/>
        </w:rPr>
        <w:t>Α</w:t>
      </w:r>
      <w:r w:rsidRPr="00A6526F">
        <w:rPr>
          <w:rFonts w:cstheme="minorHAnsi"/>
        </w:rPr>
        <w:t>ξιόπιστος για να βρει δουλειά</w:t>
      </w:r>
      <w:r>
        <w:rPr>
          <w:rFonts w:cstheme="minorHAnsi"/>
        </w:rPr>
        <w:t>;</w:t>
      </w:r>
    </w:p>
    <w:p w:rsidR="00873BED" w:rsidRDefault="00873BED" w:rsidP="004B2D33">
      <w:pPr>
        <w:spacing w:line="276" w:lineRule="auto"/>
        <w:ind w:firstLine="720"/>
        <w:jc w:val="both"/>
        <w:rPr>
          <w:rFonts w:cstheme="minorHAnsi"/>
        </w:rPr>
      </w:pPr>
      <w:r>
        <w:rPr>
          <w:rFonts w:cstheme="minorHAnsi"/>
        </w:rPr>
        <w:t>Τ</w:t>
      </w:r>
      <w:r w:rsidRPr="00A6526F">
        <w:rPr>
          <w:rFonts w:cstheme="minorHAnsi"/>
        </w:rPr>
        <w:t xml:space="preserve">ώρα που </w:t>
      </w:r>
      <w:r>
        <w:rPr>
          <w:rFonts w:cstheme="minorHAnsi"/>
        </w:rPr>
        <w:t xml:space="preserve">η μέγγενη </w:t>
      </w:r>
      <w:r w:rsidRPr="00A6526F">
        <w:rPr>
          <w:rFonts w:cstheme="minorHAnsi"/>
        </w:rPr>
        <w:t>είναι τόσο σκληρή</w:t>
      </w:r>
      <w:r>
        <w:rPr>
          <w:rFonts w:cstheme="minorHAnsi"/>
        </w:rPr>
        <w:t>,</w:t>
      </w:r>
      <w:r w:rsidRPr="00A6526F">
        <w:rPr>
          <w:rFonts w:cstheme="minorHAnsi"/>
        </w:rPr>
        <w:t xml:space="preserve"> τη</w:t>
      </w:r>
      <w:r>
        <w:rPr>
          <w:rFonts w:cstheme="minorHAnsi"/>
        </w:rPr>
        <w:t xml:space="preserve"> σφίγγετε</w:t>
      </w:r>
      <w:r w:rsidRPr="00A6526F">
        <w:rPr>
          <w:rFonts w:cstheme="minorHAnsi"/>
        </w:rPr>
        <w:t xml:space="preserve"> </w:t>
      </w:r>
      <w:r>
        <w:rPr>
          <w:rFonts w:cstheme="minorHAnsi"/>
        </w:rPr>
        <w:t xml:space="preserve">όλο και </w:t>
      </w:r>
      <w:r w:rsidRPr="00A6526F">
        <w:rPr>
          <w:rFonts w:cstheme="minorHAnsi"/>
        </w:rPr>
        <w:t>παραπάνω</w:t>
      </w:r>
      <w:r>
        <w:rPr>
          <w:rFonts w:cstheme="minorHAnsi"/>
        </w:rPr>
        <w:t>,</w:t>
      </w:r>
      <w:r w:rsidRPr="00A6526F">
        <w:rPr>
          <w:rFonts w:cstheme="minorHAnsi"/>
        </w:rPr>
        <w:t xml:space="preserve"> πιέζετ</w:t>
      </w:r>
      <w:r>
        <w:rPr>
          <w:rFonts w:cstheme="minorHAnsi"/>
        </w:rPr>
        <w:t>ε</w:t>
      </w:r>
      <w:r w:rsidRPr="00A6526F">
        <w:rPr>
          <w:rFonts w:cstheme="minorHAnsi"/>
        </w:rPr>
        <w:t xml:space="preserve"> ακόμα πιο πολύ</w:t>
      </w:r>
      <w:r>
        <w:rPr>
          <w:rFonts w:cstheme="minorHAnsi"/>
        </w:rPr>
        <w:t>,</w:t>
      </w:r>
      <w:r w:rsidRPr="00A6526F">
        <w:rPr>
          <w:rFonts w:cstheme="minorHAnsi"/>
        </w:rPr>
        <w:t xml:space="preserve"> στέλνετε ακόμη πιο βαθιά στην εξαθλίωση τους πολίτες</w:t>
      </w:r>
      <w:r>
        <w:rPr>
          <w:rFonts w:cstheme="minorHAnsi"/>
        </w:rPr>
        <w:t>, δ</w:t>
      </w:r>
      <w:r w:rsidRPr="00A6526F">
        <w:rPr>
          <w:rFonts w:cstheme="minorHAnsi"/>
        </w:rPr>
        <w:t>εν τους δίνετε καμία ευκαιρία να βγουν από την κρίση</w:t>
      </w:r>
      <w:r w:rsidR="004B2D33">
        <w:rPr>
          <w:rFonts w:cstheme="minorHAnsi"/>
        </w:rPr>
        <w:t>. Μ</w:t>
      </w:r>
      <w:r w:rsidRPr="00A6526F">
        <w:rPr>
          <w:rFonts w:cstheme="minorHAnsi"/>
        </w:rPr>
        <w:t xml:space="preserve">ας λέτε </w:t>
      </w:r>
      <w:r>
        <w:rPr>
          <w:rFonts w:cstheme="minorHAnsi"/>
        </w:rPr>
        <w:t xml:space="preserve">ότι </w:t>
      </w:r>
      <w:r w:rsidRPr="00A6526F">
        <w:rPr>
          <w:rFonts w:cstheme="minorHAnsi"/>
        </w:rPr>
        <w:t>μην ανησυχείτε</w:t>
      </w:r>
      <w:r>
        <w:rPr>
          <w:rFonts w:cstheme="minorHAnsi"/>
        </w:rPr>
        <w:t>,</w:t>
      </w:r>
      <w:r w:rsidRPr="00A6526F">
        <w:rPr>
          <w:rFonts w:cstheme="minorHAnsi"/>
        </w:rPr>
        <w:t xml:space="preserve"> </w:t>
      </w:r>
      <w:r>
        <w:rPr>
          <w:rFonts w:cstheme="minorHAnsi"/>
        </w:rPr>
        <w:t>α</w:t>
      </w:r>
      <w:r w:rsidRPr="00A6526F">
        <w:rPr>
          <w:rFonts w:cstheme="minorHAnsi"/>
        </w:rPr>
        <w:t>υτά είναι προσωπικά δεδομένα</w:t>
      </w:r>
      <w:r w:rsidR="004B2D33">
        <w:rPr>
          <w:rFonts w:cstheme="minorHAnsi"/>
        </w:rPr>
        <w:t xml:space="preserve">. </w:t>
      </w:r>
      <w:r w:rsidRPr="00A6526F">
        <w:rPr>
          <w:rFonts w:cstheme="minorHAnsi"/>
        </w:rPr>
        <w:t>Η εταιρεία που δημιουργείτ</w:t>
      </w:r>
      <w:r>
        <w:rPr>
          <w:rFonts w:cstheme="minorHAnsi"/>
        </w:rPr>
        <w:t>ε,</w:t>
      </w:r>
      <w:r w:rsidRPr="00A6526F">
        <w:rPr>
          <w:rFonts w:cstheme="minorHAnsi"/>
        </w:rPr>
        <w:t xml:space="preserve"> η </w:t>
      </w:r>
      <w:r>
        <w:rPr>
          <w:rFonts w:cstheme="minorHAnsi"/>
        </w:rPr>
        <w:t>Α</w:t>
      </w:r>
      <w:r w:rsidRPr="00A6526F">
        <w:rPr>
          <w:rFonts w:cstheme="minorHAnsi"/>
        </w:rPr>
        <w:t xml:space="preserve">νεξάρτητη </w:t>
      </w:r>
      <w:r>
        <w:rPr>
          <w:rFonts w:cstheme="minorHAnsi"/>
        </w:rPr>
        <w:t>Α</w:t>
      </w:r>
      <w:r w:rsidRPr="00A6526F">
        <w:rPr>
          <w:rFonts w:cstheme="minorHAnsi"/>
        </w:rPr>
        <w:t xml:space="preserve">ρχή </w:t>
      </w:r>
      <w:r>
        <w:rPr>
          <w:rFonts w:cstheme="minorHAnsi"/>
        </w:rPr>
        <w:t>Π</w:t>
      </w:r>
      <w:r w:rsidRPr="00A6526F">
        <w:rPr>
          <w:rFonts w:cstheme="minorHAnsi"/>
        </w:rPr>
        <w:t xml:space="preserve">ιστοληπτικής </w:t>
      </w:r>
      <w:r>
        <w:rPr>
          <w:rFonts w:cstheme="minorHAnsi"/>
        </w:rPr>
        <w:t>Α</w:t>
      </w:r>
      <w:r w:rsidRPr="00A6526F">
        <w:rPr>
          <w:rFonts w:cstheme="minorHAnsi"/>
        </w:rPr>
        <w:t>ξιολόγησης</w:t>
      </w:r>
      <w:r>
        <w:rPr>
          <w:rFonts w:cstheme="minorHAnsi"/>
        </w:rPr>
        <w:t>,</w:t>
      </w:r>
      <w:r w:rsidRPr="00A6526F">
        <w:rPr>
          <w:rFonts w:cstheme="minorHAnsi"/>
        </w:rPr>
        <w:t xml:space="preserve"> θα μπορεί να κάνει συμβάσεις με ιδιωτικές εταιρείες</w:t>
      </w:r>
      <w:r w:rsidR="004B2D33">
        <w:rPr>
          <w:rFonts w:cstheme="minorHAnsi"/>
        </w:rPr>
        <w:t>,</w:t>
      </w:r>
      <w:r w:rsidRPr="00A6526F">
        <w:rPr>
          <w:rFonts w:cstheme="minorHAnsi"/>
        </w:rPr>
        <w:t xml:space="preserve"> για να παίρνουν τα δεδομένα</w:t>
      </w:r>
      <w:r>
        <w:rPr>
          <w:rFonts w:cstheme="minorHAnsi"/>
        </w:rPr>
        <w:t>,</w:t>
      </w:r>
      <w:r w:rsidR="004B2D33">
        <w:rPr>
          <w:rFonts w:cstheme="minorHAnsi"/>
        </w:rPr>
        <w:t xml:space="preserve"> αλλά δε </w:t>
      </w:r>
      <w:r w:rsidRPr="00A6526F">
        <w:rPr>
          <w:rFonts w:cstheme="minorHAnsi"/>
        </w:rPr>
        <w:t>θα τα παίρνουν μέχρι να συναινέσει ο πολίτης</w:t>
      </w:r>
      <w:r>
        <w:rPr>
          <w:rFonts w:cstheme="minorHAnsi"/>
        </w:rPr>
        <w:t xml:space="preserve">. </w:t>
      </w:r>
    </w:p>
    <w:p w:rsidR="00873BED" w:rsidRDefault="00873BED" w:rsidP="000C7F35">
      <w:pPr>
        <w:spacing w:line="276" w:lineRule="auto"/>
        <w:ind w:firstLine="720"/>
        <w:jc w:val="both"/>
        <w:rPr>
          <w:rFonts w:cstheme="minorHAnsi"/>
        </w:rPr>
      </w:pPr>
      <w:r>
        <w:rPr>
          <w:rFonts w:cstheme="minorHAnsi"/>
        </w:rPr>
        <w:t>Ξ</w:t>
      </w:r>
      <w:r w:rsidRPr="00A6526F">
        <w:rPr>
          <w:rFonts w:cstheme="minorHAnsi"/>
        </w:rPr>
        <w:t>έρετε</w:t>
      </w:r>
      <w:r w:rsidR="00770D47">
        <w:rPr>
          <w:rFonts w:cstheme="minorHAnsi"/>
        </w:rPr>
        <w:t>, δ</w:t>
      </w:r>
      <w:r w:rsidRPr="00A6526F">
        <w:rPr>
          <w:rFonts w:cstheme="minorHAnsi"/>
        </w:rPr>
        <w:t>εν μασάμε κουτόχορτο</w:t>
      </w:r>
      <w:r>
        <w:rPr>
          <w:rFonts w:cstheme="minorHAnsi"/>
        </w:rPr>
        <w:t>,</w:t>
      </w:r>
      <w:r w:rsidRPr="00A6526F">
        <w:rPr>
          <w:rFonts w:cstheme="minorHAnsi"/>
        </w:rPr>
        <w:t xml:space="preserve"> ούτε οι πολίτες μασά</w:t>
      </w:r>
      <w:r>
        <w:rPr>
          <w:rFonts w:cstheme="minorHAnsi"/>
        </w:rPr>
        <w:t>ν</w:t>
      </w:r>
      <w:r w:rsidRPr="00A6526F">
        <w:rPr>
          <w:rFonts w:cstheme="minorHAnsi"/>
        </w:rPr>
        <w:t>ε κουτόχορτο</w:t>
      </w:r>
      <w:r>
        <w:rPr>
          <w:rFonts w:cstheme="minorHAnsi"/>
        </w:rPr>
        <w:t>.</w:t>
      </w:r>
      <w:r w:rsidRPr="00A6526F">
        <w:rPr>
          <w:rFonts w:cstheme="minorHAnsi"/>
        </w:rPr>
        <w:t xml:space="preserve"> Αυτό που περιγράφετε δεν είναι τίποτα διαφορετικό από το π</w:t>
      </w:r>
      <w:r>
        <w:rPr>
          <w:rFonts w:cstheme="minorHAnsi"/>
        </w:rPr>
        <w:t>ω</w:t>
      </w:r>
      <w:r w:rsidRPr="00A6526F">
        <w:rPr>
          <w:rFonts w:cstheme="minorHAnsi"/>
        </w:rPr>
        <w:t>ς δίνουν όλα τα υπόλοιπα προσωπικά τους δε</w:t>
      </w:r>
      <w:r w:rsidR="00770D47">
        <w:rPr>
          <w:rFonts w:cstheme="minorHAnsi"/>
        </w:rPr>
        <w:t>δομένα οι πολίτες ήδη στις Τ</w:t>
      </w:r>
      <w:r w:rsidRPr="00A6526F">
        <w:rPr>
          <w:rFonts w:cstheme="minorHAnsi"/>
        </w:rPr>
        <w:t>ράπεζες</w:t>
      </w:r>
      <w:r>
        <w:rPr>
          <w:rFonts w:cstheme="minorHAnsi"/>
        </w:rPr>
        <w:t>.</w:t>
      </w:r>
      <w:r w:rsidRPr="00A6526F">
        <w:rPr>
          <w:rFonts w:cstheme="minorHAnsi"/>
        </w:rPr>
        <w:t xml:space="preserve"> </w:t>
      </w:r>
      <w:r>
        <w:rPr>
          <w:rFonts w:cstheme="minorHAnsi"/>
        </w:rPr>
        <w:t>Μ</w:t>
      </w:r>
      <w:r w:rsidRPr="00A6526F">
        <w:rPr>
          <w:rFonts w:cstheme="minorHAnsi"/>
        </w:rPr>
        <w:t>ε ένα</w:t>
      </w:r>
      <w:r w:rsidR="00770D47">
        <w:rPr>
          <w:rFonts w:cstheme="minorHAnsi"/>
        </w:rPr>
        <w:t>ν</w:t>
      </w:r>
      <w:r w:rsidRPr="00A6526F">
        <w:rPr>
          <w:rFonts w:cstheme="minorHAnsi"/>
        </w:rPr>
        <w:t xml:space="preserve"> πολύ απλό τρόπο</w:t>
      </w:r>
      <w:r>
        <w:rPr>
          <w:rFonts w:cstheme="minorHAnsi"/>
        </w:rPr>
        <w:t>,</w:t>
      </w:r>
      <w:r w:rsidRPr="00A6526F">
        <w:rPr>
          <w:rFonts w:cstheme="minorHAnsi"/>
        </w:rPr>
        <w:t xml:space="preserve"> δεν μπορείς να κάνεις αίτηση </w:t>
      </w:r>
      <w:r>
        <w:rPr>
          <w:rFonts w:cstheme="minorHAnsi"/>
        </w:rPr>
        <w:t xml:space="preserve">καν </w:t>
      </w:r>
      <w:r w:rsidR="00770D47">
        <w:rPr>
          <w:rFonts w:cstheme="minorHAnsi"/>
        </w:rPr>
        <w:t>για κάρτα σε μια Τ</w:t>
      </w:r>
      <w:r w:rsidRPr="00A6526F">
        <w:rPr>
          <w:rFonts w:cstheme="minorHAnsi"/>
        </w:rPr>
        <w:t>ράπεζα</w:t>
      </w:r>
      <w:r>
        <w:rPr>
          <w:rFonts w:cstheme="minorHAnsi"/>
        </w:rPr>
        <w:t>,</w:t>
      </w:r>
      <w:r w:rsidRPr="00A6526F">
        <w:rPr>
          <w:rFonts w:cstheme="minorHAnsi"/>
        </w:rPr>
        <w:t xml:space="preserve"> για να ανοίξει</w:t>
      </w:r>
      <w:r w:rsidR="00770D47">
        <w:rPr>
          <w:rFonts w:cstheme="minorHAnsi"/>
        </w:rPr>
        <w:t>ς</w:t>
      </w:r>
      <w:r w:rsidRPr="00A6526F">
        <w:rPr>
          <w:rFonts w:cstheme="minorHAnsi"/>
        </w:rPr>
        <w:t xml:space="preserve"> ένα</w:t>
      </w:r>
      <w:r>
        <w:rPr>
          <w:rFonts w:cstheme="minorHAnsi"/>
        </w:rPr>
        <w:t>ν</w:t>
      </w:r>
      <w:r w:rsidRPr="00A6526F">
        <w:rPr>
          <w:rFonts w:cstheme="minorHAnsi"/>
        </w:rPr>
        <w:t xml:space="preserve"> λογαριασμό</w:t>
      </w:r>
      <w:r>
        <w:rPr>
          <w:rFonts w:cstheme="minorHAnsi"/>
        </w:rPr>
        <w:t>, α</w:t>
      </w:r>
      <w:r w:rsidR="00770D47">
        <w:rPr>
          <w:rFonts w:cstheme="minorHAnsi"/>
        </w:rPr>
        <w:t xml:space="preserve">ν δε </w:t>
      </w:r>
      <w:r w:rsidRPr="00A6526F">
        <w:rPr>
          <w:rFonts w:cstheme="minorHAnsi"/>
        </w:rPr>
        <w:t>δώσει</w:t>
      </w:r>
      <w:r>
        <w:rPr>
          <w:rFonts w:cstheme="minorHAnsi"/>
        </w:rPr>
        <w:t>ς</w:t>
      </w:r>
      <w:r w:rsidRPr="00A6526F">
        <w:rPr>
          <w:rFonts w:cstheme="minorHAnsi"/>
        </w:rPr>
        <w:t xml:space="preserve"> τα προσωπικά σου δεδομένα και τη φορολογική ενημερότητα κ</w:t>
      </w:r>
      <w:r>
        <w:rPr>
          <w:rFonts w:cstheme="minorHAnsi"/>
        </w:rPr>
        <w:t>.λπ..</w:t>
      </w:r>
      <w:r w:rsidRPr="00A6526F">
        <w:rPr>
          <w:rFonts w:cstheme="minorHAnsi"/>
        </w:rPr>
        <w:t xml:space="preserve"> </w:t>
      </w:r>
      <w:r>
        <w:rPr>
          <w:rFonts w:cstheme="minorHAnsi"/>
        </w:rPr>
        <w:t xml:space="preserve">Έτσι, </w:t>
      </w:r>
      <w:r w:rsidRPr="00A6526F">
        <w:rPr>
          <w:rFonts w:cstheme="minorHAnsi"/>
        </w:rPr>
        <w:t>σαν προϋπόθεση της αίτησης</w:t>
      </w:r>
      <w:r w:rsidR="00770D47">
        <w:rPr>
          <w:rFonts w:cstheme="minorHAnsi"/>
        </w:rPr>
        <w:t>,</w:t>
      </w:r>
      <w:r w:rsidRPr="00A6526F">
        <w:rPr>
          <w:rFonts w:cstheme="minorHAnsi"/>
        </w:rPr>
        <w:t xml:space="preserve"> θα ζητάνε οι εταιρείες αυτά τα νέα προσωπικά δεδομένα</w:t>
      </w:r>
      <w:r>
        <w:rPr>
          <w:rFonts w:cstheme="minorHAnsi"/>
        </w:rPr>
        <w:t>.</w:t>
      </w:r>
      <w:r w:rsidRPr="00A6526F">
        <w:rPr>
          <w:rFonts w:cstheme="minorHAnsi"/>
        </w:rPr>
        <w:t xml:space="preserve"> Δεν πρόκειται</w:t>
      </w:r>
      <w:r>
        <w:rPr>
          <w:rFonts w:cstheme="minorHAnsi"/>
        </w:rPr>
        <w:t>,</w:t>
      </w:r>
      <w:r w:rsidRPr="00A6526F">
        <w:rPr>
          <w:rFonts w:cstheme="minorHAnsi"/>
        </w:rPr>
        <w:t xml:space="preserve"> δηλαδή</w:t>
      </w:r>
      <w:r>
        <w:rPr>
          <w:rFonts w:cstheme="minorHAnsi"/>
        </w:rPr>
        <w:t>,</w:t>
      </w:r>
      <w:r w:rsidRPr="00A6526F">
        <w:rPr>
          <w:rFonts w:cstheme="minorHAnsi"/>
        </w:rPr>
        <w:t xml:space="preserve"> για κάτι το οποίο θα γίνε</w:t>
      </w:r>
      <w:r w:rsidR="00770D47">
        <w:rPr>
          <w:rFonts w:cstheme="minorHAnsi"/>
        </w:rPr>
        <w:t>τα</w:t>
      </w:r>
      <w:r w:rsidRPr="00A6526F">
        <w:rPr>
          <w:rFonts w:cstheme="minorHAnsi"/>
        </w:rPr>
        <w:t>ι κατ</w:t>
      </w:r>
      <w:r>
        <w:rPr>
          <w:rFonts w:cstheme="minorHAnsi"/>
        </w:rPr>
        <w:t>’</w:t>
      </w:r>
      <w:r w:rsidRPr="00A6526F">
        <w:rPr>
          <w:rFonts w:cstheme="minorHAnsi"/>
        </w:rPr>
        <w:t xml:space="preserve"> εξαίρεση</w:t>
      </w:r>
      <w:r w:rsidR="00770D47">
        <w:rPr>
          <w:rFonts w:cstheme="minorHAnsi"/>
        </w:rPr>
        <w:t xml:space="preserve">, θα είναι </w:t>
      </w:r>
      <w:r w:rsidR="00770D47">
        <w:rPr>
          <w:rFonts w:cstheme="minorHAnsi"/>
          <w:lang w:val="en-US"/>
        </w:rPr>
        <w:t>de</w:t>
      </w:r>
      <w:r w:rsidR="00770D47" w:rsidRPr="00770D47">
        <w:rPr>
          <w:rFonts w:cstheme="minorHAnsi"/>
        </w:rPr>
        <w:t xml:space="preserve"> </w:t>
      </w:r>
      <w:r w:rsidR="00770D47">
        <w:rPr>
          <w:rFonts w:cstheme="minorHAnsi"/>
          <w:lang w:val="en-US"/>
        </w:rPr>
        <w:t>facto</w:t>
      </w:r>
      <w:r w:rsidR="00770D47" w:rsidRPr="00770D47">
        <w:rPr>
          <w:rFonts w:cstheme="minorHAnsi"/>
        </w:rPr>
        <w:t xml:space="preserve"> </w:t>
      </w:r>
      <w:r>
        <w:rPr>
          <w:rFonts w:cstheme="minorHAnsi"/>
        </w:rPr>
        <w:t xml:space="preserve">η </w:t>
      </w:r>
      <w:r w:rsidRPr="00A6526F">
        <w:rPr>
          <w:rFonts w:cstheme="minorHAnsi"/>
        </w:rPr>
        <w:t>παροχή από τους πολίτες των προσωπικών τους δεδομένων</w:t>
      </w:r>
      <w:r>
        <w:rPr>
          <w:rFonts w:cstheme="minorHAnsi"/>
        </w:rPr>
        <w:t xml:space="preserve">, βεβαίως, </w:t>
      </w:r>
      <w:r w:rsidRPr="00A6526F">
        <w:rPr>
          <w:rFonts w:cstheme="minorHAnsi"/>
        </w:rPr>
        <w:t xml:space="preserve">αν θέλουν </w:t>
      </w:r>
      <w:r>
        <w:rPr>
          <w:rFonts w:cstheme="minorHAnsi"/>
        </w:rPr>
        <w:t xml:space="preserve">να έχουν </w:t>
      </w:r>
      <w:r w:rsidRPr="00A6526F">
        <w:rPr>
          <w:rFonts w:cstheme="minorHAnsi"/>
        </w:rPr>
        <w:t>πρόσβαση</w:t>
      </w:r>
      <w:r w:rsidR="005D02F3">
        <w:rPr>
          <w:rFonts w:cstheme="minorHAnsi"/>
        </w:rPr>
        <w:t>,</w:t>
      </w:r>
      <w:r w:rsidRPr="00A6526F">
        <w:rPr>
          <w:rFonts w:cstheme="minorHAnsi"/>
        </w:rPr>
        <w:t xml:space="preserve"> στο να έχουν οποι</w:t>
      </w:r>
      <w:r w:rsidR="005D02F3">
        <w:rPr>
          <w:rFonts w:cstheme="minorHAnsi"/>
        </w:rPr>
        <w:t>αδήποτε σχέση με μια Τ</w:t>
      </w:r>
      <w:r w:rsidRPr="00A6526F">
        <w:rPr>
          <w:rFonts w:cstheme="minorHAnsi"/>
        </w:rPr>
        <w:t xml:space="preserve">ράπεζα </w:t>
      </w:r>
      <w:r>
        <w:rPr>
          <w:rFonts w:cstheme="minorHAnsi"/>
        </w:rPr>
        <w:t xml:space="preserve">ή </w:t>
      </w:r>
      <w:r w:rsidRPr="00A6526F">
        <w:rPr>
          <w:rFonts w:cstheme="minorHAnsi"/>
        </w:rPr>
        <w:t>να νοικιάσουν αυτοκίνητο ή να νοικιάσουν ένα σπίτι</w:t>
      </w:r>
      <w:r>
        <w:rPr>
          <w:rFonts w:cstheme="minorHAnsi"/>
        </w:rPr>
        <w:t>.</w:t>
      </w:r>
    </w:p>
    <w:p w:rsidR="00873BED" w:rsidRPr="00A6526F" w:rsidRDefault="00873BED" w:rsidP="00793B0F">
      <w:pPr>
        <w:spacing w:line="276" w:lineRule="auto"/>
        <w:ind w:firstLine="720"/>
        <w:jc w:val="both"/>
        <w:rPr>
          <w:rFonts w:cstheme="minorHAnsi"/>
        </w:rPr>
      </w:pPr>
      <w:r>
        <w:rPr>
          <w:rFonts w:cstheme="minorHAnsi"/>
        </w:rPr>
        <w:lastRenderedPageBreak/>
        <w:t>Π</w:t>
      </w:r>
      <w:r w:rsidRPr="00A6526F">
        <w:rPr>
          <w:rFonts w:cstheme="minorHAnsi"/>
        </w:rPr>
        <w:t>ώς τα γνωρίζουμε όλα αυτά</w:t>
      </w:r>
      <w:r w:rsidR="00BA6825">
        <w:rPr>
          <w:rFonts w:cstheme="minorHAnsi"/>
        </w:rPr>
        <w:t>; Ό</w:t>
      </w:r>
      <w:r w:rsidRPr="00A6526F">
        <w:rPr>
          <w:rFonts w:cstheme="minorHAnsi"/>
        </w:rPr>
        <w:t xml:space="preserve">χι μόνο από </w:t>
      </w:r>
      <w:r>
        <w:rPr>
          <w:rFonts w:cstheme="minorHAnsi"/>
        </w:rPr>
        <w:t>αυτά που</w:t>
      </w:r>
      <w:r w:rsidRPr="00A6526F">
        <w:rPr>
          <w:rFonts w:cstheme="minorHAnsi"/>
        </w:rPr>
        <w:t xml:space="preserve"> περιγρά</w:t>
      </w:r>
      <w:r>
        <w:rPr>
          <w:rFonts w:cstheme="minorHAnsi"/>
        </w:rPr>
        <w:t>ψατε</w:t>
      </w:r>
      <w:r w:rsidRPr="00A6526F">
        <w:rPr>
          <w:rFonts w:cstheme="minorHAnsi"/>
        </w:rPr>
        <w:t xml:space="preserve"> </w:t>
      </w:r>
      <w:r>
        <w:rPr>
          <w:rFonts w:cstheme="minorHAnsi"/>
        </w:rPr>
        <w:t>σ</w:t>
      </w:r>
      <w:r w:rsidRPr="00A6526F">
        <w:rPr>
          <w:rFonts w:cstheme="minorHAnsi"/>
        </w:rPr>
        <w:t xml:space="preserve">το νομοσχέδιο </w:t>
      </w:r>
      <w:r w:rsidR="00BA6825">
        <w:rPr>
          <w:rFonts w:cstheme="minorHAnsi"/>
        </w:rPr>
        <w:t>σας.</w:t>
      </w:r>
      <w:r w:rsidRPr="00A6526F">
        <w:rPr>
          <w:rFonts w:cstheme="minorHAnsi"/>
        </w:rPr>
        <w:t xml:space="preserve"> </w:t>
      </w:r>
      <w:r>
        <w:rPr>
          <w:rFonts w:cstheme="minorHAnsi"/>
        </w:rPr>
        <w:t>Τ</w:t>
      </w:r>
      <w:r w:rsidRPr="00A6526F">
        <w:rPr>
          <w:rFonts w:cstheme="minorHAnsi"/>
        </w:rPr>
        <w:t>α γνωρίζουμε πάρα πολύ απλά από τη διεθνή εμπειρία</w:t>
      </w:r>
      <w:r>
        <w:rPr>
          <w:rFonts w:cstheme="minorHAnsi"/>
        </w:rPr>
        <w:t>.</w:t>
      </w:r>
      <w:r w:rsidRPr="00A6526F">
        <w:rPr>
          <w:rFonts w:cstheme="minorHAnsi"/>
        </w:rPr>
        <w:t xml:space="preserve"> </w:t>
      </w:r>
    </w:p>
    <w:p w:rsidR="00A62C7F" w:rsidRDefault="00873BED" w:rsidP="00976DF2">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Π</w:t>
      </w:r>
      <w:r w:rsidRPr="00A45EA5">
        <w:rPr>
          <w:rFonts w:eastAsia="Times New Roman" w:cstheme="minorHAnsi"/>
          <w:color w:val="212529"/>
          <w:lang w:eastAsia="el-GR"/>
        </w:rPr>
        <w:t>ου έχει εφαρμοστεί αυτό</w:t>
      </w:r>
      <w:r>
        <w:rPr>
          <w:rFonts w:eastAsia="Times New Roman" w:cstheme="minorHAnsi"/>
          <w:color w:val="212529"/>
          <w:lang w:eastAsia="el-GR"/>
        </w:rPr>
        <w:t>; Είναι εμβλ</w:t>
      </w:r>
      <w:r w:rsidRPr="00A45EA5">
        <w:rPr>
          <w:rFonts w:eastAsia="Times New Roman" w:cstheme="minorHAnsi"/>
          <w:color w:val="212529"/>
          <w:lang w:eastAsia="el-GR"/>
        </w:rPr>
        <w:t>ηματικός τρόπος καταπίεσης των πολιτών στις ΗΠΑ</w:t>
      </w:r>
      <w:r>
        <w:rPr>
          <w:rFonts w:eastAsia="Times New Roman" w:cstheme="minorHAnsi"/>
          <w:color w:val="212529"/>
          <w:lang w:eastAsia="el-GR"/>
        </w:rPr>
        <w:t>.</w:t>
      </w:r>
      <w:r w:rsidRPr="00A45EA5">
        <w:rPr>
          <w:rFonts w:eastAsia="Times New Roman" w:cstheme="minorHAnsi"/>
          <w:color w:val="212529"/>
          <w:lang w:eastAsia="el-GR"/>
        </w:rPr>
        <w:t xml:space="preserve"> Το </w:t>
      </w:r>
      <w:r>
        <w:rPr>
          <w:rFonts w:eastAsia="Times New Roman" w:cstheme="minorHAnsi"/>
          <w:color w:val="212529"/>
          <w:lang w:val="en-US" w:eastAsia="el-GR"/>
        </w:rPr>
        <w:t>credit</w:t>
      </w:r>
      <w:r w:rsidRPr="0022197F">
        <w:rPr>
          <w:rFonts w:eastAsia="Times New Roman" w:cstheme="minorHAnsi"/>
          <w:color w:val="212529"/>
          <w:lang w:eastAsia="el-GR"/>
        </w:rPr>
        <w:t xml:space="preserve"> </w:t>
      </w:r>
      <w:r>
        <w:rPr>
          <w:rFonts w:eastAsia="Times New Roman" w:cstheme="minorHAnsi"/>
          <w:color w:val="212529"/>
          <w:lang w:val="en-US" w:eastAsia="el-GR"/>
        </w:rPr>
        <w:t>score</w:t>
      </w:r>
      <w:r w:rsidRPr="00A45EA5">
        <w:rPr>
          <w:rFonts w:eastAsia="Times New Roman" w:cstheme="minorHAnsi"/>
          <w:color w:val="212529"/>
          <w:lang w:eastAsia="el-GR"/>
        </w:rPr>
        <w:t xml:space="preserve"> στις ΗΠΑ</w:t>
      </w:r>
      <w:r>
        <w:rPr>
          <w:rFonts w:eastAsia="Times New Roman" w:cstheme="minorHAnsi"/>
          <w:color w:val="212529"/>
          <w:lang w:eastAsia="el-GR"/>
        </w:rPr>
        <w:t xml:space="preserve"> ε</w:t>
      </w:r>
      <w:r w:rsidRPr="00A45EA5">
        <w:rPr>
          <w:rFonts w:eastAsia="Times New Roman" w:cstheme="minorHAnsi"/>
          <w:color w:val="212529"/>
          <w:lang w:eastAsia="el-GR"/>
        </w:rPr>
        <w:t>ίναι προϋπόθεση</w:t>
      </w:r>
      <w:r w:rsidR="00034D18">
        <w:rPr>
          <w:rFonts w:eastAsia="Times New Roman" w:cstheme="minorHAnsi"/>
          <w:color w:val="212529"/>
          <w:lang w:eastAsia="el-GR"/>
        </w:rPr>
        <w:t xml:space="preserve"> </w:t>
      </w:r>
      <w:r w:rsidRPr="00A45EA5">
        <w:rPr>
          <w:rFonts w:eastAsia="Times New Roman" w:cstheme="minorHAnsi"/>
          <w:color w:val="212529"/>
          <w:lang w:eastAsia="el-GR"/>
        </w:rPr>
        <w:t xml:space="preserve">να έχεις ικανοποιητικό </w:t>
      </w:r>
      <w:r>
        <w:rPr>
          <w:rFonts w:eastAsia="Times New Roman" w:cstheme="minorHAnsi"/>
          <w:color w:val="212529"/>
          <w:lang w:val="en-US" w:eastAsia="el-GR"/>
        </w:rPr>
        <w:t>credit</w:t>
      </w:r>
      <w:r w:rsidRPr="00A45EA5">
        <w:rPr>
          <w:rFonts w:eastAsia="Times New Roman" w:cstheme="minorHAnsi"/>
          <w:color w:val="212529"/>
          <w:lang w:eastAsia="el-GR"/>
        </w:rPr>
        <w:t xml:space="preserve"> </w:t>
      </w:r>
      <w:r>
        <w:rPr>
          <w:rFonts w:eastAsia="Times New Roman" w:cstheme="minorHAnsi"/>
          <w:color w:val="212529"/>
          <w:lang w:val="en-US" w:eastAsia="el-GR"/>
        </w:rPr>
        <w:t>score</w:t>
      </w:r>
      <w:r w:rsidR="00034D18">
        <w:rPr>
          <w:rFonts w:eastAsia="Times New Roman" w:cstheme="minorHAnsi"/>
          <w:color w:val="212529"/>
          <w:lang w:eastAsia="el-GR"/>
        </w:rPr>
        <w:t>,</w:t>
      </w:r>
      <w:r w:rsidRPr="00C051F9">
        <w:rPr>
          <w:rFonts w:eastAsia="Times New Roman" w:cstheme="minorHAnsi"/>
          <w:color w:val="212529"/>
          <w:lang w:eastAsia="el-GR"/>
        </w:rPr>
        <w:t xml:space="preserve"> </w:t>
      </w:r>
      <w:r w:rsidRPr="00A45EA5">
        <w:rPr>
          <w:rFonts w:eastAsia="Times New Roman" w:cstheme="minorHAnsi"/>
          <w:color w:val="212529"/>
          <w:lang w:eastAsia="el-GR"/>
        </w:rPr>
        <w:t>για να κάνεις τα πάντα</w:t>
      </w:r>
      <w:r>
        <w:rPr>
          <w:rFonts w:eastAsia="Times New Roman" w:cstheme="minorHAnsi"/>
          <w:color w:val="212529"/>
          <w:lang w:eastAsia="el-GR"/>
        </w:rPr>
        <w:t>, να</w:t>
      </w:r>
      <w:r w:rsidRPr="00A45EA5">
        <w:rPr>
          <w:rFonts w:eastAsia="Times New Roman" w:cstheme="minorHAnsi"/>
          <w:color w:val="212529"/>
          <w:lang w:eastAsia="el-GR"/>
        </w:rPr>
        <w:t xml:space="preserve"> έχεις πρόσβαση στην παιδεία</w:t>
      </w:r>
      <w:r>
        <w:rPr>
          <w:rFonts w:eastAsia="Times New Roman" w:cstheme="minorHAnsi"/>
          <w:color w:val="212529"/>
          <w:lang w:eastAsia="el-GR"/>
        </w:rPr>
        <w:t>,</w:t>
      </w:r>
      <w:r w:rsidRPr="00A45EA5">
        <w:rPr>
          <w:rFonts w:eastAsia="Times New Roman" w:cstheme="minorHAnsi"/>
          <w:color w:val="212529"/>
          <w:lang w:eastAsia="el-GR"/>
        </w:rPr>
        <w:t xml:space="preserve"> στην υγεία</w:t>
      </w:r>
      <w:r>
        <w:rPr>
          <w:rFonts w:eastAsia="Times New Roman" w:cstheme="minorHAnsi"/>
          <w:color w:val="212529"/>
          <w:lang w:eastAsia="el-GR"/>
        </w:rPr>
        <w:t>,</w:t>
      </w:r>
      <w:r w:rsidRPr="00A45EA5">
        <w:rPr>
          <w:rFonts w:eastAsia="Times New Roman" w:cstheme="minorHAnsi"/>
          <w:color w:val="212529"/>
          <w:lang w:eastAsia="el-GR"/>
        </w:rPr>
        <w:t xml:space="preserve"> στην ασφάλιση</w:t>
      </w:r>
      <w:r>
        <w:rPr>
          <w:rFonts w:eastAsia="Times New Roman" w:cstheme="minorHAnsi"/>
          <w:color w:val="212529"/>
          <w:lang w:eastAsia="el-GR"/>
        </w:rPr>
        <w:t xml:space="preserve">, για να </w:t>
      </w:r>
      <w:r w:rsidRPr="00A45EA5">
        <w:rPr>
          <w:rFonts w:eastAsia="Times New Roman" w:cstheme="minorHAnsi"/>
          <w:color w:val="212529"/>
          <w:lang w:eastAsia="el-GR"/>
        </w:rPr>
        <w:t xml:space="preserve"> </w:t>
      </w:r>
      <w:r>
        <w:rPr>
          <w:rFonts w:eastAsia="Times New Roman" w:cstheme="minorHAnsi"/>
          <w:color w:val="212529"/>
          <w:lang w:eastAsia="el-GR"/>
        </w:rPr>
        <w:t xml:space="preserve">νοικιάσεις </w:t>
      </w:r>
      <w:r w:rsidRPr="00A45EA5">
        <w:rPr>
          <w:rFonts w:eastAsia="Times New Roman" w:cstheme="minorHAnsi"/>
          <w:color w:val="212529"/>
          <w:lang w:eastAsia="el-GR"/>
        </w:rPr>
        <w:t>οτιδήποτε</w:t>
      </w:r>
      <w:r>
        <w:rPr>
          <w:rFonts w:eastAsia="Times New Roman" w:cstheme="minorHAnsi"/>
          <w:color w:val="212529"/>
          <w:lang w:eastAsia="el-GR"/>
        </w:rPr>
        <w:t>,</w:t>
      </w:r>
      <w:r w:rsidRPr="00A45EA5">
        <w:rPr>
          <w:rFonts w:eastAsia="Times New Roman" w:cstheme="minorHAnsi"/>
          <w:color w:val="212529"/>
          <w:lang w:eastAsia="el-GR"/>
        </w:rPr>
        <w:t xml:space="preserve"> για να έχεις σύμβαση με μια εταιρεία ηλεκτρικού στο σπίτι σου</w:t>
      </w:r>
      <w:r>
        <w:rPr>
          <w:rFonts w:eastAsia="Times New Roman" w:cstheme="minorHAnsi"/>
          <w:color w:val="212529"/>
          <w:lang w:eastAsia="el-GR"/>
        </w:rPr>
        <w:t>.</w:t>
      </w:r>
      <w:r w:rsidRPr="00A45EA5">
        <w:rPr>
          <w:rFonts w:eastAsia="Times New Roman" w:cstheme="minorHAnsi"/>
          <w:color w:val="212529"/>
          <w:lang w:eastAsia="el-GR"/>
        </w:rPr>
        <w:t xml:space="preserve"> Αυτό είναι </w:t>
      </w:r>
      <w:r>
        <w:rPr>
          <w:rFonts w:eastAsia="Times New Roman" w:cstheme="minorHAnsi"/>
          <w:color w:val="212529"/>
          <w:lang w:eastAsia="el-GR"/>
        </w:rPr>
        <w:t xml:space="preserve">το </w:t>
      </w:r>
      <w:r>
        <w:rPr>
          <w:rFonts w:eastAsia="Times New Roman" w:cstheme="minorHAnsi"/>
          <w:color w:val="212529"/>
          <w:lang w:val="en-US" w:eastAsia="el-GR"/>
        </w:rPr>
        <w:t>credit</w:t>
      </w:r>
      <w:r w:rsidRPr="0022197F">
        <w:rPr>
          <w:rFonts w:eastAsia="Times New Roman" w:cstheme="minorHAnsi"/>
          <w:color w:val="212529"/>
          <w:lang w:eastAsia="el-GR"/>
        </w:rPr>
        <w:t xml:space="preserve"> </w:t>
      </w:r>
      <w:r>
        <w:rPr>
          <w:rFonts w:eastAsia="Times New Roman" w:cstheme="minorHAnsi"/>
          <w:color w:val="212529"/>
          <w:lang w:val="en-US" w:eastAsia="el-GR"/>
        </w:rPr>
        <w:t>score</w:t>
      </w:r>
      <w:r w:rsidR="00034D18">
        <w:rPr>
          <w:rFonts w:eastAsia="Times New Roman" w:cstheme="minorHAnsi"/>
          <w:color w:val="212529"/>
          <w:lang w:eastAsia="el-GR"/>
        </w:rPr>
        <w:t>. Α</w:t>
      </w:r>
      <w:r w:rsidRPr="00A45EA5">
        <w:rPr>
          <w:rFonts w:eastAsia="Times New Roman" w:cstheme="minorHAnsi"/>
          <w:color w:val="212529"/>
          <w:lang w:eastAsia="el-GR"/>
        </w:rPr>
        <w:t xml:space="preserve">υτό θέλετε να </w:t>
      </w:r>
      <w:r w:rsidR="00034D18">
        <w:rPr>
          <w:rFonts w:eastAsia="Times New Roman" w:cstheme="minorHAnsi"/>
          <w:color w:val="212529"/>
          <w:lang w:eastAsia="el-GR"/>
        </w:rPr>
        <w:t>αντι</w:t>
      </w:r>
      <w:r w:rsidRPr="00A45EA5">
        <w:rPr>
          <w:rFonts w:eastAsia="Times New Roman" w:cstheme="minorHAnsi"/>
          <w:color w:val="212529"/>
          <w:lang w:eastAsia="el-GR"/>
        </w:rPr>
        <w:t>γράψετε στην Ελλάδα</w:t>
      </w:r>
      <w:r>
        <w:rPr>
          <w:rFonts w:eastAsia="Times New Roman" w:cstheme="minorHAnsi"/>
          <w:color w:val="212529"/>
          <w:lang w:eastAsia="el-GR"/>
        </w:rPr>
        <w:t>. Σε μια χώρα που κάνετε</w:t>
      </w:r>
      <w:r w:rsidRPr="00A45EA5">
        <w:rPr>
          <w:rFonts w:eastAsia="Times New Roman" w:cstheme="minorHAnsi"/>
          <w:color w:val="212529"/>
          <w:lang w:eastAsia="el-GR"/>
        </w:rPr>
        <w:t xml:space="preserve"> τα πάντα</w:t>
      </w:r>
      <w:r w:rsidR="00034D18">
        <w:rPr>
          <w:rFonts w:eastAsia="Times New Roman" w:cstheme="minorHAnsi"/>
          <w:color w:val="212529"/>
          <w:lang w:eastAsia="el-GR"/>
        </w:rPr>
        <w:t>,</w:t>
      </w:r>
      <w:r w:rsidRPr="00A45EA5">
        <w:rPr>
          <w:rFonts w:eastAsia="Times New Roman" w:cstheme="minorHAnsi"/>
          <w:color w:val="212529"/>
          <w:lang w:eastAsia="el-GR"/>
        </w:rPr>
        <w:t xml:space="preserve"> για </w:t>
      </w:r>
      <w:r>
        <w:rPr>
          <w:rFonts w:eastAsia="Times New Roman" w:cstheme="minorHAnsi"/>
          <w:color w:val="212529"/>
          <w:lang w:eastAsia="el-GR"/>
        </w:rPr>
        <w:t xml:space="preserve">να ιδιωτικοποιήσετε </w:t>
      </w:r>
      <w:r w:rsidRPr="00A45EA5">
        <w:rPr>
          <w:rFonts w:eastAsia="Times New Roman" w:cstheme="minorHAnsi"/>
          <w:color w:val="212529"/>
          <w:lang w:eastAsia="el-GR"/>
        </w:rPr>
        <w:t>την υγεία</w:t>
      </w:r>
      <w:r>
        <w:rPr>
          <w:rFonts w:eastAsia="Times New Roman" w:cstheme="minorHAnsi"/>
          <w:color w:val="212529"/>
          <w:lang w:eastAsia="el-GR"/>
        </w:rPr>
        <w:t>,</w:t>
      </w:r>
      <w:r w:rsidRPr="00A45EA5">
        <w:rPr>
          <w:rFonts w:eastAsia="Times New Roman" w:cstheme="minorHAnsi"/>
          <w:color w:val="212529"/>
          <w:lang w:eastAsia="el-GR"/>
        </w:rPr>
        <w:t xml:space="preserve"> από δικαίωμα να γίνει προνόμιο</w:t>
      </w:r>
      <w:r>
        <w:rPr>
          <w:rFonts w:eastAsia="Times New Roman" w:cstheme="minorHAnsi"/>
          <w:color w:val="212529"/>
          <w:lang w:eastAsia="el-GR"/>
        </w:rPr>
        <w:t xml:space="preserve">, </w:t>
      </w:r>
      <w:r w:rsidRPr="00A45EA5">
        <w:rPr>
          <w:rFonts w:eastAsia="Times New Roman" w:cstheme="minorHAnsi"/>
          <w:color w:val="212529"/>
          <w:lang w:eastAsia="el-GR"/>
        </w:rPr>
        <w:t>την παιδεία και</w:t>
      </w:r>
      <w:r w:rsidR="00034D18">
        <w:rPr>
          <w:rFonts w:eastAsia="Times New Roman" w:cstheme="minorHAnsi"/>
          <w:color w:val="212529"/>
          <w:lang w:eastAsia="el-GR"/>
        </w:rPr>
        <w:t>,</w:t>
      </w:r>
      <w:r w:rsidRPr="00A45EA5">
        <w:rPr>
          <w:rFonts w:eastAsia="Times New Roman" w:cstheme="minorHAnsi"/>
          <w:color w:val="212529"/>
          <w:lang w:eastAsia="el-GR"/>
        </w:rPr>
        <w:t xml:space="preserve"> στη συνέχεια</w:t>
      </w:r>
      <w:r w:rsidR="00034D18">
        <w:rPr>
          <w:rFonts w:eastAsia="Times New Roman" w:cstheme="minorHAnsi"/>
          <w:color w:val="212529"/>
          <w:lang w:eastAsia="el-GR"/>
        </w:rPr>
        <w:t>,</w:t>
      </w:r>
      <w:r w:rsidRPr="00A45EA5">
        <w:rPr>
          <w:rFonts w:eastAsia="Times New Roman" w:cstheme="minorHAnsi"/>
          <w:color w:val="212529"/>
          <w:lang w:eastAsia="el-GR"/>
        </w:rPr>
        <w:t xml:space="preserve"> με αυτό</w:t>
      </w:r>
      <w:r w:rsidR="00034D18">
        <w:rPr>
          <w:rFonts w:eastAsia="Times New Roman" w:cstheme="minorHAnsi"/>
          <w:color w:val="212529"/>
          <w:lang w:eastAsia="el-GR"/>
        </w:rPr>
        <w:t xml:space="preserve">ν </w:t>
      </w:r>
      <w:r w:rsidRPr="00A45EA5">
        <w:rPr>
          <w:rFonts w:eastAsia="Times New Roman" w:cstheme="minorHAnsi"/>
          <w:color w:val="212529"/>
          <w:lang w:eastAsia="el-GR"/>
        </w:rPr>
        <w:t>τον τρόπο σε αυτή</w:t>
      </w:r>
      <w:r w:rsidR="00034D18">
        <w:rPr>
          <w:rFonts w:eastAsia="Times New Roman" w:cstheme="minorHAnsi"/>
          <w:color w:val="212529"/>
          <w:lang w:eastAsia="el-GR"/>
        </w:rPr>
        <w:t>ν</w:t>
      </w:r>
      <w:r w:rsidRPr="00A45EA5">
        <w:rPr>
          <w:rFonts w:eastAsia="Times New Roman" w:cstheme="minorHAnsi"/>
          <w:color w:val="212529"/>
          <w:lang w:eastAsia="el-GR"/>
        </w:rPr>
        <w:t xml:space="preserve"> την υπερχρεωμένη χώρα</w:t>
      </w:r>
      <w:r w:rsidR="00034D18">
        <w:rPr>
          <w:rFonts w:eastAsia="Times New Roman" w:cstheme="minorHAnsi"/>
          <w:color w:val="212529"/>
          <w:lang w:eastAsia="el-GR"/>
        </w:rPr>
        <w:t>,</w:t>
      </w:r>
      <w:r w:rsidRPr="00A45EA5">
        <w:rPr>
          <w:rFonts w:eastAsia="Times New Roman" w:cstheme="minorHAnsi"/>
          <w:color w:val="212529"/>
          <w:lang w:eastAsia="el-GR"/>
        </w:rPr>
        <w:t xml:space="preserve"> όπου τα νοικοκυριά έχουν χρεοκοπήσει</w:t>
      </w:r>
      <w:r w:rsidR="00A62C7F">
        <w:rPr>
          <w:rFonts w:eastAsia="Times New Roman" w:cstheme="minorHAnsi"/>
          <w:color w:val="212529"/>
          <w:lang w:eastAsia="el-GR"/>
        </w:rPr>
        <w:t>,</w:t>
      </w:r>
      <w:r>
        <w:rPr>
          <w:rFonts w:eastAsia="Times New Roman" w:cstheme="minorHAnsi"/>
          <w:color w:val="212529"/>
          <w:lang w:eastAsia="el-GR"/>
        </w:rPr>
        <w:t xml:space="preserve"> θα αποκλείετε</w:t>
      </w:r>
      <w:r w:rsidRPr="00A45EA5">
        <w:rPr>
          <w:rFonts w:eastAsia="Times New Roman" w:cstheme="minorHAnsi"/>
          <w:color w:val="212529"/>
          <w:lang w:eastAsia="el-GR"/>
        </w:rPr>
        <w:t xml:space="preserve"> όλα αυτά τα νοικοκυριά από αυτές τις βασικές υπηρεσίες</w:t>
      </w:r>
      <w:r>
        <w:rPr>
          <w:rFonts w:eastAsia="Times New Roman" w:cstheme="minorHAnsi"/>
          <w:color w:val="212529"/>
          <w:lang w:eastAsia="el-GR"/>
        </w:rPr>
        <w:t>; Αυτό είναι που κάνετε.</w:t>
      </w:r>
      <w:r w:rsidRPr="00A45EA5">
        <w:rPr>
          <w:rFonts w:eastAsia="Times New Roman" w:cstheme="minorHAnsi"/>
          <w:color w:val="212529"/>
          <w:lang w:eastAsia="el-GR"/>
        </w:rPr>
        <w:t xml:space="preserve"> </w:t>
      </w:r>
    </w:p>
    <w:p w:rsidR="00873BED" w:rsidRDefault="00873BED" w:rsidP="00976DF2">
      <w:pPr>
        <w:spacing w:line="276" w:lineRule="auto"/>
        <w:ind w:firstLine="720"/>
        <w:jc w:val="both"/>
        <w:rPr>
          <w:rFonts w:eastAsia="Times New Roman" w:cstheme="minorHAnsi"/>
          <w:color w:val="212529"/>
          <w:lang w:eastAsia="el-GR"/>
        </w:rPr>
      </w:pPr>
      <w:r w:rsidRPr="00A45EA5">
        <w:rPr>
          <w:rFonts w:eastAsia="Times New Roman" w:cstheme="minorHAnsi"/>
          <w:color w:val="212529"/>
          <w:lang w:eastAsia="el-GR"/>
        </w:rPr>
        <w:t>Αλλά</w:t>
      </w:r>
      <w:r w:rsidR="00C4711A">
        <w:rPr>
          <w:rFonts w:eastAsia="Times New Roman" w:cstheme="minorHAnsi"/>
          <w:color w:val="212529"/>
          <w:lang w:eastAsia="el-GR"/>
        </w:rPr>
        <w:t>,</w:t>
      </w:r>
      <w:r w:rsidRPr="00A45EA5">
        <w:rPr>
          <w:rFonts w:eastAsia="Times New Roman" w:cstheme="minorHAnsi"/>
          <w:color w:val="212529"/>
          <w:lang w:eastAsia="el-GR"/>
        </w:rPr>
        <w:t xml:space="preserve"> ας το πάμε λίγο πιο απλά</w:t>
      </w:r>
      <w:r>
        <w:rPr>
          <w:rFonts w:eastAsia="Times New Roman" w:cstheme="minorHAnsi"/>
          <w:color w:val="212529"/>
          <w:lang w:eastAsia="el-GR"/>
        </w:rPr>
        <w:t>.</w:t>
      </w:r>
      <w:r w:rsidRPr="00A45EA5">
        <w:rPr>
          <w:rFonts w:eastAsia="Times New Roman" w:cstheme="minorHAnsi"/>
          <w:color w:val="212529"/>
          <w:lang w:eastAsia="el-GR"/>
        </w:rPr>
        <w:t xml:space="preserve"> Στ</w:t>
      </w:r>
      <w:r>
        <w:rPr>
          <w:rFonts w:eastAsia="Times New Roman" w:cstheme="minorHAnsi"/>
          <w:color w:val="212529"/>
          <w:lang w:eastAsia="el-GR"/>
        </w:rPr>
        <w:t>ις μεγάλες εξαγγελίες του κ.</w:t>
      </w:r>
      <w:r w:rsidRPr="00A45EA5">
        <w:rPr>
          <w:rFonts w:eastAsia="Times New Roman" w:cstheme="minorHAnsi"/>
          <w:color w:val="212529"/>
          <w:lang w:eastAsia="el-GR"/>
        </w:rPr>
        <w:t xml:space="preserve"> Μητσοτάκη στη ΔΕΘ</w:t>
      </w:r>
      <w:r>
        <w:rPr>
          <w:rFonts w:eastAsia="Times New Roman" w:cstheme="minorHAnsi"/>
          <w:color w:val="212529"/>
          <w:lang w:eastAsia="el-GR"/>
        </w:rPr>
        <w:t>,</w:t>
      </w:r>
      <w:r w:rsidRPr="00A45EA5">
        <w:rPr>
          <w:rFonts w:eastAsia="Times New Roman" w:cstheme="minorHAnsi"/>
          <w:color w:val="212529"/>
          <w:lang w:eastAsia="el-GR"/>
        </w:rPr>
        <w:t xml:space="preserve"> </w:t>
      </w:r>
      <w:r>
        <w:rPr>
          <w:rFonts w:eastAsia="Times New Roman" w:cstheme="minorHAnsi"/>
          <w:color w:val="212529"/>
          <w:lang w:eastAsia="el-GR"/>
        </w:rPr>
        <w:t>κ. Υ</w:t>
      </w:r>
      <w:r w:rsidRPr="00A45EA5">
        <w:rPr>
          <w:rFonts w:eastAsia="Times New Roman" w:cstheme="minorHAnsi"/>
          <w:color w:val="212529"/>
          <w:lang w:eastAsia="el-GR"/>
        </w:rPr>
        <w:t>πουργέ</w:t>
      </w:r>
      <w:r w:rsidR="007F0FB5">
        <w:rPr>
          <w:rFonts w:eastAsia="Times New Roman" w:cstheme="minorHAnsi"/>
          <w:color w:val="212529"/>
          <w:lang w:eastAsia="el-GR"/>
        </w:rPr>
        <w:t>,</w:t>
      </w:r>
      <w:r w:rsidRPr="00A45EA5">
        <w:rPr>
          <w:rFonts w:eastAsia="Times New Roman" w:cstheme="minorHAnsi"/>
          <w:color w:val="212529"/>
          <w:lang w:eastAsia="el-GR"/>
        </w:rPr>
        <w:t xml:space="preserve"> νομίζω ότι αυτό </w:t>
      </w:r>
      <w:r w:rsidR="007F0FB5">
        <w:rPr>
          <w:rFonts w:eastAsia="Times New Roman" w:cstheme="minorHAnsi"/>
          <w:color w:val="212529"/>
          <w:lang w:eastAsia="el-GR"/>
        </w:rPr>
        <w:t xml:space="preserve">σας </w:t>
      </w:r>
      <w:r>
        <w:rPr>
          <w:rFonts w:eastAsia="Times New Roman" w:cstheme="minorHAnsi"/>
          <w:color w:val="212529"/>
          <w:lang w:eastAsia="el-GR"/>
        </w:rPr>
        <w:t>αφορά</w:t>
      </w:r>
      <w:r w:rsidR="007F0FB5">
        <w:rPr>
          <w:rFonts w:eastAsia="Times New Roman" w:cstheme="minorHAnsi"/>
          <w:color w:val="212529"/>
          <w:lang w:eastAsia="el-GR"/>
        </w:rPr>
        <w:t>, αφορά</w:t>
      </w:r>
      <w:r>
        <w:rPr>
          <w:rFonts w:eastAsia="Times New Roman" w:cstheme="minorHAnsi"/>
          <w:color w:val="212529"/>
          <w:lang w:eastAsia="el-GR"/>
        </w:rPr>
        <w:t xml:space="preserve"> πολύ άμεσα το νομοσχέδιό </w:t>
      </w:r>
      <w:r w:rsidR="008B70A2">
        <w:rPr>
          <w:rFonts w:eastAsia="Times New Roman" w:cstheme="minorHAnsi"/>
          <w:color w:val="212529"/>
          <w:lang w:eastAsia="el-GR"/>
        </w:rPr>
        <w:t xml:space="preserve">σας </w:t>
      </w:r>
      <w:r w:rsidR="0009696C">
        <w:rPr>
          <w:rFonts w:eastAsia="Times New Roman" w:cstheme="minorHAnsi"/>
          <w:color w:val="212529"/>
          <w:lang w:eastAsia="el-GR"/>
        </w:rPr>
        <w:t>–</w:t>
      </w:r>
      <w:r w:rsidR="008B70A2">
        <w:rPr>
          <w:rFonts w:eastAsia="Times New Roman" w:cstheme="minorHAnsi"/>
          <w:color w:val="212529"/>
          <w:lang w:eastAsia="el-GR"/>
        </w:rPr>
        <w:t>ξέρετε</w:t>
      </w:r>
      <w:r w:rsidR="0009696C">
        <w:rPr>
          <w:rFonts w:eastAsia="Times New Roman" w:cstheme="minorHAnsi"/>
          <w:color w:val="212529"/>
          <w:lang w:eastAsia="el-GR"/>
        </w:rPr>
        <w:t>. Δ</w:t>
      </w:r>
      <w:r>
        <w:rPr>
          <w:rFonts w:eastAsia="Times New Roman" w:cstheme="minorHAnsi"/>
          <w:color w:val="212529"/>
          <w:lang w:eastAsia="el-GR"/>
        </w:rPr>
        <w:t xml:space="preserve">ιότι </w:t>
      </w:r>
      <w:r w:rsidRPr="00A45EA5">
        <w:rPr>
          <w:rFonts w:eastAsia="Times New Roman" w:cstheme="minorHAnsi"/>
          <w:color w:val="212529"/>
          <w:lang w:eastAsia="el-GR"/>
        </w:rPr>
        <w:t xml:space="preserve">τι είπε </w:t>
      </w:r>
      <w:r>
        <w:rPr>
          <w:rFonts w:eastAsia="Times New Roman" w:cstheme="minorHAnsi"/>
          <w:color w:val="212529"/>
          <w:lang w:eastAsia="el-GR"/>
        </w:rPr>
        <w:t>ο κ.</w:t>
      </w:r>
      <w:r w:rsidRPr="00A45EA5">
        <w:rPr>
          <w:rFonts w:eastAsia="Times New Roman" w:cstheme="minorHAnsi"/>
          <w:color w:val="212529"/>
          <w:lang w:eastAsia="el-GR"/>
        </w:rPr>
        <w:t xml:space="preserve"> Μητσοτάκη</w:t>
      </w:r>
      <w:r>
        <w:rPr>
          <w:rFonts w:eastAsia="Times New Roman" w:cstheme="minorHAnsi"/>
          <w:color w:val="212529"/>
          <w:lang w:eastAsia="el-GR"/>
        </w:rPr>
        <w:t>ς; Θ</w:t>
      </w:r>
      <w:r w:rsidRPr="00A45EA5">
        <w:rPr>
          <w:rFonts w:eastAsia="Times New Roman" w:cstheme="minorHAnsi"/>
          <w:color w:val="212529"/>
          <w:lang w:eastAsia="el-GR"/>
        </w:rPr>
        <w:t>α δώσει στεγαστικά δάνεια με κάποια εισοδηματικά κριτήρια</w:t>
      </w:r>
      <w:r>
        <w:rPr>
          <w:rFonts w:eastAsia="Times New Roman" w:cstheme="minorHAnsi"/>
          <w:color w:val="212529"/>
          <w:lang w:eastAsia="el-GR"/>
        </w:rPr>
        <w:t>. Σ</w:t>
      </w:r>
      <w:r w:rsidRPr="00A45EA5">
        <w:rPr>
          <w:rFonts w:eastAsia="Times New Roman" w:cstheme="minorHAnsi"/>
          <w:color w:val="212529"/>
          <w:lang w:eastAsia="el-GR"/>
        </w:rPr>
        <w:t>ε ποιους θα δώσει στεγαστικά δάνεια</w:t>
      </w:r>
      <w:r>
        <w:rPr>
          <w:rFonts w:eastAsia="Times New Roman" w:cstheme="minorHAnsi"/>
          <w:color w:val="212529"/>
          <w:lang w:eastAsia="el-GR"/>
        </w:rPr>
        <w:t>; Καταρχάς,</w:t>
      </w:r>
      <w:r w:rsidRPr="00A45EA5">
        <w:rPr>
          <w:rFonts w:eastAsia="Times New Roman" w:cstheme="minorHAnsi"/>
          <w:color w:val="212529"/>
          <w:lang w:eastAsia="el-GR"/>
        </w:rPr>
        <w:t xml:space="preserve"> θα τα δώσει σε λίγους</w:t>
      </w:r>
      <w:r w:rsidR="0009696C">
        <w:rPr>
          <w:rFonts w:eastAsia="Times New Roman" w:cstheme="minorHAnsi"/>
          <w:color w:val="212529"/>
          <w:lang w:eastAsia="el-GR"/>
        </w:rPr>
        <w:t>. Θ</w:t>
      </w:r>
      <w:r w:rsidRPr="00A45EA5">
        <w:rPr>
          <w:rFonts w:eastAsia="Times New Roman" w:cstheme="minorHAnsi"/>
          <w:color w:val="212529"/>
          <w:lang w:eastAsia="el-GR"/>
        </w:rPr>
        <w:t xml:space="preserve">α δώσει </w:t>
      </w:r>
      <w:r>
        <w:rPr>
          <w:rFonts w:eastAsia="Times New Roman" w:cstheme="minorHAnsi"/>
          <w:color w:val="212529"/>
          <w:lang w:eastAsia="el-GR"/>
        </w:rPr>
        <w:t xml:space="preserve">σε </w:t>
      </w:r>
      <w:r w:rsidRPr="00A45EA5">
        <w:rPr>
          <w:rFonts w:eastAsia="Times New Roman" w:cstheme="minorHAnsi"/>
          <w:color w:val="212529"/>
          <w:lang w:eastAsia="el-GR"/>
        </w:rPr>
        <w:t>10.000 ανθρώπους</w:t>
      </w:r>
      <w:r>
        <w:rPr>
          <w:rFonts w:eastAsia="Times New Roman" w:cstheme="minorHAnsi"/>
          <w:color w:val="212529"/>
          <w:lang w:eastAsia="el-GR"/>
        </w:rPr>
        <w:t>.</w:t>
      </w:r>
      <w:r w:rsidRPr="00A45EA5">
        <w:rPr>
          <w:rFonts w:eastAsia="Times New Roman" w:cstheme="minorHAnsi"/>
          <w:color w:val="212529"/>
          <w:lang w:eastAsia="el-GR"/>
        </w:rPr>
        <w:t xml:space="preserve"> Με ποια κριτήρια επιλέγονται αυτοί οι </w:t>
      </w:r>
      <w:r>
        <w:rPr>
          <w:rFonts w:eastAsia="Times New Roman" w:cstheme="minorHAnsi"/>
          <w:color w:val="212529"/>
          <w:lang w:eastAsia="el-GR"/>
        </w:rPr>
        <w:t xml:space="preserve">10.000 </w:t>
      </w:r>
      <w:r w:rsidRPr="00A45EA5">
        <w:rPr>
          <w:rFonts w:eastAsia="Times New Roman" w:cstheme="minorHAnsi"/>
          <w:color w:val="212529"/>
          <w:lang w:eastAsia="el-GR"/>
        </w:rPr>
        <w:t>άνθρωποι</w:t>
      </w:r>
      <w:r>
        <w:rPr>
          <w:rFonts w:eastAsia="Times New Roman" w:cstheme="minorHAnsi"/>
          <w:color w:val="212529"/>
          <w:lang w:eastAsia="el-GR"/>
        </w:rPr>
        <w:t>; Από ό</w:t>
      </w:r>
      <w:r w:rsidR="00DB7094">
        <w:rPr>
          <w:rFonts w:eastAsia="Times New Roman" w:cstheme="minorHAnsi"/>
          <w:color w:val="212529"/>
          <w:lang w:eastAsia="el-GR"/>
        </w:rPr>
        <w:t>,</w:t>
      </w:r>
      <w:r>
        <w:rPr>
          <w:rFonts w:eastAsia="Times New Roman" w:cstheme="minorHAnsi"/>
          <w:color w:val="212529"/>
          <w:lang w:eastAsia="el-GR"/>
        </w:rPr>
        <w:t>τι μάθαμε, τις εξειδικεύσει</w:t>
      </w:r>
      <w:r w:rsidRPr="00A45EA5">
        <w:rPr>
          <w:rFonts w:eastAsia="Times New Roman" w:cstheme="minorHAnsi"/>
          <w:color w:val="212529"/>
          <w:lang w:eastAsia="el-GR"/>
        </w:rPr>
        <w:t>ς</w:t>
      </w:r>
      <w:r>
        <w:rPr>
          <w:rFonts w:eastAsia="Times New Roman" w:cstheme="minorHAnsi"/>
          <w:color w:val="212529"/>
          <w:lang w:eastAsia="el-GR"/>
        </w:rPr>
        <w:t xml:space="preserve"> θα τι</w:t>
      </w:r>
      <w:r w:rsidR="00DB7094">
        <w:rPr>
          <w:rFonts w:eastAsia="Times New Roman" w:cstheme="minorHAnsi"/>
          <w:color w:val="212529"/>
          <w:lang w:eastAsia="el-GR"/>
        </w:rPr>
        <w:t>ς επιλέξουν οι Τ</w:t>
      </w:r>
      <w:r w:rsidRPr="00A45EA5">
        <w:rPr>
          <w:rFonts w:eastAsia="Times New Roman" w:cstheme="minorHAnsi"/>
          <w:color w:val="212529"/>
          <w:lang w:eastAsia="el-GR"/>
        </w:rPr>
        <w:t>ράπεζες</w:t>
      </w:r>
      <w:r>
        <w:rPr>
          <w:rFonts w:eastAsia="Times New Roman" w:cstheme="minorHAnsi"/>
          <w:color w:val="212529"/>
          <w:lang w:eastAsia="el-GR"/>
        </w:rPr>
        <w:t>,</w:t>
      </w:r>
      <w:r w:rsidRPr="00A45EA5">
        <w:rPr>
          <w:rFonts w:eastAsia="Times New Roman" w:cstheme="minorHAnsi"/>
          <w:color w:val="212529"/>
          <w:lang w:eastAsia="el-GR"/>
        </w:rPr>
        <w:t xml:space="preserve"> με βάση την πιστοληπτική τους ικανότητα</w:t>
      </w:r>
      <w:r>
        <w:rPr>
          <w:rFonts w:eastAsia="Times New Roman" w:cstheme="minorHAnsi"/>
          <w:color w:val="212529"/>
          <w:lang w:eastAsia="el-GR"/>
        </w:rPr>
        <w:t xml:space="preserve">; </w:t>
      </w:r>
    </w:p>
    <w:p w:rsidR="00873BED" w:rsidRDefault="00873BED" w:rsidP="000C7F35">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Ά</w:t>
      </w:r>
      <w:r w:rsidRPr="00A45EA5">
        <w:rPr>
          <w:rFonts w:eastAsia="Times New Roman" w:cstheme="minorHAnsi"/>
          <w:color w:val="212529"/>
          <w:lang w:eastAsia="el-GR"/>
        </w:rPr>
        <w:t>ρα</w:t>
      </w:r>
      <w:r>
        <w:rPr>
          <w:rFonts w:eastAsia="Times New Roman" w:cstheme="minorHAnsi"/>
          <w:color w:val="212529"/>
          <w:lang w:eastAsia="el-GR"/>
        </w:rPr>
        <w:t>,</w:t>
      </w:r>
      <w:r w:rsidRPr="00A45EA5">
        <w:rPr>
          <w:rFonts w:eastAsia="Times New Roman" w:cstheme="minorHAnsi"/>
          <w:color w:val="212529"/>
          <w:lang w:eastAsia="el-GR"/>
        </w:rPr>
        <w:t xml:space="preserve"> </w:t>
      </w:r>
      <w:r>
        <w:rPr>
          <w:rFonts w:eastAsia="Times New Roman" w:cstheme="minorHAnsi"/>
          <w:color w:val="212529"/>
          <w:lang w:eastAsia="el-GR"/>
        </w:rPr>
        <w:t xml:space="preserve">αυτοί </w:t>
      </w:r>
      <w:r w:rsidRPr="00A45EA5">
        <w:rPr>
          <w:rFonts w:eastAsia="Times New Roman" w:cstheme="minorHAnsi"/>
          <w:color w:val="212529"/>
          <w:lang w:eastAsia="el-GR"/>
        </w:rPr>
        <w:t>που έχουν πραγματική ανάγκη και δεν έχουν στο</w:t>
      </w:r>
      <w:r w:rsidR="00B14440">
        <w:rPr>
          <w:rFonts w:eastAsia="Times New Roman" w:cstheme="minorHAnsi"/>
          <w:color w:val="212529"/>
          <w:lang w:eastAsia="el-GR"/>
        </w:rPr>
        <w:t xml:space="preserve">ν ήλιο μοίρα, σε αυτούς δε </w:t>
      </w:r>
      <w:r>
        <w:rPr>
          <w:rFonts w:eastAsia="Times New Roman" w:cstheme="minorHAnsi"/>
          <w:color w:val="212529"/>
          <w:lang w:eastAsia="el-GR"/>
        </w:rPr>
        <w:t>θα φθ</w:t>
      </w:r>
      <w:r w:rsidRPr="00A45EA5">
        <w:rPr>
          <w:rFonts w:eastAsia="Times New Roman" w:cstheme="minorHAnsi"/>
          <w:color w:val="212529"/>
          <w:lang w:eastAsia="el-GR"/>
        </w:rPr>
        <w:t>άσει ποτέ</w:t>
      </w:r>
      <w:r>
        <w:rPr>
          <w:rFonts w:eastAsia="Times New Roman" w:cstheme="minorHAnsi"/>
          <w:color w:val="212529"/>
          <w:lang w:eastAsia="el-GR"/>
        </w:rPr>
        <w:t xml:space="preserve"> αυτό που ανακοίνωσε ο Π</w:t>
      </w:r>
      <w:r w:rsidRPr="00A45EA5">
        <w:rPr>
          <w:rFonts w:eastAsia="Times New Roman" w:cstheme="minorHAnsi"/>
          <w:color w:val="212529"/>
          <w:lang w:eastAsia="el-GR"/>
        </w:rPr>
        <w:t>ρωθυπουργός για τη</w:t>
      </w:r>
      <w:r w:rsidR="00B14440">
        <w:rPr>
          <w:rFonts w:eastAsia="Times New Roman" w:cstheme="minorHAnsi"/>
          <w:color w:val="212529"/>
          <w:lang w:eastAsia="el-GR"/>
        </w:rPr>
        <w:t xml:space="preserve">ν ενίσχυση </w:t>
      </w:r>
      <w:r w:rsidR="005D1E4F">
        <w:rPr>
          <w:rFonts w:eastAsia="Times New Roman" w:cstheme="minorHAnsi"/>
          <w:color w:val="212529"/>
          <w:lang w:eastAsia="el-GR"/>
        </w:rPr>
        <w:t xml:space="preserve">για </w:t>
      </w:r>
      <w:r w:rsidRPr="00A45EA5">
        <w:rPr>
          <w:rFonts w:eastAsia="Times New Roman" w:cstheme="minorHAnsi"/>
          <w:color w:val="212529"/>
          <w:lang w:eastAsia="el-GR"/>
        </w:rPr>
        <w:t>τα στεγαστικά δάνεια</w:t>
      </w:r>
      <w:r>
        <w:rPr>
          <w:rFonts w:eastAsia="Times New Roman" w:cstheme="minorHAnsi"/>
          <w:color w:val="212529"/>
          <w:lang w:eastAsia="el-GR"/>
        </w:rPr>
        <w:t>. Σε ποιους θα φθ</w:t>
      </w:r>
      <w:r w:rsidRPr="00A45EA5">
        <w:rPr>
          <w:rFonts w:eastAsia="Times New Roman" w:cstheme="minorHAnsi"/>
          <w:color w:val="212529"/>
          <w:lang w:eastAsia="el-GR"/>
        </w:rPr>
        <w:t>άσει</w:t>
      </w:r>
      <w:r>
        <w:rPr>
          <w:rFonts w:eastAsia="Times New Roman" w:cstheme="minorHAnsi"/>
          <w:color w:val="212529"/>
          <w:lang w:eastAsia="el-GR"/>
        </w:rPr>
        <w:t>; Θα φθ</w:t>
      </w:r>
      <w:r w:rsidRPr="00A45EA5">
        <w:rPr>
          <w:rFonts w:eastAsia="Times New Roman" w:cstheme="minorHAnsi"/>
          <w:color w:val="212529"/>
          <w:lang w:eastAsia="el-GR"/>
        </w:rPr>
        <w:t>άσει σε νέους και νέες</w:t>
      </w:r>
      <w:r>
        <w:rPr>
          <w:rFonts w:eastAsia="Times New Roman" w:cstheme="minorHAnsi"/>
          <w:color w:val="212529"/>
          <w:lang w:eastAsia="el-GR"/>
        </w:rPr>
        <w:t>,</w:t>
      </w:r>
      <w:r w:rsidRPr="00A45EA5">
        <w:rPr>
          <w:rFonts w:eastAsia="Times New Roman" w:cstheme="minorHAnsi"/>
          <w:color w:val="212529"/>
          <w:lang w:eastAsia="el-GR"/>
        </w:rPr>
        <w:t xml:space="preserve"> οι οπ</w:t>
      </w:r>
      <w:r w:rsidR="005D1E4F">
        <w:rPr>
          <w:rFonts w:eastAsia="Times New Roman" w:cstheme="minorHAnsi"/>
          <w:color w:val="212529"/>
          <w:lang w:eastAsia="el-GR"/>
        </w:rPr>
        <w:t xml:space="preserve">οίοι έχουν έναν πατέρα που έχει καλύτερα </w:t>
      </w:r>
      <w:r>
        <w:rPr>
          <w:rFonts w:eastAsia="Times New Roman" w:cstheme="minorHAnsi"/>
          <w:color w:val="212529"/>
          <w:lang w:eastAsia="el-GR"/>
        </w:rPr>
        <w:t>εισοδήματα</w:t>
      </w:r>
      <w:r w:rsidR="00B14440">
        <w:rPr>
          <w:rFonts w:eastAsia="Times New Roman" w:cstheme="minorHAnsi"/>
          <w:color w:val="212529"/>
          <w:lang w:eastAsia="el-GR"/>
        </w:rPr>
        <w:t>,</w:t>
      </w:r>
      <w:r>
        <w:rPr>
          <w:rFonts w:eastAsia="Times New Roman" w:cstheme="minorHAnsi"/>
          <w:color w:val="212529"/>
          <w:lang w:eastAsia="el-GR"/>
        </w:rPr>
        <w:t xml:space="preserve"> </w:t>
      </w:r>
      <w:r w:rsidRPr="00A45EA5">
        <w:rPr>
          <w:rFonts w:eastAsia="Times New Roman" w:cstheme="minorHAnsi"/>
          <w:color w:val="212529"/>
          <w:lang w:eastAsia="el-GR"/>
        </w:rPr>
        <w:t xml:space="preserve">για </w:t>
      </w:r>
      <w:r>
        <w:rPr>
          <w:rFonts w:eastAsia="Times New Roman" w:cstheme="minorHAnsi"/>
          <w:color w:val="212529"/>
          <w:lang w:eastAsia="el-GR"/>
        </w:rPr>
        <w:t xml:space="preserve">να </w:t>
      </w:r>
      <w:r w:rsidRPr="00A45EA5">
        <w:rPr>
          <w:rFonts w:eastAsia="Times New Roman" w:cstheme="minorHAnsi"/>
          <w:color w:val="212529"/>
          <w:lang w:eastAsia="el-GR"/>
        </w:rPr>
        <w:t>τους υπογράψει την εγγυητική και έχουν ήδη κάποιο εισόδημα</w:t>
      </w:r>
      <w:r w:rsidR="00B14440">
        <w:rPr>
          <w:rFonts w:eastAsia="Times New Roman" w:cstheme="minorHAnsi"/>
          <w:color w:val="212529"/>
          <w:lang w:eastAsia="el-GR"/>
        </w:rPr>
        <w:t>,</w:t>
      </w:r>
      <w:r w:rsidRPr="00A45EA5">
        <w:rPr>
          <w:rFonts w:eastAsia="Times New Roman" w:cstheme="minorHAnsi"/>
          <w:color w:val="212529"/>
          <w:lang w:eastAsia="el-GR"/>
        </w:rPr>
        <w:t xml:space="preserve"> γιατί τα δάνει</w:t>
      </w:r>
      <w:r w:rsidR="00B14440">
        <w:rPr>
          <w:rFonts w:eastAsia="Times New Roman" w:cstheme="minorHAnsi"/>
          <w:color w:val="212529"/>
          <w:lang w:eastAsia="el-GR"/>
        </w:rPr>
        <w:t>α που τους δίνετε</w:t>
      </w:r>
      <w:r w:rsidR="005D1E4F">
        <w:rPr>
          <w:rFonts w:eastAsia="Times New Roman" w:cstheme="minorHAnsi"/>
          <w:color w:val="212529"/>
          <w:lang w:eastAsia="el-GR"/>
        </w:rPr>
        <w:t xml:space="preserve"> είναι έως 150.000. Θ</w:t>
      </w:r>
      <w:r>
        <w:rPr>
          <w:rFonts w:eastAsia="Times New Roman" w:cstheme="minorHAnsi"/>
          <w:color w:val="212529"/>
          <w:lang w:eastAsia="el-GR"/>
        </w:rPr>
        <w:t>α κρίνει η</w:t>
      </w:r>
      <w:r w:rsidR="00B14440">
        <w:rPr>
          <w:rFonts w:eastAsia="Times New Roman" w:cstheme="minorHAnsi"/>
          <w:color w:val="212529"/>
          <w:lang w:eastAsia="el-GR"/>
        </w:rPr>
        <w:t xml:space="preserve"> Τ</w:t>
      </w:r>
      <w:r w:rsidRPr="00A45EA5">
        <w:rPr>
          <w:rFonts w:eastAsia="Times New Roman" w:cstheme="minorHAnsi"/>
          <w:color w:val="212529"/>
          <w:lang w:eastAsia="el-GR"/>
        </w:rPr>
        <w:t>ράπεζα</w:t>
      </w:r>
      <w:r>
        <w:rPr>
          <w:rFonts w:eastAsia="Times New Roman" w:cstheme="minorHAnsi"/>
          <w:color w:val="212529"/>
          <w:lang w:eastAsia="el-GR"/>
        </w:rPr>
        <w:t>.</w:t>
      </w:r>
      <w:r w:rsidR="005D1E4F">
        <w:rPr>
          <w:rFonts w:eastAsia="Times New Roman" w:cstheme="minorHAnsi"/>
          <w:color w:val="212529"/>
          <w:lang w:eastAsia="el-GR"/>
        </w:rPr>
        <w:t xml:space="preserve"> </w:t>
      </w:r>
      <w:r w:rsidRPr="00A45EA5">
        <w:rPr>
          <w:rFonts w:eastAsia="Times New Roman" w:cstheme="minorHAnsi"/>
          <w:color w:val="212529"/>
          <w:lang w:eastAsia="el-GR"/>
        </w:rPr>
        <w:t xml:space="preserve">Οπότε με αυτά και </w:t>
      </w:r>
      <w:r>
        <w:rPr>
          <w:rFonts w:eastAsia="Times New Roman" w:cstheme="minorHAnsi"/>
          <w:color w:val="212529"/>
          <w:lang w:eastAsia="el-GR"/>
        </w:rPr>
        <w:t xml:space="preserve">τα άλλα και </w:t>
      </w:r>
      <w:r w:rsidRPr="00A45EA5">
        <w:rPr>
          <w:rFonts w:eastAsia="Times New Roman" w:cstheme="minorHAnsi"/>
          <w:color w:val="212529"/>
          <w:lang w:eastAsia="el-GR"/>
        </w:rPr>
        <w:t>αυτό που νομοθετεί</w:t>
      </w:r>
      <w:r>
        <w:rPr>
          <w:rFonts w:eastAsia="Times New Roman" w:cstheme="minorHAnsi"/>
          <w:color w:val="212529"/>
          <w:lang w:eastAsia="el-GR"/>
        </w:rPr>
        <w:t>τε σήμερα</w:t>
      </w:r>
      <w:r w:rsidR="00B14440">
        <w:rPr>
          <w:rFonts w:eastAsia="Times New Roman" w:cstheme="minorHAnsi"/>
          <w:color w:val="212529"/>
          <w:lang w:eastAsia="el-GR"/>
        </w:rPr>
        <w:t>,</w:t>
      </w:r>
      <w:r>
        <w:rPr>
          <w:rFonts w:eastAsia="Times New Roman" w:cstheme="minorHAnsi"/>
          <w:color w:val="212529"/>
          <w:lang w:eastAsia="el-GR"/>
        </w:rPr>
        <w:t xml:space="preserve"> αποκλείετε</w:t>
      </w:r>
      <w:r w:rsidRPr="00A45EA5">
        <w:rPr>
          <w:rFonts w:eastAsia="Times New Roman" w:cstheme="minorHAnsi"/>
          <w:color w:val="212529"/>
          <w:lang w:eastAsia="el-GR"/>
        </w:rPr>
        <w:t xml:space="preserve"> τους πολίτες από όλο αυτό το πλαίσιο</w:t>
      </w:r>
      <w:r w:rsidR="00B14440">
        <w:rPr>
          <w:rFonts w:eastAsia="Times New Roman" w:cstheme="minorHAnsi"/>
          <w:color w:val="212529"/>
          <w:lang w:eastAsia="el-GR"/>
        </w:rPr>
        <w:t>,</w:t>
      </w:r>
      <w:r w:rsidRPr="00A45EA5">
        <w:rPr>
          <w:rFonts w:eastAsia="Times New Roman" w:cstheme="minorHAnsi"/>
          <w:color w:val="212529"/>
          <w:lang w:eastAsia="el-GR"/>
        </w:rPr>
        <w:t xml:space="preserve"> είτε </w:t>
      </w:r>
      <w:r>
        <w:rPr>
          <w:rFonts w:eastAsia="Times New Roman" w:cstheme="minorHAnsi"/>
          <w:color w:val="212529"/>
          <w:lang w:eastAsia="el-GR"/>
        </w:rPr>
        <w:t>πρόσβασης σε δανεισμό</w:t>
      </w:r>
      <w:r w:rsidR="00B14440">
        <w:rPr>
          <w:rFonts w:eastAsia="Times New Roman" w:cstheme="minorHAnsi"/>
          <w:color w:val="212529"/>
          <w:lang w:eastAsia="el-GR"/>
        </w:rPr>
        <w:t>,</w:t>
      </w:r>
      <w:r>
        <w:rPr>
          <w:rFonts w:eastAsia="Times New Roman" w:cstheme="minorHAnsi"/>
          <w:color w:val="212529"/>
          <w:lang w:eastAsia="el-GR"/>
        </w:rPr>
        <w:t xml:space="preserve"> είτε οποιασ</w:t>
      </w:r>
      <w:r w:rsidRPr="00A45EA5">
        <w:rPr>
          <w:rFonts w:eastAsia="Times New Roman" w:cstheme="minorHAnsi"/>
          <w:color w:val="212529"/>
          <w:lang w:eastAsia="el-GR"/>
        </w:rPr>
        <w:t>δήποτε συναλλαγής</w:t>
      </w:r>
      <w:r w:rsidR="008F5F04">
        <w:rPr>
          <w:rFonts w:eastAsia="Times New Roman" w:cstheme="minorHAnsi"/>
          <w:color w:val="212529"/>
          <w:lang w:eastAsia="el-GR"/>
        </w:rPr>
        <w:t>,</w:t>
      </w:r>
      <w:r w:rsidRPr="00A45EA5">
        <w:rPr>
          <w:rFonts w:eastAsia="Times New Roman" w:cstheme="minorHAnsi"/>
          <w:color w:val="212529"/>
          <w:lang w:eastAsia="el-GR"/>
        </w:rPr>
        <w:t xml:space="preserve"> όπο</w:t>
      </w:r>
      <w:r>
        <w:rPr>
          <w:rFonts w:eastAsia="Times New Roman" w:cstheme="minorHAnsi"/>
          <w:color w:val="212529"/>
          <w:lang w:eastAsia="el-GR"/>
        </w:rPr>
        <w:t>υ θα χρησιμοποιείται πλέον αυτή η χρηματο</w:t>
      </w:r>
      <w:r w:rsidR="00D55B4D">
        <w:rPr>
          <w:rFonts w:eastAsia="Times New Roman" w:cstheme="minorHAnsi"/>
          <w:color w:val="212529"/>
          <w:lang w:eastAsia="el-GR"/>
        </w:rPr>
        <w:t>-</w:t>
      </w:r>
      <w:r>
        <w:rPr>
          <w:rFonts w:eastAsia="Times New Roman" w:cstheme="minorHAnsi"/>
          <w:color w:val="212529"/>
          <w:lang w:eastAsia="el-GR"/>
        </w:rPr>
        <w:t>πιστοληπτική</w:t>
      </w:r>
      <w:r w:rsidRPr="00A45EA5">
        <w:rPr>
          <w:rFonts w:eastAsia="Times New Roman" w:cstheme="minorHAnsi"/>
          <w:color w:val="212529"/>
          <w:lang w:eastAsia="el-GR"/>
        </w:rPr>
        <w:t xml:space="preserve"> </w:t>
      </w:r>
      <w:r>
        <w:rPr>
          <w:rFonts w:eastAsia="Times New Roman" w:cstheme="minorHAnsi"/>
          <w:color w:val="212529"/>
          <w:lang w:eastAsia="el-GR"/>
        </w:rPr>
        <w:t>αξιολόγηση.</w:t>
      </w:r>
      <w:r w:rsidR="00D55B4D">
        <w:rPr>
          <w:rFonts w:eastAsia="Times New Roman" w:cstheme="minorHAnsi"/>
          <w:color w:val="212529"/>
          <w:lang w:eastAsia="el-GR"/>
        </w:rPr>
        <w:t xml:space="preserve"> Κ</w:t>
      </w:r>
      <w:r w:rsidRPr="00A45EA5">
        <w:rPr>
          <w:rFonts w:eastAsia="Times New Roman" w:cstheme="minorHAnsi"/>
          <w:color w:val="212529"/>
          <w:lang w:eastAsia="el-GR"/>
        </w:rPr>
        <w:t>ι αν αυτό δεν είναι μηχανισμός συμπίεσης των εργαζομένων</w:t>
      </w:r>
      <w:r w:rsidR="00D55B4D">
        <w:rPr>
          <w:rFonts w:eastAsia="Times New Roman" w:cstheme="minorHAnsi"/>
          <w:color w:val="212529"/>
          <w:lang w:eastAsia="el-GR"/>
        </w:rPr>
        <w:t>,</w:t>
      </w:r>
      <w:r w:rsidRPr="00A45EA5">
        <w:rPr>
          <w:rFonts w:eastAsia="Times New Roman" w:cstheme="minorHAnsi"/>
          <w:color w:val="212529"/>
          <w:lang w:eastAsia="el-GR"/>
        </w:rPr>
        <w:t xml:space="preserve"> που </w:t>
      </w:r>
      <w:r>
        <w:rPr>
          <w:rFonts w:eastAsia="Times New Roman" w:cstheme="minorHAnsi"/>
          <w:color w:val="212529"/>
          <w:lang w:eastAsia="el-GR"/>
        </w:rPr>
        <w:t>εξυπηρετεί μια ολιγαρχία</w:t>
      </w:r>
      <w:r w:rsidR="00D55B4D">
        <w:rPr>
          <w:rFonts w:eastAsia="Times New Roman" w:cstheme="minorHAnsi"/>
          <w:color w:val="212529"/>
          <w:lang w:eastAsia="el-GR"/>
        </w:rPr>
        <w:t>,</w:t>
      </w:r>
      <w:r>
        <w:rPr>
          <w:rFonts w:eastAsia="Times New Roman" w:cstheme="minorHAnsi"/>
          <w:color w:val="212529"/>
          <w:lang w:eastAsia="el-GR"/>
        </w:rPr>
        <w:t xml:space="preserve"> κύριε Υ</w:t>
      </w:r>
      <w:r w:rsidRPr="00A45EA5">
        <w:rPr>
          <w:rFonts w:eastAsia="Times New Roman" w:cstheme="minorHAnsi"/>
          <w:color w:val="212529"/>
          <w:lang w:eastAsia="el-GR"/>
        </w:rPr>
        <w:t>πουργέ</w:t>
      </w:r>
      <w:r>
        <w:rPr>
          <w:rFonts w:eastAsia="Times New Roman" w:cstheme="minorHAnsi"/>
          <w:color w:val="212529"/>
          <w:lang w:eastAsia="el-GR"/>
        </w:rPr>
        <w:t>,</w:t>
      </w:r>
      <w:r w:rsidRPr="00A45EA5">
        <w:rPr>
          <w:rFonts w:eastAsia="Times New Roman" w:cstheme="minorHAnsi"/>
          <w:color w:val="212529"/>
          <w:lang w:eastAsia="el-GR"/>
        </w:rPr>
        <w:t xml:space="preserve"> ποιος είναι</w:t>
      </w:r>
      <w:r>
        <w:rPr>
          <w:rFonts w:eastAsia="Times New Roman" w:cstheme="minorHAnsi"/>
          <w:color w:val="212529"/>
          <w:lang w:eastAsia="el-GR"/>
        </w:rPr>
        <w:t>;</w:t>
      </w:r>
      <w:r w:rsidRPr="00A45EA5">
        <w:rPr>
          <w:rFonts w:eastAsia="Times New Roman" w:cstheme="minorHAnsi"/>
          <w:color w:val="212529"/>
          <w:lang w:eastAsia="el-GR"/>
        </w:rPr>
        <w:t xml:space="preserve"> Α</w:t>
      </w:r>
      <w:r w:rsidR="00D55B4D">
        <w:rPr>
          <w:rFonts w:eastAsia="Times New Roman" w:cstheme="minorHAnsi"/>
          <w:color w:val="212529"/>
          <w:lang w:eastAsia="el-GR"/>
        </w:rPr>
        <w:t>λλά</w:t>
      </w:r>
      <w:r w:rsidR="006E70DA">
        <w:rPr>
          <w:rFonts w:eastAsia="Times New Roman" w:cstheme="minorHAnsi"/>
          <w:color w:val="212529"/>
          <w:lang w:eastAsia="el-GR"/>
        </w:rPr>
        <w:t xml:space="preserve"> </w:t>
      </w:r>
      <w:r w:rsidR="00D55B4D">
        <w:rPr>
          <w:rFonts w:eastAsia="Times New Roman" w:cstheme="minorHAnsi"/>
          <w:color w:val="212529"/>
          <w:lang w:eastAsia="el-GR"/>
        </w:rPr>
        <w:t xml:space="preserve">θα ήθελα να </w:t>
      </w:r>
      <w:r w:rsidRPr="00A45EA5">
        <w:rPr>
          <w:rFonts w:eastAsia="Times New Roman" w:cstheme="minorHAnsi"/>
          <w:color w:val="212529"/>
          <w:lang w:eastAsia="el-GR"/>
        </w:rPr>
        <w:t>μας απαντήσετε</w:t>
      </w:r>
      <w:r>
        <w:rPr>
          <w:rFonts w:eastAsia="Times New Roman" w:cstheme="minorHAnsi"/>
          <w:color w:val="212529"/>
          <w:lang w:eastAsia="el-GR"/>
        </w:rPr>
        <w:t>,</w:t>
      </w:r>
      <w:r w:rsidRPr="00A45EA5">
        <w:rPr>
          <w:rFonts w:eastAsia="Times New Roman" w:cstheme="minorHAnsi"/>
          <w:color w:val="212529"/>
          <w:lang w:eastAsia="el-GR"/>
        </w:rPr>
        <w:t xml:space="preserve"> επειδή είναι επίκαιρο</w:t>
      </w:r>
      <w:r>
        <w:rPr>
          <w:rFonts w:eastAsia="Times New Roman" w:cstheme="minorHAnsi"/>
          <w:color w:val="212529"/>
          <w:lang w:eastAsia="el-GR"/>
        </w:rPr>
        <w:t>,</w:t>
      </w:r>
      <w:r w:rsidRPr="00A45EA5">
        <w:rPr>
          <w:rFonts w:eastAsia="Times New Roman" w:cstheme="minorHAnsi"/>
          <w:color w:val="212529"/>
          <w:lang w:eastAsia="el-GR"/>
        </w:rPr>
        <w:t xml:space="preserve"> ό</w:t>
      </w:r>
      <w:r>
        <w:rPr>
          <w:rFonts w:eastAsia="Times New Roman" w:cstheme="minorHAnsi"/>
          <w:color w:val="212529"/>
          <w:lang w:eastAsia="el-GR"/>
        </w:rPr>
        <w:t>σον αφορά στις ανακοινώσεις του Π</w:t>
      </w:r>
      <w:r w:rsidRPr="00A45EA5">
        <w:rPr>
          <w:rFonts w:eastAsia="Times New Roman" w:cstheme="minorHAnsi"/>
          <w:color w:val="212529"/>
          <w:lang w:eastAsia="el-GR"/>
        </w:rPr>
        <w:t xml:space="preserve">ρωθυπουργού για τα στεγαστικά </w:t>
      </w:r>
      <w:r>
        <w:rPr>
          <w:rFonts w:eastAsia="Times New Roman" w:cstheme="minorHAnsi"/>
          <w:color w:val="212529"/>
          <w:lang w:eastAsia="el-GR"/>
        </w:rPr>
        <w:t>δάνεια, θ</w:t>
      </w:r>
      <w:r w:rsidRPr="00A45EA5">
        <w:rPr>
          <w:rFonts w:eastAsia="Times New Roman" w:cstheme="minorHAnsi"/>
          <w:color w:val="212529"/>
          <w:lang w:eastAsia="el-GR"/>
        </w:rPr>
        <w:t>α αποκλείονται οι άνθρωποι που δεν έχουν ικανοποιητική πιστοληπτική αξιολόγηση από αυτά</w:t>
      </w:r>
      <w:r w:rsidR="00C52B54">
        <w:rPr>
          <w:rFonts w:eastAsia="Times New Roman" w:cstheme="minorHAnsi"/>
          <w:color w:val="212529"/>
          <w:lang w:eastAsia="el-GR"/>
        </w:rPr>
        <w:t>, ν</w:t>
      </w:r>
      <w:r w:rsidRPr="00A45EA5">
        <w:rPr>
          <w:rFonts w:eastAsia="Times New Roman" w:cstheme="minorHAnsi"/>
          <w:color w:val="212529"/>
          <w:lang w:eastAsia="el-GR"/>
        </w:rPr>
        <w:t xml:space="preserve">αι </w:t>
      </w:r>
      <w:r>
        <w:rPr>
          <w:rFonts w:eastAsia="Times New Roman" w:cstheme="minorHAnsi"/>
          <w:color w:val="212529"/>
          <w:lang w:eastAsia="el-GR"/>
        </w:rPr>
        <w:t xml:space="preserve">ή </w:t>
      </w:r>
      <w:r w:rsidRPr="00A45EA5">
        <w:rPr>
          <w:rFonts w:eastAsia="Times New Roman" w:cstheme="minorHAnsi"/>
          <w:color w:val="212529"/>
          <w:lang w:eastAsia="el-GR"/>
        </w:rPr>
        <w:t>όχι</w:t>
      </w:r>
      <w:r>
        <w:rPr>
          <w:rFonts w:eastAsia="Times New Roman" w:cstheme="minorHAnsi"/>
          <w:color w:val="212529"/>
          <w:lang w:eastAsia="el-GR"/>
        </w:rPr>
        <w:t>; Αυτό που δημιουργείτε</w:t>
      </w:r>
      <w:r w:rsidRPr="00A45EA5">
        <w:rPr>
          <w:rFonts w:eastAsia="Times New Roman" w:cstheme="minorHAnsi"/>
          <w:color w:val="212529"/>
          <w:lang w:eastAsia="el-GR"/>
        </w:rPr>
        <w:t xml:space="preserve"> θα αποκλ</w:t>
      </w:r>
      <w:r w:rsidR="00D55B4D">
        <w:rPr>
          <w:rFonts w:eastAsia="Times New Roman" w:cstheme="minorHAnsi"/>
          <w:color w:val="212529"/>
          <w:lang w:eastAsia="el-GR"/>
        </w:rPr>
        <w:t>είσει περισσότερους ανθρώπους κ</w:t>
      </w:r>
      <w:r w:rsidRPr="00A45EA5">
        <w:rPr>
          <w:rFonts w:eastAsia="Times New Roman" w:cstheme="minorHAnsi"/>
          <w:color w:val="212529"/>
          <w:lang w:eastAsia="el-GR"/>
        </w:rPr>
        <w:t>ι από αυτά</w:t>
      </w:r>
      <w:r>
        <w:rPr>
          <w:rFonts w:eastAsia="Times New Roman" w:cstheme="minorHAnsi"/>
          <w:color w:val="212529"/>
          <w:lang w:eastAsia="el-GR"/>
        </w:rPr>
        <w:t>,</w:t>
      </w:r>
      <w:r w:rsidRPr="00A45EA5">
        <w:rPr>
          <w:rFonts w:eastAsia="Times New Roman" w:cstheme="minorHAnsi"/>
          <w:color w:val="212529"/>
          <w:lang w:eastAsia="el-GR"/>
        </w:rPr>
        <w:t xml:space="preserve"> ναι </w:t>
      </w:r>
      <w:r>
        <w:rPr>
          <w:rFonts w:eastAsia="Times New Roman" w:cstheme="minorHAnsi"/>
          <w:color w:val="212529"/>
          <w:lang w:eastAsia="el-GR"/>
        </w:rPr>
        <w:t xml:space="preserve">ή </w:t>
      </w:r>
      <w:r w:rsidRPr="00A45EA5">
        <w:rPr>
          <w:rFonts w:eastAsia="Times New Roman" w:cstheme="minorHAnsi"/>
          <w:color w:val="212529"/>
          <w:lang w:eastAsia="el-GR"/>
        </w:rPr>
        <w:t>όχι</w:t>
      </w:r>
      <w:r>
        <w:rPr>
          <w:rFonts w:eastAsia="Times New Roman" w:cstheme="minorHAnsi"/>
          <w:color w:val="212529"/>
          <w:lang w:eastAsia="el-GR"/>
        </w:rPr>
        <w:t>; Γ</w:t>
      </w:r>
      <w:r w:rsidRPr="00A45EA5">
        <w:rPr>
          <w:rFonts w:eastAsia="Times New Roman" w:cstheme="minorHAnsi"/>
          <w:color w:val="212529"/>
          <w:lang w:eastAsia="el-GR"/>
        </w:rPr>
        <w:t>ιατί εμείς αυτό καταλαβαίνουμε και νομίζω ότι οποιοσδήποτε πολί</w:t>
      </w:r>
      <w:r>
        <w:rPr>
          <w:rFonts w:eastAsia="Times New Roman" w:cstheme="minorHAnsi"/>
          <w:color w:val="212529"/>
          <w:lang w:eastAsia="el-GR"/>
        </w:rPr>
        <w:t xml:space="preserve">της δεν τρώει κουτόχορτο αυτό </w:t>
      </w:r>
      <w:r w:rsidRPr="00A45EA5">
        <w:rPr>
          <w:rFonts w:eastAsia="Times New Roman" w:cstheme="minorHAnsi"/>
          <w:color w:val="212529"/>
          <w:lang w:eastAsia="el-GR"/>
        </w:rPr>
        <w:t xml:space="preserve"> καταλαβαίνει</w:t>
      </w:r>
      <w:r>
        <w:rPr>
          <w:rFonts w:eastAsia="Times New Roman" w:cstheme="minorHAnsi"/>
          <w:color w:val="212529"/>
          <w:lang w:eastAsia="el-GR"/>
        </w:rPr>
        <w:t>.</w:t>
      </w:r>
      <w:r w:rsidRPr="00A45EA5">
        <w:rPr>
          <w:rFonts w:eastAsia="Times New Roman" w:cstheme="minorHAnsi"/>
          <w:color w:val="212529"/>
          <w:lang w:eastAsia="el-GR"/>
        </w:rPr>
        <w:t xml:space="preserve"> Κάν</w:t>
      </w:r>
      <w:r>
        <w:rPr>
          <w:rFonts w:eastAsia="Times New Roman" w:cstheme="minorHAnsi"/>
          <w:color w:val="212529"/>
          <w:lang w:eastAsia="el-GR"/>
        </w:rPr>
        <w:t>ετε μηχανισμούς</w:t>
      </w:r>
      <w:r w:rsidR="00D55B4D">
        <w:rPr>
          <w:rFonts w:eastAsia="Times New Roman" w:cstheme="minorHAnsi"/>
          <w:color w:val="212529"/>
          <w:lang w:eastAsia="el-GR"/>
        </w:rPr>
        <w:t>,</w:t>
      </w:r>
      <w:r>
        <w:rPr>
          <w:rFonts w:eastAsia="Times New Roman" w:cstheme="minorHAnsi"/>
          <w:color w:val="212529"/>
          <w:lang w:eastAsia="el-GR"/>
        </w:rPr>
        <w:t xml:space="preserve"> για να ωφελή</w:t>
      </w:r>
      <w:r w:rsidRPr="00A45EA5">
        <w:rPr>
          <w:rFonts w:eastAsia="Times New Roman" w:cstheme="minorHAnsi"/>
          <w:color w:val="212529"/>
          <w:lang w:eastAsia="el-GR"/>
        </w:rPr>
        <w:t>σετε όχι τους μη έχοντες</w:t>
      </w:r>
      <w:r w:rsidR="00D55B4D">
        <w:rPr>
          <w:rFonts w:eastAsia="Times New Roman" w:cstheme="minorHAnsi"/>
          <w:color w:val="212529"/>
          <w:lang w:eastAsia="el-GR"/>
        </w:rPr>
        <w:t>,</w:t>
      </w:r>
      <w:r w:rsidRPr="00A45EA5">
        <w:rPr>
          <w:rFonts w:eastAsia="Times New Roman" w:cstheme="minorHAnsi"/>
          <w:color w:val="212529"/>
          <w:lang w:eastAsia="el-GR"/>
        </w:rPr>
        <w:t xml:space="preserve"> αλλά αυτούς που είναι σε καλ</w:t>
      </w:r>
      <w:r>
        <w:rPr>
          <w:rFonts w:eastAsia="Times New Roman" w:cstheme="minorHAnsi"/>
          <w:color w:val="212529"/>
          <w:lang w:eastAsia="el-GR"/>
        </w:rPr>
        <w:t>ύτερη κατάσταση μέσα σε αυτή</w:t>
      </w:r>
      <w:r w:rsidR="00D55B4D">
        <w:rPr>
          <w:rFonts w:eastAsia="Times New Roman" w:cstheme="minorHAnsi"/>
          <w:color w:val="212529"/>
          <w:lang w:eastAsia="el-GR"/>
        </w:rPr>
        <w:t>ν</w:t>
      </w:r>
      <w:r>
        <w:rPr>
          <w:rFonts w:eastAsia="Times New Roman" w:cstheme="minorHAnsi"/>
          <w:color w:val="212529"/>
          <w:lang w:eastAsia="el-GR"/>
        </w:rPr>
        <w:t xml:space="preserve"> τη</w:t>
      </w:r>
      <w:r w:rsidRPr="00A45EA5">
        <w:rPr>
          <w:rFonts w:eastAsia="Times New Roman" w:cstheme="minorHAnsi"/>
          <w:color w:val="212529"/>
          <w:lang w:eastAsia="el-GR"/>
        </w:rPr>
        <w:t xml:space="preserve"> </w:t>
      </w:r>
      <w:r>
        <w:rPr>
          <w:rFonts w:eastAsia="Times New Roman" w:cstheme="minorHAnsi"/>
          <w:color w:val="212529"/>
          <w:lang w:eastAsia="el-GR"/>
        </w:rPr>
        <w:t xml:space="preserve">δίνη που βρέθηκε όλη η </w:t>
      </w:r>
      <w:r w:rsidR="0010583E">
        <w:rPr>
          <w:rFonts w:eastAsia="Times New Roman" w:cstheme="minorHAnsi"/>
          <w:color w:val="212529"/>
          <w:lang w:eastAsia="el-GR"/>
        </w:rPr>
        <w:t xml:space="preserve">κοινωνία και, </w:t>
      </w:r>
      <w:r w:rsidRPr="00A45EA5">
        <w:rPr>
          <w:rFonts w:eastAsia="Times New Roman" w:cstheme="minorHAnsi"/>
          <w:color w:val="212529"/>
          <w:lang w:eastAsia="el-GR"/>
        </w:rPr>
        <w:t>προφανώς</w:t>
      </w:r>
      <w:r w:rsidR="0010583E">
        <w:rPr>
          <w:rFonts w:eastAsia="Times New Roman" w:cstheme="minorHAnsi"/>
          <w:color w:val="212529"/>
          <w:lang w:eastAsia="el-GR"/>
        </w:rPr>
        <w:t xml:space="preserve">, ναι και με </w:t>
      </w:r>
      <w:r w:rsidRPr="00A45EA5">
        <w:rPr>
          <w:rFonts w:eastAsia="Times New Roman" w:cstheme="minorHAnsi"/>
          <w:color w:val="212529"/>
          <w:lang w:eastAsia="el-GR"/>
        </w:rPr>
        <w:t>νέους ανθρώπους που είναι από εύπορες οικογένειες</w:t>
      </w:r>
      <w:r>
        <w:rPr>
          <w:rFonts w:eastAsia="Times New Roman" w:cstheme="minorHAnsi"/>
          <w:color w:val="212529"/>
          <w:lang w:eastAsia="el-GR"/>
        </w:rPr>
        <w:t>.</w:t>
      </w:r>
      <w:r w:rsidRPr="00A45EA5">
        <w:rPr>
          <w:rFonts w:eastAsia="Times New Roman" w:cstheme="minorHAnsi"/>
          <w:color w:val="212529"/>
          <w:lang w:eastAsia="el-GR"/>
        </w:rPr>
        <w:t xml:space="preserve"> </w:t>
      </w:r>
    </w:p>
    <w:p w:rsidR="00873BED" w:rsidRDefault="00873BED" w:rsidP="0010583E">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Επίσης, μας κάνετε</w:t>
      </w:r>
      <w:r w:rsidRPr="00A45EA5">
        <w:rPr>
          <w:rFonts w:eastAsia="Times New Roman" w:cstheme="minorHAnsi"/>
          <w:color w:val="212529"/>
          <w:lang w:eastAsia="el-GR"/>
        </w:rPr>
        <w:t xml:space="preserve"> κάποιες διευκρινίσεις για τα </w:t>
      </w:r>
      <w:r>
        <w:rPr>
          <w:rFonts w:eastAsia="Times New Roman" w:cstheme="minorHAnsi"/>
          <w:color w:val="212529"/>
          <w:lang w:eastAsia="el-GR"/>
        </w:rPr>
        <w:t xml:space="preserve">άρθρα 1 έως </w:t>
      </w:r>
      <w:r w:rsidRPr="00A45EA5">
        <w:rPr>
          <w:rFonts w:eastAsia="Times New Roman" w:cstheme="minorHAnsi"/>
          <w:color w:val="212529"/>
          <w:lang w:eastAsia="el-GR"/>
        </w:rPr>
        <w:t>24</w:t>
      </w:r>
      <w:r w:rsidR="008C378E">
        <w:rPr>
          <w:rFonts w:eastAsia="Times New Roman" w:cstheme="minorHAnsi"/>
          <w:color w:val="212529"/>
          <w:lang w:eastAsia="el-GR"/>
        </w:rPr>
        <w:t>. Θ</w:t>
      </w:r>
      <w:r>
        <w:rPr>
          <w:rFonts w:eastAsia="Times New Roman" w:cstheme="minorHAnsi"/>
          <w:color w:val="212529"/>
          <w:lang w:eastAsia="el-GR"/>
        </w:rPr>
        <w:t>α επανέλθουμε στην Ο</w:t>
      </w:r>
      <w:r w:rsidRPr="00A45EA5">
        <w:rPr>
          <w:rFonts w:eastAsia="Times New Roman" w:cstheme="minorHAnsi"/>
          <w:color w:val="212529"/>
          <w:lang w:eastAsia="el-GR"/>
        </w:rPr>
        <w:t>λομέλεια αναλυτικά γι</w:t>
      </w:r>
      <w:r>
        <w:rPr>
          <w:rFonts w:eastAsia="Times New Roman" w:cstheme="minorHAnsi"/>
          <w:color w:val="212529"/>
          <w:lang w:eastAsia="el-GR"/>
        </w:rPr>
        <w:t>α</w:t>
      </w:r>
      <w:r w:rsidRPr="00A45EA5">
        <w:rPr>
          <w:rFonts w:eastAsia="Times New Roman" w:cstheme="minorHAnsi"/>
          <w:color w:val="212529"/>
          <w:lang w:eastAsia="el-GR"/>
        </w:rPr>
        <w:t xml:space="preserve"> αυτά</w:t>
      </w:r>
      <w:r w:rsidR="0010583E">
        <w:rPr>
          <w:rFonts w:eastAsia="Times New Roman" w:cstheme="minorHAnsi"/>
          <w:color w:val="212529"/>
          <w:lang w:eastAsia="el-GR"/>
        </w:rPr>
        <w:t xml:space="preserve">. </w:t>
      </w:r>
      <w:r>
        <w:rPr>
          <w:rFonts w:eastAsia="Times New Roman" w:cstheme="minorHAnsi"/>
          <w:color w:val="212529"/>
          <w:lang w:eastAsia="el-GR"/>
        </w:rPr>
        <w:t>Στα άρθρα 25 έως</w:t>
      </w:r>
      <w:r w:rsidRPr="00A45EA5">
        <w:rPr>
          <w:rFonts w:eastAsia="Times New Roman" w:cstheme="minorHAnsi"/>
          <w:color w:val="212529"/>
          <w:lang w:eastAsia="el-GR"/>
        </w:rPr>
        <w:t xml:space="preserve"> 29</w:t>
      </w:r>
      <w:r w:rsidR="008C378E">
        <w:rPr>
          <w:rFonts w:eastAsia="Times New Roman" w:cstheme="minorHAnsi"/>
          <w:color w:val="212529"/>
          <w:lang w:eastAsia="el-GR"/>
        </w:rPr>
        <w:t xml:space="preserve"> </w:t>
      </w:r>
      <w:r>
        <w:rPr>
          <w:rFonts w:eastAsia="Times New Roman" w:cstheme="minorHAnsi"/>
          <w:color w:val="212529"/>
          <w:lang w:eastAsia="el-GR"/>
        </w:rPr>
        <w:t>κ</w:t>
      </w:r>
      <w:r w:rsidRPr="00A45EA5">
        <w:rPr>
          <w:rFonts w:eastAsia="Times New Roman" w:cstheme="minorHAnsi"/>
          <w:color w:val="212529"/>
          <w:lang w:eastAsia="el-GR"/>
        </w:rPr>
        <w:t>αι πάλι θέλουμε να μας απαντήσετε</w:t>
      </w:r>
      <w:r w:rsidR="008C378E">
        <w:rPr>
          <w:rFonts w:eastAsia="Times New Roman" w:cstheme="minorHAnsi"/>
          <w:color w:val="212529"/>
          <w:lang w:eastAsia="el-GR"/>
        </w:rPr>
        <w:t>. Π</w:t>
      </w:r>
      <w:r>
        <w:rPr>
          <w:rFonts w:eastAsia="Times New Roman" w:cstheme="minorHAnsi"/>
          <w:color w:val="212529"/>
          <w:lang w:eastAsia="el-GR"/>
        </w:rPr>
        <w:t>ροβλέπετε την εκποίη</w:t>
      </w:r>
      <w:r w:rsidR="008C378E">
        <w:rPr>
          <w:rFonts w:eastAsia="Times New Roman" w:cstheme="minorHAnsi"/>
          <w:color w:val="212529"/>
          <w:lang w:eastAsia="el-GR"/>
        </w:rPr>
        <w:t xml:space="preserve">ση ελεύθερα κατόπιν </w:t>
      </w:r>
      <w:r w:rsidRPr="00A45EA5">
        <w:rPr>
          <w:rFonts w:eastAsia="Times New Roman" w:cstheme="minorHAnsi"/>
          <w:color w:val="212529"/>
          <w:lang w:eastAsia="el-GR"/>
        </w:rPr>
        <w:t>δήλωση</w:t>
      </w:r>
      <w:r w:rsidR="008C378E">
        <w:rPr>
          <w:rFonts w:eastAsia="Times New Roman" w:cstheme="minorHAnsi"/>
          <w:color w:val="212529"/>
          <w:lang w:eastAsia="el-GR"/>
        </w:rPr>
        <w:t>ς</w:t>
      </w:r>
      <w:r w:rsidRPr="00A45EA5">
        <w:rPr>
          <w:rFonts w:eastAsia="Times New Roman" w:cstheme="minorHAnsi"/>
          <w:color w:val="212529"/>
          <w:lang w:eastAsia="el-GR"/>
        </w:rPr>
        <w:t xml:space="preserve"> ενδιαφέροντος</w:t>
      </w:r>
      <w:r w:rsidR="008C378E">
        <w:rPr>
          <w:rFonts w:eastAsia="Times New Roman" w:cstheme="minorHAnsi"/>
          <w:color w:val="212529"/>
          <w:lang w:eastAsia="el-GR"/>
        </w:rPr>
        <w:t xml:space="preserve"> </w:t>
      </w:r>
      <w:r>
        <w:rPr>
          <w:rFonts w:eastAsia="Times New Roman" w:cstheme="minorHAnsi"/>
          <w:color w:val="212529"/>
          <w:lang w:eastAsia="el-GR"/>
        </w:rPr>
        <w:t>μ</w:t>
      </w:r>
      <w:r w:rsidRPr="00A45EA5">
        <w:rPr>
          <w:rFonts w:eastAsia="Times New Roman" w:cstheme="minorHAnsi"/>
          <w:color w:val="212529"/>
          <w:lang w:eastAsia="el-GR"/>
        </w:rPr>
        <w:t>ια σειρά από εταιρειών</w:t>
      </w:r>
      <w:r w:rsidR="008C378E">
        <w:rPr>
          <w:rFonts w:eastAsia="Times New Roman" w:cstheme="minorHAnsi"/>
          <w:color w:val="212529"/>
          <w:lang w:eastAsia="el-GR"/>
        </w:rPr>
        <w:t>, που είναι στην Α.Ε. στο Δ</w:t>
      </w:r>
      <w:r w:rsidRPr="00A45EA5">
        <w:rPr>
          <w:rFonts w:eastAsia="Times New Roman" w:cstheme="minorHAnsi"/>
          <w:color w:val="212529"/>
          <w:lang w:eastAsia="el-GR"/>
        </w:rPr>
        <w:t>ημόσιο</w:t>
      </w:r>
      <w:r>
        <w:rPr>
          <w:rFonts w:eastAsia="Times New Roman" w:cstheme="minorHAnsi"/>
          <w:color w:val="212529"/>
          <w:lang w:eastAsia="el-GR"/>
        </w:rPr>
        <w:t>,</w:t>
      </w:r>
      <w:r w:rsidRPr="00A45EA5">
        <w:rPr>
          <w:rFonts w:eastAsia="Times New Roman" w:cstheme="minorHAnsi"/>
          <w:color w:val="212529"/>
          <w:lang w:eastAsia="el-GR"/>
        </w:rPr>
        <w:t xml:space="preserve"> πο</w:t>
      </w:r>
      <w:r>
        <w:rPr>
          <w:rFonts w:eastAsia="Times New Roman" w:cstheme="minorHAnsi"/>
          <w:color w:val="212529"/>
          <w:lang w:eastAsia="el-GR"/>
        </w:rPr>
        <w:t>υ</w:t>
      </w:r>
      <w:r w:rsidR="008C378E">
        <w:rPr>
          <w:rFonts w:eastAsia="Times New Roman" w:cstheme="minorHAnsi"/>
          <w:color w:val="212529"/>
          <w:lang w:eastAsia="el-GR"/>
        </w:rPr>
        <w:t xml:space="preserve"> έχει το πλειοψηφικό πακέτο το Δ</w:t>
      </w:r>
      <w:r>
        <w:rPr>
          <w:rFonts w:eastAsia="Times New Roman" w:cstheme="minorHAnsi"/>
          <w:color w:val="212529"/>
          <w:lang w:eastAsia="el-GR"/>
        </w:rPr>
        <w:t>ημόσιο. Με απόφαση δική σας και μόνο δική</w:t>
      </w:r>
      <w:r w:rsidRPr="00A45EA5">
        <w:rPr>
          <w:rFonts w:eastAsia="Times New Roman" w:cstheme="minorHAnsi"/>
          <w:color w:val="212529"/>
          <w:lang w:eastAsia="el-GR"/>
        </w:rPr>
        <w:t xml:space="preserve"> σας θα μπορεί να πηγαίνουν όλες αυτές οι μετοχές</w:t>
      </w:r>
      <w:r>
        <w:rPr>
          <w:rFonts w:eastAsia="Times New Roman" w:cstheme="minorHAnsi"/>
          <w:color w:val="212529"/>
          <w:lang w:eastAsia="el-GR"/>
        </w:rPr>
        <w:t>, α</w:t>
      </w:r>
      <w:r w:rsidRPr="00A45EA5">
        <w:rPr>
          <w:rFonts w:eastAsia="Times New Roman" w:cstheme="minorHAnsi"/>
          <w:color w:val="212529"/>
          <w:lang w:eastAsia="el-GR"/>
        </w:rPr>
        <w:t>κούστε</w:t>
      </w:r>
      <w:r>
        <w:rPr>
          <w:rFonts w:eastAsia="Times New Roman" w:cstheme="minorHAnsi"/>
          <w:color w:val="212529"/>
          <w:lang w:eastAsia="el-GR"/>
        </w:rPr>
        <w:t>,</w:t>
      </w:r>
      <w:r w:rsidRPr="00A45EA5">
        <w:rPr>
          <w:rFonts w:eastAsia="Times New Roman" w:cstheme="minorHAnsi"/>
          <w:color w:val="212529"/>
          <w:lang w:eastAsia="el-GR"/>
        </w:rPr>
        <w:t xml:space="preserve"> σε κάποιον που έχει δηλώσει ενδιαφέρον από τους μετόχους</w:t>
      </w:r>
      <w:r>
        <w:rPr>
          <w:rFonts w:eastAsia="Times New Roman" w:cstheme="minorHAnsi"/>
          <w:color w:val="212529"/>
          <w:lang w:eastAsia="el-GR"/>
        </w:rPr>
        <w:t>,</w:t>
      </w:r>
      <w:r w:rsidRPr="00A45EA5">
        <w:rPr>
          <w:rFonts w:eastAsia="Times New Roman" w:cstheme="minorHAnsi"/>
          <w:color w:val="212529"/>
          <w:lang w:eastAsia="el-GR"/>
        </w:rPr>
        <w:t xml:space="preserve"> σε οποιονδήποτε ενδιαφερόμενο</w:t>
      </w:r>
      <w:r>
        <w:rPr>
          <w:rFonts w:eastAsia="Times New Roman" w:cstheme="minorHAnsi"/>
          <w:color w:val="212529"/>
          <w:lang w:eastAsia="el-GR"/>
        </w:rPr>
        <w:t>,</w:t>
      </w:r>
      <w:r w:rsidRPr="00A45EA5">
        <w:rPr>
          <w:rFonts w:eastAsia="Times New Roman" w:cstheme="minorHAnsi"/>
          <w:color w:val="212529"/>
          <w:lang w:eastAsia="el-GR"/>
        </w:rPr>
        <w:t xml:space="preserve"> σε εταιρείες που είναι υπό εκκαθάριση</w:t>
      </w:r>
      <w:r w:rsidR="00E867D3">
        <w:rPr>
          <w:rFonts w:eastAsia="Times New Roman" w:cstheme="minorHAnsi"/>
          <w:color w:val="212529"/>
          <w:lang w:eastAsia="el-GR"/>
        </w:rPr>
        <w:t xml:space="preserve"> </w:t>
      </w:r>
      <w:r w:rsidRPr="00A45EA5">
        <w:rPr>
          <w:rFonts w:eastAsia="Times New Roman" w:cstheme="minorHAnsi"/>
          <w:color w:val="212529"/>
          <w:lang w:eastAsia="el-GR"/>
        </w:rPr>
        <w:t>ανεξαρτήτως ποσοστού συμμετοχής</w:t>
      </w:r>
      <w:r>
        <w:rPr>
          <w:rFonts w:eastAsia="Times New Roman" w:cstheme="minorHAnsi"/>
          <w:color w:val="212529"/>
          <w:lang w:eastAsia="el-GR"/>
        </w:rPr>
        <w:t>, ε</w:t>
      </w:r>
      <w:r w:rsidRPr="00A45EA5">
        <w:rPr>
          <w:rFonts w:eastAsia="Times New Roman" w:cstheme="minorHAnsi"/>
          <w:color w:val="212529"/>
          <w:lang w:eastAsia="el-GR"/>
        </w:rPr>
        <w:t xml:space="preserve">πίσης </w:t>
      </w:r>
      <w:r>
        <w:rPr>
          <w:rFonts w:eastAsia="Times New Roman" w:cstheme="minorHAnsi"/>
          <w:color w:val="212529"/>
          <w:lang w:eastAsia="el-GR"/>
        </w:rPr>
        <w:t xml:space="preserve">σε </w:t>
      </w:r>
      <w:r w:rsidRPr="00A45EA5">
        <w:rPr>
          <w:rFonts w:eastAsia="Times New Roman" w:cstheme="minorHAnsi"/>
          <w:color w:val="212529"/>
          <w:lang w:eastAsia="el-GR"/>
        </w:rPr>
        <w:t xml:space="preserve">οποιονδήποτε </w:t>
      </w:r>
      <w:r w:rsidR="00E867D3">
        <w:rPr>
          <w:rFonts w:eastAsia="Times New Roman" w:cstheme="minorHAnsi"/>
          <w:color w:val="212529"/>
          <w:lang w:eastAsia="el-GR"/>
        </w:rPr>
        <w:t>ενδιαφερόμενο. Δ</w:t>
      </w:r>
      <w:r w:rsidRPr="00A45EA5">
        <w:rPr>
          <w:rFonts w:eastAsia="Times New Roman" w:cstheme="minorHAnsi"/>
          <w:color w:val="212529"/>
          <w:lang w:eastAsia="el-GR"/>
        </w:rPr>
        <w:t>ηλαδή</w:t>
      </w:r>
      <w:r w:rsidR="00E867D3">
        <w:rPr>
          <w:rFonts w:eastAsia="Times New Roman" w:cstheme="minorHAnsi"/>
          <w:color w:val="212529"/>
          <w:lang w:eastAsia="el-GR"/>
        </w:rPr>
        <w:t>,</w:t>
      </w:r>
      <w:r w:rsidRPr="00A45EA5">
        <w:rPr>
          <w:rFonts w:eastAsia="Times New Roman" w:cstheme="minorHAnsi"/>
          <w:color w:val="212529"/>
          <w:lang w:eastAsia="el-GR"/>
        </w:rPr>
        <w:t xml:space="preserve"> </w:t>
      </w:r>
      <w:r>
        <w:rPr>
          <w:rFonts w:eastAsia="Times New Roman" w:cstheme="minorHAnsi"/>
          <w:color w:val="212529"/>
          <w:lang w:eastAsia="el-GR"/>
        </w:rPr>
        <w:t>στην ουσία σχεδιάζετε</w:t>
      </w:r>
      <w:r w:rsidRPr="00A45EA5">
        <w:rPr>
          <w:rFonts w:eastAsia="Times New Roman" w:cstheme="minorHAnsi"/>
          <w:color w:val="212529"/>
          <w:lang w:eastAsia="el-GR"/>
        </w:rPr>
        <w:t xml:space="preserve"> εδώ πέρα την ελεύθερη εκποίηση</w:t>
      </w:r>
      <w:r w:rsidR="00D245CF">
        <w:rPr>
          <w:rFonts w:eastAsia="Times New Roman" w:cstheme="minorHAnsi"/>
          <w:color w:val="212529"/>
          <w:lang w:eastAsia="el-GR"/>
        </w:rPr>
        <w:t xml:space="preserve"> -</w:t>
      </w:r>
      <w:r w:rsidRPr="00A45EA5">
        <w:rPr>
          <w:rFonts w:eastAsia="Times New Roman" w:cstheme="minorHAnsi"/>
          <w:color w:val="212529"/>
          <w:lang w:eastAsia="el-GR"/>
        </w:rPr>
        <w:t>ούτε καν ιδιωτικοποίηση</w:t>
      </w:r>
      <w:r w:rsidR="00D245CF">
        <w:rPr>
          <w:rFonts w:eastAsia="Times New Roman" w:cstheme="minorHAnsi"/>
          <w:color w:val="212529"/>
          <w:lang w:eastAsia="el-GR"/>
        </w:rPr>
        <w:t xml:space="preserve"> </w:t>
      </w:r>
      <w:r>
        <w:rPr>
          <w:rFonts w:eastAsia="Times New Roman" w:cstheme="minorHAnsi"/>
          <w:color w:val="212529"/>
          <w:lang w:eastAsia="el-GR"/>
        </w:rPr>
        <w:t>δεν λέτε π</w:t>
      </w:r>
      <w:r w:rsidRPr="00A45EA5">
        <w:rPr>
          <w:rFonts w:eastAsia="Times New Roman" w:cstheme="minorHAnsi"/>
          <w:color w:val="212529"/>
          <w:lang w:eastAsia="el-GR"/>
        </w:rPr>
        <w:t>λέον</w:t>
      </w:r>
      <w:r>
        <w:rPr>
          <w:rFonts w:eastAsia="Times New Roman" w:cstheme="minorHAnsi"/>
          <w:color w:val="212529"/>
          <w:lang w:eastAsia="el-GR"/>
        </w:rPr>
        <w:t>,</w:t>
      </w:r>
      <w:r w:rsidRPr="00A45EA5">
        <w:rPr>
          <w:rFonts w:eastAsia="Times New Roman" w:cstheme="minorHAnsi"/>
          <w:color w:val="212529"/>
          <w:lang w:eastAsia="el-GR"/>
        </w:rPr>
        <w:t xml:space="preserve"> είστε</w:t>
      </w:r>
      <w:r>
        <w:rPr>
          <w:rFonts w:eastAsia="Times New Roman" w:cstheme="minorHAnsi"/>
          <w:color w:val="212529"/>
          <w:lang w:eastAsia="el-GR"/>
        </w:rPr>
        <w:t xml:space="preserve"> </w:t>
      </w:r>
      <w:r w:rsidR="00D245CF">
        <w:rPr>
          <w:rFonts w:eastAsia="Times New Roman" w:cstheme="minorHAnsi"/>
          <w:color w:val="212529"/>
          <w:lang w:eastAsia="el-GR"/>
        </w:rPr>
        <w:lastRenderedPageBreak/>
        <w:t xml:space="preserve">πολύ </w:t>
      </w:r>
      <w:r w:rsidRPr="00A45EA5">
        <w:rPr>
          <w:rFonts w:eastAsia="Times New Roman" w:cstheme="minorHAnsi"/>
          <w:color w:val="212529"/>
          <w:lang w:eastAsia="el-GR"/>
        </w:rPr>
        <w:t xml:space="preserve">ειλικρινείς </w:t>
      </w:r>
      <w:r>
        <w:rPr>
          <w:rFonts w:eastAsia="Times New Roman" w:cstheme="minorHAnsi"/>
          <w:color w:val="212529"/>
          <w:lang w:eastAsia="el-GR"/>
        </w:rPr>
        <w:t xml:space="preserve">σε </w:t>
      </w:r>
      <w:r w:rsidRPr="00A45EA5">
        <w:rPr>
          <w:rFonts w:eastAsia="Times New Roman" w:cstheme="minorHAnsi"/>
          <w:color w:val="212529"/>
          <w:lang w:eastAsia="el-GR"/>
        </w:rPr>
        <w:t>αυτό</w:t>
      </w:r>
      <w:r w:rsidR="00DF0BD1">
        <w:rPr>
          <w:rFonts w:eastAsia="Times New Roman" w:cstheme="minorHAnsi"/>
          <w:color w:val="212529"/>
          <w:lang w:eastAsia="el-GR"/>
        </w:rPr>
        <w:t>- όλης της περιουσίας του Δ</w:t>
      </w:r>
      <w:r w:rsidRPr="00A45EA5">
        <w:rPr>
          <w:rFonts w:eastAsia="Times New Roman" w:cstheme="minorHAnsi"/>
          <w:color w:val="212529"/>
          <w:lang w:eastAsia="el-GR"/>
        </w:rPr>
        <w:t xml:space="preserve">ημοσίου και είναι </w:t>
      </w:r>
      <w:r>
        <w:rPr>
          <w:rFonts w:eastAsia="Times New Roman" w:cstheme="minorHAnsi"/>
          <w:color w:val="212529"/>
          <w:lang w:eastAsia="el-GR"/>
        </w:rPr>
        <w:t xml:space="preserve">εταιρείες </w:t>
      </w:r>
      <w:r w:rsidRPr="00A45EA5">
        <w:rPr>
          <w:rFonts w:eastAsia="Times New Roman" w:cstheme="minorHAnsi"/>
          <w:color w:val="212529"/>
          <w:lang w:eastAsia="el-GR"/>
        </w:rPr>
        <w:t>που λειτουργούν</w:t>
      </w:r>
      <w:r>
        <w:rPr>
          <w:rFonts w:eastAsia="Times New Roman" w:cstheme="minorHAnsi"/>
          <w:color w:val="212529"/>
          <w:lang w:eastAsia="el-GR"/>
        </w:rPr>
        <w:t>,</w:t>
      </w:r>
      <w:r w:rsidRPr="00A45EA5">
        <w:rPr>
          <w:rFonts w:eastAsia="Times New Roman" w:cstheme="minorHAnsi"/>
          <w:color w:val="212529"/>
          <w:lang w:eastAsia="el-GR"/>
        </w:rPr>
        <w:t xml:space="preserve"> που δίνουν απασχόληση και που θα πάνε στα χέρια ιδιωτών</w:t>
      </w:r>
      <w:r>
        <w:rPr>
          <w:rFonts w:eastAsia="Times New Roman" w:cstheme="minorHAnsi"/>
          <w:color w:val="212529"/>
          <w:lang w:eastAsia="el-GR"/>
        </w:rPr>
        <w:t xml:space="preserve">. </w:t>
      </w:r>
    </w:p>
    <w:p w:rsidR="00873BED" w:rsidRPr="00A45EA5" w:rsidRDefault="00873BED" w:rsidP="000C7F35">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Σ</w:t>
      </w:r>
      <w:r w:rsidRPr="00A45EA5">
        <w:rPr>
          <w:rFonts w:eastAsia="Times New Roman" w:cstheme="minorHAnsi"/>
          <w:color w:val="212529"/>
          <w:lang w:eastAsia="el-GR"/>
        </w:rPr>
        <w:t xml:space="preserve">το άρθρο 30 </w:t>
      </w:r>
      <w:r>
        <w:rPr>
          <w:rFonts w:eastAsia="Times New Roman" w:cstheme="minorHAnsi"/>
          <w:color w:val="212529"/>
          <w:lang w:eastAsia="el-GR"/>
        </w:rPr>
        <w:t xml:space="preserve">έως </w:t>
      </w:r>
      <w:r w:rsidRPr="00A45EA5">
        <w:rPr>
          <w:rFonts w:eastAsia="Times New Roman" w:cstheme="minorHAnsi"/>
          <w:color w:val="212529"/>
          <w:lang w:eastAsia="el-GR"/>
        </w:rPr>
        <w:t>43</w:t>
      </w:r>
      <w:r w:rsidR="00DF0BD1">
        <w:rPr>
          <w:rFonts w:eastAsia="Times New Roman" w:cstheme="minorHAnsi"/>
          <w:color w:val="212529"/>
          <w:lang w:eastAsia="el-GR"/>
        </w:rPr>
        <w:t xml:space="preserve"> </w:t>
      </w:r>
      <w:r w:rsidRPr="00A45EA5">
        <w:rPr>
          <w:rFonts w:eastAsia="Times New Roman" w:cstheme="minorHAnsi"/>
          <w:color w:val="212529"/>
          <w:lang w:eastAsia="el-GR"/>
        </w:rPr>
        <w:t>προβλέπεται</w:t>
      </w:r>
      <w:r w:rsidR="00243459">
        <w:rPr>
          <w:rFonts w:eastAsia="Times New Roman" w:cstheme="minorHAnsi"/>
          <w:color w:val="212529"/>
          <w:lang w:eastAsia="el-GR"/>
        </w:rPr>
        <w:t xml:space="preserve"> ότι</w:t>
      </w:r>
      <w:r w:rsidRPr="00A45EA5">
        <w:rPr>
          <w:rFonts w:eastAsia="Times New Roman" w:cstheme="minorHAnsi"/>
          <w:color w:val="212529"/>
          <w:lang w:eastAsia="el-GR"/>
        </w:rPr>
        <w:t xml:space="preserve"> από εταιρείες</w:t>
      </w:r>
      <w:r w:rsidR="00DF0BD1">
        <w:rPr>
          <w:rFonts w:eastAsia="Times New Roman" w:cstheme="minorHAnsi"/>
          <w:color w:val="212529"/>
          <w:lang w:eastAsia="el-GR"/>
        </w:rPr>
        <w:t xml:space="preserve"> </w:t>
      </w:r>
      <w:r w:rsidRPr="00A45EA5">
        <w:rPr>
          <w:rFonts w:eastAsia="Times New Roman" w:cstheme="minorHAnsi"/>
          <w:color w:val="212529"/>
          <w:lang w:eastAsia="el-GR"/>
        </w:rPr>
        <w:t>που</w:t>
      </w:r>
      <w:r w:rsidR="00DF0BD1">
        <w:rPr>
          <w:rFonts w:eastAsia="Times New Roman" w:cstheme="minorHAnsi"/>
          <w:color w:val="212529"/>
          <w:lang w:eastAsia="el-GR"/>
        </w:rPr>
        <w:t>,</w:t>
      </w:r>
      <w:r w:rsidRPr="00A45EA5">
        <w:rPr>
          <w:rFonts w:eastAsia="Times New Roman" w:cstheme="minorHAnsi"/>
          <w:color w:val="212529"/>
          <w:lang w:eastAsia="el-GR"/>
        </w:rPr>
        <w:t xml:space="preserve"> όπως κατάλαβα από τις δικές σας διευκρινίσεις</w:t>
      </w:r>
      <w:r w:rsidR="00DF0BD1">
        <w:rPr>
          <w:rFonts w:eastAsia="Times New Roman" w:cstheme="minorHAnsi"/>
          <w:color w:val="212529"/>
          <w:lang w:eastAsia="el-GR"/>
        </w:rPr>
        <w:t>, είναι</w:t>
      </w:r>
      <w:r>
        <w:rPr>
          <w:rFonts w:eastAsia="Times New Roman" w:cstheme="minorHAnsi"/>
          <w:color w:val="212529"/>
          <w:lang w:eastAsia="el-GR"/>
        </w:rPr>
        <w:t xml:space="preserve"> ο Οργανισμός Αστικών Σ</w:t>
      </w:r>
      <w:r w:rsidRPr="00A45EA5">
        <w:rPr>
          <w:rFonts w:eastAsia="Times New Roman" w:cstheme="minorHAnsi"/>
          <w:color w:val="212529"/>
          <w:lang w:eastAsia="el-GR"/>
        </w:rPr>
        <w:t>υγκοινωνιών Αθηνών</w:t>
      </w:r>
      <w:r w:rsidR="00DF0BD1">
        <w:rPr>
          <w:rFonts w:eastAsia="Times New Roman" w:cstheme="minorHAnsi"/>
          <w:color w:val="212529"/>
          <w:lang w:eastAsia="el-GR"/>
        </w:rPr>
        <w:t xml:space="preserve"> (Ο.Α.Σ.Α)</w:t>
      </w:r>
      <w:r>
        <w:rPr>
          <w:rFonts w:eastAsia="Times New Roman" w:cstheme="minorHAnsi"/>
          <w:color w:val="212529"/>
          <w:lang w:eastAsia="el-GR"/>
        </w:rPr>
        <w:t>,</w:t>
      </w:r>
      <w:r w:rsidRPr="00A45EA5">
        <w:rPr>
          <w:rFonts w:eastAsia="Times New Roman" w:cstheme="minorHAnsi"/>
          <w:color w:val="212529"/>
          <w:lang w:eastAsia="el-GR"/>
        </w:rPr>
        <w:t xml:space="preserve"> τα ΕΛ</w:t>
      </w:r>
      <w:r w:rsidR="00DF0BD1">
        <w:rPr>
          <w:rFonts w:eastAsia="Times New Roman" w:cstheme="minorHAnsi"/>
          <w:color w:val="212529"/>
          <w:lang w:eastAsia="el-GR"/>
        </w:rPr>
        <w:t>.</w:t>
      </w:r>
      <w:r w:rsidRPr="00A45EA5">
        <w:rPr>
          <w:rFonts w:eastAsia="Times New Roman" w:cstheme="minorHAnsi"/>
          <w:color w:val="212529"/>
          <w:lang w:eastAsia="el-GR"/>
        </w:rPr>
        <w:t>ΤΑ</w:t>
      </w:r>
      <w:r>
        <w:rPr>
          <w:rFonts w:eastAsia="Times New Roman" w:cstheme="minorHAnsi"/>
          <w:color w:val="212529"/>
          <w:lang w:eastAsia="el-GR"/>
        </w:rPr>
        <w:t>, η Κεντρική Α</w:t>
      </w:r>
      <w:r w:rsidRPr="00A45EA5">
        <w:rPr>
          <w:rFonts w:eastAsia="Times New Roman" w:cstheme="minorHAnsi"/>
          <w:color w:val="212529"/>
          <w:lang w:eastAsia="el-GR"/>
        </w:rPr>
        <w:t>γορά Αθηνών και Θεσσαλονίκης</w:t>
      </w:r>
      <w:r w:rsidR="00DF0BD1">
        <w:rPr>
          <w:rFonts w:eastAsia="Times New Roman" w:cstheme="minorHAnsi"/>
          <w:color w:val="212529"/>
          <w:lang w:eastAsia="el-GR"/>
        </w:rPr>
        <w:t xml:space="preserve">, η </w:t>
      </w:r>
      <w:r>
        <w:rPr>
          <w:rFonts w:eastAsia="Times New Roman" w:cstheme="minorHAnsi"/>
          <w:color w:val="212529"/>
          <w:lang w:eastAsia="el-GR"/>
        </w:rPr>
        <w:t>Διεθνής Έ</w:t>
      </w:r>
      <w:r w:rsidRPr="00A45EA5">
        <w:rPr>
          <w:rFonts w:eastAsia="Times New Roman" w:cstheme="minorHAnsi"/>
          <w:color w:val="212529"/>
          <w:lang w:eastAsia="el-GR"/>
        </w:rPr>
        <w:t>κθεση Θεσσαλονίκης</w:t>
      </w:r>
      <w:r w:rsidR="00DF0BD1">
        <w:rPr>
          <w:rFonts w:eastAsia="Times New Roman" w:cstheme="minorHAnsi"/>
          <w:color w:val="212529"/>
          <w:lang w:eastAsia="el-GR"/>
        </w:rPr>
        <w:t xml:space="preserve"> (Δ.Ε.Θ)</w:t>
      </w:r>
      <w:r w:rsidR="00243459">
        <w:rPr>
          <w:rFonts w:eastAsia="Times New Roman" w:cstheme="minorHAnsi"/>
          <w:color w:val="212529"/>
          <w:lang w:eastAsia="el-GR"/>
        </w:rPr>
        <w:t xml:space="preserve"> -</w:t>
      </w:r>
      <w:r w:rsidRPr="00A45EA5">
        <w:rPr>
          <w:rFonts w:eastAsia="Times New Roman" w:cstheme="minorHAnsi"/>
          <w:color w:val="212529"/>
          <w:lang w:eastAsia="el-GR"/>
        </w:rPr>
        <w:t xml:space="preserve">μεταξύ άλλων </w:t>
      </w:r>
      <w:r>
        <w:rPr>
          <w:rFonts w:eastAsia="Times New Roman" w:cstheme="minorHAnsi"/>
          <w:color w:val="212529"/>
          <w:lang w:eastAsia="el-GR"/>
        </w:rPr>
        <w:t xml:space="preserve">τι </w:t>
      </w:r>
      <w:r w:rsidRPr="00A45EA5">
        <w:rPr>
          <w:rFonts w:eastAsia="Times New Roman" w:cstheme="minorHAnsi"/>
          <w:color w:val="212529"/>
          <w:lang w:eastAsia="el-GR"/>
        </w:rPr>
        <w:t>προβλέπεται</w:t>
      </w:r>
      <w:r>
        <w:rPr>
          <w:rFonts w:eastAsia="Times New Roman" w:cstheme="minorHAnsi"/>
          <w:color w:val="212529"/>
          <w:lang w:eastAsia="el-GR"/>
        </w:rPr>
        <w:t>;</w:t>
      </w:r>
      <w:r w:rsidR="00243459">
        <w:rPr>
          <w:rFonts w:eastAsia="Times New Roman" w:cstheme="minorHAnsi"/>
          <w:color w:val="212529"/>
          <w:lang w:eastAsia="el-GR"/>
        </w:rPr>
        <w:t>- ό</w:t>
      </w:r>
      <w:r w:rsidRPr="00A45EA5">
        <w:rPr>
          <w:rFonts w:eastAsia="Times New Roman" w:cstheme="minorHAnsi"/>
          <w:color w:val="212529"/>
          <w:lang w:eastAsia="el-GR"/>
        </w:rPr>
        <w:t xml:space="preserve">τι όλες αυτές οι εταιρείες θα μπορούν πλέον να </w:t>
      </w:r>
      <w:r>
        <w:rPr>
          <w:rFonts w:eastAsia="Times New Roman" w:cstheme="minorHAnsi"/>
          <w:color w:val="212529"/>
          <w:lang w:eastAsia="el-GR"/>
        </w:rPr>
        <w:t>ε</w:t>
      </w:r>
      <w:r w:rsidRPr="00A45EA5">
        <w:rPr>
          <w:rFonts w:eastAsia="Times New Roman" w:cstheme="minorHAnsi"/>
          <w:color w:val="212529"/>
          <w:lang w:eastAsia="el-GR"/>
        </w:rPr>
        <w:t>νοικιάζουν εργολαβ</w:t>
      </w:r>
      <w:r>
        <w:rPr>
          <w:rFonts w:eastAsia="Times New Roman" w:cstheme="minorHAnsi"/>
          <w:color w:val="212529"/>
          <w:lang w:eastAsia="el-GR"/>
        </w:rPr>
        <w:t>ικ</w:t>
      </w:r>
      <w:r w:rsidRPr="00A45EA5">
        <w:rPr>
          <w:rFonts w:eastAsia="Times New Roman" w:cstheme="minorHAnsi"/>
          <w:color w:val="212529"/>
          <w:lang w:eastAsia="el-GR"/>
        </w:rPr>
        <w:t>ούς εργαζόμενους</w:t>
      </w:r>
      <w:r>
        <w:rPr>
          <w:rFonts w:eastAsia="Times New Roman" w:cstheme="minorHAnsi"/>
          <w:color w:val="212529"/>
          <w:lang w:eastAsia="el-GR"/>
        </w:rPr>
        <w:t>.</w:t>
      </w:r>
      <w:r w:rsidRPr="00A45EA5">
        <w:rPr>
          <w:rFonts w:eastAsia="Times New Roman" w:cstheme="minorHAnsi"/>
          <w:color w:val="212529"/>
          <w:lang w:eastAsia="el-GR"/>
        </w:rPr>
        <w:t xml:space="preserve"> </w:t>
      </w:r>
    </w:p>
    <w:p w:rsidR="00873BED" w:rsidRPr="00927F04" w:rsidRDefault="00873BED" w:rsidP="000C7F35">
      <w:pPr>
        <w:spacing w:line="276" w:lineRule="auto"/>
        <w:jc w:val="both"/>
        <w:rPr>
          <w:rFonts w:cstheme="minorHAnsi"/>
        </w:rPr>
      </w:pPr>
    </w:p>
    <w:p w:rsidR="00873BED" w:rsidRDefault="00873BED" w:rsidP="00976DF2">
      <w:pPr>
        <w:spacing w:line="276" w:lineRule="auto"/>
        <w:ind w:firstLine="720"/>
        <w:jc w:val="both"/>
      </w:pPr>
      <w:r>
        <w:rPr>
          <w:rFonts w:cstheme="minorHAnsi"/>
          <w:color w:val="212529"/>
        </w:rPr>
        <w:t>Α</w:t>
      </w:r>
      <w:r>
        <w:t>ντί</w:t>
      </w:r>
      <w:r w:rsidR="00B13BC8">
        <w:t>,</w:t>
      </w:r>
      <w:r>
        <w:t xml:space="preserve"> δηλαδή</w:t>
      </w:r>
      <w:r w:rsidR="00B13BC8">
        <w:t>,</w:t>
      </w:r>
      <w:r>
        <w:t xml:space="preserve"> να μιλήσου</w:t>
      </w:r>
      <w:r w:rsidR="00B13BC8">
        <w:t>με γι’ αυτές τις εταιρείες του Δ</w:t>
      </w:r>
      <w:r>
        <w:t>ημοσίου</w:t>
      </w:r>
      <w:r w:rsidR="00E94FCD">
        <w:t xml:space="preserve"> </w:t>
      </w:r>
      <w:r>
        <w:t>για συλλογικές συμβάσεις, φέρνετε εργολαβικούς και σε αυτές τις εταιρείες. Αντί να μιλήσουμε</w:t>
      </w:r>
      <w:r w:rsidR="00B13BC8">
        <w:t>,</w:t>
      </w:r>
      <w:r>
        <w:t xml:space="preserve"> δηλαδή</w:t>
      </w:r>
      <w:r w:rsidR="00B13BC8">
        <w:t>,</w:t>
      </w:r>
      <w:r>
        <w:t xml:space="preserve"> για κλαδικές και συλλογικές συμβάσεις, οι οποίες θα καλύπτουν κάθε εργαζόμενο, φέρνετε εργαζόμενους χωρίς δικαιώματα από την «πίσω πόρτα». Θα θέλαμε και σε αυτό την απάντησή σας. </w:t>
      </w:r>
    </w:p>
    <w:p w:rsidR="00873BED" w:rsidRDefault="00873BED" w:rsidP="000C7F35">
      <w:pPr>
        <w:spacing w:line="276" w:lineRule="auto"/>
        <w:ind w:firstLine="720"/>
        <w:jc w:val="both"/>
      </w:pPr>
      <w:r>
        <w:t>Έχουμε</w:t>
      </w:r>
      <w:r w:rsidR="00B13BC8">
        <w:t>,</w:t>
      </w:r>
      <w:r>
        <w:t xml:space="preserve"> </w:t>
      </w:r>
      <w:r w:rsidR="00B13BC8">
        <w:t>επίσης,</w:t>
      </w:r>
      <w:r>
        <w:t xml:space="preserve"> το τεράστιο θέμα της απάτης στη</w:t>
      </w:r>
      <w:r w:rsidR="004A7956">
        <w:t xml:space="preserve">ν ενέργεια. Λέμε απάτη για έναν πολύ </w:t>
      </w:r>
      <w:r>
        <w:t>απλό λόγο. Γιατί μας λέτε ότι φορολογείτε τις εταιρείες παραγωγής ενέργειας με το πλαφόν και στη συνέχεια βλέπουμε ότι δίνετε πολλαπλάσια χρήματα στους παρόχους ενέρ</w:t>
      </w:r>
      <w:r w:rsidR="004A7956">
        <w:t xml:space="preserve">γειας. Όμως, οι πέντε εταιρείες που είναι και οι βασικότερες </w:t>
      </w:r>
      <w:r>
        <w:t>είναι και παραγωγοί και πάροχοι. Τους τα βγάζετε από τη μία τσέπη</w:t>
      </w:r>
      <w:r w:rsidR="00B13BC8">
        <w:t>,</w:t>
      </w:r>
      <w:r>
        <w:t xml:space="preserve"> δηλαδή</w:t>
      </w:r>
      <w:r w:rsidR="00B13BC8">
        <w:t>,</w:t>
      </w:r>
      <w:r>
        <w:t xml:space="preserve"> και τους δίνετε πολλαπλάσια από την άλλη. Αυτό είναι απάτη. Έχει καταγγελθεί από τον Γιάνη Βαρουφάκη στην Ολομέλεια. </w:t>
      </w:r>
    </w:p>
    <w:p w:rsidR="00873BED" w:rsidRDefault="00802F9E" w:rsidP="000C7F35">
      <w:pPr>
        <w:spacing w:line="276" w:lineRule="auto"/>
        <w:ind w:firstLine="720"/>
        <w:jc w:val="both"/>
      </w:pPr>
      <w:r>
        <w:t>Μας είχατε πει ότι δε</w:t>
      </w:r>
      <w:r w:rsidR="00873BED">
        <w:t xml:space="preserve"> θα διώξετε χρήματα από τον Προϋπολογισμό για αυτή</w:t>
      </w:r>
      <w:r w:rsidR="00431FE8">
        <w:t>ν</w:t>
      </w:r>
      <w:r w:rsidR="00873BED">
        <w:t xml:space="preserve"> την διαδικασία. Μας είχατε πει</w:t>
      </w:r>
      <w:r w:rsidR="00431FE8">
        <w:t>,</w:t>
      </w:r>
      <w:r w:rsidR="00873BED">
        <w:t xml:space="preserve"> δηλαδή</w:t>
      </w:r>
      <w:r w:rsidR="00431FE8">
        <w:t>,</w:t>
      </w:r>
      <w:r w:rsidR="00873BED">
        <w:t xml:space="preserve"> ότι φορολογείτε τον παραγωγό με βάση το πλαφόν ανά  καύσιμο και δίνετε το ποσό στον πάροχο, ώστε να ρίξετε την τιμή</w:t>
      </w:r>
      <w:r w:rsidR="00431FE8">
        <w:t>,</w:t>
      </w:r>
      <w:r w:rsidR="00873BED">
        <w:t xml:space="preserve"> χωρίς να επιβαρυνθεί ο Κρατικός Προϋπολογισμός. Βλέπουμε ξαφνικά τα 1,7 δις από τον Κρατικό Προϋπολογισμό. Αυτό</w:t>
      </w:r>
      <w:r w:rsidR="00431FE8">
        <w:t>ν</w:t>
      </w:r>
      <w:r w:rsidR="00873BED">
        <w:t xml:space="preserve"> τον Κρατικό Προϋπολογισμό που</w:t>
      </w:r>
      <w:r w:rsidR="00431FE8">
        <w:t xml:space="preserve">, </w:t>
      </w:r>
      <w:r w:rsidR="00873BED">
        <w:t>όπως είχαμε καταγγείλει</w:t>
      </w:r>
      <w:r w:rsidR="00431FE8">
        <w:t xml:space="preserve"> έτσι κι αλλιώς,</w:t>
      </w:r>
      <w:r w:rsidR="00873BED">
        <w:t xml:space="preserve"> ήταν εντελώς προσχηματικός. Στηριζόταν σε ψέματα, σε παραδοχές που ξέρατε ότι δεν ισχύουν και προφανώς δεν θα στεκόταν. Τώρα</w:t>
      </w:r>
      <w:r w:rsidR="00431FE8">
        <w:t>,</w:t>
      </w:r>
      <w:r w:rsidR="00873BED">
        <w:t xml:space="preserve"> το χρησιμοποιείτε και για άλλες κατευθύνσεις.</w:t>
      </w:r>
    </w:p>
    <w:p w:rsidR="00982B0B" w:rsidRDefault="00873BED" w:rsidP="000C7F35">
      <w:pPr>
        <w:spacing w:line="276" w:lineRule="auto"/>
        <w:ind w:firstLine="720"/>
        <w:jc w:val="both"/>
      </w:pPr>
      <w:r>
        <w:t>Θέλουμε, επίσης, να μας απαντήσετε τι γίνεται με το ιατρικό και νοσηλευτικό προσωπικό σε αυτά που εγκληματικά ονομάζετ</w:t>
      </w:r>
      <w:r w:rsidR="00DA547E">
        <w:t>ε «</w:t>
      </w:r>
      <w:r>
        <w:t>προαναχωρητικά κέντρα</w:t>
      </w:r>
      <w:r w:rsidR="00DA547E">
        <w:t>». Κ</w:t>
      </w:r>
      <w:r>
        <w:t>ι είναι εγκληματικό</w:t>
      </w:r>
      <w:r w:rsidR="00DA547E">
        <w:t>,</w:t>
      </w:r>
      <w:r>
        <w:t xml:space="preserve"> γιατί</w:t>
      </w:r>
      <w:r w:rsidR="00DA547E">
        <w:t>,</w:t>
      </w:r>
      <w:r>
        <w:t xml:space="preserve"> πραγματικά</w:t>
      </w:r>
      <w:r w:rsidR="00DA547E">
        <w:t>,</w:t>
      </w:r>
      <w:r>
        <w:t xml:space="preserve"> είναι όλες αυτές ορολογίες που χρησιμοποιείτε</w:t>
      </w:r>
      <w:r w:rsidR="00DA547E">
        <w:t>,</w:t>
      </w:r>
      <w:r>
        <w:t xml:space="preserve"> για να κλείσετε το μάτι σε ένα ακροδεξιό κοινό, που χαϊδεύετε σε τέτοιο βαθμό</w:t>
      </w:r>
      <w:r w:rsidR="00DB4D4E">
        <w:t xml:space="preserve">, για να έρθει στη </w:t>
      </w:r>
      <w:r>
        <w:t xml:space="preserve">δική σας κάλπη, που όταν θα έρθουν οι πραγματικοί φασίστες, θα είναι εξοικειωμένη, νομιμοποιημένη όλη αυτή η ρητορική. Το δρόμο σε αυτούς τους πραγματικούς φασίστες ανοίγετε και τον ανοίγετε πολύ συνειδητά για «ψηφουλάκια». </w:t>
      </w:r>
    </w:p>
    <w:p w:rsidR="00873BED" w:rsidRDefault="00873BED" w:rsidP="000C7F35">
      <w:pPr>
        <w:spacing w:line="276" w:lineRule="auto"/>
        <w:ind w:firstLine="720"/>
        <w:jc w:val="both"/>
      </w:pPr>
      <w:r>
        <w:t>Λοιπόν</w:t>
      </w:r>
      <w:r w:rsidR="00982B0B">
        <w:t>,</w:t>
      </w:r>
      <w:r>
        <w:t xml:space="preserve"> αυτοί οι γιατροί, το ιατρικό και νοσηλευτικό προσωπικό</w:t>
      </w:r>
      <w:r w:rsidR="00982B0B">
        <w:t>,</w:t>
      </w:r>
      <w:r>
        <w:t xml:space="preserve"> προσλήφθηκαν με μια προκήρυξη</w:t>
      </w:r>
      <w:r w:rsidR="00982B0B">
        <w:t>,</w:t>
      </w:r>
      <w:r>
        <w:t xml:space="preserve"> που τους έδινε διπλάσιο μισθό από τον ανειδίκευτο γιατρό υπαίθρου. Ε</w:t>
      </w:r>
      <w:r w:rsidR="00DB372A">
        <w:t xml:space="preserve">ίναι ειδικευμένοι γιατροί. Τώρα, </w:t>
      </w:r>
      <w:r>
        <w:t>τους εξισώνετε με τον ανειδίκευτο γιατρό υπαίθρου και</w:t>
      </w:r>
      <w:r w:rsidR="00DB372A">
        <w:t>,</w:t>
      </w:r>
      <w:r>
        <w:t xml:space="preserve"> μάλιστα</w:t>
      </w:r>
      <w:r w:rsidR="00DB372A">
        <w:t>,</w:t>
      </w:r>
      <w:r>
        <w:t xml:space="preserve"> αναδρομικά από την αρχή του χρόνου. Χτυπάτε αυτούς τους γιατρούς</w:t>
      </w:r>
      <w:r w:rsidR="00DB372A">
        <w:t>,</w:t>
      </w:r>
      <w:r>
        <w:t xml:space="preserve"> για να κλείσετε το μάτι σε αυτό το ακροδεξιό κοινό. Το ίδιο κάνετε και στον Ελαιώνα. Πρώτα διώξατε τους γιατρούς και το πρ</w:t>
      </w:r>
      <w:r w:rsidR="00DB372A">
        <w:t xml:space="preserve">οσωπικό και μετά στείλατε τα </w:t>
      </w:r>
      <w:r w:rsidR="00DB372A">
        <w:rPr>
          <w:lang w:val="en-US"/>
        </w:rPr>
        <w:t>M</w:t>
      </w:r>
      <w:r w:rsidR="00DB372A" w:rsidRPr="00DB372A">
        <w:t>.</w:t>
      </w:r>
      <w:r w:rsidR="00DB372A">
        <w:rPr>
          <w:lang w:val="en-US"/>
        </w:rPr>
        <w:t>A</w:t>
      </w:r>
      <w:r w:rsidR="00DB372A" w:rsidRPr="00DB372A">
        <w:t>.</w:t>
      </w:r>
      <w:r w:rsidR="00DB372A">
        <w:rPr>
          <w:lang w:val="en-US"/>
        </w:rPr>
        <w:t>T</w:t>
      </w:r>
      <w:r w:rsidR="00DB372A" w:rsidRPr="00DB372A">
        <w:t>.</w:t>
      </w:r>
      <w:r>
        <w:t xml:space="preserve"> να βγάλουν τ</w:t>
      </w:r>
      <w:r w:rsidR="00DB372A">
        <w:t>ους ανθρώπους από τον Ελαιώνα κ</w:t>
      </w:r>
      <w:r>
        <w:t xml:space="preserve">ι ακόμα εκεί είναι και αντιστέκονται. Κλείνετε διαρκώς το μάτι στο ακροδεξιό κοινό </w:t>
      </w:r>
      <w:r w:rsidR="00DB372A">
        <w:t>προεκλογικά κ</w:t>
      </w:r>
      <w:r>
        <w:t>ι έτσι νομιμοποιείτε την ακροδεξιά φασιστική ρητορική και νομιμοποιείτε τα φασιστικά κόμματα.</w:t>
      </w:r>
      <w:r w:rsidR="001748E2">
        <w:t xml:space="preserve"> Α</w:t>
      </w:r>
      <w:r w:rsidR="001748E2">
        <w:tab/>
        <w:t>υτό κάνετε με τις πολιτικές σας.</w:t>
      </w:r>
      <w:r>
        <w:t xml:space="preserve"> </w:t>
      </w:r>
    </w:p>
    <w:p w:rsidR="001748E2" w:rsidRDefault="00873BED" w:rsidP="000C7F35">
      <w:pPr>
        <w:spacing w:line="276" w:lineRule="auto"/>
        <w:ind w:firstLine="720"/>
        <w:jc w:val="both"/>
      </w:pPr>
      <w:r>
        <w:t>Σας καλούμε να απαντήσετε στους εργαζόμενους και</w:t>
      </w:r>
      <w:r w:rsidR="001748E2">
        <w:t>,</w:t>
      </w:r>
      <w:r>
        <w:t xml:space="preserve"> προφανώς</w:t>
      </w:r>
      <w:r w:rsidR="001748E2">
        <w:t>,</w:t>
      </w:r>
      <w:r>
        <w:t xml:space="preserve"> να αποσύρετε </w:t>
      </w:r>
      <w:r w:rsidR="001748E2">
        <w:t xml:space="preserve">αυτό </w:t>
      </w:r>
      <w:r>
        <w:t xml:space="preserve">το νομοσχέδιο. </w:t>
      </w:r>
    </w:p>
    <w:p w:rsidR="00873BED" w:rsidRDefault="00873BED" w:rsidP="000C7F35">
      <w:pPr>
        <w:spacing w:line="276" w:lineRule="auto"/>
        <w:ind w:firstLine="720"/>
        <w:jc w:val="both"/>
      </w:pPr>
      <w:r>
        <w:t>Ευχαριστώ.</w:t>
      </w:r>
    </w:p>
    <w:p w:rsidR="00CD06F1" w:rsidRDefault="00CD06F1" w:rsidP="00CD06F1">
      <w:pPr>
        <w:spacing w:line="276" w:lineRule="auto"/>
        <w:ind w:firstLine="720"/>
        <w:jc w:val="both"/>
      </w:pPr>
      <w:r w:rsidRPr="00CD06F1">
        <w:t>Στο σημείο αυτό γίνεται η β΄ ανάγνωση του καταλόγου των μελών της Επιτροπής. Παρόντες ήταν</w:t>
      </w:r>
      <w:r>
        <w:t xml:space="preserve"> οι Βουλευτές κ.κ. </w:t>
      </w:r>
      <w:r w:rsidRPr="00CD06F1">
        <w:t xml:space="preserve">Αμανατίδης Γεώργιος, Αναστασιάδης Σάββας, Βλάχος Γεώργιος, Βολουδάκης Μανούσος – Κωνσταντίνος, Βρούτσης Ιωάννης, Δημοσχάκης </w:t>
      </w:r>
      <w:r w:rsidRPr="00CD06F1">
        <w:lastRenderedPageBreak/>
        <w:t>Αναστάσιος, Ιατρίδη Τσαμπίκα (Μίκα), Καββαδάς Αθανάσιος,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 Κοντογεώργος Κωνσταντίνος, Λεονταρίδης Θεόφιλος, Μάνη – Παπαδημητρίου Άννα, Μπούγας Ιωάννης, Μπουκώρος Χρήστος, Παπαδημητρίου Χαράλαμπος (Μπάμπης), Πασχαλίδης Ιωάννης, Ρουσόπουλος Θεόδωρος (Θόδωρος), Σαλμάς Μάριος, Σπανάκης Βασίλειος – Πέτρος, Σταμενίτης Διονύσιος, Τραγάκης Ιωάννης, Τσαβδαρίδης Λάζαρος, Υψηλάντης Βασίλειος – Νικόλαος, Φωτήλας Ιάσων, Αλεξιάδης Τρύφων, Αχτσιόγλου Ευτυχία, Γεροβασίλη Όλγα, Γκιόλας Ιωάννης, Δραγασάκης Ιωάννης, Ελευθεριάδου Σουλτάνα, Κόκκαλης Βασίλειος, Μπάρκας Κωνσταντίνος, Παπαδόπουλος Αθανάσιος (Σάκης), Παπανάτσιου Αικατερίνη, Σαρακιώτης Ιωάννης, Παππάς Νικόλαος, Συρμαλένιος Νικόλαος, Ξενογιαννακοπούλου Μαρία – Ελίζα (Μαριλίζα)</w:t>
      </w:r>
      <w:r w:rsidR="00A35A18">
        <w:t xml:space="preserve">, </w:t>
      </w:r>
      <w:r w:rsidRPr="00CD06F1">
        <w:t>Φλαμπουράρης Αλέξανδρος</w:t>
      </w:r>
      <w:r>
        <w:t xml:space="preserve">, </w:t>
      </w:r>
      <w:r w:rsidRPr="00CD06F1">
        <w:t>Αρβανιτίδης Γεώργιος, Λοβέρδος Ανδρέας, Σκανδαλίδης Κωνσταντίνος, Δελής Ιωάννης, Κομνηνάκα Μαρία, Συντυχάκης Εμμανουήλ, Βιλιάρδος Βασίλειος, Χήτας Κωνσταντίνος, Αρσένης Κρίτων – Ηλίας</w:t>
      </w:r>
      <w:r w:rsidR="00A35A18">
        <w:t xml:space="preserve"> </w:t>
      </w:r>
      <w:r w:rsidRPr="00CD06F1">
        <w:t>και Κουρουμπλής Παναγιώτης.</w:t>
      </w:r>
    </w:p>
    <w:p w:rsidR="00873BED" w:rsidRDefault="00873BED" w:rsidP="000C7F35">
      <w:pPr>
        <w:spacing w:line="276" w:lineRule="auto"/>
        <w:ind w:firstLine="720"/>
        <w:jc w:val="both"/>
      </w:pPr>
      <w:r w:rsidRPr="00204748">
        <w:rPr>
          <w:b/>
        </w:rPr>
        <w:t>ΣΤΑΥΡΟΣ ΚΑΛΟΓΙΑΝΝΗΣ (Πρόεδρος της Επιτροπής)</w:t>
      </w:r>
      <w:r w:rsidR="00976DF2">
        <w:t>: Κ</w:t>
      </w:r>
      <w:r>
        <w:t>ι εμείς ευχαριστούμε τον κύριο Αρσένη.</w:t>
      </w:r>
    </w:p>
    <w:p w:rsidR="00873BED" w:rsidRDefault="00873BED" w:rsidP="000C7F35">
      <w:pPr>
        <w:spacing w:line="276" w:lineRule="auto"/>
        <w:ind w:firstLine="720"/>
        <w:jc w:val="both"/>
      </w:pPr>
      <w:r>
        <w:t>Το λόγο έχει ο κύριος Υπουργός.</w:t>
      </w:r>
    </w:p>
    <w:p w:rsidR="0013752D" w:rsidRDefault="00873BED" w:rsidP="000C7F35">
      <w:pPr>
        <w:spacing w:line="276" w:lineRule="auto"/>
        <w:ind w:firstLine="720"/>
        <w:jc w:val="both"/>
      </w:pPr>
      <w:r w:rsidRPr="00204748">
        <w:rPr>
          <w:b/>
        </w:rPr>
        <w:t>ΧΡΗΣΤΟΣ ΣΤΑΪΚΟΥΡΑΣ (Υπουργός Οικονομικών)</w:t>
      </w:r>
      <w:r>
        <w:t xml:space="preserve">: Σας ευχαριστώ πολύ. </w:t>
      </w:r>
    </w:p>
    <w:p w:rsidR="00873BED" w:rsidRDefault="00873BED" w:rsidP="000C7F35">
      <w:pPr>
        <w:spacing w:line="276" w:lineRule="auto"/>
        <w:ind w:firstLine="720"/>
        <w:jc w:val="both"/>
      </w:pPr>
      <w:r>
        <w:t>Ζήτησα το λόγο</w:t>
      </w:r>
      <w:r w:rsidR="0013752D">
        <w:t>,</w:t>
      </w:r>
      <w:r>
        <w:t xml:space="preserve"> γιατί θα πρέπει να πάω σε μια άλλη υποχρέωση, αλλά πρέπει να απαντήσω σε ορισμένα θέματα που ετέθησαν. Πάλι</w:t>
      </w:r>
      <w:r w:rsidR="0013752D">
        <w:t>,</w:t>
      </w:r>
      <w:r>
        <w:t xml:space="preserve"> να σας ευχαριστήσω για τον εξαιρετικό διάλογο και τις παρατηρήσεις που έγιναν από όλα τα κόμματα. Θα προσπαθήσω να καλύψω τις περισσότερες από τις ενστάσεις και τους προβληματισμούς που κατατέθηκαν.</w:t>
      </w:r>
    </w:p>
    <w:p w:rsidR="00873BED" w:rsidRDefault="00873BED" w:rsidP="00EB5F95">
      <w:pPr>
        <w:spacing w:line="276" w:lineRule="auto"/>
        <w:ind w:firstLine="720"/>
        <w:jc w:val="both"/>
      </w:pPr>
      <w:r>
        <w:t>Ξεκινώντας, όμως, θέλω να ευχαριστήσω τους συνεργάτες μου. Να ευχαριστήσω τους δύο Γενικούς Γραμματείς</w:t>
      </w:r>
      <w:r w:rsidR="00EB5F95">
        <w:t>,</w:t>
      </w:r>
      <w:r>
        <w:t xml:space="preserve"> που βρίσκονται πλησίον μου, τον κύριο Κουλοχέρη και την κυρία Αθανασοπούλου, αλλά και τους συνεργάτες </w:t>
      </w:r>
      <w:r w:rsidR="00EB5F95">
        <w:t>τους</w:t>
      </w:r>
      <w:r>
        <w:t xml:space="preserve"> για την εξαιρετική επιμελή δουλειά</w:t>
      </w:r>
      <w:r w:rsidR="00EB5F95">
        <w:t>,</w:t>
      </w:r>
      <w:r>
        <w:t xml:space="preserve"> που έχουν κάνει πολλούς μήνες</w:t>
      </w:r>
      <w:r w:rsidR="00EB5F95">
        <w:t>,</w:t>
      </w:r>
      <w:r>
        <w:t xml:space="preserve"> για να καταθέσουμε το σημερινό νομοσχέδιο. </w:t>
      </w:r>
    </w:p>
    <w:p w:rsidR="00873BED" w:rsidRPr="00492951" w:rsidRDefault="00873BED" w:rsidP="000C7F35">
      <w:pPr>
        <w:spacing w:line="276" w:lineRule="auto"/>
        <w:ind w:firstLine="720"/>
        <w:jc w:val="both"/>
        <w:rPr>
          <w:rFonts w:cstheme="minorHAnsi"/>
        </w:rPr>
      </w:pPr>
      <w:r>
        <w:t>Το σημερινό νομοσχέδιο, κύριε Βιλιάρδε, στις περισσότερες διατάξεις του δεν αντιμετωπίζει τα προβλήματα της τρέχουσας συγκυρίας. Το είπα και χθες. Είναι διαρθρωτικές αλλαγές, είναι μεταρρυθμίσεις, για να χτίσουμε τις προϋποθέσεις για υψηλή και βιώσιμη οικονομική μεγέθυνση.</w:t>
      </w:r>
    </w:p>
    <w:p w:rsidR="00873BED" w:rsidRDefault="00873BED" w:rsidP="000C7F35">
      <w:pPr>
        <w:spacing w:line="276" w:lineRule="auto"/>
        <w:jc w:val="both"/>
      </w:pPr>
      <w:r>
        <w:rPr>
          <w:rFonts w:cstheme="minorHAnsi"/>
        </w:rPr>
        <w:tab/>
      </w:r>
      <w:r>
        <w:rPr>
          <w:rFonts w:cstheme="minorHAnsi"/>
        </w:rPr>
        <w:tab/>
      </w:r>
    </w:p>
    <w:p w:rsidR="00873BED" w:rsidRDefault="00873BED" w:rsidP="00976DF2">
      <w:pPr>
        <w:spacing w:line="276" w:lineRule="auto"/>
        <w:ind w:firstLine="720"/>
        <w:jc w:val="both"/>
        <w:rPr>
          <w:rFonts w:ascii="Calibri" w:hAnsi="Calibri"/>
        </w:rPr>
      </w:pPr>
      <w:r w:rsidRPr="005C740D">
        <w:rPr>
          <w:rFonts w:ascii="Calibri" w:hAnsi="Calibri"/>
        </w:rPr>
        <w:t>Δεν απαντούν όλα στις προκλήσεις του σήμερα</w:t>
      </w:r>
      <w:r>
        <w:rPr>
          <w:rFonts w:ascii="Calibri" w:hAnsi="Calibri"/>
        </w:rPr>
        <w:t>.</w:t>
      </w:r>
      <w:r w:rsidRPr="005C740D">
        <w:rPr>
          <w:rFonts w:ascii="Calibri" w:hAnsi="Calibri"/>
        </w:rPr>
        <w:t xml:space="preserve"> </w:t>
      </w:r>
      <w:r>
        <w:rPr>
          <w:rFonts w:ascii="Calibri" w:hAnsi="Calibri"/>
        </w:rPr>
        <w:t>Ερχόμαστε στις προκλήσεις του</w:t>
      </w:r>
      <w:r w:rsidRPr="005C740D">
        <w:rPr>
          <w:rFonts w:ascii="Calibri" w:hAnsi="Calibri"/>
        </w:rPr>
        <w:t xml:space="preserve"> σήμερα να απαντήσουμε με συγκεκριμένα μέτρα</w:t>
      </w:r>
      <w:r>
        <w:rPr>
          <w:rFonts w:ascii="Calibri" w:hAnsi="Calibri"/>
        </w:rPr>
        <w:t>,</w:t>
      </w:r>
      <w:r w:rsidRPr="005C740D">
        <w:rPr>
          <w:rFonts w:ascii="Calibri" w:hAnsi="Calibri"/>
        </w:rPr>
        <w:t xml:space="preserve"> όπως αυτά που ανακοινώσαμε στη ΔΕΘ</w:t>
      </w:r>
      <w:r>
        <w:rPr>
          <w:rFonts w:ascii="Calibri" w:hAnsi="Calibri"/>
        </w:rPr>
        <w:t>,</w:t>
      </w:r>
      <w:r w:rsidRPr="005C740D">
        <w:rPr>
          <w:rFonts w:ascii="Calibri" w:hAnsi="Calibri"/>
        </w:rPr>
        <w:t xml:space="preserve"> τμήμα των οποίων θα καταθ</w:t>
      </w:r>
      <w:r>
        <w:rPr>
          <w:rFonts w:ascii="Calibri" w:hAnsi="Calibri"/>
        </w:rPr>
        <w:t>έσουμε με τροπολογία αύριο στη Βουλή</w:t>
      </w:r>
      <w:r w:rsidRPr="005C740D">
        <w:rPr>
          <w:rFonts w:ascii="Calibri" w:hAnsi="Calibri"/>
        </w:rPr>
        <w:t xml:space="preserve">. </w:t>
      </w:r>
    </w:p>
    <w:p w:rsidR="00873BED" w:rsidRDefault="00873BED" w:rsidP="000C7F35">
      <w:pPr>
        <w:spacing w:line="276" w:lineRule="auto"/>
        <w:ind w:firstLine="720"/>
        <w:jc w:val="both"/>
        <w:rPr>
          <w:rFonts w:ascii="Calibri" w:hAnsi="Calibri"/>
        </w:rPr>
      </w:pPr>
      <w:r>
        <w:rPr>
          <w:rFonts w:ascii="Calibri" w:hAnsi="Calibri"/>
        </w:rPr>
        <w:t>Άρα, την τρέχουσα συγκυρία την</w:t>
      </w:r>
      <w:r w:rsidRPr="005C740D">
        <w:rPr>
          <w:rFonts w:ascii="Calibri" w:hAnsi="Calibri"/>
        </w:rPr>
        <w:t xml:space="preserve"> αντιμετωπίζουμε με συγκεκριμένα στοχευμένα μέτρα</w:t>
      </w:r>
      <w:r>
        <w:rPr>
          <w:rFonts w:ascii="Calibri" w:hAnsi="Calibri"/>
        </w:rPr>
        <w:t>. Α</w:t>
      </w:r>
      <w:r w:rsidRPr="005C740D">
        <w:rPr>
          <w:rFonts w:ascii="Calibri" w:hAnsi="Calibri"/>
        </w:rPr>
        <w:t>λλά</w:t>
      </w:r>
      <w:r>
        <w:rPr>
          <w:rFonts w:ascii="Calibri" w:hAnsi="Calibri"/>
        </w:rPr>
        <w:t>,</w:t>
      </w:r>
      <w:r w:rsidRPr="005C740D">
        <w:rPr>
          <w:rFonts w:ascii="Calibri" w:hAnsi="Calibri"/>
        </w:rPr>
        <w:t xml:space="preserve"> ταυτόχρονα</w:t>
      </w:r>
      <w:r>
        <w:rPr>
          <w:rFonts w:ascii="Calibri" w:hAnsi="Calibri"/>
        </w:rPr>
        <w:t>, αυτή η Κ</w:t>
      </w:r>
      <w:r w:rsidRPr="005C740D">
        <w:rPr>
          <w:rFonts w:ascii="Calibri" w:hAnsi="Calibri"/>
        </w:rPr>
        <w:t>υβέρνηση συνεχίζει να υλοποιεί σημαντικές διαρθρωτικές αλλαγές</w:t>
      </w:r>
      <w:r>
        <w:rPr>
          <w:rFonts w:ascii="Calibri" w:hAnsi="Calibri"/>
        </w:rPr>
        <w:t>,</w:t>
      </w:r>
      <w:r w:rsidRPr="005C740D">
        <w:rPr>
          <w:rFonts w:ascii="Calibri" w:hAnsi="Calibri"/>
        </w:rPr>
        <w:t xml:space="preserve"> για να χτίσει μια πιο υγιή</w:t>
      </w:r>
      <w:r>
        <w:rPr>
          <w:rFonts w:ascii="Calibri" w:hAnsi="Calibri"/>
        </w:rPr>
        <w:t>,</w:t>
      </w:r>
      <w:r w:rsidRPr="005C740D">
        <w:rPr>
          <w:rFonts w:ascii="Calibri" w:hAnsi="Calibri"/>
        </w:rPr>
        <w:t xml:space="preserve"> εξωστρεφή</w:t>
      </w:r>
      <w:r>
        <w:rPr>
          <w:rFonts w:ascii="Calibri" w:hAnsi="Calibri"/>
        </w:rPr>
        <w:t>, δίκαιη οικονομία</w:t>
      </w:r>
      <w:r w:rsidRPr="005C740D">
        <w:rPr>
          <w:rFonts w:ascii="Calibri" w:hAnsi="Calibri"/>
        </w:rPr>
        <w:t xml:space="preserve">. </w:t>
      </w:r>
    </w:p>
    <w:p w:rsidR="00873BED" w:rsidRDefault="00873BED" w:rsidP="000C7F35">
      <w:pPr>
        <w:spacing w:line="276" w:lineRule="auto"/>
        <w:ind w:firstLine="720"/>
        <w:jc w:val="both"/>
        <w:rPr>
          <w:rFonts w:ascii="Calibri" w:hAnsi="Calibri"/>
        </w:rPr>
      </w:pPr>
      <w:r>
        <w:rPr>
          <w:rFonts w:ascii="Calibri" w:hAnsi="Calibri"/>
        </w:rPr>
        <w:t>Άρα, σ</w:t>
      </w:r>
      <w:r w:rsidRPr="005C740D">
        <w:rPr>
          <w:rFonts w:ascii="Calibri" w:hAnsi="Calibri"/>
        </w:rPr>
        <w:t xml:space="preserve">τον προβληματισμό </w:t>
      </w:r>
      <w:r>
        <w:rPr>
          <w:rFonts w:ascii="Calibri" w:hAnsi="Calibri"/>
        </w:rPr>
        <w:t>σας,</w:t>
      </w:r>
      <w:r w:rsidRPr="005C740D">
        <w:rPr>
          <w:rFonts w:ascii="Calibri" w:hAnsi="Calibri"/>
        </w:rPr>
        <w:t xml:space="preserve"> βρήκα</w:t>
      </w:r>
      <w:r>
        <w:rPr>
          <w:rFonts w:ascii="Calibri" w:hAnsi="Calibri"/>
        </w:rPr>
        <w:t>τε χρόνο και στιγμή να καταθέσετε</w:t>
      </w:r>
      <w:r w:rsidRPr="005C740D">
        <w:rPr>
          <w:rFonts w:ascii="Calibri" w:hAnsi="Calibri"/>
        </w:rPr>
        <w:t xml:space="preserve"> </w:t>
      </w:r>
      <w:r>
        <w:rPr>
          <w:rFonts w:ascii="Calibri" w:hAnsi="Calibri"/>
        </w:rPr>
        <w:t xml:space="preserve">αυτό </w:t>
      </w:r>
      <w:r w:rsidRPr="005C740D">
        <w:rPr>
          <w:rFonts w:ascii="Calibri" w:hAnsi="Calibri"/>
        </w:rPr>
        <w:t>το νομοσχέδιο</w:t>
      </w:r>
      <w:r>
        <w:rPr>
          <w:rFonts w:ascii="Calibri" w:hAnsi="Calibri"/>
        </w:rPr>
        <w:t>, η απάντησή μου είναι ναι</w:t>
      </w:r>
      <w:r w:rsidRPr="005C740D">
        <w:rPr>
          <w:rFonts w:ascii="Calibri" w:hAnsi="Calibri"/>
        </w:rPr>
        <w:t>. Τώρα</w:t>
      </w:r>
      <w:r w:rsidR="003925BE">
        <w:rPr>
          <w:rFonts w:ascii="Calibri" w:hAnsi="Calibri"/>
        </w:rPr>
        <w:t xml:space="preserve"> </w:t>
      </w:r>
      <w:r w:rsidRPr="005C740D">
        <w:rPr>
          <w:rFonts w:ascii="Calibri" w:hAnsi="Calibri"/>
        </w:rPr>
        <w:t>πρέπει να υλοποιούμε διαρθρωτικές αλλαγές</w:t>
      </w:r>
      <w:r>
        <w:rPr>
          <w:rFonts w:ascii="Calibri" w:hAnsi="Calibri"/>
        </w:rPr>
        <w:t>.</w:t>
      </w:r>
      <w:r w:rsidRPr="005C740D">
        <w:rPr>
          <w:rFonts w:ascii="Calibri" w:hAnsi="Calibri"/>
        </w:rPr>
        <w:t xml:space="preserve"> </w:t>
      </w:r>
      <w:r>
        <w:rPr>
          <w:rFonts w:ascii="Calibri" w:hAnsi="Calibri"/>
        </w:rPr>
        <w:t>Β</w:t>
      </w:r>
      <w:r w:rsidRPr="005C740D">
        <w:rPr>
          <w:rFonts w:ascii="Calibri" w:hAnsi="Calibri"/>
        </w:rPr>
        <w:t>ελτιώνουμε πολύ τα υποστυλώματα</w:t>
      </w:r>
      <w:r>
        <w:rPr>
          <w:rFonts w:ascii="Calibri" w:hAnsi="Calibri"/>
        </w:rPr>
        <w:t>,</w:t>
      </w:r>
      <w:r w:rsidRPr="005C740D">
        <w:rPr>
          <w:rFonts w:ascii="Calibri" w:hAnsi="Calibri"/>
        </w:rPr>
        <w:t xml:space="preserve"> τα θεμέλια της κοινωνίας και της οικονομίας</w:t>
      </w:r>
      <w:r>
        <w:rPr>
          <w:rFonts w:ascii="Calibri" w:hAnsi="Calibri"/>
        </w:rPr>
        <w:t>,</w:t>
      </w:r>
      <w:r w:rsidRPr="005C740D">
        <w:rPr>
          <w:rFonts w:ascii="Calibri" w:hAnsi="Calibri"/>
        </w:rPr>
        <w:t xml:space="preserve"> έτσι ώστε να ανταπεξέλθουμε με τις λιγότερες δυνατές οικονομικές και κοινωνικές συνέπειες από δυσμενεί</w:t>
      </w:r>
      <w:r>
        <w:rPr>
          <w:rFonts w:ascii="Calibri" w:hAnsi="Calibri"/>
        </w:rPr>
        <w:t>ς πρωτόγνωρες εξωγενείς κρίσεις</w:t>
      </w:r>
      <w:r w:rsidRPr="005C740D">
        <w:rPr>
          <w:rFonts w:ascii="Calibri" w:hAnsi="Calibri"/>
        </w:rPr>
        <w:t xml:space="preserve">. </w:t>
      </w:r>
    </w:p>
    <w:p w:rsidR="00873BED" w:rsidRDefault="00873BED" w:rsidP="000C7F35">
      <w:pPr>
        <w:spacing w:line="276" w:lineRule="auto"/>
        <w:ind w:firstLine="720"/>
        <w:jc w:val="both"/>
        <w:rPr>
          <w:rFonts w:ascii="Calibri" w:hAnsi="Calibri"/>
        </w:rPr>
      </w:pPr>
      <w:r w:rsidRPr="005C740D">
        <w:rPr>
          <w:rFonts w:ascii="Calibri" w:hAnsi="Calibri"/>
        </w:rPr>
        <w:t>Ετέθησαν κάποιο</w:t>
      </w:r>
      <w:r>
        <w:rPr>
          <w:rFonts w:ascii="Calibri" w:hAnsi="Calibri"/>
        </w:rPr>
        <w:t>ι προβληματισμοί από τον κ. Π</w:t>
      </w:r>
      <w:r w:rsidRPr="005C740D">
        <w:rPr>
          <w:rFonts w:ascii="Calibri" w:hAnsi="Calibri"/>
        </w:rPr>
        <w:t>αππά και χθες και σήμερα</w:t>
      </w:r>
      <w:r>
        <w:rPr>
          <w:rFonts w:ascii="Calibri" w:hAnsi="Calibri"/>
        </w:rPr>
        <w:t>.</w:t>
      </w:r>
      <w:r w:rsidRPr="005C740D">
        <w:rPr>
          <w:rFonts w:ascii="Calibri" w:hAnsi="Calibri"/>
        </w:rPr>
        <w:t xml:space="preserve"> </w:t>
      </w:r>
      <w:r>
        <w:rPr>
          <w:rFonts w:ascii="Calibri" w:hAnsi="Calibri"/>
        </w:rPr>
        <w:t>Π</w:t>
      </w:r>
      <w:r w:rsidRPr="005C740D">
        <w:rPr>
          <w:rFonts w:ascii="Calibri" w:hAnsi="Calibri"/>
        </w:rPr>
        <w:t>ρώτα από όλα</w:t>
      </w:r>
      <w:r>
        <w:rPr>
          <w:rFonts w:ascii="Calibri" w:hAnsi="Calibri"/>
        </w:rPr>
        <w:t>,</w:t>
      </w:r>
      <w:r w:rsidRPr="005C740D">
        <w:rPr>
          <w:rFonts w:ascii="Calibri" w:hAnsi="Calibri"/>
        </w:rPr>
        <w:t xml:space="preserve"> να ξεκαθαρίσουμε ότι σε ό</w:t>
      </w:r>
      <w:r w:rsidR="00F60B67">
        <w:rPr>
          <w:rFonts w:ascii="Calibri" w:hAnsi="Calibri"/>
        </w:rPr>
        <w:t>,</w:t>
      </w:r>
      <w:r w:rsidRPr="005C740D">
        <w:rPr>
          <w:rFonts w:ascii="Calibri" w:hAnsi="Calibri"/>
        </w:rPr>
        <w:t>τι αφορά την ενότητα του νομοσχεδίου</w:t>
      </w:r>
      <w:r w:rsidR="00F60B67">
        <w:rPr>
          <w:rFonts w:ascii="Calibri" w:hAnsi="Calibri"/>
        </w:rPr>
        <w:t>,</w:t>
      </w:r>
      <w:r w:rsidRPr="005C740D">
        <w:rPr>
          <w:rFonts w:ascii="Calibri" w:hAnsi="Calibri"/>
        </w:rPr>
        <w:t xml:space="preserve"> που έχει να κάνει με το</w:t>
      </w:r>
      <w:r w:rsidR="00F60B67">
        <w:rPr>
          <w:rFonts w:ascii="Calibri" w:hAnsi="Calibri"/>
        </w:rPr>
        <w:t xml:space="preserve"> Κ</w:t>
      </w:r>
      <w:r w:rsidRPr="005C740D">
        <w:rPr>
          <w:rFonts w:ascii="Calibri" w:hAnsi="Calibri"/>
        </w:rPr>
        <w:t>εντρικό Μητρώο και άλλα θέματα</w:t>
      </w:r>
      <w:r>
        <w:rPr>
          <w:rFonts w:ascii="Calibri" w:hAnsi="Calibri"/>
        </w:rPr>
        <w:t>,</w:t>
      </w:r>
      <w:r w:rsidRPr="005C740D">
        <w:rPr>
          <w:rFonts w:ascii="Calibri" w:hAnsi="Calibri"/>
        </w:rPr>
        <w:t xml:space="preserve"> έχουμε </w:t>
      </w:r>
      <w:r>
        <w:rPr>
          <w:rFonts w:ascii="Calibri" w:hAnsi="Calibri"/>
          <w:lang w:val="en-US"/>
        </w:rPr>
        <w:t>e</w:t>
      </w:r>
      <w:r w:rsidR="00F60B67">
        <w:rPr>
          <w:rFonts w:ascii="Calibri" w:hAnsi="Calibri"/>
        </w:rPr>
        <w:t>-</w:t>
      </w:r>
      <w:r>
        <w:rPr>
          <w:rFonts w:ascii="Calibri" w:hAnsi="Calibri"/>
          <w:lang w:val="en-US"/>
        </w:rPr>
        <w:t>mail</w:t>
      </w:r>
      <w:r w:rsidRPr="00F66696">
        <w:rPr>
          <w:rFonts w:ascii="Calibri" w:hAnsi="Calibri"/>
        </w:rPr>
        <w:t xml:space="preserve"> </w:t>
      </w:r>
      <w:r>
        <w:rPr>
          <w:rFonts w:ascii="Calibri" w:hAnsi="Calibri"/>
        </w:rPr>
        <w:t>από την Αρχή Π</w:t>
      </w:r>
      <w:r w:rsidRPr="005C740D">
        <w:rPr>
          <w:rFonts w:ascii="Calibri" w:hAnsi="Calibri"/>
        </w:rPr>
        <w:t xml:space="preserve">ροστασίας </w:t>
      </w:r>
      <w:r>
        <w:rPr>
          <w:rFonts w:ascii="Calibri" w:hAnsi="Calibri"/>
        </w:rPr>
        <w:t>Δ</w:t>
      </w:r>
      <w:r w:rsidRPr="005C740D">
        <w:rPr>
          <w:rFonts w:ascii="Calibri" w:hAnsi="Calibri"/>
        </w:rPr>
        <w:t>εδομένων</w:t>
      </w:r>
      <w:r w:rsidR="00F60B67">
        <w:rPr>
          <w:rFonts w:ascii="Calibri" w:hAnsi="Calibri"/>
        </w:rPr>
        <w:t>,</w:t>
      </w:r>
      <w:r w:rsidRPr="00F66696">
        <w:rPr>
          <w:rFonts w:ascii="Calibri" w:hAnsi="Calibri"/>
        </w:rPr>
        <w:t xml:space="preserve"> </w:t>
      </w:r>
      <w:r w:rsidRPr="005C740D">
        <w:rPr>
          <w:rFonts w:ascii="Calibri" w:hAnsi="Calibri"/>
        </w:rPr>
        <w:t>το οποίο λέει ότι</w:t>
      </w:r>
      <w:r w:rsidR="00731778">
        <w:rPr>
          <w:rFonts w:ascii="Calibri" w:hAnsi="Calibri"/>
        </w:rPr>
        <w:t>:</w:t>
      </w:r>
      <w:r w:rsidRPr="005C740D">
        <w:rPr>
          <w:rFonts w:ascii="Calibri" w:hAnsi="Calibri"/>
        </w:rPr>
        <w:t xml:space="preserve"> </w:t>
      </w:r>
      <w:r>
        <w:rPr>
          <w:rFonts w:ascii="Calibri" w:hAnsi="Calibri"/>
        </w:rPr>
        <w:t>«</w:t>
      </w:r>
      <w:r w:rsidRPr="005C740D">
        <w:rPr>
          <w:rFonts w:ascii="Calibri" w:hAnsi="Calibri"/>
        </w:rPr>
        <w:t>όπως προκύπτει από το σχέδιο νόμου</w:t>
      </w:r>
      <w:r w:rsidR="00731778">
        <w:rPr>
          <w:rFonts w:ascii="Calibri" w:hAnsi="Calibri"/>
        </w:rPr>
        <w:t>,</w:t>
      </w:r>
      <w:r w:rsidRPr="005C740D">
        <w:rPr>
          <w:rFonts w:ascii="Calibri" w:hAnsi="Calibri"/>
        </w:rPr>
        <w:t xml:space="preserve"> έχουν ληφθεί υπόψη και ε</w:t>
      </w:r>
      <w:r>
        <w:rPr>
          <w:rFonts w:ascii="Calibri" w:hAnsi="Calibri"/>
        </w:rPr>
        <w:t>νσωματωθεί οι παρατηρήσεις της Α</w:t>
      </w:r>
      <w:r w:rsidRPr="005C740D">
        <w:rPr>
          <w:rFonts w:ascii="Calibri" w:hAnsi="Calibri"/>
        </w:rPr>
        <w:t>ρχής</w:t>
      </w:r>
      <w:r w:rsidR="00731778">
        <w:rPr>
          <w:rFonts w:ascii="Calibri" w:hAnsi="Calibri"/>
        </w:rPr>
        <w:t>,</w:t>
      </w:r>
      <w:r w:rsidRPr="005C740D">
        <w:rPr>
          <w:rFonts w:ascii="Calibri" w:hAnsi="Calibri"/>
        </w:rPr>
        <w:t xml:space="preserve"> που διατυπώθηκαν με την υπ</w:t>
      </w:r>
      <w:r>
        <w:rPr>
          <w:rFonts w:ascii="Calibri" w:hAnsi="Calibri"/>
        </w:rPr>
        <w:t>’</w:t>
      </w:r>
      <w:r w:rsidRPr="005C740D">
        <w:rPr>
          <w:rFonts w:ascii="Calibri" w:hAnsi="Calibri"/>
        </w:rPr>
        <w:t xml:space="preserve"> αριθμόν </w:t>
      </w:r>
      <w:r>
        <w:rPr>
          <w:rFonts w:ascii="Calibri" w:hAnsi="Calibri"/>
        </w:rPr>
        <w:t>3/2022 Γνωμοδότησή της</w:t>
      </w:r>
      <w:r w:rsidRPr="005C740D">
        <w:rPr>
          <w:rFonts w:ascii="Calibri" w:hAnsi="Calibri"/>
        </w:rPr>
        <w:t xml:space="preserve">. </w:t>
      </w:r>
    </w:p>
    <w:p w:rsidR="00873BED" w:rsidRDefault="00873BED" w:rsidP="000C7F35">
      <w:pPr>
        <w:spacing w:line="276" w:lineRule="auto"/>
        <w:ind w:firstLine="720"/>
        <w:jc w:val="both"/>
        <w:rPr>
          <w:rFonts w:ascii="Calibri" w:hAnsi="Calibri"/>
        </w:rPr>
      </w:pPr>
      <w:r>
        <w:rPr>
          <w:rFonts w:ascii="Calibri" w:hAnsi="Calibri"/>
        </w:rPr>
        <w:t>Ά</w:t>
      </w:r>
      <w:r w:rsidRPr="005C740D">
        <w:rPr>
          <w:rFonts w:ascii="Calibri" w:hAnsi="Calibri"/>
        </w:rPr>
        <w:t>ρα</w:t>
      </w:r>
      <w:r>
        <w:rPr>
          <w:rFonts w:ascii="Calibri" w:hAnsi="Calibri"/>
        </w:rPr>
        <w:t>,</w:t>
      </w:r>
      <w:r w:rsidRPr="005C740D">
        <w:rPr>
          <w:rFonts w:ascii="Calibri" w:hAnsi="Calibri"/>
        </w:rPr>
        <w:t xml:space="preserve"> εκτιμούμε ότι έχουμε ενσωματώσει</w:t>
      </w:r>
      <w:r>
        <w:rPr>
          <w:rFonts w:ascii="Calibri" w:hAnsi="Calibri"/>
        </w:rPr>
        <w:t>,</w:t>
      </w:r>
      <w:r w:rsidRPr="005C740D">
        <w:rPr>
          <w:rFonts w:ascii="Calibri" w:hAnsi="Calibri"/>
        </w:rPr>
        <w:t xml:space="preserve"> αποδεδειγμένα από την πλευρά </w:t>
      </w:r>
      <w:r>
        <w:rPr>
          <w:rFonts w:ascii="Calibri" w:hAnsi="Calibri"/>
        </w:rPr>
        <w:t>τους,</w:t>
      </w:r>
      <w:r w:rsidRPr="005C740D">
        <w:rPr>
          <w:rFonts w:ascii="Calibri" w:hAnsi="Calibri"/>
        </w:rPr>
        <w:t xml:space="preserve"> όλες τις παρατηρήσεις</w:t>
      </w:r>
      <w:r w:rsidR="00E87791">
        <w:rPr>
          <w:rFonts w:ascii="Calibri" w:hAnsi="Calibri"/>
        </w:rPr>
        <w:t>,</w:t>
      </w:r>
      <w:r w:rsidRPr="005C740D">
        <w:rPr>
          <w:rFonts w:ascii="Calibri" w:hAnsi="Calibri"/>
        </w:rPr>
        <w:t xml:space="preserve"> όπως αναδείχθηκε χ</w:t>
      </w:r>
      <w:r w:rsidR="00E87791">
        <w:rPr>
          <w:rFonts w:ascii="Calibri" w:hAnsi="Calibri"/>
        </w:rPr>
        <w:t>θες κατά την ακρόαση των Φ</w:t>
      </w:r>
      <w:r>
        <w:rPr>
          <w:rFonts w:ascii="Calibri" w:hAnsi="Calibri"/>
        </w:rPr>
        <w:t>ορέων. Αν υπάρχει, κύριε συνάδελφε,</w:t>
      </w:r>
      <w:r w:rsidRPr="005C740D">
        <w:rPr>
          <w:rFonts w:ascii="Calibri" w:hAnsi="Calibri"/>
        </w:rPr>
        <w:t xml:space="preserve"> κάτι το οποίο έχετε υπόψη</w:t>
      </w:r>
      <w:r>
        <w:rPr>
          <w:rFonts w:ascii="Calibri" w:hAnsi="Calibri"/>
        </w:rPr>
        <w:t xml:space="preserve"> </w:t>
      </w:r>
      <w:r w:rsidR="00136CCC">
        <w:rPr>
          <w:rFonts w:ascii="Calibri" w:hAnsi="Calibri"/>
        </w:rPr>
        <w:t>σας,</w:t>
      </w:r>
      <w:r>
        <w:rPr>
          <w:rFonts w:ascii="Calibri" w:hAnsi="Calibri"/>
        </w:rPr>
        <w:t xml:space="preserve"> παράκληση να μου</w:t>
      </w:r>
      <w:r w:rsidRPr="005C740D">
        <w:rPr>
          <w:rFonts w:ascii="Calibri" w:hAnsi="Calibri"/>
        </w:rPr>
        <w:t xml:space="preserve"> το </w:t>
      </w:r>
      <w:r>
        <w:rPr>
          <w:rFonts w:ascii="Calibri" w:hAnsi="Calibri"/>
        </w:rPr>
        <w:t>θέ</w:t>
      </w:r>
      <w:r w:rsidRPr="005C740D">
        <w:rPr>
          <w:rFonts w:ascii="Calibri" w:hAnsi="Calibri"/>
        </w:rPr>
        <w:t>σετε</w:t>
      </w:r>
      <w:r>
        <w:rPr>
          <w:rFonts w:ascii="Calibri" w:hAnsi="Calibri"/>
        </w:rPr>
        <w:t>,</w:t>
      </w:r>
      <w:r w:rsidRPr="005C740D">
        <w:rPr>
          <w:rFonts w:ascii="Calibri" w:hAnsi="Calibri"/>
        </w:rPr>
        <w:t xml:space="preserve"> </w:t>
      </w:r>
      <w:r>
        <w:rPr>
          <w:rFonts w:ascii="Calibri" w:hAnsi="Calibri"/>
        </w:rPr>
        <w:t>γ</w:t>
      </w:r>
      <w:r w:rsidRPr="005C740D">
        <w:rPr>
          <w:rFonts w:ascii="Calibri" w:hAnsi="Calibri"/>
        </w:rPr>
        <w:t>ια να δούμε πώς μπορούμε να τα αντιμετωπίσουμε</w:t>
      </w:r>
      <w:r>
        <w:rPr>
          <w:rFonts w:ascii="Calibri" w:hAnsi="Calibri"/>
        </w:rPr>
        <w:t>, αν αντιμετωπίζεται.</w:t>
      </w:r>
    </w:p>
    <w:p w:rsidR="00873BED" w:rsidRDefault="009F1906" w:rsidP="009F1906">
      <w:pPr>
        <w:spacing w:line="276" w:lineRule="auto"/>
        <w:ind w:firstLine="720"/>
        <w:jc w:val="both"/>
        <w:rPr>
          <w:rFonts w:ascii="Calibri" w:hAnsi="Calibri"/>
        </w:rPr>
      </w:pPr>
      <w:r>
        <w:rPr>
          <w:rFonts w:ascii="Calibri" w:hAnsi="Calibri"/>
        </w:rPr>
        <w:t>Στο άρθρο 5 ε</w:t>
      </w:r>
      <w:r w:rsidR="00873BED" w:rsidRPr="005C740D">
        <w:rPr>
          <w:rFonts w:ascii="Calibri" w:hAnsi="Calibri"/>
        </w:rPr>
        <w:t>ίπατε χθες ότι υπάρχουν αναφορές σε δείκτες</w:t>
      </w:r>
      <w:r>
        <w:rPr>
          <w:rFonts w:ascii="Calibri" w:hAnsi="Calibri"/>
        </w:rPr>
        <w:t xml:space="preserve">, </w:t>
      </w:r>
      <w:r w:rsidR="00873BED" w:rsidRPr="005C740D">
        <w:rPr>
          <w:rFonts w:ascii="Calibri" w:hAnsi="Calibri"/>
        </w:rPr>
        <w:t>όπως χρηματοοικονομική απόδοση</w:t>
      </w:r>
      <w:r w:rsidR="00873BED">
        <w:rPr>
          <w:rFonts w:ascii="Calibri" w:hAnsi="Calibri"/>
        </w:rPr>
        <w:t>,</w:t>
      </w:r>
      <w:r w:rsidR="00873BED" w:rsidRPr="005C740D">
        <w:rPr>
          <w:rFonts w:ascii="Calibri" w:hAnsi="Calibri"/>
        </w:rPr>
        <w:t xml:space="preserve"> κερδοφορία</w:t>
      </w:r>
      <w:r w:rsidR="00873BED">
        <w:rPr>
          <w:rFonts w:ascii="Calibri" w:hAnsi="Calibri"/>
        </w:rPr>
        <w:t>,</w:t>
      </w:r>
      <w:r w:rsidR="00873BED" w:rsidRPr="005C740D">
        <w:rPr>
          <w:rFonts w:ascii="Calibri" w:hAnsi="Calibri"/>
        </w:rPr>
        <w:t xml:space="preserve"> ρευστότητα</w:t>
      </w:r>
      <w:r>
        <w:rPr>
          <w:rFonts w:ascii="Calibri" w:hAnsi="Calibri"/>
        </w:rPr>
        <w:t xml:space="preserve">, κι έτσι δε </w:t>
      </w:r>
      <w:r w:rsidR="00873BED">
        <w:rPr>
          <w:rFonts w:ascii="Calibri" w:hAnsi="Calibri"/>
        </w:rPr>
        <w:t>θα μπορέ</w:t>
      </w:r>
      <w:r w:rsidR="00873BED" w:rsidRPr="005C740D">
        <w:rPr>
          <w:rFonts w:ascii="Calibri" w:hAnsi="Calibri"/>
        </w:rPr>
        <w:t>σε</w:t>
      </w:r>
      <w:r w:rsidR="00873BED">
        <w:rPr>
          <w:rFonts w:ascii="Calibri" w:hAnsi="Calibri"/>
        </w:rPr>
        <w:t>ι</w:t>
      </w:r>
      <w:r w:rsidR="00873BED" w:rsidRPr="005C740D">
        <w:rPr>
          <w:rFonts w:ascii="Calibri" w:hAnsi="Calibri"/>
        </w:rPr>
        <w:t xml:space="preserve"> να ασκηθεί ο δημόσιος χαρακτήρας σε κρίσιμους τομείς</w:t>
      </w:r>
      <w:r w:rsidR="00873BED">
        <w:rPr>
          <w:rFonts w:ascii="Calibri" w:hAnsi="Calibri"/>
        </w:rPr>
        <w:t>, όπως είναι γι</w:t>
      </w:r>
      <w:r>
        <w:rPr>
          <w:rFonts w:ascii="Calibri" w:hAnsi="Calibri"/>
        </w:rPr>
        <w:t>α την ε</w:t>
      </w:r>
      <w:r w:rsidR="00873BED" w:rsidRPr="005C740D">
        <w:rPr>
          <w:rFonts w:ascii="Calibri" w:hAnsi="Calibri"/>
        </w:rPr>
        <w:t xml:space="preserve">θνική </w:t>
      </w:r>
      <w:r>
        <w:rPr>
          <w:rFonts w:ascii="Calibri" w:hAnsi="Calibri"/>
        </w:rPr>
        <w:t>ά</w:t>
      </w:r>
      <w:r w:rsidR="00873BED">
        <w:rPr>
          <w:rFonts w:ascii="Calibri" w:hAnsi="Calibri"/>
        </w:rPr>
        <w:t>μυνα</w:t>
      </w:r>
      <w:r w:rsidR="00873BED" w:rsidRPr="005C740D">
        <w:rPr>
          <w:rFonts w:ascii="Calibri" w:hAnsi="Calibri"/>
        </w:rPr>
        <w:t>. Να ξεκαθαρίσουμε ότι η παροχή δημόσιας υπηρεσίας δεν συνεπάγεται ότι οι εταιρείες δεν πρέπει να</w:t>
      </w:r>
      <w:r w:rsidR="00873BED">
        <w:rPr>
          <w:rFonts w:ascii="Calibri" w:hAnsi="Calibri"/>
        </w:rPr>
        <w:t xml:space="preserve"> έχουν νοικοκυρεμένη διαχείριση</w:t>
      </w:r>
      <w:r w:rsidR="00873BED" w:rsidRPr="005C740D">
        <w:rPr>
          <w:rFonts w:ascii="Calibri" w:hAnsi="Calibri"/>
        </w:rPr>
        <w:t>. Διότι</w:t>
      </w:r>
      <w:r>
        <w:rPr>
          <w:rFonts w:ascii="Calibri" w:hAnsi="Calibri"/>
        </w:rPr>
        <w:t>,</w:t>
      </w:r>
      <w:r w:rsidR="00873BED" w:rsidRPr="005C740D">
        <w:rPr>
          <w:rFonts w:ascii="Calibri" w:hAnsi="Calibri"/>
        </w:rPr>
        <w:t xml:space="preserve"> τελικά</w:t>
      </w:r>
      <w:r w:rsidR="00873BED">
        <w:rPr>
          <w:rFonts w:ascii="Calibri" w:hAnsi="Calibri"/>
        </w:rPr>
        <w:t>,</w:t>
      </w:r>
      <w:r w:rsidR="00873BED" w:rsidRPr="005C740D">
        <w:rPr>
          <w:rFonts w:ascii="Calibri" w:hAnsi="Calibri"/>
        </w:rPr>
        <w:t xml:space="preserve"> αν δεν έχουν</w:t>
      </w:r>
      <w:r w:rsidR="00873BED">
        <w:rPr>
          <w:rFonts w:ascii="Calibri" w:hAnsi="Calibri"/>
        </w:rPr>
        <w:t xml:space="preserve"> νοικοκυρεμένη διαχείριση</w:t>
      </w:r>
      <w:r>
        <w:rPr>
          <w:rFonts w:ascii="Calibri" w:hAnsi="Calibri"/>
        </w:rPr>
        <w:t>,</w:t>
      </w:r>
      <w:r w:rsidR="00873BED">
        <w:rPr>
          <w:rFonts w:ascii="Calibri" w:hAnsi="Calibri"/>
        </w:rPr>
        <w:t xml:space="preserve"> ο Έλληνας</w:t>
      </w:r>
      <w:r w:rsidR="00873BED" w:rsidRPr="005C740D">
        <w:rPr>
          <w:rFonts w:ascii="Calibri" w:hAnsi="Calibri"/>
        </w:rPr>
        <w:t xml:space="preserve"> φορολογούμενος </w:t>
      </w:r>
      <w:r w:rsidR="00873BED">
        <w:rPr>
          <w:rFonts w:ascii="Calibri" w:hAnsi="Calibri"/>
        </w:rPr>
        <w:t>τις πληρώνει</w:t>
      </w:r>
      <w:r w:rsidR="00873BED" w:rsidRPr="005C740D">
        <w:rPr>
          <w:rFonts w:ascii="Calibri" w:hAnsi="Calibri"/>
        </w:rPr>
        <w:t xml:space="preserve">. </w:t>
      </w:r>
      <w:r w:rsidR="00873BED">
        <w:rPr>
          <w:rFonts w:ascii="Calibri" w:hAnsi="Calibri"/>
        </w:rPr>
        <w:t xml:space="preserve">Έρχονται, </w:t>
      </w:r>
      <w:r w:rsidR="00873BED" w:rsidRPr="005C740D">
        <w:rPr>
          <w:rFonts w:ascii="Calibri" w:hAnsi="Calibri"/>
        </w:rPr>
        <w:t xml:space="preserve">ζητούν </w:t>
      </w:r>
      <w:r w:rsidR="00873BED">
        <w:rPr>
          <w:rFonts w:ascii="Calibri" w:hAnsi="Calibri"/>
        </w:rPr>
        <w:t>αυξήσεις μετοχικού κεφαλαίου, βάζει</w:t>
      </w:r>
      <w:r w:rsidR="00873BED" w:rsidRPr="005C740D">
        <w:rPr>
          <w:rFonts w:ascii="Calibri" w:hAnsi="Calibri"/>
        </w:rPr>
        <w:t xml:space="preserve"> </w:t>
      </w:r>
      <w:r w:rsidR="00873BED">
        <w:rPr>
          <w:rFonts w:ascii="Calibri" w:hAnsi="Calibri"/>
        </w:rPr>
        <w:t xml:space="preserve">ο </w:t>
      </w:r>
      <w:r>
        <w:rPr>
          <w:rFonts w:ascii="Calibri" w:hAnsi="Calibri"/>
        </w:rPr>
        <w:t>Κ</w:t>
      </w:r>
      <w:r w:rsidR="00873BED" w:rsidRPr="005C740D">
        <w:rPr>
          <w:rFonts w:ascii="Calibri" w:hAnsi="Calibri"/>
        </w:rPr>
        <w:t xml:space="preserve">ρατικός </w:t>
      </w:r>
      <w:r w:rsidR="00873BED">
        <w:rPr>
          <w:rFonts w:ascii="Calibri" w:hAnsi="Calibri"/>
        </w:rPr>
        <w:t>Προϋπολογισμός αυξήσεις</w:t>
      </w:r>
      <w:r w:rsidR="00873BED" w:rsidRPr="005C740D">
        <w:rPr>
          <w:rFonts w:ascii="Calibri" w:hAnsi="Calibri"/>
        </w:rPr>
        <w:t xml:space="preserve"> μετοχικού κεφαλαίου</w:t>
      </w:r>
      <w:r w:rsidR="00873BED">
        <w:rPr>
          <w:rFonts w:ascii="Calibri" w:hAnsi="Calibri"/>
        </w:rPr>
        <w:t>.</w:t>
      </w:r>
      <w:r w:rsidR="00873BED" w:rsidRPr="005C740D">
        <w:rPr>
          <w:rFonts w:ascii="Calibri" w:hAnsi="Calibri"/>
        </w:rPr>
        <w:t xml:space="preserve"> </w:t>
      </w:r>
      <w:r w:rsidR="00873BED">
        <w:rPr>
          <w:rFonts w:ascii="Calibri" w:hAnsi="Calibri"/>
        </w:rPr>
        <w:t>Γ</w:t>
      </w:r>
      <w:r w:rsidR="00873BED" w:rsidRPr="005C740D">
        <w:rPr>
          <w:rFonts w:ascii="Calibri" w:hAnsi="Calibri"/>
        </w:rPr>
        <w:t>ιατί</w:t>
      </w:r>
      <w:r w:rsidR="00873BED">
        <w:rPr>
          <w:rFonts w:ascii="Calibri" w:hAnsi="Calibri"/>
        </w:rPr>
        <w:t>; Γ</w:t>
      </w:r>
      <w:r w:rsidR="00873BED" w:rsidRPr="005C740D">
        <w:rPr>
          <w:rFonts w:ascii="Calibri" w:hAnsi="Calibri"/>
        </w:rPr>
        <w:t xml:space="preserve">ιατί </w:t>
      </w:r>
      <w:r w:rsidR="00873BED">
        <w:rPr>
          <w:rFonts w:ascii="Calibri" w:hAnsi="Calibri"/>
        </w:rPr>
        <w:t>οι εταιρείες είναι ζημιογόνες</w:t>
      </w:r>
      <w:r w:rsidR="00873BED" w:rsidRPr="005C740D">
        <w:rPr>
          <w:rFonts w:ascii="Calibri" w:hAnsi="Calibri"/>
        </w:rPr>
        <w:t xml:space="preserve">. </w:t>
      </w:r>
    </w:p>
    <w:p w:rsidR="00873BED" w:rsidRDefault="009F1906" w:rsidP="000C7F35">
      <w:pPr>
        <w:spacing w:line="276" w:lineRule="auto"/>
        <w:ind w:firstLine="720"/>
        <w:jc w:val="both"/>
        <w:rPr>
          <w:rFonts w:ascii="Calibri" w:hAnsi="Calibri"/>
        </w:rPr>
      </w:pPr>
      <w:r>
        <w:rPr>
          <w:rFonts w:ascii="Calibri" w:hAnsi="Calibri"/>
        </w:rPr>
        <w:t>Κ</w:t>
      </w:r>
      <w:r w:rsidR="00873BED">
        <w:rPr>
          <w:rFonts w:ascii="Calibri" w:hAnsi="Calibri"/>
        </w:rPr>
        <w:t>ι επειδή αναφέ</w:t>
      </w:r>
      <w:r w:rsidR="00873BED" w:rsidRPr="005C740D">
        <w:rPr>
          <w:rFonts w:ascii="Calibri" w:hAnsi="Calibri"/>
        </w:rPr>
        <w:t>ρθ</w:t>
      </w:r>
      <w:r w:rsidR="00873BED">
        <w:rPr>
          <w:rFonts w:ascii="Calibri" w:hAnsi="Calibri"/>
        </w:rPr>
        <w:t>ηκε ο κ. Βιλιάρδος</w:t>
      </w:r>
      <w:r>
        <w:rPr>
          <w:rFonts w:ascii="Calibri" w:hAnsi="Calibri"/>
        </w:rPr>
        <w:t xml:space="preserve"> εκφράζοντας μια αγωνία για την αμυντική β</w:t>
      </w:r>
      <w:r w:rsidR="00873BED">
        <w:rPr>
          <w:rFonts w:ascii="Calibri" w:hAnsi="Calibri"/>
        </w:rPr>
        <w:t>ιομηχανία, θ</w:t>
      </w:r>
      <w:r w:rsidR="00873BED" w:rsidRPr="005C740D">
        <w:rPr>
          <w:rFonts w:ascii="Calibri" w:hAnsi="Calibri"/>
        </w:rPr>
        <w:t xml:space="preserve">έλω να σας πω ότι αν </w:t>
      </w:r>
      <w:r w:rsidR="00873BED">
        <w:rPr>
          <w:rFonts w:ascii="Calibri" w:hAnsi="Calibri"/>
        </w:rPr>
        <w:t>αθροίσετε τα χρέη</w:t>
      </w:r>
      <w:r>
        <w:rPr>
          <w:rFonts w:ascii="Calibri" w:hAnsi="Calibri"/>
        </w:rPr>
        <w:t>,</w:t>
      </w:r>
      <w:r w:rsidR="00873BED">
        <w:rPr>
          <w:rFonts w:ascii="Calibri" w:hAnsi="Calibri"/>
        </w:rPr>
        <w:t xml:space="preserve"> τα οποία είχαν συσσωρεύσει η Ε</w:t>
      </w:r>
      <w:r>
        <w:rPr>
          <w:rFonts w:ascii="Calibri" w:hAnsi="Calibri"/>
        </w:rPr>
        <w:t>.</w:t>
      </w:r>
      <w:r w:rsidR="00873BED">
        <w:rPr>
          <w:rFonts w:ascii="Calibri" w:hAnsi="Calibri"/>
        </w:rPr>
        <w:t>Α</w:t>
      </w:r>
      <w:r>
        <w:rPr>
          <w:rFonts w:ascii="Calibri" w:hAnsi="Calibri"/>
        </w:rPr>
        <w:t>.</w:t>
      </w:r>
      <w:r w:rsidR="00873BED">
        <w:rPr>
          <w:rFonts w:ascii="Calibri" w:hAnsi="Calibri"/>
        </w:rPr>
        <w:t xml:space="preserve">Β, </w:t>
      </w:r>
      <w:r w:rsidR="00873BED" w:rsidRPr="005C740D">
        <w:rPr>
          <w:rFonts w:ascii="Calibri" w:hAnsi="Calibri"/>
        </w:rPr>
        <w:t>τα Ε</w:t>
      </w:r>
      <w:r>
        <w:rPr>
          <w:rFonts w:ascii="Calibri" w:hAnsi="Calibri"/>
        </w:rPr>
        <w:t>.</w:t>
      </w:r>
      <w:r w:rsidR="00873BED" w:rsidRPr="005C740D">
        <w:rPr>
          <w:rFonts w:ascii="Calibri" w:hAnsi="Calibri"/>
        </w:rPr>
        <w:t>Α</w:t>
      </w:r>
      <w:r>
        <w:rPr>
          <w:rFonts w:ascii="Calibri" w:hAnsi="Calibri"/>
        </w:rPr>
        <w:t>.</w:t>
      </w:r>
      <w:r w:rsidR="00873BED" w:rsidRPr="005C740D">
        <w:rPr>
          <w:rFonts w:ascii="Calibri" w:hAnsi="Calibri"/>
        </w:rPr>
        <w:t>Σ</w:t>
      </w:r>
      <w:r w:rsidR="00873BED">
        <w:rPr>
          <w:rFonts w:ascii="Calibri" w:hAnsi="Calibri"/>
        </w:rPr>
        <w:t>,</w:t>
      </w:r>
      <w:r w:rsidR="00873BED" w:rsidRPr="005C740D">
        <w:rPr>
          <w:rFonts w:ascii="Calibri" w:hAnsi="Calibri"/>
        </w:rPr>
        <w:t xml:space="preserve"> </w:t>
      </w:r>
      <w:r w:rsidR="00873BED">
        <w:rPr>
          <w:rFonts w:ascii="Calibri" w:hAnsi="Calibri"/>
        </w:rPr>
        <w:t>η</w:t>
      </w:r>
      <w:r w:rsidR="00873BED" w:rsidRPr="005C740D">
        <w:rPr>
          <w:rFonts w:ascii="Calibri" w:hAnsi="Calibri"/>
        </w:rPr>
        <w:t xml:space="preserve"> ΕΛ</w:t>
      </w:r>
      <w:r>
        <w:rPr>
          <w:rFonts w:ascii="Calibri" w:hAnsi="Calibri"/>
        </w:rPr>
        <w:t>.Β.</w:t>
      </w:r>
      <w:r w:rsidR="00873BED" w:rsidRPr="005C740D">
        <w:rPr>
          <w:rFonts w:ascii="Calibri" w:hAnsi="Calibri"/>
        </w:rPr>
        <w:t>Ο</w:t>
      </w:r>
      <w:r w:rsidR="00873BED">
        <w:rPr>
          <w:rFonts w:ascii="Calibri" w:hAnsi="Calibri"/>
        </w:rPr>
        <w:t>,</w:t>
      </w:r>
      <w:r w:rsidR="00873BED" w:rsidRPr="005C740D">
        <w:rPr>
          <w:rFonts w:ascii="Calibri" w:hAnsi="Calibri"/>
        </w:rPr>
        <w:t xml:space="preserve"> τα </w:t>
      </w:r>
      <w:r>
        <w:rPr>
          <w:rFonts w:ascii="Calibri" w:hAnsi="Calibri"/>
        </w:rPr>
        <w:t>Ν</w:t>
      </w:r>
      <w:r w:rsidR="00873BED" w:rsidRPr="005C740D">
        <w:rPr>
          <w:rFonts w:ascii="Calibri" w:hAnsi="Calibri"/>
        </w:rPr>
        <w:t>αυπηγεία Σκαραμαγκά</w:t>
      </w:r>
      <w:r>
        <w:rPr>
          <w:rFonts w:ascii="Calibri" w:hAnsi="Calibri"/>
        </w:rPr>
        <w:t>, τα Ν</w:t>
      </w:r>
      <w:r w:rsidR="00873BED" w:rsidRPr="005C740D">
        <w:rPr>
          <w:rFonts w:ascii="Calibri" w:hAnsi="Calibri"/>
        </w:rPr>
        <w:t>αυπηγεία Ελευσίνας και η ΛΑΡΚΟ</w:t>
      </w:r>
      <w:r w:rsidR="00873BED">
        <w:rPr>
          <w:rFonts w:ascii="Calibri" w:hAnsi="Calibri"/>
        </w:rPr>
        <w:t>,</w:t>
      </w:r>
      <w:r w:rsidR="00873BED" w:rsidRPr="005C740D">
        <w:rPr>
          <w:rFonts w:ascii="Calibri" w:hAnsi="Calibri"/>
        </w:rPr>
        <w:t xml:space="preserve"> θα διαπιστώσετε πόσα χρήματα πλήρωναν οι Έλληνες φορολογούμενοι</w:t>
      </w:r>
      <w:r w:rsidR="00873BED">
        <w:rPr>
          <w:rFonts w:ascii="Calibri" w:hAnsi="Calibri"/>
        </w:rPr>
        <w:t>,</w:t>
      </w:r>
      <w:r w:rsidR="00873BED" w:rsidRPr="005C740D">
        <w:rPr>
          <w:rFonts w:ascii="Calibri" w:hAnsi="Calibri"/>
        </w:rPr>
        <w:t xml:space="preserve"> κυρίως μέσα α</w:t>
      </w:r>
      <w:r>
        <w:rPr>
          <w:rFonts w:ascii="Calibri" w:hAnsi="Calibri"/>
        </w:rPr>
        <w:t xml:space="preserve">πό αυξήσεις μετοχικού κεφαλαίου, </w:t>
      </w:r>
      <w:r w:rsidR="00873BED" w:rsidRPr="005C740D">
        <w:rPr>
          <w:rFonts w:ascii="Calibri" w:hAnsi="Calibri"/>
        </w:rPr>
        <w:t>αλλά όχι μό</w:t>
      </w:r>
      <w:r w:rsidR="00873BED">
        <w:rPr>
          <w:rFonts w:ascii="Calibri" w:hAnsi="Calibri"/>
        </w:rPr>
        <w:t>νο</w:t>
      </w:r>
      <w:r w:rsidR="00873BED" w:rsidRPr="005C740D">
        <w:rPr>
          <w:rFonts w:ascii="Calibri" w:hAnsi="Calibri"/>
        </w:rPr>
        <w:t>. Ερχόμαστε</w:t>
      </w:r>
      <w:r>
        <w:rPr>
          <w:rFonts w:ascii="Calibri" w:hAnsi="Calibri"/>
        </w:rPr>
        <w:t>,</w:t>
      </w:r>
      <w:r w:rsidR="00873BED" w:rsidRPr="005C740D">
        <w:rPr>
          <w:rFonts w:ascii="Calibri" w:hAnsi="Calibri"/>
        </w:rPr>
        <w:t xml:space="preserve"> συνεπώς</w:t>
      </w:r>
      <w:r>
        <w:rPr>
          <w:rFonts w:ascii="Calibri" w:hAnsi="Calibri"/>
        </w:rPr>
        <w:t>,</w:t>
      </w:r>
      <w:r w:rsidR="00873BED" w:rsidRPr="005C740D">
        <w:rPr>
          <w:rFonts w:ascii="Calibri" w:hAnsi="Calibri"/>
        </w:rPr>
        <w:t xml:space="preserve"> με μεθοδικότητα</w:t>
      </w:r>
      <w:r w:rsidR="00873BED">
        <w:rPr>
          <w:rFonts w:ascii="Calibri" w:hAnsi="Calibri"/>
        </w:rPr>
        <w:t>,</w:t>
      </w:r>
      <w:r w:rsidR="00873BED" w:rsidRPr="005C740D">
        <w:rPr>
          <w:rFonts w:ascii="Calibri" w:hAnsi="Calibri"/>
        </w:rPr>
        <w:t xml:space="preserve"> επί τρία χρόνια</w:t>
      </w:r>
      <w:r w:rsidR="00873BED">
        <w:rPr>
          <w:rFonts w:ascii="Calibri" w:hAnsi="Calibri"/>
        </w:rPr>
        <w:t>, να εξορθολογίσουμε</w:t>
      </w:r>
      <w:r w:rsidR="00873BED" w:rsidRPr="005C740D">
        <w:rPr>
          <w:rFonts w:ascii="Calibri" w:hAnsi="Calibri"/>
        </w:rPr>
        <w:t xml:space="preserve"> τη λειτουργία αυτών</w:t>
      </w:r>
      <w:r w:rsidR="00873BED">
        <w:rPr>
          <w:rFonts w:ascii="Calibri" w:hAnsi="Calibri"/>
        </w:rPr>
        <w:t>.</w:t>
      </w:r>
      <w:r w:rsidR="00873BED" w:rsidRPr="005C740D">
        <w:rPr>
          <w:rFonts w:ascii="Calibri" w:hAnsi="Calibri"/>
        </w:rPr>
        <w:t xml:space="preserve"> </w:t>
      </w:r>
    </w:p>
    <w:p w:rsidR="00873BED" w:rsidRDefault="00873BED" w:rsidP="000C7F35">
      <w:pPr>
        <w:spacing w:line="276" w:lineRule="auto"/>
        <w:ind w:firstLine="720"/>
        <w:jc w:val="both"/>
        <w:rPr>
          <w:rFonts w:ascii="Calibri" w:hAnsi="Calibri"/>
        </w:rPr>
      </w:pPr>
      <w:r>
        <w:rPr>
          <w:rFonts w:ascii="Calibri" w:hAnsi="Calibri"/>
        </w:rPr>
        <w:t>Άρα,</w:t>
      </w:r>
      <w:r w:rsidRPr="005C740D">
        <w:rPr>
          <w:rFonts w:ascii="Calibri" w:hAnsi="Calibri"/>
        </w:rPr>
        <w:t xml:space="preserve"> νοικοκυρεμένη διαχείριση και απόδοση με συγκεκριμέ</w:t>
      </w:r>
      <w:r>
        <w:rPr>
          <w:rFonts w:ascii="Calibri" w:hAnsi="Calibri"/>
        </w:rPr>
        <w:t>νους στόχους και</w:t>
      </w:r>
      <w:r w:rsidR="009F1906">
        <w:rPr>
          <w:rFonts w:ascii="Calibri" w:hAnsi="Calibri"/>
        </w:rPr>
        <w:t>,</w:t>
      </w:r>
      <w:r>
        <w:rPr>
          <w:rFonts w:ascii="Calibri" w:hAnsi="Calibri"/>
        </w:rPr>
        <w:t xml:space="preserve"> φυσικά</w:t>
      </w:r>
      <w:r w:rsidR="009F1906">
        <w:rPr>
          <w:rFonts w:ascii="Calibri" w:hAnsi="Calibri"/>
        </w:rPr>
        <w:t>,</w:t>
      </w:r>
      <w:r>
        <w:rPr>
          <w:rFonts w:ascii="Calibri" w:hAnsi="Calibri"/>
        </w:rPr>
        <w:t xml:space="preserve"> να παράγουν</w:t>
      </w:r>
      <w:r w:rsidRPr="005C740D">
        <w:rPr>
          <w:rFonts w:ascii="Calibri" w:hAnsi="Calibri"/>
        </w:rPr>
        <w:t xml:space="preserve"> κέρδος</w:t>
      </w:r>
      <w:r>
        <w:rPr>
          <w:rFonts w:ascii="Calibri" w:hAnsi="Calibri"/>
        </w:rPr>
        <w:t>.</w:t>
      </w:r>
      <w:r w:rsidRPr="005C740D">
        <w:rPr>
          <w:rFonts w:ascii="Calibri" w:hAnsi="Calibri"/>
        </w:rPr>
        <w:t xml:space="preserve"> </w:t>
      </w:r>
      <w:r>
        <w:rPr>
          <w:rFonts w:ascii="Calibri" w:hAnsi="Calibri"/>
        </w:rPr>
        <w:t>Γ</w:t>
      </w:r>
      <w:r w:rsidRPr="005C740D">
        <w:rPr>
          <w:rFonts w:ascii="Calibri" w:hAnsi="Calibri"/>
        </w:rPr>
        <w:t>ιατί να μην παράγου</w:t>
      </w:r>
      <w:r>
        <w:rPr>
          <w:rFonts w:ascii="Calibri" w:hAnsi="Calibri"/>
        </w:rPr>
        <w:t xml:space="preserve">ν οι </w:t>
      </w:r>
      <w:r w:rsidRPr="005C740D">
        <w:rPr>
          <w:rFonts w:ascii="Calibri" w:hAnsi="Calibri"/>
        </w:rPr>
        <w:t xml:space="preserve">δημόσιες </w:t>
      </w:r>
      <w:r>
        <w:rPr>
          <w:rFonts w:ascii="Calibri" w:hAnsi="Calibri"/>
        </w:rPr>
        <w:t>εταιρίες κέρδος;</w:t>
      </w:r>
      <w:r w:rsidRPr="005C740D">
        <w:rPr>
          <w:rFonts w:ascii="Calibri" w:hAnsi="Calibri"/>
        </w:rPr>
        <w:t xml:space="preserve"> </w:t>
      </w:r>
      <w:r>
        <w:rPr>
          <w:rFonts w:ascii="Calibri" w:hAnsi="Calibri"/>
        </w:rPr>
        <w:t>Α</w:t>
      </w:r>
      <w:r w:rsidRPr="005C740D">
        <w:rPr>
          <w:rFonts w:ascii="Calibri" w:hAnsi="Calibri"/>
        </w:rPr>
        <w:t>υτό δε</w:t>
      </w:r>
      <w:r>
        <w:rPr>
          <w:rFonts w:ascii="Calibri" w:hAnsi="Calibri"/>
        </w:rPr>
        <w:t>ν</w:t>
      </w:r>
      <w:r w:rsidRPr="005C740D">
        <w:rPr>
          <w:rFonts w:ascii="Calibri" w:hAnsi="Calibri"/>
        </w:rPr>
        <w:t xml:space="preserve"> σημαίνει </w:t>
      </w:r>
      <w:r>
        <w:rPr>
          <w:rFonts w:ascii="Calibri" w:hAnsi="Calibri"/>
        </w:rPr>
        <w:t>ότι δεν θ</w:t>
      </w:r>
      <w:r w:rsidRPr="005C740D">
        <w:rPr>
          <w:rFonts w:ascii="Calibri" w:hAnsi="Calibri"/>
        </w:rPr>
        <w:t>α ασκήσουν κοινωνική πολιτική</w:t>
      </w:r>
      <w:r>
        <w:rPr>
          <w:rFonts w:ascii="Calibri" w:hAnsi="Calibri"/>
        </w:rPr>
        <w:t>, α</w:t>
      </w:r>
      <w:r w:rsidRPr="005C740D">
        <w:rPr>
          <w:rFonts w:ascii="Calibri" w:hAnsi="Calibri"/>
        </w:rPr>
        <w:t>λλά θα πρέπει να έχο</w:t>
      </w:r>
      <w:r>
        <w:rPr>
          <w:rFonts w:ascii="Calibri" w:hAnsi="Calibri"/>
        </w:rPr>
        <w:t xml:space="preserve">υν μια νοικοκυρεμένη λειτουργία. </w:t>
      </w:r>
      <w:r w:rsidRPr="005C740D">
        <w:rPr>
          <w:rFonts w:ascii="Calibri" w:hAnsi="Calibri"/>
        </w:rPr>
        <w:t>Είδατε ότι στην</w:t>
      </w:r>
      <w:r>
        <w:rPr>
          <w:rFonts w:ascii="Calibri" w:hAnsi="Calibri"/>
        </w:rPr>
        <w:t xml:space="preserve"> ΕΑΒ </w:t>
      </w:r>
      <w:r w:rsidRPr="005C740D">
        <w:rPr>
          <w:rFonts w:ascii="Calibri" w:hAnsi="Calibri"/>
        </w:rPr>
        <w:t>δώσαμε κίνητρα επίτευξης στόχων</w:t>
      </w:r>
      <w:r>
        <w:rPr>
          <w:rFonts w:ascii="Calibri" w:hAnsi="Calibri"/>
        </w:rPr>
        <w:t>,</w:t>
      </w:r>
      <w:r w:rsidRPr="005C740D">
        <w:rPr>
          <w:rFonts w:ascii="Calibri" w:hAnsi="Calibri"/>
        </w:rPr>
        <w:t xml:space="preserve"> έτσι ώστε να βελτιώ</w:t>
      </w:r>
      <w:r w:rsidR="006D05AE">
        <w:rPr>
          <w:rFonts w:ascii="Calibri" w:hAnsi="Calibri"/>
        </w:rPr>
        <w:t>σουμε τη</w:t>
      </w:r>
      <w:r>
        <w:rPr>
          <w:rFonts w:ascii="Calibri" w:hAnsi="Calibri"/>
        </w:rPr>
        <w:t xml:space="preserve"> μισθολογική κατάσταση</w:t>
      </w:r>
      <w:r w:rsidRPr="005C740D">
        <w:rPr>
          <w:rFonts w:ascii="Calibri" w:hAnsi="Calibri"/>
        </w:rPr>
        <w:t xml:space="preserve">. </w:t>
      </w:r>
    </w:p>
    <w:p w:rsidR="00873BED" w:rsidRDefault="00873BED" w:rsidP="000C7F35">
      <w:pPr>
        <w:spacing w:line="276" w:lineRule="auto"/>
        <w:ind w:firstLine="720"/>
        <w:jc w:val="both"/>
        <w:rPr>
          <w:rFonts w:ascii="Calibri" w:hAnsi="Calibri"/>
        </w:rPr>
      </w:pPr>
      <w:r>
        <w:rPr>
          <w:rFonts w:ascii="Calibri" w:hAnsi="Calibri"/>
        </w:rPr>
        <w:lastRenderedPageBreak/>
        <w:t>Αναφερόμενοι</w:t>
      </w:r>
      <w:r w:rsidR="00A87F79">
        <w:rPr>
          <w:rFonts w:ascii="Calibri" w:hAnsi="Calibri"/>
        </w:rPr>
        <w:t>,</w:t>
      </w:r>
      <w:r>
        <w:rPr>
          <w:rFonts w:ascii="Calibri" w:hAnsi="Calibri"/>
        </w:rPr>
        <w:t xml:space="preserve"> συνεπώς</w:t>
      </w:r>
      <w:r w:rsidR="00A87F79">
        <w:rPr>
          <w:rFonts w:ascii="Calibri" w:hAnsi="Calibri"/>
        </w:rPr>
        <w:t>,</w:t>
      </w:r>
      <w:r w:rsidR="0027634A">
        <w:rPr>
          <w:rFonts w:ascii="Calibri" w:hAnsi="Calibri"/>
        </w:rPr>
        <w:t xml:space="preserve"> στην αμυντική β</w:t>
      </w:r>
      <w:r w:rsidRPr="005C740D">
        <w:rPr>
          <w:rFonts w:ascii="Calibri" w:hAnsi="Calibri"/>
        </w:rPr>
        <w:t>ιομηχανία</w:t>
      </w:r>
      <w:r>
        <w:rPr>
          <w:rFonts w:ascii="Calibri" w:hAnsi="Calibri"/>
        </w:rPr>
        <w:t>,</w:t>
      </w:r>
      <w:r w:rsidRPr="005C740D">
        <w:rPr>
          <w:rFonts w:ascii="Calibri" w:hAnsi="Calibri"/>
        </w:rPr>
        <w:t xml:space="preserve"> </w:t>
      </w:r>
      <w:r>
        <w:rPr>
          <w:rFonts w:ascii="Calibri" w:hAnsi="Calibri"/>
        </w:rPr>
        <w:t>ε</w:t>
      </w:r>
      <w:r w:rsidRPr="005C740D">
        <w:rPr>
          <w:rFonts w:ascii="Calibri" w:hAnsi="Calibri"/>
        </w:rPr>
        <w:t>πιπρόσθετα</w:t>
      </w:r>
      <w:r w:rsidR="0027634A">
        <w:rPr>
          <w:rFonts w:ascii="Calibri" w:hAnsi="Calibri"/>
        </w:rPr>
        <w:t>,</w:t>
      </w:r>
      <w:r w:rsidRPr="005C740D">
        <w:rPr>
          <w:rFonts w:ascii="Calibri" w:hAnsi="Calibri"/>
        </w:rPr>
        <w:t xml:space="preserve"> να θυμίσω ότι</w:t>
      </w:r>
      <w:r>
        <w:rPr>
          <w:rFonts w:ascii="Calibri" w:hAnsi="Calibri"/>
        </w:rPr>
        <w:t>,</w:t>
      </w:r>
      <w:r w:rsidRPr="005C740D">
        <w:rPr>
          <w:rFonts w:ascii="Calibri" w:hAnsi="Calibri"/>
        </w:rPr>
        <w:t xml:space="preserve"> τόσο τα ΕΑΣ</w:t>
      </w:r>
      <w:r w:rsidR="0027634A">
        <w:rPr>
          <w:rFonts w:ascii="Calibri" w:hAnsi="Calibri"/>
        </w:rPr>
        <w:t>, όσο κ</w:t>
      </w:r>
      <w:r w:rsidRPr="005C740D">
        <w:rPr>
          <w:rFonts w:ascii="Calibri" w:hAnsi="Calibri"/>
        </w:rPr>
        <w:t>ι</w:t>
      </w:r>
      <w:r>
        <w:rPr>
          <w:rFonts w:ascii="Calibri" w:hAnsi="Calibri"/>
        </w:rPr>
        <w:t xml:space="preserve"> η ΕΑΒ,</w:t>
      </w:r>
      <w:r w:rsidRPr="005C740D">
        <w:rPr>
          <w:rFonts w:ascii="Calibri" w:hAnsi="Calibri"/>
        </w:rPr>
        <w:t xml:space="preserve"> είναι τέτοιες που συνάπτουν συμβάσεις και με μεγάλες εταιρείες του εξωτερικού</w:t>
      </w:r>
      <w:r w:rsidR="0027634A">
        <w:rPr>
          <w:rFonts w:ascii="Calibri" w:hAnsi="Calibri"/>
        </w:rPr>
        <w:t xml:space="preserve">, τη </w:t>
      </w:r>
      <w:r w:rsidR="0027634A" w:rsidRPr="0027634A">
        <w:rPr>
          <w:rFonts w:ascii="Calibri" w:hAnsi="Calibri"/>
        </w:rPr>
        <w:t xml:space="preserve">Lockheed </w:t>
      </w:r>
      <w:r w:rsidRPr="00D72C5A">
        <w:rPr>
          <w:rFonts w:ascii="Calibri" w:hAnsi="Calibri"/>
          <w:bCs/>
        </w:rPr>
        <w:t>Martin</w:t>
      </w:r>
      <w:r w:rsidRPr="005C740D">
        <w:rPr>
          <w:rFonts w:ascii="Calibri" w:hAnsi="Calibri"/>
        </w:rPr>
        <w:t xml:space="preserve"> για παράδειγμα</w:t>
      </w:r>
      <w:r>
        <w:rPr>
          <w:rFonts w:ascii="Calibri" w:hAnsi="Calibri"/>
        </w:rPr>
        <w:t>,</w:t>
      </w:r>
      <w:r w:rsidRPr="005C740D">
        <w:rPr>
          <w:rFonts w:ascii="Calibri" w:hAnsi="Calibri"/>
        </w:rPr>
        <w:t xml:space="preserve"> για την κατασκευή και επισκευή πολεμικού έργου</w:t>
      </w:r>
      <w:r>
        <w:rPr>
          <w:rFonts w:ascii="Calibri" w:hAnsi="Calibri"/>
        </w:rPr>
        <w:t>.</w:t>
      </w:r>
      <w:r w:rsidRPr="005C740D">
        <w:rPr>
          <w:rFonts w:ascii="Calibri" w:hAnsi="Calibri"/>
        </w:rPr>
        <w:t xml:space="preserve"> </w:t>
      </w:r>
      <w:r>
        <w:rPr>
          <w:rFonts w:ascii="Calibri" w:hAnsi="Calibri"/>
        </w:rPr>
        <w:t>Π</w:t>
      </w:r>
      <w:r w:rsidRPr="005C740D">
        <w:rPr>
          <w:rFonts w:ascii="Calibri" w:hAnsi="Calibri"/>
        </w:rPr>
        <w:t>ροφανώς</w:t>
      </w:r>
      <w:r w:rsidR="0027634A" w:rsidRPr="0027634A">
        <w:rPr>
          <w:rFonts w:ascii="Calibri" w:hAnsi="Calibri"/>
        </w:rPr>
        <w:t>,</w:t>
      </w:r>
      <w:r w:rsidRPr="005C740D">
        <w:rPr>
          <w:rFonts w:ascii="Calibri" w:hAnsi="Calibri"/>
        </w:rPr>
        <w:t xml:space="preserve"> αυτές οι συμβάσεις θα πρέπει να α</w:t>
      </w:r>
      <w:r>
        <w:rPr>
          <w:rFonts w:ascii="Calibri" w:hAnsi="Calibri"/>
        </w:rPr>
        <w:t>ποφέρουν κέρδος σε επιχειρήσεις</w:t>
      </w:r>
      <w:r w:rsidRPr="005C740D">
        <w:rPr>
          <w:rFonts w:ascii="Calibri" w:hAnsi="Calibri"/>
        </w:rPr>
        <w:t>. Αυτό είναι θετικό και για την ελληνική ο</w:t>
      </w:r>
      <w:r>
        <w:rPr>
          <w:rFonts w:ascii="Calibri" w:hAnsi="Calibri"/>
        </w:rPr>
        <w:t>ικονομία και για την επιχείρηση</w:t>
      </w:r>
      <w:r w:rsidRPr="005C740D">
        <w:rPr>
          <w:rFonts w:ascii="Calibri" w:hAnsi="Calibri"/>
        </w:rPr>
        <w:t xml:space="preserve">. </w:t>
      </w:r>
    </w:p>
    <w:p w:rsidR="00873BED" w:rsidRDefault="00873BED" w:rsidP="000C7F35">
      <w:pPr>
        <w:spacing w:line="276" w:lineRule="auto"/>
        <w:ind w:firstLine="720"/>
        <w:jc w:val="both"/>
        <w:rPr>
          <w:rFonts w:ascii="Calibri" w:hAnsi="Calibri"/>
        </w:rPr>
      </w:pPr>
      <w:r>
        <w:rPr>
          <w:rFonts w:ascii="Calibri" w:hAnsi="Calibri"/>
        </w:rPr>
        <w:t>Ρ</w:t>
      </w:r>
      <w:r w:rsidRPr="005C740D">
        <w:rPr>
          <w:rFonts w:ascii="Calibri" w:hAnsi="Calibri"/>
        </w:rPr>
        <w:t>ωτήσατε για το άρθρο 7</w:t>
      </w:r>
      <w:r w:rsidR="0027634A">
        <w:rPr>
          <w:rFonts w:ascii="Calibri" w:hAnsi="Calibri"/>
        </w:rPr>
        <w:t xml:space="preserve"> </w:t>
      </w:r>
      <w:r w:rsidRPr="005C740D">
        <w:rPr>
          <w:rFonts w:ascii="Calibri" w:hAnsi="Calibri"/>
        </w:rPr>
        <w:t>ότι παρακάμπτε</w:t>
      </w:r>
      <w:r>
        <w:rPr>
          <w:rFonts w:ascii="Calibri" w:hAnsi="Calibri"/>
        </w:rPr>
        <w:t xml:space="preserve">ται </w:t>
      </w:r>
      <w:r w:rsidRPr="005C740D">
        <w:rPr>
          <w:rFonts w:ascii="Calibri" w:hAnsi="Calibri"/>
        </w:rPr>
        <w:t xml:space="preserve">πλήρως </w:t>
      </w:r>
      <w:r>
        <w:rPr>
          <w:rFonts w:ascii="Calibri" w:hAnsi="Calibri"/>
        </w:rPr>
        <w:t>η</w:t>
      </w:r>
      <w:r w:rsidRPr="005C740D">
        <w:rPr>
          <w:rFonts w:ascii="Calibri" w:hAnsi="Calibri"/>
        </w:rPr>
        <w:t xml:space="preserve"> </w:t>
      </w:r>
      <w:r>
        <w:rPr>
          <w:rFonts w:ascii="Calibri" w:hAnsi="Calibri"/>
        </w:rPr>
        <w:t>Ε</w:t>
      </w:r>
      <w:r w:rsidRPr="005C740D">
        <w:rPr>
          <w:rFonts w:ascii="Calibri" w:hAnsi="Calibri"/>
        </w:rPr>
        <w:t xml:space="preserve">πιτροπή </w:t>
      </w:r>
      <w:r>
        <w:rPr>
          <w:rFonts w:ascii="Calibri" w:hAnsi="Calibri"/>
        </w:rPr>
        <w:t>Δημοσίων Ε</w:t>
      </w:r>
      <w:r w:rsidRPr="005C740D">
        <w:rPr>
          <w:rFonts w:ascii="Calibri" w:hAnsi="Calibri"/>
        </w:rPr>
        <w:t xml:space="preserve">πιχειρήσεων </w:t>
      </w:r>
      <w:r>
        <w:rPr>
          <w:rFonts w:ascii="Calibri" w:hAnsi="Calibri"/>
        </w:rPr>
        <w:t>Τραπεζών Οργανισμών</w:t>
      </w:r>
      <w:r w:rsidRPr="005C740D">
        <w:rPr>
          <w:rFonts w:ascii="Calibri" w:hAnsi="Calibri"/>
        </w:rPr>
        <w:t>. Δεν παρακάμπτεται</w:t>
      </w:r>
      <w:r>
        <w:rPr>
          <w:rFonts w:ascii="Calibri" w:hAnsi="Calibri"/>
        </w:rPr>
        <w:t>.</w:t>
      </w:r>
      <w:r w:rsidRPr="005C740D">
        <w:rPr>
          <w:rFonts w:ascii="Calibri" w:hAnsi="Calibri"/>
        </w:rPr>
        <w:t xml:space="preserve"> </w:t>
      </w:r>
      <w:r>
        <w:rPr>
          <w:rFonts w:ascii="Calibri" w:hAnsi="Calibri"/>
        </w:rPr>
        <w:t>Εφαρμόζεται το άρθρο 20 του ν. 47</w:t>
      </w:r>
      <w:r w:rsidRPr="005C740D">
        <w:rPr>
          <w:rFonts w:ascii="Calibri" w:hAnsi="Calibri"/>
        </w:rPr>
        <w:t>35</w:t>
      </w:r>
      <w:r>
        <w:rPr>
          <w:rFonts w:ascii="Calibri" w:hAnsi="Calibri"/>
        </w:rPr>
        <w:t>/</w:t>
      </w:r>
      <w:r w:rsidRPr="005C740D">
        <w:rPr>
          <w:rFonts w:ascii="Calibri" w:hAnsi="Calibri"/>
        </w:rPr>
        <w:t>2020</w:t>
      </w:r>
      <w:r>
        <w:rPr>
          <w:rFonts w:ascii="Calibri" w:hAnsi="Calibri"/>
        </w:rPr>
        <w:t>,</w:t>
      </w:r>
      <w:r w:rsidRPr="005C740D">
        <w:rPr>
          <w:rFonts w:ascii="Calibri" w:hAnsi="Calibri"/>
        </w:rPr>
        <w:t xml:space="preserve"> όπου αναφέρεται ρητά </w:t>
      </w:r>
      <w:r>
        <w:rPr>
          <w:rFonts w:ascii="Calibri" w:hAnsi="Calibri"/>
        </w:rPr>
        <w:t>«</w:t>
      </w:r>
      <w:r w:rsidRPr="005C740D">
        <w:rPr>
          <w:rFonts w:ascii="Calibri" w:hAnsi="Calibri"/>
        </w:rPr>
        <w:t>μη θιγόμενοι στις διαδικασίες κοινοβουλευτικής ακρόαση</w:t>
      </w:r>
      <w:r w:rsidR="00CC4DE1">
        <w:rPr>
          <w:rFonts w:ascii="Calibri" w:hAnsi="Calibri"/>
        </w:rPr>
        <w:t>ς</w:t>
      </w:r>
      <w:r w:rsidRPr="005C740D">
        <w:rPr>
          <w:rFonts w:ascii="Calibri" w:hAnsi="Calibri"/>
        </w:rPr>
        <w:t xml:space="preserve"> παροχής γνώμης</w:t>
      </w:r>
      <w:r>
        <w:rPr>
          <w:rFonts w:ascii="Calibri" w:hAnsi="Calibri"/>
        </w:rPr>
        <w:t>,</w:t>
      </w:r>
      <w:r w:rsidRPr="005C740D">
        <w:rPr>
          <w:rFonts w:ascii="Calibri" w:hAnsi="Calibri"/>
        </w:rPr>
        <w:t xml:space="preserve"> όπου αυτή προβλέπεται</w:t>
      </w:r>
      <w:r>
        <w:rPr>
          <w:rFonts w:ascii="Calibri" w:hAnsi="Calibri"/>
        </w:rPr>
        <w:t>,</w:t>
      </w:r>
      <w:r w:rsidRPr="005C740D">
        <w:rPr>
          <w:rFonts w:ascii="Calibri" w:hAnsi="Calibri"/>
        </w:rPr>
        <w:t xml:space="preserve"> σύμφωνα με την κατά περίπτωση ειδικές διατάξεις</w:t>
      </w:r>
      <w:r>
        <w:rPr>
          <w:rFonts w:ascii="Calibri" w:hAnsi="Calibri"/>
        </w:rPr>
        <w:t xml:space="preserve"> και το άρθρο 49Α</w:t>
      </w:r>
      <w:r w:rsidRPr="005C740D">
        <w:rPr>
          <w:rFonts w:ascii="Calibri" w:hAnsi="Calibri"/>
        </w:rPr>
        <w:t xml:space="preserve"> του </w:t>
      </w:r>
      <w:r>
        <w:rPr>
          <w:rFonts w:ascii="Calibri" w:hAnsi="Calibri"/>
        </w:rPr>
        <w:t>Κ</w:t>
      </w:r>
      <w:r w:rsidRPr="005C740D">
        <w:rPr>
          <w:rFonts w:ascii="Calibri" w:hAnsi="Calibri"/>
        </w:rPr>
        <w:t xml:space="preserve">ανονισμού της </w:t>
      </w:r>
      <w:r>
        <w:rPr>
          <w:rFonts w:ascii="Calibri" w:hAnsi="Calibri"/>
        </w:rPr>
        <w:t>Β</w:t>
      </w:r>
      <w:r w:rsidRPr="005C740D">
        <w:rPr>
          <w:rFonts w:ascii="Calibri" w:hAnsi="Calibri"/>
        </w:rPr>
        <w:t>ουλής</w:t>
      </w:r>
      <w:r w:rsidR="00CC4DE1">
        <w:rPr>
          <w:rFonts w:ascii="Calibri" w:hAnsi="Calibri"/>
        </w:rPr>
        <w:t>»</w:t>
      </w:r>
      <w:r>
        <w:rPr>
          <w:rFonts w:ascii="Calibri" w:hAnsi="Calibri"/>
        </w:rPr>
        <w:t>. Σ</w:t>
      </w:r>
      <w:r w:rsidRPr="005C740D">
        <w:rPr>
          <w:rFonts w:ascii="Calibri" w:hAnsi="Calibri"/>
        </w:rPr>
        <w:t xml:space="preserve">την </w:t>
      </w:r>
      <w:r>
        <w:rPr>
          <w:rFonts w:ascii="Calibri" w:hAnsi="Calibri"/>
        </w:rPr>
        <w:t>Έκθεση Σ</w:t>
      </w:r>
      <w:r w:rsidRPr="005C740D">
        <w:rPr>
          <w:rFonts w:ascii="Calibri" w:hAnsi="Calibri"/>
        </w:rPr>
        <w:t>υνεπειών έχει ρητά προστεθεί η σχετική διευκρίνιση</w:t>
      </w:r>
      <w:r>
        <w:rPr>
          <w:rFonts w:ascii="Calibri" w:hAnsi="Calibri"/>
        </w:rPr>
        <w:t>,</w:t>
      </w:r>
      <w:r w:rsidRPr="005C740D">
        <w:rPr>
          <w:rFonts w:ascii="Calibri" w:hAnsi="Calibri"/>
        </w:rPr>
        <w:t xml:space="preserve"> που ευλόγως ετέθη από την πλευρά </w:t>
      </w:r>
      <w:r>
        <w:rPr>
          <w:rFonts w:ascii="Calibri" w:hAnsi="Calibri"/>
        </w:rPr>
        <w:t>σας.</w:t>
      </w:r>
    </w:p>
    <w:p w:rsidR="00873BED" w:rsidRPr="003B31D6" w:rsidRDefault="00873BED" w:rsidP="003B31D6">
      <w:pPr>
        <w:spacing w:line="276" w:lineRule="auto"/>
        <w:ind w:firstLine="720"/>
        <w:jc w:val="both"/>
        <w:rPr>
          <w:rFonts w:ascii="Calibri" w:hAnsi="Calibri"/>
        </w:rPr>
      </w:pPr>
      <w:r>
        <w:rPr>
          <w:rFonts w:ascii="Calibri" w:hAnsi="Calibri"/>
        </w:rPr>
        <w:t>Για το</w:t>
      </w:r>
      <w:r w:rsidRPr="005C740D">
        <w:rPr>
          <w:rFonts w:ascii="Calibri" w:hAnsi="Calibri"/>
        </w:rPr>
        <w:t xml:space="preserve"> άρθρο 9 λέτε ότι</w:t>
      </w:r>
      <w:r w:rsidR="00CC4DE1">
        <w:rPr>
          <w:rFonts w:ascii="Calibri" w:hAnsi="Calibri"/>
        </w:rPr>
        <w:t xml:space="preserve"> </w:t>
      </w:r>
      <w:r w:rsidRPr="005C740D">
        <w:rPr>
          <w:rFonts w:ascii="Calibri" w:hAnsi="Calibri"/>
        </w:rPr>
        <w:t>ορίζε</w:t>
      </w:r>
      <w:r>
        <w:rPr>
          <w:rFonts w:ascii="Calibri" w:hAnsi="Calibri"/>
        </w:rPr>
        <w:t>ται</w:t>
      </w:r>
      <w:r w:rsidRPr="005C740D">
        <w:rPr>
          <w:rFonts w:ascii="Calibri" w:hAnsi="Calibri"/>
        </w:rPr>
        <w:t xml:space="preserve"> το </w:t>
      </w:r>
      <w:r>
        <w:rPr>
          <w:rFonts w:ascii="Calibri" w:hAnsi="Calibri"/>
        </w:rPr>
        <w:t>Δ.Σ. να αξιολογήσει</w:t>
      </w:r>
      <w:r w:rsidRPr="005C740D">
        <w:rPr>
          <w:rFonts w:ascii="Calibri" w:hAnsi="Calibri"/>
        </w:rPr>
        <w:t xml:space="preserve"> </w:t>
      </w:r>
      <w:r>
        <w:rPr>
          <w:rFonts w:ascii="Calibri" w:hAnsi="Calibri"/>
        </w:rPr>
        <w:t xml:space="preserve">λογικά </w:t>
      </w:r>
      <w:r w:rsidR="00CC4DE1">
        <w:rPr>
          <w:rFonts w:ascii="Calibri" w:hAnsi="Calibri"/>
        </w:rPr>
        <w:t xml:space="preserve">ετησίως </w:t>
      </w:r>
      <w:r w:rsidRPr="005C740D">
        <w:rPr>
          <w:rFonts w:ascii="Calibri" w:hAnsi="Calibri"/>
        </w:rPr>
        <w:t>την αποτελεσματικότητά του</w:t>
      </w:r>
      <w:r>
        <w:rPr>
          <w:rFonts w:ascii="Calibri" w:hAnsi="Calibri"/>
        </w:rPr>
        <w:t>,</w:t>
      </w:r>
      <w:r w:rsidRPr="005C740D">
        <w:rPr>
          <w:rFonts w:ascii="Calibri" w:hAnsi="Calibri"/>
        </w:rPr>
        <w:t xml:space="preserve"> την εκπλήρωση των καθηκόντων του</w:t>
      </w:r>
      <w:r>
        <w:rPr>
          <w:rFonts w:ascii="Calibri" w:hAnsi="Calibri"/>
        </w:rPr>
        <w:t>,</w:t>
      </w:r>
      <w:r w:rsidRPr="005C740D">
        <w:rPr>
          <w:rFonts w:ascii="Calibri" w:hAnsi="Calibri"/>
        </w:rPr>
        <w:t xml:space="preserve"> καθώς και των</w:t>
      </w:r>
      <w:r>
        <w:rPr>
          <w:rFonts w:ascii="Calibri" w:hAnsi="Calibri"/>
        </w:rPr>
        <w:t xml:space="preserve"> επιτροπών.</w:t>
      </w:r>
      <w:r w:rsidRPr="005C740D">
        <w:rPr>
          <w:rFonts w:ascii="Calibri" w:hAnsi="Calibri"/>
        </w:rPr>
        <w:t xml:space="preserve"> </w:t>
      </w:r>
      <w:r>
        <w:rPr>
          <w:rFonts w:ascii="Calibri" w:hAnsi="Calibri"/>
        </w:rPr>
        <w:t>Και ρωτάτε,</w:t>
      </w:r>
      <w:r w:rsidRPr="005C740D">
        <w:rPr>
          <w:rFonts w:ascii="Calibri" w:hAnsi="Calibri"/>
        </w:rPr>
        <w:t xml:space="preserve"> είναι δυνατόν κάποιος να είναι αξιολογητής του εαυτού του</w:t>
      </w:r>
      <w:r>
        <w:rPr>
          <w:rFonts w:ascii="Calibri" w:hAnsi="Calibri"/>
        </w:rPr>
        <w:t>;</w:t>
      </w:r>
      <w:r w:rsidRPr="005C740D">
        <w:rPr>
          <w:rFonts w:ascii="Calibri" w:hAnsi="Calibri"/>
        </w:rPr>
        <w:t xml:space="preserve"> Προφανώς</w:t>
      </w:r>
      <w:r w:rsidR="00CC4DE1">
        <w:rPr>
          <w:rFonts w:ascii="Calibri" w:hAnsi="Calibri"/>
        </w:rPr>
        <w:t>,</w:t>
      </w:r>
      <w:r w:rsidR="006F7418">
        <w:rPr>
          <w:rFonts w:ascii="Calibri" w:hAnsi="Calibri"/>
        </w:rPr>
        <w:t xml:space="preserve"> αυτό που κρίνετε</w:t>
      </w:r>
      <w:r w:rsidRPr="005C740D">
        <w:rPr>
          <w:rFonts w:ascii="Calibri" w:hAnsi="Calibri"/>
        </w:rPr>
        <w:t xml:space="preserve"> ως </w:t>
      </w:r>
      <w:r>
        <w:rPr>
          <w:rFonts w:ascii="Calibri" w:hAnsi="Calibri"/>
        </w:rPr>
        <w:t>λ</w:t>
      </w:r>
      <w:r w:rsidRPr="005C740D">
        <w:rPr>
          <w:rFonts w:ascii="Calibri" w:hAnsi="Calibri"/>
        </w:rPr>
        <w:t>ογικό ή μη</w:t>
      </w:r>
      <w:r>
        <w:rPr>
          <w:rFonts w:ascii="Calibri" w:hAnsi="Calibri"/>
        </w:rPr>
        <w:t>,</w:t>
      </w:r>
      <w:r w:rsidRPr="005C740D">
        <w:rPr>
          <w:rFonts w:ascii="Calibri" w:hAnsi="Calibri"/>
        </w:rPr>
        <w:t xml:space="preserve"> το σέβομαι</w:t>
      </w:r>
      <w:r>
        <w:rPr>
          <w:rFonts w:ascii="Calibri" w:hAnsi="Calibri"/>
        </w:rPr>
        <w:t>, δεν αποτελεί αυτοσχεδιασμό</w:t>
      </w:r>
      <w:r w:rsidRPr="005C740D">
        <w:rPr>
          <w:rFonts w:ascii="Calibri" w:hAnsi="Calibri"/>
        </w:rPr>
        <w:t xml:space="preserve">. Αυτό προβλέπει </w:t>
      </w:r>
      <w:r>
        <w:rPr>
          <w:rFonts w:ascii="Calibri" w:hAnsi="Calibri"/>
        </w:rPr>
        <w:t>ο νόμος περί Ανωνύμων Εταιρειών. Συγκεκριμένα,</w:t>
      </w:r>
      <w:r w:rsidRPr="005C740D">
        <w:rPr>
          <w:rFonts w:ascii="Calibri" w:hAnsi="Calibri"/>
        </w:rPr>
        <w:t xml:space="preserve"> </w:t>
      </w:r>
      <w:r>
        <w:rPr>
          <w:rFonts w:ascii="Calibri" w:hAnsi="Calibri"/>
        </w:rPr>
        <w:t>προβλέπει</w:t>
      </w:r>
      <w:r w:rsidRPr="005C740D">
        <w:rPr>
          <w:rFonts w:ascii="Calibri" w:hAnsi="Calibri"/>
        </w:rPr>
        <w:t xml:space="preserve"> ότι συντάσσεται </w:t>
      </w:r>
      <w:r>
        <w:rPr>
          <w:rFonts w:ascii="Calibri" w:hAnsi="Calibri"/>
        </w:rPr>
        <w:t>Έ</w:t>
      </w:r>
      <w:r w:rsidRPr="005C740D">
        <w:rPr>
          <w:rFonts w:ascii="Calibri" w:hAnsi="Calibri"/>
        </w:rPr>
        <w:t xml:space="preserve">κθεση </w:t>
      </w:r>
      <w:r>
        <w:rPr>
          <w:rFonts w:ascii="Calibri" w:hAnsi="Calibri"/>
        </w:rPr>
        <w:t>Συνολικής Δ</w:t>
      </w:r>
      <w:r w:rsidRPr="005C740D">
        <w:rPr>
          <w:rFonts w:ascii="Calibri" w:hAnsi="Calibri"/>
        </w:rPr>
        <w:t xml:space="preserve">ιαχείρισης του </w:t>
      </w:r>
      <w:r>
        <w:rPr>
          <w:rFonts w:ascii="Calibri" w:hAnsi="Calibri"/>
        </w:rPr>
        <w:t xml:space="preserve">Δ.Σ., </w:t>
      </w:r>
      <w:r w:rsidRPr="005C740D">
        <w:rPr>
          <w:rFonts w:ascii="Calibri" w:hAnsi="Calibri"/>
        </w:rPr>
        <w:t>η οποία υποβάλλεται στ</w:t>
      </w:r>
      <w:r>
        <w:rPr>
          <w:rFonts w:ascii="Calibri" w:hAnsi="Calibri"/>
        </w:rPr>
        <w:t>η</w:t>
      </w:r>
      <w:r w:rsidR="006F7418">
        <w:rPr>
          <w:rFonts w:ascii="Calibri" w:hAnsi="Calibri"/>
        </w:rPr>
        <w:t xml:space="preserve"> Γενική Συνέλευση προς έγκριση. </w:t>
      </w:r>
      <w:r>
        <w:rPr>
          <w:rFonts w:ascii="Calibri" w:hAnsi="Calibri"/>
        </w:rPr>
        <w:t xml:space="preserve">Άρθρο </w:t>
      </w:r>
      <w:r w:rsidRPr="00591FBC">
        <w:rPr>
          <w:rFonts w:ascii="Calibri" w:hAnsi="Calibri"/>
        </w:rPr>
        <w:t>108 του ν. 4548/2018</w:t>
      </w:r>
      <w:r w:rsidR="006F7418">
        <w:rPr>
          <w:rFonts w:ascii="Calibri" w:hAnsi="Calibri"/>
        </w:rPr>
        <w:t>, νόμου</w:t>
      </w:r>
      <w:r w:rsidRPr="00591FBC">
        <w:rPr>
          <w:rFonts w:ascii="Calibri" w:hAnsi="Calibri"/>
        </w:rPr>
        <w:t xml:space="preserve"> του ΣΥΡΙΖΑ</w:t>
      </w:r>
      <w:r>
        <w:rPr>
          <w:rFonts w:ascii="Calibri" w:hAnsi="Calibri"/>
        </w:rPr>
        <w:t>.</w:t>
      </w:r>
    </w:p>
    <w:p w:rsidR="00873BED" w:rsidRDefault="00873BED"/>
    <w:p w:rsidR="00873BED" w:rsidRDefault="00DE05BD" w:rsidP="00976DF2">
      <w:pPr>
        <w:spacing w:line="276" w:lineRule="auto"/>
        <w:ind w:firstLine="720"/>
        <w:jc w:val="both"/>
        <w:rPr>
          <w:rFonts w:cstheme="minorHAnsi"/>
        </w:rPr>
      </w:pPr>
      <w:r>
        <w:rPr>
          <w:rFonts w:cstheme="minorHAnsi"/>
        </w:rPr>
        <w:t>Στο ά</w:t>
      </w:r>
      <w:r w:rsidR="00873BED">
        <w:rPr>
          <w:rFonts w:cstheme="minorHAnsi"/>
        </w:rPr>
        <w:t>ρθρο 11, αμοιβές και αποζημιώσεις μελών Διοικητικού Σ</w:t>
      </w:r>
      <w:r w:rsidR="00873BED" w:rsidRPr="006F463F">
        <w:rPr>
          <w:rFonts w:cstheme="minorHAnsi"/>
        </w:rPr>
        <w:t>υμβουλίου</w:t>
      </w:r>
      <w:r w:rsidR="007E397F">
        <w:rPr>
          <w:rFonts w:cstheme="minorHAnsi"/>
        </w:rPr>
        <w:t>, ο</w:t>
      </w:r>
      <w:r w:rsidR="00873BED">
        <w:rPr>
          <w:rFonts w:cstheme="minorHAnsi"/>
        </w:rPr>
        <w:t>υσιαστικά καταλήγετε</w:t>
      </w:r>
      <w:r w:rsidR="00873BED" w:rsidRPr="006F463F">
        <w:rPr>
          <w:rFonts w:cstheme="minorHAnsi"/>
        </w:rPr>
        <w:t xml:space="preserve"> σε ένα επιχείρημα ότι δεν υπάρχει καμία πρόβλεψη για σύμφωνη γνώμη της αρμόδιας γραμματείας</w:t>
      </w:r>
      <w:r w:rsidR="00873BED">
        <w:rPr>
          <w:rFonts w:cstheme="minorHAnsi"/>
        </w:rPr>
        <w:t>,</w:t>
      </w:r>
      <w:r w:rsidR="00873BED" w:rsidRPr="006F463F">
        <w:rPr>
          <w:rFonts w:cstheme="minorHAnsi"/>
        </w:rPr>
        <w:t xml:space="preserve"> θα έπρεπε να υπάρχουν μεγαλύτερες παρεμβάσεις</w:t>
      </w:r>
      <w:r w:rsidR="00873BED">
        <w:rPr>
          <w:rFonts w:cstheme="minorHAnsi"/>
        </w:rPr>
        <w:t>.</w:t>
      </w:r>
      <w:r w:rsidR="00873BED" w:rsidRPr="006F463F">
        <w:rPr>
          <w:rFonts w:cstheme="minorHAnsi"/>
        </w:rPr>
        <w:t xml:space="preserve"> </w:t>
      </w:r>
      <w:r w:rsidR="00873BED">
        <w:rPr>
          <w:rFonts w:cstheme="minorHAnsi"/>
        </w:rPr>
        <w:t>Το επιχείρημα ε</w:t>
      </w:r>
      <w:r w:rsidR="00873BED" w:rsidRPr="006F463F">
        <w:rPr>
          <w:rFonts w:cstheme="minorHAnsi"/>
        </w:rPr>
        <w:t>κτιμώ ότι είναι λίγο παράδοξο</w:t>
      </w:r>
      <w:r w:rsidR="00873BED">
        <w:rPr>
          <w:rFonts w:cstheme="minorHAnsi"/>
        </w:rPr>
        <w:t>. Ποιος μετέχει και ψηφίζει στη Γενική Σ</w:t>
      </w:r>
      <w:r w:rsidR="00873BED" w:rsidRPr="006F463F">
        <w:rPr>
          <w:rFonts w:cstheme="minorHAnsi"/>
        </w:rPr>
        <w:t>υνέλευση</w:t>
      </w:r>
      <w:r w:rsidR="00873BED">
        <w:rPr>
          <w:rFonts w:cstheme="minorHAnsi"/>
        </w:rPr>
        <w:t>; Το Διοικητικό Σ</w:t>
      </w:r>
      <w:r w:rsidR="00873BED" w:rsidRPr="006F463F">
        <w:rPr>
          <w:rFonts w:cstheme="minorHAnsi"/>
        </w:rPr>
        <w:t>υμβούλιο</w:t>
      </w:r>
      <w:r w:rsidR="00873BED">
        <w:rPr>
          <w:rFonts w:cstheme="minorHAnsi"/>
        </w:rPr>
        <w:t>;</w:t>
      </w:r>
      <w:r w:rsidR="00873BED" w:rsidRPr="006F463F">
        <w:rPr>
          <w:rFonts w:cstheme="minorHAnsi"/>
        </w:rPr>
        <w:t xml:space="preserve"> Προφανώς όχι</w:t>
      </w:r>
      <w:r w:rsidR="00873BED">
        <w:rPr>
          <w:rFonts w:cstheme="minorHAnsi"/>
        </w:rPr>
        <w:t>,</w:t>
      </w:r>
      <w:r w:rsidR="00873BED" w:rsidRPr="006F463F">
        <w:rPr>
          <w:rFonts w:cstheme="minorHAnsi"/>
        </w:rPr>
        <w:t xml:space="preserve"> ο μέτοχος</w:t>
      </w:r>
      <w:r w:rsidR="00873BED">
        <w:rPr>
          <w:rFonts w:cstheme="minorHAnsi"/>
        </w:rPr>
        <w:t>. Π</w:t>
      </w:r>
      <w:r w:rsidR="00873BED" w:rsidRPr="006F463F">
        <w:rPr>
          <w:rFonts w:cstheme="minorHAnsi"/>
        </w:rPr>
        <w:t>οιος είναι μέτοχος</w:t>
      </w:r>
      <w:r w:rsidR="00873BED">
        <w:rPr>
          <w:rFonts w:cstheme="minorHAnsi"/>
        </w:rPr>
        <w:t>; Είναι το Υπουργείο Ο</w:t>
      </w:r>
      <w:r w:rsidR="00873BED" w:rsidRPr="006F463F">
        <w:rPr>
          <w:rFonts w:cstheme="minorHAnsi"/>
        </w:rPr>
        <w:t xml:space="preserve">ικονομικών και το </w:t>
      </w:r>
      <w:r w:rsidR="00746741">
        <w:rPr>
          <w:rFonts w:cstheme="minorHAnsi"/>
        </w:rPr>
        <w:t>εποπτεύο</w:t>
      </w:r>
      <w:r w:rsidR="00873BED">
        <w:rPr>
          <w:rFonts w:cstheme="minorHAnsi"/>
        </w:rPr>
        <w:t>ν Υ</w:t>
      </w:r>
      <w:r w:rsidR="00873BED" w:rsidRPr="006F463F">
        <w:rPr>
          <w:rFonts w:cstheme="minorHAnsi"/>
        </w:rPr>
        <w:t>πουργείο</w:t>
      </w:r>
      <w:r w:rsidR="00873BED">
        <w:rPr>
          <w:rFonts w:cstheme="minorHAnsi"/>
        </w:rPr>
        <w:t>.</w:t>
      </w:r>
      <w:r w:rsidR="00873BED" w:rsidRPr="006F463F">
        <w:rPr>
          <w:rFonts w:cstheme="minorHAnsi"/>
        </w:rPr>
        <w:t xml:space="preserve"> Συνεπώς</w:t>
      </w:r>
      <w:r w:rsidR="00746741">
        <w:rPr>
          <w:rFonts w:cstheme="minorHAnsi"/>
        </w:rPr>
        <w:t xml:space="preserve">, δεν μπορώ να αντιληφθώ σε τι συνιστάται ο </w:t>
      </w:r>
      <w:r w:rsidR="00873BED">
        <w:rPr>
          <w:rFonts w:cstheme="minorHAnsi"/>
        </w:rPr>
        <w:t>κίνδυνος αυθαιρεσίας των Διοικητικών Σ</w:t>
      </w:r>
      <w:r w:rsidR="00746741">
        <w:rPr>
          <w:rFonts w:cstheme="minorHAnsi"/>
        </w:rPr>
        <w:t xml:space="preserve">υμβουλίων, </w:t>
      </w:r>
      <w:r w:rsidR="00873BED" w:rsidRPr="006F463F">
        <w:rPr>
          <w:rFonts w:cstheme="minorHAnsi"/>
        </w:rPr>
        <w:t xml:space="preserve">για να δίνουν ανεξέλεγκτα </w:t>
      </w:r>
      <w:r w:rsidR="00873BED">
        <w:rPr>
          <w:rFonts w:cstheme="minorHAnsi"/>
          <w:lang w:val="en-US"/>
        </w:rPr>
        <w:t>bonus</w:t>
      </w:r>
      <w:r w:rsidR="00746741">
        <w:rPr>
          <w:rFonts w:cstheme="minorHAnsi"/>
        </w:rPr>
        <w:t xml:space="preserve">, όταν οι ίδιοι οι Υπουργοί </w:t>
      </w:r>
      <w:r w:rsidR="00873BED" w:rsidRPr="006F463F">
        <w:rPr>
          <w:rFonts w:cstheme="minorHAnsi"/>
        </w:rPr>
        <w:t>θα εγκρίνουν</w:t>
      </w:r>
      <w:r w:rsidR="00873BED">
        <w:rPr>
          <w:rFonts w:cstheme="minorHAnsi"/>
        </w:rPr>
        <w:t>.</w:t>
      </w:r>
    </w:p>
    <w:p w:rsidR="00746741" w:rsidRDefault="00746741" w:rsidP="000C7F35">
      <w:pPr>
        <w:spacing w:line="276" w:lineRule="auto"/>
        <w:ind w:firstLine="720"/>
        <w:jc w:val="both"/>
        <w:rPr>
          <w:rFonts w:cstheme="minorHAnsi"/>
        </w:rPr>
      </w:pPr>
      <w:r>
        <w:rPr>
          <w:rFonts w:cstheme="minorHAnsi"/>
        </w:rPr>
        <w:t xml:space="preserve">Στο άρθρο </w:t>
      </w:r>
      <w:r w:rsidR="00873BED" w:rsidRPr="006F463F">
        <w:rPr>
          <w:rFonts w:cstheme="minorHAnsi"/>
        </w:rPr>
        <w:t>14</w:t>
      </w:r>
      <w:r>
        <w:rPr>
          <w:rFonts w:cstheme="minorHAnsi"/>
        </w:rPr>
        <w:t xml:space="preserve"> </w:t>
      </w:r>
      <w:r w:rsidR="00873BED">
        <w:rPr>
          <w:rFonts w:cstheme="minorHAnsi"/>
        </w:rPr>
        <w:t>κ</w:t>
      </w:r>
      <w:r w:rsidR="00873BED" w:rsidRPr="006F463F">
        <w:rPr>
          <w:rFonts w:cstheme="minorHAnsi"/>
        </w:rPr>
        <w:t>ατ’</w:t>
      </w:r>
      <w:r w:rsidR="00873BED">
        <w:rPr>
          <w:rFonts w:cstheme="minorHAnsi"/>
        </w:rPr>
        <w:t xml:space="preserve"> αντιστοιχία αναφέρεστε στον Κανονισμό Λ</w:t>
      </w:r>
      <w:r w:rsidR="00873BED" w:rsidRPr="006F463F">
        <w:rPr>
          <w:rFonts w:cstheme="minorHAnsi"/>
        </w:rPr>
        <w:t>ειτουργίας και λέω ότι αυτό</w:t>
      </w:r>
      <w:r w:rsidR="00873BED">
        <w:rPr>
          <w:rFonts w:cstheme="minorHAnsi"/>
        </w:rPr>
        <w:t>ς</w:t>
      </w:r>
      <w:r w:rsidR="00873BED" w:rsidRPr="006F463F">
        <w:rPr>
          <w:rFonts w:cstheme="minorHAnsi"/>
        </w:rPr>
        <w:t xml:space="preserve"> </w:t>
      </w:r>
      <w:r w:rsidR="00873BED">
        <w:rPr>
          <w:rFonts w:cstheme="minorHAnsi"/>
        </w:rPr>
        <w:t xml:space="preserve">εγκρίνεται </w:t>
      </w:r>
      <w:r w:rsidR="00873BED" w:rsidRPr="006F463F">
        <w:rPr>
          <w:rFonts w:cstheme="minorHAnsi"/>
        </w:rPr>
        <w:t xml:space="preserve">με απόφαση του </w:t>
      </w:r>
      <w:r w:rsidR="00873BED">
        <w:rPr>
          <w:rFonts w:cstheme="minorHAnsi"/>
        </w:rPr>
        <w:t>Διοικητικού Σ</w:t>
      </w:r>
      <w:r w:rsidR="00873BED" w:rsidRPr="006F463F">
        <w:rPr>
          <w:rFonts w:cstheme="minorHAnsi"/>
        </w:rPr>
        <w:t>υμβου</w:t>
      </w:r>
      <w:r w:rsidR="00873BED">
        <w:rPr>
          <w:rFonts w:cstheme="minorHAnsi"/>
        </w:rPr>
        <w:t>λίου μετά από γνώμη του εποπτεύοντος</w:t>
      </w:r>
      <w:r w:rsidR="00873BED" w:rsidRPr="006F463F">
        <w:rPr>
          <w:rFonts w:cstheme="minorHAnsi"/>
        </w:rPr>
        <w:t xml:space="preserve"> </w:t>
      </w:r>
      <w:r w:rsidR="00873BED">
        <w:rPr>
          <w:rFonts w:cstheme="minorHAnsi"/>
        </w:rPr>
        <w:t xml:space="preserve">Υπουργείου </w:t>
      </w:r>
      <w:r w:rsidR="00873BED" w:rsidRPr="006F463F">
        <w:rPr>
          <w:rFonts w:cstheme="minorHAnsi"/>
        </w:rPr>
        <w:t xml:space="preserve">και </w:t>
      </w:r>
      <w:r w:rsidR="00873BED">
        <w:rPr>
          <w:rFonts w:cstheme="minorHAnsi"/>
        </w:rPr>
        <w:t xml:space="preserve">ακούω </w:t>
      </w:r>
      <w:r w:rsidR="00873BED" w:rsidRPr="006F463F">
        <w:rPr>
          <w:rFonts w:cstheme="minorHAnsi"/>
        </w:rPr>
        <w:t>το ερώτημα</w:t>
      </w:r>
      <w:r>
        <w:rPr>
          <w:rFonts w:cstheme="minorHAnsi"/>
        </w:rPr>
        <w:t>,</w:t>
      </w:r>
      <w:r w:rsidR="00873BED" w:rsidRPr="006F463F">
        <w:rPr>
          <w:rFonts w:cstheme="minorHAnsi"/>
        </w:rPr>
        <w:t xml:space="preserve"> </w:t>
      </w:r>
      <w:r w:rsidR="00873BED">
        <w:rPr>
          <w:rFonts w:cstheme="minorHAnsi"/>
        </w:rPr>
        <w:t>θα μπορεί το Διοικητικό Συμβούλιο να εγκρίνει έναν Κανονισμό Λ</w:t>
      </w:r>
      <w:r w:rsidR="00873BED" w:rsidRPr="006F463F">
        <w:rPr>
          <w:rFonts w:cstheme="minorHAnsi"/>
        </w:rPr>
        <w:t>ειτουργίας</w:t>
      </w:r>
      <w:r w:rsidR="00873BED">
        <w:rPr>
          <w:rFonts w:cstheme="minorHAnsi"/>
        </w:rPr>
        <w:t>,</w:t>
      </w:r>
      <w:r w:rsidR="00873BED" w:rsidRPr="006F463F">
        <w:rPr>
          <w:rFonts w:cstheme="minorHAnsi"/>
        </w:rPr>
        <w:t xml:space="preserve"> ο οποίος είναι σε απόκλιση από τις προτεραιότητες </w:t>
      </w:r>
      <w:r>
        <w:rPr>
          <w:rFonts w:cstheme="minorHAnsi"/>
        </w:rPr>
        <w:t>της δημοκρατικά οργανωμένης Π</w:t>
      </w:r>
      <w:r w:rsidR="00873BED" w:rsidRPr="006F463F">
        <w:rPr>
          <w:rFonts w:cstheme="minorHAnsi"/>
        </w:rPr>
        <w:t>ολιτείας</w:t>
      </w:r>
      <w:r w:rsidR="00873BED">
        <w:rPr>
          <w:rFonts w:cstheme="minorHAnsi"/>
        </w:rPr>
        <w:t>;</w:t>
      </w:r>
      <w:r w:rsidR="00873BED" w:rsidRPr="006F463F">
        <w:rPr>
          <w:rFonts w:cstheme="minorHAnsi"/>
        </w:rPr>
        <w:t xml:space="preserve"> Απάντηση</w:t>
      </w:r>
      <w:r>
        <w:rPr>
          <w:rFonts w:cstheme="minorHAnsi"/>
        </w:rPr>
        <w:t>. Ο</w:t>
      </w:r>
      <w:r w:rsidR="00873BED">
        <w:rPr>
          <w:rFonts w:cstheme="minorHAnsi"/>
        </w:rPr>
        <w:t xml:space="preserve"> Κανονισμός Λ</w:t>
      </w:r>
      <w:r w:rsidR="00873BED" w:rsidRPr="006F463F">
        <w:rPr>
          <w:rFonts w:cstheme="minorHAnsi"/>
        </w:rPr>
        <w:t>ειτουργίας πηγάζει από το καταστατικό</w:t>
      </w:r>
      <w:r>
        <w:rPr>
          <w:rFonts w:cstheme="minorHAnsi"/>
        </w:rPr>
        <w:t>. Δ</w:t>
      </w:r>
      <w:r w:rsidR="00873BED" w:rsidRPr="006F463F">
        <w:rPr>
          <w:rFonts w:cstheme="minorHAnsi"/>
        </w:rPr>
        <w:t xml:space="preserve">εν μπορεί να παρεκκλίνει ουσιαστικά </w:t>
      </w:r>
      <w:r w:rsidR="00873BED">
        <w:rPr>
          <w:rFonts w:cstheme="minorHAnsi"/>
        </w:rPr>
        <w:t xml:space="preserve">από </w:t>
      </w:r>
      <w:r w:rsidR="00873BED" w:rsidRPr="006F463F">
        <w:rPr>
          <w:rFonts w:cstheme="minorHAnsi"/>
        </w:rPr>
        <w:t>το καταστατικό</w:t>
      </w:r>
      <w:r w:rsidR="00873BED">
        <w:rPr>
          <w:rFonts w:cstheme="minorHAnsi"/>
        </w:rPr>
        <w:t xml:space="preserve">. </w:t>
      </w:r>
    </w:p>
    <w:p w:rsidR="00873BED" w:rsidRDefault="00873BED" w:rsidP="000C7F35">
      <w:pPr>
        <w:spacing w:line="276" w:lineRule="auto"/>
        <w:ind w:firstLine="720"/>
        <w:jc w:val="both"/>
        <w:rPr>
          <w:rFonts w:cstheme="minorHAnsi"/>
        </w:rPr>
      </w:pPr>
      <w:r>
        <w:rPr>
          <w:rFonts w:cstheme="minorHAnsi"/>
        </w:rPr>
        <w:t>Με αυτό το νομοσχέδιο προστίθε</w:t>
      </w:r>
      <w:r w:rsidRPr="006F463F">
        <w:rPr>
          <w:rFonts w:cstheme="minorHAnsi"/>
        </w:rPr>
        <w:t>νται</w:t>
      </w:r>
      <w:r>
        <w:rPr>
          <w:rFonts w:cstheme="minorHAnsi"/>
        </w:rPr>
        <w:t xml:space="preserve"> δικλείδες</w:t>
      </w:r>
      <w:r w:rsidR="00534548">
        <w:rPr>
          <w:rFonts w:cstheme="minorHAnsi"/>
        </w:rPr>
        <w:t>,</w:t>
      </w:r>
      <w:r>
        <w:rPr>
          <w:rFonts w:cstheme="minorHAnsi"/>
        </w:rPr>
        <w:t xml:space="preserve"> με τις οποίες τα Διοικητικά Συμβούλια</w:t>
      </w:r>
      <w:r w:rsidRPr="006F463F">
        <w:rPr>
          <w:rFonts w:cstheme="minorHAnsi"/>
        </w:rPr>
        <w:t xml:space="preserve"> δεν δρουν ανεξέλεγκτα</w:t>
      </w:r>
      <w:r w:rsidR="00534548">
        <w:rPr>
          <w:rFonts w:cstheme="minorHAnsi"/>
        </w:rPr>
        <w:t>,</w:t>
      </w:r>
      <w:r w:rsidRPr="006F463F">
        <w:rPr>
          <w:rFonts w:cstheme="minorHAnsi"/>
        </w:rPr>
        <w:t xml:space="preserve"> χωρίς στόχους και χωρίς αξιολόγηση</w:t>
      </w:r>
      <w:r>
        <w:rPr>
          <w:rFonts w:cstheme="minorHAnsi"/>
        </w:rPr>
        <w:t>.</w:t>
      </w:r>
      <w:r w:rsidRPr="006F463F">
        <w:rPr>
          <w:rFonts w:cstheme="minorHAnsi"/>
        </w:rPr>
        <w:t xml:space="preserve"> Για πρώτη φορά</w:t>
      </w:r>
      <w:r w:rsidR="00534548">
        <w:rPr>
          <w:rFonts w:cstheme="minorHAnsi"/>
        </w:rPr>
        <w:t>, μεταξύ των εταιρειών και του Δ</w:t>
      </w:r>
      <w:r w:rsidRPr="006F463F">
        <w:rPr>
          <w:rFonts w:cstheme="minorHAnsi"/>
        </w:rPr>
        <w:t>ημοσίου συνάπτεται δήλωση ειδικών υποχρεώσεων</w:t>
      </w:r>
      <w:r w:rsidR="00534548">
        <w:rPr>
          <w:rFonts w:cstheme="minorHAnsi"/>
        </w:rPr>
        <w:t>,</w:t>
      </w:r>
      <w:r w:rsidRPr="006F463F">
        <w:rPr>
          <w:rFonts w:cstheme="minorHAnsi"/>
        </w:rPr>
        <w:t xml:space="preserve"> όπου καθορίζονται οι σχέσεις και υποχρεώσ</w:t>
      </w:r>
      <w:r w:rsidR="00D00A84">
        <w:rPr>
          <w:rFonts w:cstheme="minorHAnsi"/>
        </w:rPr>
        <w:t>εις της εταιρείας απέναντι στο Κ</w:t>
      </w:r>
      <w:r w:rsidRPr="006F463F">
        <w:rPr>
          <w:rFonts w:cstheme="minorHAnsi"/>
        </w:rPr>
        <w:t>ράτος</w:t>
      </w:r>
      <w:r>
        <w:rPr>
          <w:rFonts w:cstheme="minorHAnsi"/>
        </w:rPr>
        <w:t>,</w:t>
      </w:r>
      <w:r w:rsidRPr="006F463F">
        <w:rPr>
          <w:rFonts w:cstheme="minorHAnsi"/>
        </w:rPr>
        <w:t xml:space="preserve"> </w:t>
      </w:r>
      <w:r>
        <w:rPr>
          <w:rFonts w:cstheme="minorHAnsi"/>
        </w:rPr>
        <w:t>κ</w:t>
      </w:r>
      <w:r w:rsidR="00D00A84">
        <w:rPr>
          <w:rFonts w:cstheme="minorHAnsi"/>
        </w:rPr>
        <w:t>αθώς και οι στόχοι που δεσμεύεται</w:t>
      </w:r>
      <w:r>
        <w:rPr>
          <w:rFonts w:cstheme="minorHAnsi"/>
        </w:rPr>
        <w:t xml:space="preserve"> η</w:t>
      </w:r>
      <w:r w:rsidRPr="006F463F">
        <w:rPr>
          <w:rFonts w:cstheme="minorHAnsi"/>
        </w:rPr>
        <w:t xml:space="preserve"> εταιρεία να επιτύχει</w:t>
      </w:r>
      <w:r>
        <w:rPr>
          <w:rFonts w:cstheme="minorHAnsi"/>
        </w:rPr>
        <w:t>.</w:t>
      </w:r>
      <w:r w:rsidRPr="006F463F">
        <w:rPr>
          <w:rFonts w:cstheme="minorHAnsi"/>
        </w:rPr>
        <w:t xml:space="preserve"> Οι εταιρείες θα καταρτίζουν στρατηγικά και επιχειρησιακά σχέδια</w:t>
      </w:r>
      <w:r>
        <w:rPr>
          <w:rFonts w:cstheme="minorHAnsi"/>
        </w:rPr>
        <w:t>,</w:t>
      </w:r>
      <w:r w:rsidRPr="006F463F">
        <w:rPr>
          <w:rFonts w:cstheme="minorHAnsi"/>
        </w:rPr>
        <w:t xml:space="preserve"> αλλά και δήλωση αποστολής</w:t>
      </w:r>
      <w:r>
        <w:rPr>
          <w:rFonts w:cstheme="minorHAnsi"/>
        </w:rPr>
        <w:t>.</w:t>
      </w:r>
      <w:r w:rsidRPr="006F463F">
        <w:rPr>
          <w:rFonts w:cstheme="minorHAnsi"/>
        </w:rPr>
        <w:t xml:space="preserve"> Υπάρχουν</w:t>
      </w:r>
      <w:r w:rsidR="00D00A84">
        <w:rPr>
          <w:rFonts w:cstheme="minorHAnsi"/>
        </w:rPr>
        <w:t>,</w:t>
      </w:r>
      <w:r w:rsidRPr="006F463F">
        <w:rPr>
          <w:rFonts w:cstheme="minorHAnsi"/>
        </w:rPr>
        <w:t xml:space="preserve"> συνεπώς</w:t>
      </w:r>
      <w:r w:rsidR="00D00A84">
        <w:rPr>
          <w:rFonts w:cstheme="minorHAnsi"/>
        </w:rPr>
        <w:t>,</w:t>
      </w:r>
      <w:r w:rsidRPr="006F463F">
        <w:rPr>
          <w:rFonts w:cstheme="minorHAnsi"/>
        </w:rPr>
        <w:t xml:space="preserve"> κανόνες εταιρικής</w:t>
      </w:r>
      <w:r>
        <w:rPr>
          <w:rFonts w:cstheme="minorHAnsi"/>
        </w:rPr>
        <w:t xml:space="preserve"> διακυβέρνησης</w:t>
      </w:r>
      <w:r w:rsidR="00644D53">
        <w:rPr>
          <w:rFonts w:cstheme="minorHAnsi"/>
        </w:rPr>
        <w:t xml:space="preserve">, όπου η </w:t>
      </w:r>
      <w:r>
        <w:rPr>
          <w:rFonts w:cstheme="minorHAnsi"/>
        </w:rPr>
        <w:t>εταιρεία</w:t>
      </w:r>
      <w:r w:rsidRPr="006F463F">
        <w:rPr>
          <w:rFonts w:cstheme="minorHAnsi"/>
        </w:rPr>
        <w:t xml:space="preserve"> θα πρέπει να αποφασίζει στο πλαίσιο που έχει προσδιορίσει η κυβερνητική πολιτική</w:t>
      </w:r>
      <w:r>
        <w:rPr>
          <w:rFonts w:cstheme="minorHAnsi"/>
        </w:rPr>
        <w:t>.</w:t>
      </w:r>
      <w:r w:rsidRPr="006F463F">
        <w:rPr>
          <w:rFonts w:cstheme="minorHAnsi"/>
        </w:rPr>
        <w:t xml:space="preserve"> </w:t>
      </w:r>
    </w:p>
    <w:p w:rsidR="00873BED" w:rsidRDefault="00873BED" w:rsidP="000C7F35">
      <w:pPr>
        <w:spacing w:line="276" w:lineRule="auto"/>
        <w:ind w:firstLine="720"/>
        <w:jc w:val="both"/>
        <w:rPr>
          <w:rFonts w:cstheme="minorHAnsi"/>
        </w:rPr>
      </w:pPr>
      <w:r>
        <w:rPr>
          <w:rFonts w:cstheme="minorHAnsi"/>
        </w:rPr>
        <w:t xml:space="preserve">Μιλήσατε για </w:t>
      </w:r>
      <w:r w:rsidRPr="006F463F">
        <w:rPr>
          <w:rFonts w:cstheme="minorHAnsi"/>
        </w:rPr>
        <w:t>το άρθρο 18</w:t>
      </w:r>
      <w:r>
        <w:rPr>
          <w:rFonts w:cstheme="minorHAnsi"/>
        </w:rPr>
        <w:t>, για τα στρατηγ</w:t>
      </w:r>
      <w:r w:rsidRPr="006F463F">
        <w:rPr>
          <w:rFonts w:cstheme="minorHAnsi"/>
        </w:rPr>
        <w:t>ι</w:t>
      </w:r>
      <w:r>
        <w:rPr>
          <w:rFonts w:cstheme="minorHAnsi"/>
        </w:rPr>
        <w:t>κ</w:t>
      </w:r>
      <w:r w:rsidRPr="006F463F">
        <w:rPr>
          <w:rFonts w:cstheme="minorHAnsi"/>
        </w:rPr>
        <w:t>ά και τα επιχειρησιακά σχέδια και πόσο</w:t>
      </w:r>
      <w:r>
        <w:rPr>
          <w:rFonts w:cstheme="minorHAnsi"/>
        </w:rPr>
        <w:t xml:space="preserve"> σημαντική είναι η συμβολή του Υπουργείου Ο</w:t>
      </w:r>
      <w:r w:rsidRPr="006F463F">
        <w:rPr>
          <w:rFonts w:cstheme="minorHAnsi"/>
        </w:rPr>
        <w:t>ικονομικών</w:t>
      </w:r>
      <w:r>
        <w:rPr>
          <w:rFonts w:cstheme="minorHAnsi"/>
        </w:rPr>
        <w:t>.</w:t>
      </w:r>
      <w:r w:rsidR="00644D53">
        <w:rPr>
          <w:rFonts w:cstheme="minorHAnsi"/>
        </w:rPr>
        <w:t xml:space="preserve"> Είναι προφανές ότι κ</w:t>
      </w:r>
      <w:r w:rsidRPr="006F463F">
        <w:rPr>
          <w:rFonts w:cstheme="minorHAnsi"/>
        </w:rPr>
        <w:t>ι εδώ υπάρχει μια διαφορετική προσέγγιση</w:t>
      </w:r>
      <w:r w:rsidR="00BB4D8A">
        <w:rPr>
          <w:rFonts w:cstheme="minorHAnsi"/>
        </w:rPr>
        <w:t>. Ά</w:t>
      </w:r>
      <w:r>
        <w:rPr>
          <w:rFonts w:cstheme="minorHAnsi"/>
        </w:rPr>
        <w:t>λλο το</w:t>
      </w:r>
      <w:r w:rsidRPr="006F463F">
        <w:rPr>
          <w:rFonts w:cstheme="minorHAnsi"/>
        </w:rPr>
        <w:t xml:space="preserve"> </w:t>
      </w:r>
      <w:r>
        <w:rPr>
          <w:rFonts w:cstheme="minorHAnsi"/>
        </w:rPr>
        <w:t>Διοικητικό Σ</w:t>
      </w:r>
      <w:r w:rsidR="00644D53">
        <w:rPr>
          <w:rFonts w:cstheme="minorHAnsi"/>
        </w:rPr>
        <w:t>υμβούλιο κα</w:t>
      </w:r>
      <w:r w:rsidRPr="006F463F">
        <w:rPr>
          <w:rFonts w:cstheme="minorHAnsi"/>
        </w:rPr>
        <w:t xml:space="preserve">ι άλλο </w:t>
      </w:r>
      <w:r>
        <w:rPr>
          <w:rFonts w:cstheme="minorHAnsi"/>
        </w:rPr>
        <w:t>η Γενική Συνέλευση. Η Γενική Συνέλευση</w:t>
      </w:r>
      <w:r w:rsidR="00644D53">
        <w:rPr>
          <w:rFonts w:cstheme="minorHAnsi"/>
        </w:rPr>
        <w:t>,</w:t>
      </w:r>
      <w:r>
        <w:rPr>
          <w:rFonts w:cstheme="minorHAnsi"/>
        </w:rPr>
        <w:t xml:space="preserve"> </w:t>
      </w:r>
      <w:r w:rsidRPr="006F463F">
        <w:rPr>
          <w:rFonts w:cstheme="minorHAnsi"/>
        </w:rPr>
        <w:t>επαναλα</w:t>
      </w:r>
      <w:r>
        <w:rPr>
          <w:rFonts w:cstheme="minorHAnsi"/>
        </w:rPr>
        <w:t>μ</w:t>
      </w:r>
      <w:r w:rsidRPr="006F463F">
        <w:rPr>
          <w:rFonts w:cstheme="minorHAnsi"/>
        </w:rPr>
        <w:t>β</w:t>
      </w:r>
      <w:r>
        <w:rPr>
          <w:rFonts w:cstheme="minorHAnsi"/>
        </w:rPr>
        <w:t>άν</w:t>
      </w:r>
      <w:r w:rsidRPr="006F463F">
        <w:rPr>
          <w:rFonts w:cstheme="minorHAnsi"/>
        </w:rPr>
        <w:t>ω</w:t>
      </w:r>
      <w:r w:rsidR="00644D53">
        <w:rPr>
          <w:rFonts w:cstheme="minorHAnsi"/>
        </w:rPr>
        <w:t>,</w:t>
      </w:r>
      <w:r w:rsidRPr="006F463F">
        <w:rPr>
          <w:rFonts w:cstheme="minorHAnsi"/>
        </w:rPr>
        <w:t xml:space="preserve"> </w:t>
      </w:r>
      <w:r>
        <w:rPr>
          <w:rFonts w:cstheme="minorHAnsi"/>
        </w:rPr>
        <w:t xml:space="preserve">απαρτίζεται </w:t>
      </w:r>
      <w:r w:rsidRPr="006F463F">
        <w:rPr>
          <w:rFonts w:cstheme="minorHAnsi"/>
        </w:rPr>
        <w:t>από τους μετόχους και</w:t>
      </w:r>
      <w:r w:rsidR="00BB4D8A">
        <w:rPr>
          <w:rFonts w:cstheme="minorHAnsi"/>
        </w:rPr>
        <w:t>,</w:t>
      </w:r>
      <w:r w:rsidRPr="006F463F">
        <w:rPr>
          <w:rFonts w:cstheme="minorHAnsi"/>
        </w:rPr>
        <w:t xml:space="preserve"> εν προκειμένω</w:t>
      </w:r>
      <w:r w:rsidR="00BB4D8A">
        <w:rPr>
          <w:rFonts w:cstheme="minorHAnsi"/>
        </w:rPr>
        <w:t>, από το Ελληνικό Δ</w:t>
      </w:r>
      <w:r w:rsidRPr="006F463F">
        <w:rPr>
          <w:rFonts w:cstheme="minorHAnsi"/>
        </w:rPr>
        <w:t>ημόσιο</w:t>
      </w:r>
      <w:r w:rsidR="00BB4D8A">
        <w:rPr>
          <w:rFonts w:cstheme="minorHAnsi"/>
        </w:rPr>
        <w:t>,</w:t>
      </w:r>
      <w:r w:rsidRPr="006F463F">
        <w:rPr>
          <w:rFonts w:cstheme="minorHAnsi"/>
        </w:rPr>
        <w:t xml:space="preserve"> όπως</w:t>
      </w:r>
      <w:r>
        <w:rPr>
          <w:rFonts w:cstheme="minorHAnsi"/>
        </w:rPr>
        <w:t xml:space="preserve"> εκπροσωπείται νόμιμα από τους Υ</w:t>
      </w:r>
      <w:r w:rsidRPr="006F463F">
        <w:rPr>
          <w:rFonts w:cstheme="minorHAnsi"/>
        </w:rPr>
        <w:t>πουργούς</w:t>
      </w:r>
      <w:r>
        <w:rPr>
          <w:rFonts w:cstheme="minorHAnsi"/>
        </w:rPr>
        <w:t>,</w:t>
      </w:r>
      <w:r w:rsidRPr="006F463F">
        <w:rPr>
          <w:rFonts w:cstheme="minorHAnsi"/>
        </w:rPr>
        <w:t xml:space="preserve"> οι οποίοι και τελικά αποφασίζουν</w:t>
      </w:r>
      <w:r>
        <w:rPr>
          <w:rFonts w:cstheme="minorHAnsi"/>
        </w:rPr>
        <w:t>.</w:t>
      </w:r>
      <w:r w:rsidRPr="006F463F">
        <w:rPr>
          <w:rFonts w:cstheme="minorHAnsi"/>
        </w:rPr>
        <w:t xml:space="preserve"> </w:t>
      </w:r>
      <w:r w:rsidR="00BB4D8A">
        <w:rPr>
          <w:rFonts w:cstheme="minorHAnsi"/>
        </w:rPr>
        <w:t>Επίσης,</w:t>
      </w:r>
      <w:r w:rsidRPr="006F463F">
        <w:rPr>
          <w:rFonts w:cstheme="minorHAnsi"/>
        </w:rPr>
        <w:t xml:space="preserve"> ο ρόλος του εποπτεύον</w:t>
      </w:r>
      <w:r>
        <w:rPr>
          <w:rFonts w:cstheme="minorHAnsi"/>
        </w:rPr>
        <w:t xml:space="preserve">τος Υπουργείου </w:t>
      </w:r>
      <w:r w:rsidRPr="006F463F">
        <w:rPr>
          <w:rFonts w:cstheme="minorHAnsi"/>
        </w:rPr>
        <w:t>να δείχνει τις στρατηγικές κατευθύνσεις για την άσκηση της κοι</w:t>
      </w:r>
      <w:r>
        <w:rPr>
          <w:rFonts w:cstheme="minorHAnsi"/>
        </w:rPr>
        <w:t>νωνικής πολιτικής διαμέσου των Ανωνύμων Ε</w:t>
      </w:r>
      <w:r w:rsidRPr="006F463F">
        <w:rPr>
          <w:rFonts w:cstheme="minorHAnsi"/>
        </w:rPr>
        <w:t>ταιρειών</w:t>
      </w:r>
      <w:r w:rsidR="00BB4D8A">
        <w:rPr>
          <w:rFonts w:cstheme="minorHAnsi"/>
        </w:rPr>
        <w:t xml:space="preserve"> </w:t>
      </w:r>
      <w:r>
        <w:rPr>
          <w:rFonts w:cstheme="minorHAnsi"/>
        </w:rPr>
        <w:t>δ</w:t>
      </w:r>
      <w:r w:rsidRPr="006F463F">
        <w:rPr>
          <w:rFonts w:cstheme="minorHAnsi"/>
        </w:rPr>
        <w:t>εν καταργείται</w:t>
      </w:r>
      <w:r>
        <w:rPr>
          <w:rFonts w:cstheme="minorHAnsi"/>
        </w:rPr>
        <w:t>,</w:t>
      </w:r>
      <w:r w:rsidRPr="006F463F">
        <w:rPr>
          <w:rFonts w:cstheme="minorHAnsi"/>
        </w:rPr>
        <w:t xml:space="preserve"> αντιθέτως ενισχύεται</w:t>
      </w:r>
      <w:r>
        <w:rPr>
          <w:rFonts w:cstheme="minorHAnsi"/>
        </w:rPr>
        <w:t>. Συνεπώς</w:t>
      </w:r>
      <w:r w:rsidR="00BB4D8A">
        <w:rPr>
          <w:rFonts w:cstheme="minorHAnsi"/>
        </w:rPr>
        <w:t>,</w:t>
      </w:r>
      <w:r>
        <w:rPr>
          <w:rFonts w:cstheme="minorHAnsi"/>
        </w:rPr>
        <w:t xml:space="preserve"> η Γενική Σ</w:t>
      </w:r>
      <w:r w:rsidRPr="006F463F">
        <w:rPr>
          <w:rFonts w:cstheme="minorHAnsi"/>
        </w:rPr>
        <w:t>υνέλευση</w:t>
      </w:r>
      <w:r>
        <w:rPr>
          <w:rFonts w:cstheme="minorHAnsi"/>
        </w:rPr>
        <w:t>,</w:t>
      </w:r>
      <w:r w:rsidRPr="006F463F">
        <w:rPr>
          <w:rFonts w:cstheme="minorHAnsi"/>
        </w:rPr>
        <w:t xml:space="preserve"> δηλαδή ο </w:t>
      </w:r>
      <w:r>
        <w:rPr>
          <w:rFonts w:cstheme="minorHAnsi"/>
        </w:rPr>
        <w:t>μοναδικός μέτοχος δια</w:t>
      </w:r>
      <w:r w:rsidR="00BB4D8A">
        <w:rPr>
          <w:rFonts w:cstheme="minorHAnsi"/>
        </w:rPr>
        <w:t>μέσου</w:t>
      </w:r>
      <w:r>
        <w:rPr>
          <w:rFonts w:cstheme="minorHAnsi"/>
        </w:rPr>
        <w:t xml:space="preserve"> των Υ</w:t>
      </w:r>
      <w:r w:rsidRPr="006F463F">
        <w:rPr>
          <w:rFonts w:cstheme="minorHAnsi"/>
        </w:rPr>
        <w:t>πουργών του με αυτό</w:t>
      </w:r>
      <w:r w:rsidR="00BB4D8A">
        <w:rPr>
          <w:rFonts w:cstheme="minorHAnsi"/>
        </w:rPr>
        <w:t>,</w:t>
      </w:r>
      <w:r w:rsidRPr="006F463F">
        <w:rPr>
          <w:rFonts w:cstheme="minorHAnsi"/>
        </w:rPr>
        <w:t xml:space="preserve"> </w:t>
      </w:r>
      <w:r>
        <w:rPr>
          <w:rFonts w:cstheme="minorHAnsi"/>
        </w:rPr>
        <w:t>πλην την Γενική Σ</w:t>
      </w:r>
      <w:r w:rsidRPr="006F463F">
        <w:rPr>
          <w:rFonts w:cstheme="minorHAnsi"/>
        </w:rPr>
        <w:t>υνέλευση</w:t>
      </w:r>
      <w:r w:rsidR="00BB4D8A">
        <w:rPr>
          <w:rFonts w:cstheme="minorHAnsi"/>
        </w:rPr>
        <w:t>,</w:t>
      </w:r>
      <w:r w:rsidRPr="006F463F">
        <w:rPr>
          <w:rFonts w:cstheme="minorHAnsi"/>
        </w:rPr>
        <w:t xml:space="preserve"> μπορεί να αποφασίσει να τροποποιήσει το επιχειρησιακό σχέδιο</w:t>
      </w:r>
      <w:r w:rsidR="00BB4D8A">
        <w:rPr>
          <w:rFonts w:cstheme="minorHAnsi"/>
        </w:rPr>
        <w:t>,</w:t>
      </w:r>
      <w:r w:rsidRPr="006F463F">
        <w:rPr>
          <w:rFonts w:cstheme="minorHAnsi"/>
        </w:rPr>
        <w:t xml:space="preserve"> όποτε κρίνει ότι επιβάλλεται από </w:t>
      </w:r>
      <w:r w:rsidR="00BB4D8A">
        <w:rPr>
          <w:rFonts w:cstheme="minorHAnsi"/>
        </w:rPr>
        <w:t>τις κοινωνικές και</w:t>
      </w:r>
      <w:r w:rsidRPr="006F463F">
        <w:rPr>
          <w:rFonts w:cstheme="minorHAnsi"/>
        </w:rPr>
        <w:t xml:space="preserve"> οικονομικές συνθήκες</w:t>
      </w:r>
      <w:r>
        <w:rPr>
          <w:rFonts w:cstheme="minorHAnsi"/>
        </w:rPr>
        <w:t>, π</w:t>
      </w:r>
      <w:r w:rsidRPr="006F463F">
        <w:rPr>
          <w:rFonts w:cstheme="minorHAnsi"/>
        </w:rPr>
        <w:t>ροφανώς</w:t>
      </w:r>
      <w:r w:rsidR="00BB4D8A">
        <w:rPr>
          <w:rFonts w:cstheme="minorHAnsi"/>
        </w:rPr>
        <w:t>,</w:t>
      </w:r>
      <w:r w:rsidRPr="006F463F">
        <w:rPr>
          <w:rFonts w:cstheme="minorHAnsi"/>
        </w:rPr>
        <w:t xml:space="preserve"> </w:t>
      </w:r>
      <w:r w:rsidR="00BB4D8A">
        <w:rPr>
          <w:rFonts w:cstheme="minorHAnsi"/>
        </w:rPr>
        <w:t>όμως,</w:t>
      </w:r>
      <w:r w:rsidRPr="006F463F">
        <w:rPr>
          <w:rFonts w:cstheme="minorHAnsi"/>
        </w:rPr>
        <w:t xml:space="preserve"> σε συνεργασία με την εταιρεία</w:t>
      </w:r>
      <w:r>
        <w:rPr>
          <w:rFonts w:cstheme="minorHAnsi"/>
        </w:rPr>
        <w:t>.</w:t>
      </w:r>
    </w:p>
    <w:p w:rsidR="00873BED" w:rsidRDefault="00BB4D8A" w:rsidP="000C7F35">
      <w:pPr>
        <w:spacing w:line="276" w:lineRule="auto"/>
        <w:ind w:firstLine="720"/>
        <w:jc w:val="both"/>
        <w:rPr>
          <w:rFonts w:cstheme="minorHAnsi"/>
        </w:rPr>
      </w:pPr>
      <w:r>
        <w:rPr>
          <w:rFonts w:cstheme="minorHAnsi"/>
        </w:rPr>
        <w:t xml:space="preserve">Ρωτήσατε </w:t>
      </w:r>
      <w:r w:rsidR="00873BED" w:rsidRPr="006F463F">
        <w:rPr>
          <w:rFonts w:cstheme="minorHAnsi"/>
        </w:rPr>
        <w:t>για το άρθρο 19</w:t>
      </w:r>
      <w:r w:rsidR="00873BED">
        <w:rPr>
          <w:rFonts w:cstheme="minorHAnsi"/>
        </w:rPr>
        <w:t>,</w:t>
      </w:r>
      <w:r w:rsidR="00873BED" w:rsidRPr="006F463F">
        <w:rPr>
          <w:rFonts w:cstheme="minorHAnsi"/>
        </w:rPr>
        <w:t xml:space="preserve"> για τη λογοδοσία</w:t>
      </w:r>
      <w:r w:rsidR="00873BED">
        <w:rPr>
          <w:rFonts w:cstheme="minorHAnsi"/>
        </w:rPr>
        <w:t>.</w:t>
      </w:r>
      <w:r>
        <w:rPr>
          <w:rFonts w:cstheme="minorHAnsi"/>
        </w:rPr>
        <w:t xml:space="preserve"> </w:t>
      </w:r>
      <w:r w:rsidR="00873BED" w:rsidRPr="006F463F">
        <w:rPr>
          <w:rFonts w:cstheme="minorHAnsi"/>
        </w:rPr>
        <w:t>Τα στοιχεία αυτά στέλνονται και σήμερα</w:t>
      </w:r>
      <w:r>
        <w:rPr>
          <w:rFonts w:cstheme="minorHAnsi"/>
        </w:rPr>
        <w:t>,</w:t>
      </w:r>
      <w:r w:rsidR="00873BED" w:rsidRPr="006F463F">
        <w:rPr>
          <w:rFonts w:cstheme="minorHAnsi"/>
        </w:rPr>
        <w:t xml:space="preserve"> όπως προβλέπεται στο άρθρο 7 του ν</w:t>
      </w:r>
      <w:r w:rsidR="00873BED">
        <w:rPr>
          <w:rFonts w:cstheme="minorHAnsi"/>
        </w:rPr>
        <w:t>. 3429/</w:t>
      </w:r>
      <w:r w:rsidR="00873BED" w:rsidRPr="006F463F">
        <w:rPr>
          <w:rFonts w:cstheme="minorHAnsi"/>
        </w:rPr>
        <w:t>2005</w:t>
      </w:r>
      <w:r w:rsidR="00873BED">
        <w:rPr>
          <w:rFonts w:cstheme="minorHAnsi"/>
        </w:rPr>
        <w:t>.</w:t>
      </w:r>
      <w:r w:rsidR="00873BED" w:rsidRPr="006F463F">
        <w:rPr>
          <w:rFonts w:cstheme="minorHAnsi"/>
        </w:rPr>
        <w:t xml:space="preserve"> Δεν είναι κάτι νέο</w:t>
      </w:r>
      <w:r w:rsidR="00873BED">
        <w:rPr>
          <w:rFonts w:cstheme="minorHAnsi"/>
        </w:rPr>
        <w:t>.</w:t>
      </w:r>
      <w:r w:rsidR="00873BED" w:rsidRPr="006F463F">
        <w:rPr>
          <w:rFonts w:cstheme="minorHAnsi"/>
        </w:rPr>
        <w:t xml:space="preserve"> Η πολιτική ηγεσία ενημερώνεται διαμ</w:t>
      </w:r>
      <w:r w:rsidR="00873BED">
        <w:rPr>
          <w:rFonts w:cstheme="minorHAnsi"/>
        </w:rPr>
        <w:t>έσου των υπηρεσιών του και της Γενικής Σ</w:t>
      </w:r>
      <w:r w:rsidR="00873BED" w:rsidRPr="006F463F">
        <w:rPr>
          <w:rFonts w:cstheme="minorHAnsi"/>
        </w:rPr>
        <w:t>υνέλευσης</w:t>
      </w:r>
      <w:r w:rsidR="00873BED">
        <w:rPr>
          <w:rFonts w:cstheme="minorHAnsi"/>
        </w:rPr>
        <w:t>.</w:t>
      </w:r>
      <w:r w:rsidR="00873BED" w:rsidRPr="006F463F">
        <w:rPr>
          <w:rFonts w:cstheme="minorHAnsi"/>
        </w:rPr>
        <w:t xml:space="preserve"> </w:t>
      </w:r>
      <w:r w:rsidR="00873BED">
        <w:rPr>
          <w:rFonts w:cstheme="minorHAnsi"/>
        </w:rPr>
        <w:t xml:space="preserve">Η πληροφορία </w:t>
      </w:r>
      <w:r w:rsidR="00873BED" w:rsidRPr="006F463F">
        <w:rPr>
          <w:rFonts w:cstheme="minorHAnsi"/>
        </w:rPr>
        <w:t>πρέπει να</w:t>
      </w:r>
      <w:r>
        <w:rPr>
          <w:rFonts w:cstheme="minorHAnsi"/>
        </w:rPr>
        <w:t xml:space="preserve"> φτάνει στη Δημόσια Δ</w:t>
      </w:r>
      <w:r w:rsidR="00873BED">
        <w:rPr>
          <w:rFonts w:cstheme="minorHAnsi"/>
        </w:rPr>
        <w:t>ιοίκηση</w:t>
      </w:r>
      <w:r>
        <w:rPr>
          <w:rFonts w:cstheme="minorHAnsi"/>
        </w:rPr>
        <w:t>,</w:t>
      </w:r>
      <w:r w:rsidR="00873BED">
        <w:rPr>
          <w:rFonts w:cstheme="minorHAnsi"/>
        </w:rPr>
        <w:t xml:space="preserve"> για</w:t>
      </w:r>
      <w:r>
        <w:rPr>
          <w:rFonts w:cstheme="minorHAnsi"/>
        </w:rPr>
        <w:t xml:space="preserve"> να υπάρχει συνέχεια της Δ</w:t>
      </w:r>
      <w:r w:rsidR="00873BED" w:rsidRPr="006F463F">
        <w:rPr>
          <w:rFonts w:cstheme="minorHAnsi"/>
        </w:rPr>
        <w:t>ιοίκησης</w:t>
      </w:r>
      <w:r w:rsidR="00873BED">
        <w:rPr>
          <w:rFonts w:cstheme="minorHAnsi"/>
        </w:rPr>
        <w:t>.</w:t>
      </w:r>
      <w:r w:rsidR="00873BED" w:rsidRPr="006F463F">
        <w:rPr>
          <w:rFonts w:cstheme="minorHAnsi"/>
        </w:rPr>
        <w:t xml:space="preserve"> Μιλήσατε για το άρθρο 22</w:t>
      </w:r>
      <w:r>
        <w:rPr>
          <w:rFonts w:cstheme="minorHAnsi"/>
        </w:rPr>
        <w:t>,</w:t>
      </w:r>
      <w:r w:rsidR="00873BED" w:rsidRPr="006F463F">
        <w:rPr>
          <w:rFonts w:cstheme="minorHAnsi"/>
        </w:rPr>
        <w:t xml:space="preserve"> για τις δια</w:t>
      </w:r>
      <w:r>
        <w:rPr>
          <w:rFonts w:cstheme="minorHAnsi"/>
        </w:rPr>
        <w:t>δικασίες ΑΣΕΠ κ</w:t>
      </w:r>
      <w:r w:rsidR="00873BED" w:rsidRPr="006F463F">
        <w:rPr>
          <w:rFonts w:cstheme="minorHAnsi"/>
        </w:rPr>
        <w:t>ι αν κάτι εξαιρείται από το ΑΣΕΠ</w:t>
      </w:r>
      <w:r>
        <w:rPr>
          <w:rFonts w:cstheme="minorHAnsi"/>
        </w:rPr>
        <w:t>,</w:t>
      </w:r>
      <w:r w:rsidR="00873BED" w:rsidRPr="006F463F">
        <w:rPr>
          <w:rFonts w:cstheme="minorHAnsi"/>
        </w:rPr>
        <w:t xml:space="preserve"> και πάλι </w:t>
      </w:r>
      <w:r w:rsidR="00873BED">
        <w:rPr>
          <w:rFonts w:cstheme="minorHAnsi"/>
        </w:rPr>
        <w:t xml:space="preserve">θεωρώ ότι </w:t>
      </w:r>
      <w:r w:rsidR="00873BED" w:rsidRPr="006F463F">
        <w:rPr>
          <w:rFonts w:cstheme="minorHAnsi"/>
        </w:rPr>
        <w:t>θα πρέπει να δούμε συνολικά το νομοσχέδιο με παραπομπή σε διατ</w:t>
      </w:r>
      <w:r>
        <w:rPr>
          <w:rFonts w:cstheme="minorHAnsi"/>
        </w:rPr>
        <w:t>άξεις που αφορούν τις θυγατρικές της ΕΕΣΥΠ</w:t>
      </w:r>
      <w:r w:rsidR="00873BED">
        <w:rPr>
          <w:rFonts w:cstheme="minorHAnsi"/>
        </w:rPr>
        <w:t>. Σ</w:t>
      </w:r>
      <w:r w:rsidR="00873BED" w:rsidRPr="006F463F">
        <w:rPr>
          <w:rFonts w:cstheme="minorHAnsi"/>
        </w:rPr>
        <w:t>ας παραπέμπω</w:t>
      </w:r>
      <w:r>
        <w:rPr>
          <w:rFonts w:cstheme="minorHAnsi"/>
        </w:rPr>
        <w:t>,</w:t>
      </w:r>
      <w:r w:rsidR="00873BED" w:rsidRPr="006F463F">
        <w:rPr>
          <w:rFonts w:cstheme="minorHAnsi"/>
        </w:rPr>
        <w:t xml:space="preserve"> συνεπώς</w:t>
      </w:r>
      <w:r>
        <w:rPr>
          <w:rFonts w:cstheme="minorHAnsi"/>
        </w:rPr>
        <w:t>,</w:t>
      </w:r>
      <w:r w:rsidR="00873BED" w:rsidRPr="006F463F">
        <w:rPr>
          <w:rFonts w:cstheme="minorHAnsi"/>
        </w:rPr>
        <w:t xml:space="preserve"> στο τελευταίο εδάφιο </w:t>
      </w:r>
      <w:r w:rsidR="00873BED" w:rsidRPr="006F463F">
        <w:rPr>
          <w:rFonts w:cstheme="minorHAnsi"/>
        </w:rPr>
        <w:lastRenderedPageBreak/>
        <w:t>της παραγράφου 1</w:t>
      </w:r>
      <w:r w:rsidR="00C33204">
        <w:rPr>
          <w:rFonts w:cstheme="minorHAnsi"/>
        </w:rPr>
        <w:t>,</w:t>
      </w:r>
      <w:r w:rsidR="00873BED" w:rsidRPr="006F463F">
        <w:rPr>
          <w:rFonts w:cstheme="minorHAnsi"/>
        </w:rPr>
        <w:t xml:space="preserve"> όπου αναφέρεται </w:t>
      </w:r>
      <w:r w:rsidR="00C33204">
        <w:rPr>
          <w:rFonts w:cstheme="minorHAnsi"/>
          <w:sz w:val="20"/>
        </w:rPr>
        <w:t>«</w:t>
      </w:r>
      <w:r w:rsidR="00873BED" w:rsidRPr="006F463F">
        <w:rPr>
          <w:rFonts w:cstheme="minorHAnsi"/>
        </w:rPr>
        <w:t xml:space="preserve">και πραγματοποιείται σύμφωνα με τα άρθρα 5 έως 30 και 38 </w:t>
      </w:r>
      <w:r w:rsidR="00873BED">
        <w:rPr>
          <w:rFonts w:cstheme="minorHAnsi"/>
        </w:rPr>
        <w:t>και 42 του νόμου 4765/</w:t>
      </w:r>
      <w:r w:rsidR="00873BED" w:rsidRPr="006F463F">
        <w:rPr>
          <w:rFonts w:cstheme="minorHAnsi"/>
        </w:rPr>
        <w:t>2021</w:t>
      </w:r>
      <w:r w:rsidR="00C33204">
        <w:rPr>
          <w:rFonts w:cstheme="minorHAnsi"/>
        </w:rPr>
        <w:t>»</w:t>
      </w:r>
      <w:r w:rsidR="00873BED">
        <w:rPr>
          <w:rFonts w:cstheme="minorHAnsi"/>
        </w:rPr>
        <w:t>, δ</w:t>
      </w:r>
      <w:r w:rsidR="00873BED" w:rsidRPr="006F463F">
        <w:rPr>
          <w:rFonts w:cstheme="minorHAnsi"/>
        </w:rPr>
        <w:t>ηλαδή ο νόμος</w:t>
      </w:r>
      <w:r w:rsidR="00873BED">
        <w:rPr>
          <w:rFonts w:cstheme="minorHAnsi"/>
        </w:rPr>
        <w:t xml:space="preserve"> του ΑΣΕΠ.</w:t>
      </w:r>
    </w:p>
    <w:p w:rsidR="00873BED" w:rsidRDefault="00C33204" w:rsidP="000C7F35">
      <w:pPr>
        <w:spacing w:line="276" w:lineRule="auto"/>
        <w:ind w:firstLine="720"/>
        <w:jc w:val="both"/>
        <w:rPr>
          <w:rFonts w:cstheme="minorHAnsi"/>
        </w:rPr>
      </w:pPr>
      <w:r>
        <w:rPr>
          <w:rFonts w:cstheme="minorHAnsi"/>
        </w:rPr>
        <w:t xml:space="preserve">Στο άρθρο 23, πλήρωση θέσεων </w:t>
      </w:r>
      <w:r w:rsidR="00873BED">
        <w:rPr>
          <w:rFonts w:cstheme="minorHAnsi"/>
        </w:rPr>
        <w:t>Γενικών Δ</w:t>
      </w:r>
      <w:r w:rsidR="00873BED" w:rsidRPr="006F463F">
        <w:rPr>
          <w:rFonts w:cstheme="minorHAnsi"/>
        </w:rPr>
        <w:t>ιευθυντών</w:t>
      </w:r>
      <w:r w:rsidR="00873BED">
        <w:rPr>
          <w:rFonts w:cstheme="minorHAnsi"/>
        </w:rPr>
        <w:t>,</w:t>
      </w:r>
      <w:r w:rsidR="00873BED" w:rsidRPr="006F463F">
        <w:rPr>
          <w:rFonts w:cstheme="minorHAnsi"/>
        </w:rPr>
        <w:t xml:space="preserve"> για μοριοδότηση</w:t>
      </w:r>
      <w:r w:rsidR="00873BED">
        <w:rPr>
          <w:rFonts w:cstheme="minorHAnsi"/>
        </w:rPr>
        <w:t>,</w:t>
      </w:r>
      <w:r>
        <w:rPr>
          <w:rFonts w:cstheme="minorHAnsi"/>
        </w:rPr>
        <w:t xml:space="preserve"> αντικείμενο διαδικασίας κ</w:t>
      </w:r>
      <w:r w:rsidR="00873BED" w:rsidRPr="006F463F">
        <w:rPr>
          <w:rFonts w:cstheme="minorHAnsi"/>
        </w:rPr>
        <w:t>ι ούτω καθεξής</w:t>
      </w:r>
      <w:r w:rsidR="00873BED">
        <w:rPr>
          <w:rFonts w:cstheme="minorHAnsi"/>
        </w:rPr>
        <w:t>.</w:t>
      </w:r>
      <w:r w:rsidR="00873BED" w:rsidRPr="006F463F">
        <w:rPr>
          <w:rFonts w:cstheme="minorHAnsi"/>
        </w:rPr>
        <w:t xml:space="preserve"> </w:t>
      </w:r>
      <w:r w:rsidR="00873BED">
        <w:rPr>
          <w:rFonts w:cstheme="minorHAnsi"/>
        </w:rPr>
        <w:t xml:space="preserve">Εύλογοι προβληματισμοί. </w:t>
      </w:r>
      <w:r w:rsidR="00873BED" w:rsidRPr="006F463F">
        <w:rPr>
          <w:rFonts w:cstheme="minorHAnsi"/>
        </w:rPr>
        <w:t xml:space="preserve">Πρόκειται για </w:t>
      </w:r>
      <w:r w:rsidR="00873BED">
        <w:rPr>
          <w:rFonts w:cstheme="minorHAnsi"/>
        </w:rPr>
        <w:t>αν</w:t>
      </w:r>
      <w:r w:rsidR="00873BED" w:rsidRPr="006F463F">
        <w:rPr>
          <w:rFonts w:cstheme="minorHAnsi"/>
        </w:rPr>
        <w:t>ομ</w:t>
      </w:r>
      <w:r w:rsidR="00873BED">
        <w:rPr>
          <w:rFonts w:cstheme="minorHAnsi"/>
        </w:rPr>
        <w:t>ο</w:t>
      </w:r>
      <w:r w:rsidR="00873BED" w:rsidRPr="006F463F">
        <w:rPr>
          <w:rFonts w:cstheme="minorHAnsi"/>
        </w:rPr>
        <w:t>ιογενείς εταιρείες με διαφορετική δομή</w:t>
      </w:r>
      <w:r w:rsidR="00873BED">
        <w:rPr>
          <w:rFonts w:cstheme="minorHAnsi"/>
        </w:rPr>
        <w:t>,</w:t>
      </w:r>
      <w:r w:rsidR="00873BED" w:rsidRPr="006F463F">
        <w:rPr>
          <w:rFonts w:cstheme="minorHAnsi"/>
        </w:rPr>
        <w:t xml:space="preserve"> διαφορετικό μέγεθος</w:t>
      </w:r>
      <w:r w:rsidR="00873BED">
        <w:rPr>
          <w:rFonts w:cstheme="minorHAnsi"/>
        </w:rPr>
        <w:t>.</w:t>
      </w:r>
      <w:r w:rsidR="00873BED" w:rsidRPr="006F463F">
        <w:rPr>
          <w:rFonts w:cstheme="minorHAnsi"/>
        </w:rPr>
        <w:t xml:space="preserve"> Ο νόμος</w:t>
      </w:r>
      <w:r>
        <w:rPr>
          <w:rFonts w:cstheme="minorHAnsi"/>
        </w:rPr>
        <w:t>,</w:t>
      </w:r>
      <w:r w:rsidR="00873BED" w:rsidRPr="006F463F">
        <w:rPr>
          <w:rFonts w:cstheme="minorHAnsi"/>
        </w:rPr>
        <w:t xml:space="preserve"> όπως αντιλαμβάνεστε</w:t>
      </w:r>
      <w:r>
        <w:rPr>
          <w:rFonts w:cstheme="minorHAnsi"/>
        </w:rPr>
        <w:t>,</w:t>
      </w:r>
      <w:r w:rsidR="00873BED" w:rsidRPr="006F463F">
        <w:rPr>
          <w:rFonts w:cstheme="minorHAnsi"/>
        </w:rPr>
        <w:t xml:space="preserve"> δεν μπορεί να είναι εξαντλητικό</w:t>
      </w:r>
      <w:r w:rsidR="00873BED">
        <w:rPr>
          <w:rFonts w:cstheme="minorHAnsi"/>
        </w:rPr>
        <w:t>ς</w:t>
      </w:r>
      <w:r w:rsidR="00873BED" w:rsidRPr="006F463F">
        <w:rPr>
          <w:rFonts w:cstheme="minorHAnsi"/>
        </w:rPr>
        <w:t xml:space="preserve"> για κάθε εταιρεία</w:t>
      </w:r>
      <w:r>
        <w:rPr>
          <w:rFonts w:cstheme="minorHAnsi"/>
        </w:rPr>
        <w:t>. Κ</w:t>
      </w:r>
      <w:r w:rsidR="00873BED" w:rsidRPr="006F463F">
        <w:rPr>
          <w:rFonts w:cstheme="minorHAnsi"/>
        </w:rPr>
        <w:t>ανόνες βάζουμε</w:t>
      </w:r>
      <w:r w:rsidR="00873BED">
        <w:rPr>
          <w:rFonts w:cstheme="minorHAnsi"/>
        </w:rPr>
        <w:t>. Σ</w:t>
      </w:r>
      <w:r w:rsidR="00873BED" w:rsidRPr="006F463F">
        <w:rPr>
          <w:rFonts w:cstheme="minorHAnsi"/>
        </w:rPr>
        <w:t>την προκήρυξη</w:t>
      </w:r>
      <w:r>
        <w:rPr>
          <w:rFonts w:cstheme="minorHAnsi"/>
        </w:rPr>
        <w:t>,</w:t>
      </w:r>
      <w:r w:rsidR="00873BED" w:rsidRPr="006F463F">
        <w:rPr>
          <w:rFonts w:cstheme="minorHAnsi"/>
        </w:rPr>
        <w:t xml:space="preserve"> που </w:t>
      </w:r>
      <w:r w:rsidR="00873BED">
        <w:rPr>
          <w:rFonts w:cstheme="minorHAnsi"/>
        </w:rPr>
        <w:t xml:space="preserve">θα </w:t>
      </w:r>
      <w:r w:rsidR="00873BED" w:rsidRPr="006F463F">
        <w:rPr>
          <w:rFonts w:cstheme="minorHAnsi"/>
        </w:rPr>
        <w:t>δημοσιεύεται</w:t>
      </w:r>
      <w:r>
        <w:rPr>
          <w:rFonts w:cstheme="minorHAnsi"/>
        </w:rPr>
        <w:t>,</w:t>
      </w:r>
      <w:r w:rsidR="00873BED" w:rsidRPr="006F463F">
        <w:rPr>
          <w:rFonts w:cstheme="minorHAnsi"/>
        </w:rPr>
        <w:t xml:space="preserve"> θα περιγράφεται η διαδικασία</w:t>
      </w:r>
      <w:r>
        <w:rPr>
          <w:rFonts w:cstheme="minorHAnsi"/>
        </w:rPr>
        <w:t>. Σ</w:t>
      </w:r>
      <w:r w:rsidR="00873BED" w:rsidRPr="006F463F">
        <w:rPr>
          <w:rFonts w:cstheme="minorHAnsi"/>
        </w:rPr>
        <w:t>υνεπώς</w:t>
      </w:r>
      <w:r>
        <w:rPr>
          <w:rFonts w:cstheme="minorHAnsi"/>
        </w:rPr>
        <w:t>,</w:t>
      </w:r>
      <w:r w:rsidR="00873BED" w:rsidRPr="006F463F">
        <w:rPr>
          <w:rFonts w:cstheme="minorHAnsi"/>
        </w:rPr>
        <w:t xml:space="preserve"> θα είναι γνωστά σε όλους τα προσόντα</w:t>
      </w:r>
      <w:r w:rsidR="00873BED">
        <w:rPr>
          <w:rFonts w:cstheme="minorHAnsi"/>
        </w:rPr>
        <w:t>,</w:t>
      </w:r>
      <w:r w:rsidR="00873BED" w:rsidRPr="006F463F">
        <w:rPr>
          <w:rFonts w:cstheme="minorHAnsi"/>
        </w:rPr>
        <w:t xml:space="preserve"> η μοριοδότηση</w:t>
      </w:r>
      <w:r w:rsidR="00873BED">
        <w:rPr>
          <w:rFonts w:cstheme="minorHAnsi"/>
        </w:rPr>
        <w:t>,</w:t>
      </w:r>
      <w:r w:rsidR="00873BED" w:rsidRPr="006F463F">
        <w:rPr>
          <w:rFonts w:cstheme="minorHAnsi"/>
        </w:rPr>
        <w:t xml:space="preserve"> οι επιτροπές αξιολόγησης και ενστάσεων και κάθε σχετική λεπτομέρεια</w:t>
      </w:r>
      <w:r w:rsidR="00873BED">
        <w:rPr>
          <w:rFonts w:cstheme="minorHAnsi"/>
        </w:rPr>
        <w:t>.</w:t>
      </w:r>
      <w:r w:rsidR="00873BED" w:rsidRPr="006F463F">
        <w:rPr>
          <w:rFonts w:cstheme="minorHAnsi"/>
        </w:rPr>
        <w:t xml:space="preserve"> </w:t>
      </w:r>
      <w:r w:rsidR="00D2198C">
        <w:rPr>
          <w:rFonts w:cstheme="minorHAnsi"/>
        </w:rPr>
        <w:t>Επίσης,</w:t>
      </w:r>
      <w:r w:rsidR="00873BED" w:rsidRPr="006F463F">
        <w:rPr>
          <w:rFonts w:cstheme="minorHAnsi"/>
        </w:rPr>
        <w:t xml:space="preserve"> όλες οι εταιρείες εντός ενός έτους θα κληθούν να τροποποιήσουν τα καταστατικά τους και κατ’</w:t>
      </w:r>
      <w:r w:rsidR="00873BED">
        <w:rPr>
          <w:rFonts w:cstheme="minorHAnsi"/>
        </w:rPr>
        <w:t xml:space="preserve"> επέκταση τους Κανονισμούς Λ</w:t>
      </w:r>
      <w:r w:rsidR="00873BED" w:rsidRPr="006F463F">
        <w:rPr>
          <w:rFonts w:cstheme="minorHAnsi"/>
        </w:rPr>
        <w:t xml:space="preserve">ειτουργίας </w:t>
      </w:r>
      <w:r w:rsidR="00D2198C">
        <w:rPr>
          <w:rFonts w:cstheme="minorHAnsi"/>
        </w:rPr>
        <w:t>τους,</w:t>
      </w:r>
      <w:r w:rsidR="00873BED" w:rsidRPr="006F463F">
        <w:rPr>
          <w:rFonts w:cstheme="minorHAnsi"/>
        </w:rPr>
        <w:t xml:space="preserve"> όπου όλα αυτά θα προβλέπονται αναλυτικά</w:t>
      </w:r>
      <w:r w:rsidR="00873BED">
        <w:rPr>
          <w:rFonts w:cstheme="minorHAnsi"/>
        </w:rPr>
        <w:t>.</w:t>
      </w:r>
      <w:r w:rsidR="00873BED" w:rsidRPr="006F463F">
        <w:rPr>
          <w:rFonts w:cstheme="minorHAnsi"/>
        </w:rPr>
        <w:t xml:space="preserve"> </w:t>
      </w:r>
    </w:p>
    <w:p w:rsidR="00873BED" w:rsidRPr="006F463F" w:rsidRDefault="00D2198C" w:rsidP="000C7F35">
      <w:pPr>
        <w:spacing w:line="276" w:lineRule="auto"/>
        <w:ind w:firstLine="720"/>
        <w:jc w:val="both"/>
        <w:rPr>
          <w:rFonts w:cstheme="minorHAnsi"/>
        </w:rPr>
      </w:pPr>
      <w:r>
        <w:rPr>
          <w:rFonts w:cstheme="minorHAnsi"/>
        </w:rPr>
        <w:t xml:space="preserve">Επιπρόσθετα, </w:t>
      </w:r>
      <w:r w:rsidR="00873BED" w:rsidRPr="006F463F">
        <w:rPr>
          <w:rFonts w:cstheme="minorHAnsi"/>
        </w:rPr>
        <w:t>με την εν λόγω διαδικασία προάγεται η διαφάνεια και η αξιοκρατία στον τρόπ</w:t>
      </w:r>
      <w:r w:rsidR="00873BED">
        <w:rPr>
          <w:rFonts w:cstheme="minorHAnsi"/>
        </w:rPr>
        <w:t>ο με τον οποίο κάποιος γίνεται Διευθυντής ή Γενικός Δ</w:t>
      </w:r>
      <w:r w:rsidR="00873BED" w:rsidRPr="006F463F">
        <w:rPr>
          <w:rFonts w:cstheme="minorHAnsi"/>
        </w:rPr>
        <w:t>ιευθυντής</w:t>
      </w:r>
      <w:r w:rsidR="00873BED">
        <w:rPr>
          <w:rFonts w:cstheme="minorHAnsi"/>
        </w:rPr>
        <w:t>,</w:t>
      </w:r>
      <w:r w:rsidR="00873BED" w:rsidRPr="006F463F">
        <w:rPr>
          <w:rFonts w:cstheme="minorHAnsi"/>
        </w:rPr>
        <w:t xml:space="preserve"> καθώς οι διαδικασίες θα είναι διαφανείς και γνωστές σε όλους και δεν θα τοποθετούνται πλέον σε θέσεις ευθύνης </w:t>
      </w:r>
      <w:r w:rsidR="00873BED">
        <w:rPr>
          <w:rFonts w:cstheme="minorHAnsi"/>
        </w:rPr>
        <w:t xml:space="preserve">οι </w:t>
      </w:r>
      <w:r w:rsidR="00873BED" w:rsidRPr="006F463F">
        <w:rPr>
          <w:rFonts w:cstheme="minorHAnsi"/>
        </w:rPr>
        <w:t>ημέτεροι</w:t>
      </w:r>
      <w:r w:rsidR="00873BED">
        <w:rPr>
          <w:rFonts w:cstheme="minorHAnsi"/>
        </w:rPr>
        <w:t>.</w:t>
      </w:r>
      <w:r w:rsidR="00873BED" w:rsidRPr="006F463F">
        <w:rPr>
          <w:rFonts w:cstheme="minorHAnsi"/>
        </w:rPr>
        <w:t xml:space="preserve"> </w:t>
      </w:r>
      <w:r>
        <w:rPr>
          <w:rFonts w:cstheme="minorHAnsi"/>
        </w:rPr>
        <w:t>Επίσης,</w:t>
      </w:r>
      <w:r w:rsidR="00873BED" w:rsidRPr="006F463F">
        <w:rPr>
          <w:rFonts w:cstheme="minorHAnsi"/>
        </w:rPr>
        <w:t xml:space="preserve"> το αντίθετο </w:t>
      </w:r>
      <w:r w:rsidR="00873BED">
        <w:rPr>
          <w:rFonts w:cstheme="minorHAnsi"/>
        </w:rPr>
        <w:t>από ό</w:t>
      </w:r>
      <w:r>
        <w:rPr>
          <w:rFonts w:cstheme="minorHAnsi"/>
        </w:rPr>
        <w:t>,</w:t>
      </w:r>
      <w:r w:rsidR="00873BED">
        <w:rPr>
          <w:rFonts w:cstheme="minorHAnsi"/>
        </w:rPr>
        <w:t>τι λέτε</w:t>
      </w:r>
      <w:r>
        <w:rPr>
          <w:rFonts w:cstheme="minorHAnsi"/>
        </w:rPr>
        <w:t>,</w:t>
      </w:r>
      <w:r w:rsidR="00873BED">
        <w:rPr>
          <w:rFonts w:cstheme="minorHAnsi"/>
        </w:rPr>
        <w:t xml:space="preserve"> </w:t>
      </w:r>
      <w:r w:rsidR="00873BED" w:rsidRPr="006F463F">
        <w:rPr>
          <w:rFonts w:cstheme="minorHAnsi"/>
        </w:rPr>
        <w:t>όλοι θα αξιολογούνται και</w:t>
      </w:r>
      <w:r w:rsidR="00873BED">
        <w:rPr>
          <w:rFonts w:cstheme="minorHAnsi"/>
        </w:rPr>
        <w:t xml:space="preserve"> πριν</w:t>
      </w:r>
      <w:r>
        <w:rPr>
          <w:rFonts w:cstheme="minorHAnsi"/>
        </w:rPr>
        <w:t>,</w:t>
      </w:r>
      <w:r w:rsidR="00873BED">
        <w:rPr>
          <w:rFonts w:cstheme="minorHAnsi"/>
        </w:rPr>
        <w:t xml:space="preserve"> ώστε</w:t>
      </w:r>
      <w:r w:rsidR="00873BED" w:rsidRPr="006F463F">
        <w:rPr>
          <w:rFonts w:cstheme="minorHAnsi"/>
        </w:rPr>
        <w:t xml:space="preserve"> να προαχθούν</w:t>
      </w:r>
      <w:r w:rsidR="00873BED">
        <w:rPr>
          <w:rFonts w:cstheme="minorHAnsi"/>
        </w:rPr>
        <w:t>,</w:t>
      </w:r>
      <w:r w:rsidR="00873BED" w:rsidRPr="006F463F">
        <w:rPr>
          <w:rFonts w:cstheme="minorHAnsi"/>
        </w:rPr>
        <w:t xml:space="preserve"> αλλά και μετά το τέλος της τριετούς θητείας </w:t>
      </w:r>
      <w:r>
        <w:rPr>
          <w:rFonts w:cstheme="minorHAnsi"/>
        </w:rPr>
        <w:t>τους,</w:t>
      </w:r>
      <w:r w:rsidR="00873BED" w:rsidRPr="006F463F">
        <w:rPr>
          <w:rFonts w:cstheme="minorHAnsi"/>
        </w:rPr>
        <w:t xml:space="preserve"> ώστε αυτή να παραταθεί</w:t>
      </w:r>
      <w:r w:rsidR="00873BED">
        <w:rPr>
          <w:rFonts w:cstheme="minorHAnsi"/>
        </w:rPr>
        <w:t>. Α</w:t>
      </w:r>
      <w:r w:rsidR="00873BED" w:rsidRPr="006F463F">
        <w:rPr>
          <w:rFonts w:cstheme="minorHAnsi"/>
        </w:rPr>
        <w:t>ναφερθήκατε στο άρθρο 25</w:t>
      </w:r>
      <w:r w:rsidR="00873BED">
        <w:rPr>
          <w:rFonts w:cstheme="minorHAnsi"/>
        </w:rPr>
        <w:t>,</w:t>
      </w:r>
      <w:r w:rsidR="00873BED" w:rsidRPr="006F463F">
        <w:rPr>
          <w:rFonts w:cstheme="minorHAnsi"/>
        </w:rPr>
        <w:t xml:space="preserve"> όχι μόνο εσείς και άλλοι συνάδελφοι</w:t>
      </w:r>
      <w:r w:rsidR="00873BED">
        <w:rPr>
          <w:rFonts w:cstheme="minorHAnsi"/>
        </w:rPr>
        <w:t>,</w:t>
      </w:r>
      <w:r w:rsidR="00873BED" w:rsidRPr="006F463F">
        <w:rPr>
          <w:rFonts w:cstheme="minorHAnsi"/>
        </w:rPr>
        <w:t xml:space="preserve"> ότι μπορούμε να </w:t>
      </w:r>
      <w:r w:rsidR="00873BED">
        <w:rPr>
          <w:rFonts w:cstheme="minorHAnsi"/>
        </w:rPr>
        <w:t xml:space="preserve">εκποιήσουμε </w:t>
      </w:r>
      <w:r w:rsidR="00873BED" w:rsidRPr="006F463F">
        <w:rPr>
          <w:rFonts w:cstheme="minorHAnsi"/>
        </w:rPr>
        <w:t>πάσης φύσεως κινητές</w:t>
      </w:r>
      <w:r>
        <w:rPr>
          <w:rFonts w:cstheme="minorHAnsi"/>
        </w:rPr>
        <w:t xml:space="preserve"> αξίες που έχουν περιέλθει στο Ελληνικό Δ</w:t>
      </w:r>
      <w:r w:rsidR="00873BED" w:rsidRPr="006F463F">
        <w:rPr>
          <w:rFonts w:cstheme="minorHAnsi"/>
        </w:rPr>
        <w:t>ημόσιο</w:t>
      </w:r>
      <w:r w:rsidR="00873BED">
        <w:rPr>
          <w:rFonts w:cstheme="minorHAnsi"/>
        </w:rPr>
        <w:t>,</w:t>
      </w:r>
      <w:r>
        <w:rPr>
          <w:rFonts w:cstheme="minorHAnsi"/>
        </w:rPr>
        <w:t xml:space="preserve"> ότι ξεπουλάμε το Δ</w:t>
      </w:r>
      <w:r w:rsidR="00873BED" w:rsidRPr="006F463F">
        <w:rPr>
          <w:rFonts w:cstheme="minorHAnsi"/>
        </w:rPr>
        <w:t>ημόσιο</w:t>
      </w:r>
      <w:r w:rsidR="00873BED">
        <w:rPr>
          <w:rFonts w:cstheme="minorHAnsi"/>
        </w:rPr>
        <w:t>,</w:t>
      </w:r>
      <w:r w:rsidR="00873BED" w:rsidRPr="006F463F">
        <w:rPr>
          <w:rFonts w:cstheme="minorHAnsi"/>
        </w:rPr>
        <w:t xml:space="preserve"> άκουσα και τη λέξη </w:t>
      </w:r>
      <w:r w:rsidR="00873BED">
        <w:rPr>
          <w:rFonts w:cstheme="minorHAnsi"/>
        </w:rPr>
        <w:t>«</w:t>
      </w:r>
      <w:r w:rsidR="00873BED" w:rsidRPr="006F463F">
        <w:rPr>
          <w:rFonts w:cstheme="minorHAnsi"/>
        </w:rPr>
        <w:t>αεροδιάδρομο</w:t>
      </w:r>
      <w:r w:rsidR="00873BED">
        <w:rPr>
          <w:rFonts w:cstheme="minorHAnsi"/>
        </w:rPr>
        <w:t>ς»</w:t>
      </w:r>
      <w:r w:rsidR="00873BED" w:rsidRPr="006F463F">
        <w:rPr>
          <w:rFonts w:cstheme="minorHAnsi"/>
        </w:rPr>
        <w:t xml:space="preserve"> ιδιωτικοποιήσεων</w:t>
      </w:r>
      <w:r w:rsidR="00873BED">
        <w:rPr>
          <w:rFonts w:cstheme="minorHAnsi"/>
        </w:rPr>
        <w:t>.</w:t>
      </w:r>
      <w:r w:rsidR="00873BED" w:rsidRPr="006F463F">
        <w:rPr>
          <w:rFonts w:cstheme="minorHAnsi"/>
        </w:rPr>
        <w:t xml:space="preserve"> </w:t>
      </w:r>
    </w:p>
    <w:p w:rsidR="00873BED" w:rsidRPr="0091148D" w:rsidRDefault="00873BED" w:rsidP="00976DF2">
      <w:pPr>
        <w:spacing w:line="276" w:lineRule="auto"/>
        <w:ind w:firstLine="720"/>
        <w:jc w:val="both"/>
        <w:rPr>
          <w:rFonts w:ascii="Calibri" w:hAnsi="Calibri"/>
        </w:rPr>
      </w:pPr>
      <w:r w:rsidRPr="0091148D">
        <w:rPr>
          <w:rFonts w:ascii="Calibri" w:hAnsi="Calibri"/>
        </w:rPr>
        <w:t>Δεν μπορεί ο Υπουργός Οικονομικών να εκποιήσει μια ολόκληρη εταιρεία. Προς άρση παρερμηνειών</w:t>
      </w:r>
      <w:r w:rsidR="003E34A6">
        <w:rPr>
          <w:rFonts w:ascii="Calibri" w:hAnsi="Calibri"/>
        </w:rPr>
        <w:t>,</w:t>
      </w:r>
      <w:r w:rsidRPr="0091148D">
        <w:rPr>
          <w:rFonts w:ascii="Calibri" w:hAnsi="Calibri"/>
        </w:rPr>
        <w:t xml:space="preserve"> συνεπώς, παρά το γεγονός ότι για μας είναι ξεκάθαρο, ήδη θα προβλεφθεί νομοτεχνική βελτίωση</w:t>
      </w:r>
      <w:r w:rsidR="003E34A6">
        <w:rPr>
          <w:rFonts w:ascii="Calibri" w:hAnsi="Calibri"/>
        </w:rPr>
        <w:t>,</w:t>
      </w:r>
      <w:r w:rsidRPr="0091148D">
        <w:rPr>
          <w:rFonts w:ascii="Calibri" w:hAnsi="Calibri"/>
        </w:rPr>
        <w:t xml:space="preserve"> που θα αναφέρ</w:t>
      </w:r>
      <w:r w:rsidR="003E34A6">
        <w:rPr>
          <w:rFonts w:ascii="Calibri" w:hAnsi="Calibri"/>
        </w:rPr>
        <w:t>εται στο δικαίωμα αυτό, ότι το Δ</w:t>
      </w:r>
      <w:r w:rsidRPr="0091148D">
        <w:rPr>
          <w:rFonts w:ascii="Calibri" w:hAnsi="Calibri"/>
        </w:rPr>
        <w:t>ημόσιο κατέχει συμμετοχή κάτω του 10%</w:t>
      </w:r>
      <w:r w:rsidR="003E34A6">
        <w:rPr>
          <w:rFonts w:ascii="Calibri" w:hAnsi="Calibri"/>
        </w:rPr>
        <w:t>,</w:t>
      </w:r>
      <w:r w:rsidRPr="0091148D">
        <w:rPr>
          <w:rFonts w:ascii="Calibri" w:hAnsi="Calibri"/>
        </w:rPr>
        <w:t xml:space="preserve"> για να μην </w:t>
      </w:r>
      <w:r w:rsidR="003E34A6">
        <w:rPr>
          <w:rFonts w:ascii="Calibri" w:hAnsi="Calibri"/>
        </w:rPr>
        <w:t>υπάρχει καμία παρερμηνεία στην Α</w:t>
      </w:r>
      <w:r w:rsidRPr="0091148D">
        <w:rPr>
          <w:rFonts w:ascii="Calibri" w:hAnsi="Calibri"/>
        </w:rPr>
        <w:t>ίθουσα αυτή.</w:t>
      </w:r>
    </w:p>
    <w:p w:rsidR="00873BED" w:rsidRPr="0091148D" w:rsidRDefault="00873BED" w:rsidP="000C7F35">
      <w:pPr>
        <w:spacing w:line="276" w:lineRule="auto"/>
        <w:ind w:firstLine="720"/>
        <w:jc w:val="both"/>
        <w:rPr>
          <w:rFonts w:ascii="Calibri" w:hAnsi="Calibri"/>
        </w:rPr>
      </w:pPr>
      <w:r w:rsidRPr="0091148D">
        <w:rPr>
          <w:rFonts w:ascii="Calibri" w:hAnsi="Calibri"/>
        </w:rPr>
        <w:t>Για τα άρθρα 30 και τα 31, σχέσεις εργοδότη - εργαζόμενου στον ιδιωτικό τομέα, παρέκκλιση από ισχύουσα επιχείρηση. Και πάλι επαναλαμβάνω ότι, όχι μόνο με τις νέες ρυθμίσεις</w:t>
      </w:r>
      <w:r w:rsidR="003E34A6">
        <w:rPr>
          <w:rFonts w:ascii="Calibri" w:hAnsi="Calibri"/>
        </w:rPr>
        <w:t>,</w:t>
      </w:r>
      <w:r w:rsidRPr="0091148D">
        <w:rPr>
          <w:rFonts w:ascii="Calibri" w:hAnsi="Calibri"/>
        </w:rPr>
        <w:t xml:space="preserve"> αλλά και με τις υφιστάμενες</w:t>
      </w:r>
      <w:r w:rsidR="003E34A6">
        <w:rPr>
          <w:rFonts w:ascii="Calibri" w:hAnsi="Calibri"/>
        </w:rPr>
        <w:t>, αυτά προβλέπονται. Ε</w:t>
      </w:r>
      <w:r w:rsidRPr="0091148D">
        <w:rPr>
          <w:rFonts w:ascii="Calibri" w:hAnsi="Calibri"/>
        </w:rPr>
        <w:t>ν προκειμένω</w:t>
      </w:r>
      <w:r w:rsidR="003E34A6">
        <w:rPr>
          <w:rFonts w:ascii="Calibri" w:hAnsi="Calibri"/>
        </w:rPr>
        <w:t>,</w:t>
      </w:r>
      <w:r w:rsidRPr="0091148D">
        <w:rPr>
          <w:rFonts w:ascii="Calibri" w:hAnsi="Calibri"/>
        </w:rPr>
        <w:t xml:space="preserve"> οι ρυθμίσεις που φέρονται ως προβληματικές στα άρθρα 30 και 31 δεν είναι νέες, αλλά αποτελούν επανάληψη υφιστάμενης διατύπωσης</w:t>
      </w:r>
      <w:r w:rsidR="003E34A6">
        <w:rPr>
          <w:rFonts w:ascii="Calibri" w:hAnsi="Calibri"/>
        </w:rPr>
        <w:t>,</w:t>
      </w:r>
      <w:r w:rsidRPr="0091148D">
        <w:rPr>
          <w:rFonts w:ascii="Calibri" w:hAnsi="Calibri"/>
        </w:rPr>
        <w:t xml:space="preserve"> που ισχύει και </w:t>
      </w:r>
      <w:r w:rsidR="003E34A6">
        <w:rPr>
          <w:rFonts w:ascii="Calibri" w:hAnsi="Calibri"/>
        </w:rPr>
        <w:t xml:space="preserve">σήμερα με το άρθρο 13 του ν. </w:t>
      </w:r>
      <w:r w:rsidRPr="0091148D">
        <w:rPr>
          <w:rFonts w:ascii="Calibri" w:hAnsi="Calibri"/>
        </w:rPr>
        <w:t>3429/2005.</w:t>
      </w:r>
    </w:p>
    <w:p w:rsidR="00873BED" w:rsidRPr="0091148D" w:rsidRDefault="00873BED" w:rsidP="000C7F35">
      <w:pPr>
        <w:spacing w:line="276" w:lineRule="auto"/>
        <w:ind w:firstLine="720"/>
        <w:jc w:val="both"/>
        <w:rPr>
          <w:rFonts w:ascii="Calibri" w:hAnsi="Calibri"/>
        </w:rPr>
      </w:pPr>
      <w:r w:rsidRPr="0091148D">
        <w:rPr>
          <w:rFonts w:ascii="Calibri" w:hAnsi="Calibri"/>
        </w:rPr>
        <w:t>Στο άρθρο 35</w:t>
      </w:r>
      <w:r w:rsidR="003E34A6">
        <w:rPr>
          <w:rFonts w:ascii="Calibri" w:hAnsi="Calibri"/>
        </w:rPr>
        <w:t>,</w:t>
      </w:r>
      <w:r w:rsidRPr="0091148D">
        <w:rPr>
          <w:rFonts w:ascii="Calibri" w:hAnsi="Calibri"/>
        </w:rPr>
        <w:t xml:space="preserve"> για τις μετακινήσεις προσωπικού, το επιχείρημα που λέτε εκτιμώ ότι είναι έωλο, αποτελεί εικασία και δεν στηρίζεται στη διατύπωση του συγκεκριμένου άρθρου. Υπάρχουν δικλίδες ασφαλείας. Συγκεκριμένα, υπάρχει πρόβλεψη της υποχρεωτικής </w:t>
      </w:r>
      <w:r w:rsidRPr="003E34A6">
        <w:rPr>
          <w:rFonts w:ascii="Calibri" w:hAnsi="Calibri"/>
        </w:rPr>
        <w:t>κάλυψης του 65% των θέσεων</w:t>
      </w:r>
      <w:r w:rsidR="00CD021D">
        <w:rPr>
          <w:rFonts w:ascii="Calibri" w:hAnsi="Calibri"/>
        </w:rPr>
        <w:t>,</w:t>
      </w:r>
      <w:r w:rsidRPr="003E34A6">
        <w:rPr>
          <w:rFonts w:ascii="Calibri" w:hAnsi="Calibri"/>
        </w:rPr>
        <w:t xml:space="preserve"> ώστε να μην υπάρχει δυνατότητα μετακίνησης, αν δεν έχει</w:t>
      </w:r>
      <w:r w:rsidRPr="0091148D">
        <w:rPr>
          <w:rFonts w:ascii="Calibri" w:hAnsi="Calibri"/>
        </w:rPr>
        <w:t xml:space="preserve"> καλυφθεί το όριο αυτό, ενώ απαιτείται</w:t>
      </w:r>
      <w:r w:rsidR="00CD021D">
        <w:rPr>
          <w:rFonts w:ascii="Calibri" w:hAnsi="Calibri"/>
        </w:rPr>
        <w:t>,</w:t>
      </w:r>
      <w:r w:rsidRPr="0091148D">
        <w:rPr>
          <w:rFonts w:ascii="Calibri" w:hAnsi="Calibri"/>
        </w:rPr>
        <w:t xml:space="preserve"> τόσο η σύμφωνη γνώμη του Διοικητικού Συμβουλίου των δύο εταιρειών</w:t>
      </w:r>
      <w:r w:rsidR="00CD021D">
        <w:rPr>
          <w:rFonts w:ascii="Calibri" w:hAnsi="Calibri"/>
        </w:rPr>
        <w:t>,</w:t>
      </w:r>
      <w:r w:rsidRPr="0091148D">
        <w:rPr>
          <w:rFonts w:ascii="Calibri" w:hAnsi="Calibri"/>
        </w:rPr>
        <w:t xml:space="preserve"> όσο και η σχετική αίτηση του εργαζόμενου.</w:t>
      </w:r>
    </w:p>
    <w:p w:rsidR="00873BED" w:rsidRPr="0091148D" w:rsidRDefault="00CD021D" w:rsidP="000C7F35">
      <w:pPr>
        <w:spacing w:line="276" w:lineRule="auto"/>
        <w:ind w:firstLine="720"/>
        <w:jc w:val="both"/>
        <w:rPr>
          <w:rFonts w:ascii="Calibri" w:hAnsi="Calibri"/>
        </w:rPr>
      </w:pPr>
      <w:r>
        <w:rPr>
          <w:rFonts w:ascii="Calibri" w:hAnsi="Calibri"/>
        </w:rPr>
        <w:t xml:space="preserve">Στο άρθρο 38 </w:t>
      </w:r>
      <w:r w:rsidR="00873BED" w:rsidRPr="0091148D">
        <w:rPr>
          <w:rFonts w:ascii="Calibri" w:hAnsi="Calibri"/>
        </w:rPr>
        <w:t>υπενθυμίζω ότι στις λοιπές θυγατρικές της ΕΕΣΥΠ δίνεται δυνατότητα κατάρτισης γενικού πλαισίου κανονισμού</w:t>
      </w:r>
      <w:r w:rsidR="00C45EFA">
        <w:rPr>
          <w:rFonts w:ascii="Calibri" w:hAnsi="Calibri"/>
        </w:rPr>
        <w:t>,</w:t>
      </w:r>
      <w:r w:rsidR="00873BED" w:rsidRPr="0091148D">
        <w:rPr>
          <w:rFonts w:ascii="Calibri" w:hAnsi="Calibri"/>
        </w:rPr>
        <w:t xml:space="preserve"> διατηρούμενων των άρθρων 36 και 38, καθώς και του συστήματος έννομης προστασίας του νόμου 4412/2016. Ο κανονισμός που θα εκδοθεί θα είναι σύμφωνος με την ενωσιακή νομοθεσία, ενώ θα δοθεί και σχετική γνώμη της Ε</w:t>
      </w:r>
      <w:r w:rsidR="00C45EFA">
        <w:rPr>
          <w:rFonts w:ascii="Calibri" w:hAnsi="Calibri"/>
        </w:rPr>
        <w:t>.</w:t>
      </w:r>
      <w:r w:rsidR="00873BED" w:rsidRPr="0091148D">
        <w:rPr>
          <w:rFonts w:ascii="Calibri" w:hAnsi="Calibri"/>
        </w:rPr>
        <w:t>Α</w:t>
      </w:r>
      <w:r w:rsidR="00C45EFA">
        <w:rPr>
          <w:rFonts w:ascii="Calibri" w:hAnsi="Calibri"/>
        </w:rPr>
        <w:t>.</w:t>
      </w:r>
      <w:r w:rsidR="00873BED" w:rsidRPr="0091148D">
        <w:rPr>
          <w:rFonts w:ascii="Calibri" w:hAnsi="Calibri"/>
        </w:rPr>
        <w:t>Α</w:t>
      </w:r>
      <w:r w:rsidR="00C45EFA">
        <w:rPr>
          <w:rFonts w:ascii="Calibri" w:hAnsi="Calibri"/>
        </w:rPr>
        <w:t>.</w:t>
      </w:r>
      <w:r w:rsidR="00873BED" w:rsidRPr="0091148D">
        <w:rPr>
          <w:rFonts w:ascii="Calibri" w:hAnsi="Calibri"/>
        </w:rPr>
        <w:t>ΔΗ</w:t>
      </w:r>
      <w:r w:rsidR="00C45EFA">
        <w:rPr>
          <w:rFonts w:ascii="Calibri" w:hAnsi="Calibri"/>
        </w:rPr>
        <w:t>.</w:t>
      </w:r>
      <w:r w:rsidR="00873BED" w:rsidRPr="0091148D">
        <w:rPr>
          <w:rFonts w:ascii="Calibri" w:hAnsi="Calibri"/>
        </w:rPr>
        <w:t>ΣΥ.</w:t>
      </w:r>
    </w:p>
    <w:p w:rsidR="00596B64" w:rsidRDefault="00C45EFA" w:rsidP="00596B64">
      <w:pPr>
        <w:spacing w:line="276" w:lineRule="auto"/>
        <w:ind w:firstLine="720"/>
        <w:jc w:val="both"/>
        <w:rPr>
          <w:rFonts w:ascii="Calibri" w:hAnsi="Calibri"/>
        </w:rPr>
      </w:pPr>
      <w:r>
        <w:rPr>
          <w:rFonts w:ascii="Calibri" w:hAnsi="Calibri"/>
        </w:rPr>
        <w:t>Μιλήσατε για τον Εσωτερικό Ε</w:t>
      </w:r>
      <w:r w:rsidR="00873BED" w:rsidRPr="0091148D">
        <w:rPr>
          <w:rFonts w:ascii="Calibri" w:hAnsi="Calibri"/>
        </w:rPr>
        <w:t>λεγκτή, αν τα έ</w:t>
      </w:r>
      <w:r>
        <w:rPr>
          <w:rFonts w:ascii="Calibri" w:hAnsi="Calibri"/>
        </w:rPr>
        <w:t>ξι χρόνια είναι πολλά. Ο Εσωτερικός Ε</w:t>
      </w:r>
      <w:r w:rsidR="00873BED" w:rsidRPr="0091148D">
        <w:rPr>
          <w:rFonts w:ascii="Calibri" w:hAnsi="Calibri"/>
        </w:rPr>
        <w:t xml:space="preserve">λεγκτής δύναται να φτάσει έως τα 6 έτη. Οι συμβάσεις είναι διάρκειας </w:t>
      </w:r>
      <w:r>
        <w:rPr>
          <w:rFonts w:ascii="Calibri" w:hAnsi="Calibri"/>
        </w:rPr>
        <w:t>2+1 ετών. Διαβάζω τη διάταξη: «</w:t>
      </w:r>
      <w:r w:rsidRPr="00C45EFA">
        <w:rPr>
          <w:rFonts w:ascii="Calibri" w:hAnsi="Calibri"/>
        </w:rPr>
        <w:t>Οι συµβάσεις είναι διάρκειας δύο (2) ετών µε δυνατότητα παράτασης ενός (1) έτους άπαξ. Μετά την παρέλευση της διάρκειας της σύµβασης, ο εσωτερικός ελεγκτής δύναται να συνάψει νέα, διάρκειας έως τρία (3) έτη, µετά τη λήξη της οποίας δεν µπορεί να συνάψει άλλη σύµβαση µε την ίδια αναθέτουσα εταιρεία της παρ. 1 του άρθρου 3, για διάστηµα είκοσι τεσσάρων (24) τουλάχιστον µηνών</w:t>
      </w:r>
      <w:r w:rsidR="00873BED" w:rsidRPr="0091148D">
        <w:rPr>
          <w:rFonts w:ascii="Calibri" w:hAnsi="Calibri"/>
        </w:rPr>
        <w:t>».</w:t>
      </w:r>
    </w:p>
    <w:p w:rsidR="00340869" w:rsidRDefault="00873BED" w:rsidP="00596B64">
      <w:pPr>
        <w:spacing w:line="276" w:lineRule="auto"/>
        <w:ind w:firstLine="720"/>
        <w:jc w:val="both"/>
        <w:rPr>
          <w:rFonts w:ascii="Calibri" w:hAnsi="Calibri"/>
        </w:rPr>
      </w:pPr>
      <w:r w:rsidRPr="0091148D">
        <w:rPr>
          <w:rFonts w:ascii="Calibri" w:hAnsi="Calibri"/>
        </w:rPr>
        <w:t xml:space="preserve">Μιλήσατε για την ΠΥΡΚΑΛ. Αναφερθήκατε στην υποβάθμιση της αμυντικής βιομηχανίας. Κύριε συνάδελφε, έχω ακριβώς την αντίθετη προσέγγιση και μπορώ να την τεκμηριώσω, όπως το έχω κάνει στο Ελληνικό Κοινοβούλιο αρκετές φορές με συγκεκριμένα οικονομικά στοιχεία. Για παράδειγμα, εκτιμούμε ότι η ΕΑΒ έχει γυρίσει σε θετικό πρόσημο ή οριακά θετικό το 2021, </w:t>
      </w:r>
      <w:r w:rsidR="00596B64">
        <w:rPr>
          <w:rFonts w:ascii="Calibri" w:hAnsi="Calibri"/>
        </w:rPr>
        <w:t>από αρνητικό πρόσημο το 2018-1</w:t>
      </w:r>
      <w:r w:rsidRPr="0091148D">
        <w:rPr>
          <w:rFonts w:ascii="Calibri" w:hAnsi="Calibri"/>
        </w:rPr>
        <w:t>9, για πρώτη φορά από το 2014. Μπορώ να σας πω και για άλλα αντίστοιχα περιουσιακά στοιχεία. Άρα, μόνο για υποβάθμιση της αμυντικής βιομηχανίας δε</w:t>
      </w:r>
      <w:r w:rsidR="00340869">
        <w:rPr>
          <w:rFonts w:ascii="Calibri" w:hAnsi="Calibri"/>
        </w:rPr>
        <w:t>ν</w:t>
      </w:r>
      <w:r w:rsidRPr="0091148D">
        <w:rPr>
          <w:rFonts w:ascii="Calibri" w:hAnsi="Calibri"/>
        </w:rPr>
        <w:t xml:space="preserve"> μιλάμε. </w:t>
      </w:r>
    </w:p>
    <w:p w:rsidR="00873BED" w:rsidRPr="0091148D" w:rsidRDefault="00873BED" w:rsidP="00596B64">
      <w:pPr>
        <w:spacing w:line="276" w:lineRule="auto"/>
        <w:ind w:firstLine="720"/>
        <w:jc w:val="both"/>
        <w:rPr>
          <w:rFonts w:ascii="Calibri" w:hAnsi="Calibri"/>
        </w:rPr>
      </w:pPr>
      <w:r w:rsidRPr="0091148D">
        <w:rPr>
          <w:rFonts w:ascii="Calibri" w:hAnsi="Calibri"/>
        </w:rPr>
        <w:t xml:space="preserve">Σε ό,τι αφορά το περιουσιακό στοιχείο που λέγεται </w:t>
      </w:r>
      <w:r w:rsidR="00340869">
        <w:rPr>
          <w:rFonts w:ascii="Calibri" w:hAnsi="Calibri"/>
        </w:rPr>
        <w:t>«</w:t>
      </w:r>
      <w:r w:rsidRPr="0091148D">
        <w:rPr>
          <w:rFonts w:ascii="Calibri" w:hAnsi="Calibri"/>
        </w:rPr>
        <w:t>ΠΥΡΚΑΛ και Δήμος Δάφνης και Υμηττού</w:t>
      </w:r>
      <w:r w:rsidR="00340869">
        <w:rPr>
          <w:rFonts w:ascii="Calibri" w:hAnsi="Calibri"/>
          <w:sz w:val="28"/>
        </w:rPr>
        <w:t>»</w:t>
      </w:r>
      <w:r w:rsidRPr="0091148D">
        <w:rPr>
          <w:rFonts w:ascii="Calibri" w:hAnsi="Calibri"/>
        </w:rPr>
        <w:t>, είναι όλα εις γνώση της Τοπικής Αυτοδιοίκησης. Ήμουν παρών, όταν έγινε η παρουσίαση του πρότζεκτ και ο Δήμος εκφράστηκε θετικά για τις προοπτικές αυτού του έργου στην περιοχή. Το έργο είναι εμβληματικό για την οικονομία, θα συμβάλ</w:t>
      </w:r>
      <w:r w:rsidR="00065C4A">
        <w:rPr>
          <w:rFonts w:ascii="Calibri" w:hAnsi="Calibri"/>
        </w:rPr>
        <w:t>λ</w:t>
      </w:r>
      <w:r w:rsidRPr="0091148D">
        <w:rPr>
          <w:rFonts w:ascii="Calibri" w:hAnsi="Calibri"/>
        </w:rPr>
        <w:t xml:space="preserve">ει στη </w:t>
      </w:r>
      <w:r w:rsidRPr="0091148D">
        <w:rPr>
          <w:rFonts w:ascii="Calibri" w:hAnsi="Calibri"/>
        </w:rPr>
        <w:lastRenderedPageBreak/>
        <w:t>βιώσιμη ανάπτυξη, θα απελευθερωθούν πάνω από 100 κτίρια, θα εξοικονομηθεί π</w:t>
      </w:r>
      <w:r w:rsidR="00B94B81">
        <w:rPr>
          <w:rFonts w:ascii="Calibri" w:hAnsi="Calibri"/>
        </w:rPr>
        <w:t>ερίπου από τη μετεγκατάσταση 1 δισεκατομμύριο ευρώ από το Ελληνικό Δ</w:t>
      </w:r>
      <w:r w:rsidRPr="0091148D">
        <w:rPr>
          <w:rFonts w:ascii="Calibri" w:hAnsi="Calibri"/>
        </w:rPr>
        <w:t>ημόσιο και θα έχουμε αναβάθμιση των παρεχόμενων δημόσιων υπηρεσιών.</w:t>
      </w:r>
    </w:p>
    <w:p w:rsidR="00873BED" w:rsidRPr="0091148D" w:rsidRDefault="00873BED" w:rsidP="000C7F35">
      <w:pPr>
        <w:spacing w:line="276" w:lineRule="auto"/>
        <w:ind w:firstLine="720"/>
        <w:jc w:val="both"/>
        <w:rPr>
          <w:rFonts w:ascii="Calibri" w:hAnsi="Calibri"/>
        </w:rPr>
      </w:pPr>
      <w:r w:rsidRPr="0091148D">
        <w:rPr>
          <w:rFonts w:ascii="Calibri" w:hAnsi="Calibri"/>
        </w:rPr>
        <w:t>Να θυμίσω ότι με το νομοσχέδιο, αν και δεν το έθεσε κανένας σε αυτή</w:t>
      </w:r>
      <w:r w:rsidR="006911FB">
        <w:rPr>
          <w:rFonts w:ascii="Calibri" w:hAnsi="Calibri"/>
        </w:rPr>
        <w:t>ν την Α</w:t>
      </w:r>
      <w:r w:rsidRPr="0091148D">
        <w:rPr>
          <w:rFonts w:ascii="Calibri" w:hAnsi="Calibri"/>
        </w:rPr>
        <w:t>ίθουσα, γίνονται και άλλες ουσιαστικές αλλαγές και βελτιώσεις, και μεταρρυθμιστικές</w:t>
      </w:r>
      <w:r w:rsidR="006911FB">
        <w:rPr>
          <w:rFonts w:ascii="Calibri" w:hAnsi="Calibri"/>
        </w:rPr>
        <w:t>,</w:t>
      </w:r>
      <w:r w:rsidRPr="0091148D">
        <w:rPr>
          <w:rFonts w:ascii="Calibri" w:hAnsi="Calibri"/>
        </w:rPr>
        <w:t xml:space="preserve"> αλλά και στην καθημερινότητα του πολίτη. Ένα κομμάτι αφορά την ΑΣΠΙΔΑ, τους απολυθέντες και αποζημιωθέντες πλέον της ΑΣΠΙΔΟΣ, με 25 εκατομμύρια ευρώ</w:t>
      </w:r>
      <w:r w:rsidR="006911FB">
        <w:rPr>
          <w:rFonts w:ascii="Calibri" w:hAnsi="Calibri"/>
        </w:rPr>
        <w:t>,</w:t>
      </w:r>
      <w:r w:rsidRPr="0091148D">
        <w:rPr>
          <w:rFonts w:ascii="Calibri" w:hAnsi="Calibri"/>
        </w:rPr>
        <w:t xml:space="preserve"> για πρώτη φορά</w:t>
      </w:r>
      <w:r w:rsidR="006911FB">
        <w:rPr>
          <w:rFonts w:ascii="Calibri" w:hAnsi="Calibri"/>
        </w:rPr>
        <w:t>,</w:t>
      </w:r>
      <w:r w:rsidRPr="0091148D">
        <w:rPr>
          <w:rFonts w:ascii="Calibri" w:hAnsi="Calibri"/>
        </w:rPr>
        <w:t xml:space="preserve"> μετά από πάρα πολλά χρόνια. Να σας θυμίσω ότι προχωρούν Δικαστικά Μέγαρα στην Ελλάδα μέσα από Σ</w:t>
      </w:r>
      <w:r w:rsidR="006911FB">
        <w:rPr>
          <w:rFonts w:ascii="Calibri" w:hAnsi="Calibri"/>
        </w:rPr>
        <w:t>.</w:t>
      </w:r>
      <w:r w:rsidRPr="0091148D">
        <w:rPr>
          <w:rFonts w:ascii="Calibri" w:hAnsi="Calibri"/>
        </w:rPr>
        <w:t>Δ</w:t>
      </w:r>
      <w:r w:rsidR="006911FB">
        <w:rPr>
          <w:rFonts w:ascii="Calibri" w:hAnsi="Calibri"/>
        </w:rPr>
        <w:t>.</w:t>
      </w:r>
      <w:r w:rsidRPr="0091148D">
        <w:rPr>
          <w:rFonts w:ascii="Calibri" w:hAnsi="Calibri"/>
        </w:rPr>
        <w:t>Ι</w:t>
      </w:r>
      <w:r w:rsidR="006911FB">
        <w:rPr>
          <w:rFonts w:ascii="Calibri" w:hAnsi="Calibri"/>
        </w:rPr>
        <w:t>.</w:t>
      </w:r>
      <w:r w:rsidRPr="0091148D">
        <w:rPr>
          <w:rFonts w:ascii="Calibri" w:hAnsi="Calibri"/>
        </w:rPr>
        <w:t>Τ</w:t>
      </w:r>
      <w:r w:rsidR="006911FB">
        <w:rPr>
          <w:rFonts w:ascii="Calibri" w:hAnsi="Calibri"/>
        </w:rPr>
        <w:t>.</w:t>
      </w:r>
      <w:r w:rsidRPr="0091148D">
        <w:rPr>
          <w:rFonts w:ascii="Calibri" w:hAnsi="Calibri"/>
        </w:rPr>
        <w:t xml:space="preserve"> και διάφορα άλλα εργαλεία, κυρίως στην Κεντρική Ελλάδα, στο Βόλο και τη Λαμία.</w:t>
      </w:r>
    </w:p>
    <w:p w:rsidR="00873BED" w:rsidRPr="0091148D" w:rsidRDefault="00873BED" w:rsidP="000C7F35">
      <w:pPr>
        <w:spacing w:line="276" w:lineRule="auto"/>
        <w:ind w:firstLine="720"/>
        <w:jc w:val="both"/>
        <w:rPr>
          <w:rFonts w:ascii="Calibri" w:hAnsi="Calibri"/>
        </w:rPr>
      </w:pPr>
      <w:r w:rsidRPr="0091148D">
        <w:rPr>
          <w:rFonts w:ascii="Calibri" w:hAnsi="Calibri"/>
        </w:rPr>
        <w:t>Κλείνω, με κάποιες σκέψεις επί κάποιων θεμάτων</w:t>
      </w:r>
      <w:r w:rsidR="0090464E">
        <w:rPr>
          <w:rFonts w:ascii="Calibri" w:hAnsi="Calibri"/>
        </w:rPr>
        <w:t>,</w:t>
      </w:r>
      <w:r w:rsidRPr="0091148D">
        <w:rPr>
          <w:rFonts w:ascii="Calibri" w:hAnsi="Calibri"/>
        </w:rPr>
        <w:t xml:space="preserve"> που ετέθησαν και χθες από αγαπητούς συναδέλφους της Αξιωματικής Αντιπολίτευσης. Μίλησε ο κ. Κόκκαλης, απάντησα εν μέρει, αλλά θέλω να συμπληρώσω σε αυτά που δεν απάντησα.</w:t>
      </w:r>
    </w:p>
    <w:p w:rsidR="00873BED" w:rsidRPr="0091148D" w:rsidRDefault="00873BED" w:rsidP="000C7F35">
      <w:pPr>
        <w:spacing w:line="276" w:lineRule="auto"/>
        <w:jc w:val="center"/>
        <w:rPr>
          <w:rFonts w:ascii="Calibri" w:hAnsi="Calibri"/>
        </w:rPr>
      </w:pPr>
    </w:p>
    <w:p w:rsidR="00873BED" w:rsidRPr="0091148D" w:rsidRDefault="00873BED" w:rsidP="000C7F35">
      <w:pPr>
        <w:spacing w:line="276" w:lineRule="auto"/>
        <w:ind w:firstLine="709"/>
        <w:jc w:val="both"/>
        <w:rPr>
          <w:rFonts w:ascii="Calibri" w:hAnsi="Calibri"/>
        </w:rPr>
      </w:pPr>
    </w:p>
    <w:p w:rsidR="00873BED" w:rsidRPr="0091148D" w:rsidRDefault="00873BED" w:rsidP="000C7F35">
      <w:pPr>
        <w:spacing w:line="276" w:lineRule="auto"/>
        <w:ind w:firstLine="709"/>
        <w:rPr>
          <w:rFonts w:ascii="Calibri" w:hAnsi="Calibri"/>
        </w:rPr>
      </w:pPr>
    </w:p>
    <w:p w:rsidR="000D3D84" w:rsidRDefault="00007C50" w:rsidP="000C7F35">
      <w:pPr>
        <w:tabs>
          <w:tab w:val="left" w:pos="851"/>
          <w:tab w:val="left" w:pos="2085"/>
        </w:tabs>
        <w:spacing w:line="276" w:lineRule="auto"/>
        <w:jc w:val="both"/>
      </w:pPr>
      <w:r>
        <w:tab/>
        <w:t>Δεν είναι ο</w:t>
      </w:r>
      <w:r w:rsidR="00873BED" w:rsidRPr="00D5302D">
        <w:t>ρθή αναφορά στην αντίθεση</w:t>
      </w:r>
      <w:r>
        <w:t xml:space="preserve"> του άρθρου 54 προς τον Κανονισμό Προστασίας Δ</w:t>
      </w:r>
      <w:r w:rsidR="00873BED" w:rsidRPr="00D5302D">
        <w:t>εδομένων</w:t>
      </w:r>
      <w:r w:rsidR="00873BED">
        <w:t>. Α</w:t>
      </w:r>
      <w:r w:rsidR="00873BED" w:rsidRPr="00D5302D">
        <w:t>φενός</w:t>
      </w:r>
      <w:r>
        <w:t>,</w:t>
      </w:r>
      <w:r w:rsidR="00873BED" w:rsidRPr="00D5302D">
        <w:t xml:space="preserve"> διότι</w:t>
      </w:r>
      <w:r>
        <w:t>,</w:t>
      </w:r>
      <w:r w:rsidR="00873BED" w:rsidRPr="00D5302D">
        <w:t xml:space="preserve"> όπως σας είπα</w:t>
      </w:r>
      <w:r>
        <w:t>,</w:t>
      </w:r>
      <w:r w:rsidR="00873BED" w:rsidRPr="00D5302D">
        <w:t xml:space="preserve"> η αρμόδια</w:t>
      </w:r>
      <w:r>
        <w:t xml:space="preserve"> Αρχή ουδεμία αναφορά έχει στη Γ</w:t>
      </w:r>
      <w:r w:rsidR="00873BED" w:rsidRPr="00D5302D">
        <w:t>νωμοδότηση επί του σχεδίου νόμου και αφετέρου</w:t>
      </w:r>
      <w:r>
        <w:t>,</w:t>
      </w:r>
      <w:r w:rsidR="00873BED" w:rsidRPr="00D5302D">
        <w:t xml:space="preserve"> διότι</w:t>
      </w:r>
      <w:r w:rsidR="00873BED">
        <w:t>,</w:t>
      </w:r>
      <w:r w:rsidR="00873BED" w:rsidRPr="00D5302D">
        <w:t xml:space="preserve"> επί της ουσίας</w:t>
      </w:r>
      <w:r>
        <w:t>,</w:t>
      </w:r>
      <w:r w:rsidR="00873BED" w:rsidRPr="00D5302D">
        <w:t xml:space="preserve"> δεν αντιστρέφεται κανένα βάρος απόδειξης και εξηγώ</w:t>
      </w:r>
      <w:r>
        <w:t xml:space="preserve">: Στο </w:t>
      </w:r>
      <w:r w:rsidR="00873BED">
        <w:t>άρθρο 5</w:t>
      </w:r>
      <w:r>
        <w:t xml:space="preserve">4 </w:t>
      </w:r>
      <w:r w:rsidR="00873BED">
        <w:t xml:space="preserve">αναφέρει ότι </w:t>
      </w:r>
      <w:r>
        <w:t xml:space="preserve">η </w:t>
      </w:r>
      <w:r w:rsidR="00873BED">
        <w:t>Α</w:t>
      </w:r>
      <w:r w:rsidR="00873BED" w:rsidRPr="00D5302D">
        <w:t>ρχή συλλέγει τα πρωτογενή δεδομένα και παράγει ένα σκορ</w:t>
      </w:r>
      <w:r w:rsidR="00873BED">
        <w:t>. Τ</w:t>
      </w:r>
      <w:r w:rsidR="00873BED" w:rsidRPr="00D5302D">
        <w:t>ο υποκείμενο των δεδομένων</w:t>
      </w:r>
      <w:r>
        <w:t>,</w:t>
      </w:r>
      <w:r w:rsidR="00873BED" w:rsidRPr="00D5302D">
        <w:t xml:space="preserve"> το οποίο ενδέχεται να έχει αντιρρήσεις ως προς αυτά τα δεδομένα</w:t>
      </w:r>
      <w:r>
        <w:t>,</w:t>
      </w:r>
      <w:r w:rsidR="00873BED" w:rsidRPr="00D5302D">
        <w:t xml:space="preserve"> έχει πάντοτε</w:t>
      </w:r>
      <w:r>
        <w:t xml:space="preserve"> το δικαίωμα έγερ</w:t>
      </w:r>
      <w:r w:rsidR="00873BED">
        <w:t xml:space="preserve">σης </w:t>
      </w:r>
      <w:r>
        <w:t>αντίρρηση</w:t>
      </w:r>
      <w:r w:rsidRPr="00D5302D">
        <w:t>ς</w:t>
      </w:r>
      <w:r>
        <w:t>,</w:t>
      </w:r>
      <w:r w:rsidR="00873BED" w:rsidRPr="00D5302D">
        <w:t xml:space="preserve"> είτε σε ό</w:t>
      </w:r>
      <w:r>
        <w:t>,</w:t>
      </w:r>
      <w:r w:rsidR="00873BED" w:rsidRPr="00D5302D">
        <w:t>τι αφορά τα δεδομ</w:t>
      </w:r>
      <w:r w:rsidR="00873BED">
        <w:t>ένα</w:t>
      </w:r>
      <w:r>
        <w:t>,</w:t>
      </w:r>
      <w:r w:rsidR="00873BED">
        <w:t xml:space="preserve"> είτε στο σκορ</w:t>
      </w:r>
      <w:r w:rsidR="00873BED" w:rsidRPr="00D5302D">
        <w:t>. Αυτή η διαδικασία είναι απολύτως συμβα</w:t>
      </w:r>
      <w:r>
        <w:t>τή με το άρθρο 5 του Κ</w:t>
      </w:r>
      <w:r w:rsidR="00873BED">
        <w:t>ανονισμού</w:t>
      </w:r>
      <w:r w:rsidR="00873BED" w:rsidRPr="00D5302D">
        <w:t xml:space="preserve">. </w:t>
      </w:r>
    </w:p>
    <w:p w:rsidR="00873BED" w:rsidRDefault="000D3D84" w:rsidP="000C7F35">
      <w:pPr>
        <w:tabs>
          <w:tab w:val="left" w:pos="851"/>
          <w:tab w:val="left" w:pos="2085"/>
        </w:tabs>
        <w:spacing w:line="276" w:lineRule="auto"/>
        <w:jc w:val="both"/>
      </w:pPr>
      <w:r>
        <w:tab/>
      </w:r>
      <w:r w:rsidR="00873BED" w:rsidRPr="00D5302D">
        <w:t>Ισχύει η παρατήρηση του κ</w:t>
      </w:r>
      <w:r w:rsidR="00873BED">
        <w:t>.</w:t>
      </w:r>
      <w:r w:rsidR="00873BED" w:rsidRPr="00D5302D">
        <w:t xml:space="preserve"> Κόκκαλη</w:t>
      </w:r>
      <w:r w:rsidR="00873BED">
        <w:t xml:space="preserve"> </w:t>
      </w:r>
      <w:r>
        <w:t>-</w:t>
      </w:r>
      <w:r w:rsidR="00873BED">
        <w:t>απάντησα</w:t>
      </w:r>
      <w:r w:rsidR="00873BED" w:rsidRPr="00D5302D">
        <w:t xml:space="preserve"> σε αυτό</w:t>
      </w:r>
      <w:r>
        <w:t>-</w:t>
      </w:r>
      <w:r w:rsidR="00873BED" w:rsidRPr="00D5302D">
        <w:t xml:space="preserve"> ότι θα λαμβάνει υπόψη και στοιχεία πληρωμών προς υπηρεσίες κοινής ωφέλειας</w:t>
      </w:r>
      <w:r>
        <w:t xml:space="preserve">, όπως </w:t>
      </w:r>
      <w:r w:rsidR="00873BED">
        <w:t>είναι</w:t>
      </w:r>
      <w:r>
        <w:t xml:space="preserve"> η</w:t>
      </w:r>
      <w:r w:rsidR="00873BED">
        <w:t xml:space="preserve"> </w:t>
      </w:r>
      <w:r w:rsidR="00873BED" w:rsidRPr="00D5302D">
        <w:t>ΔΕΗ</w:t>
      </w:r>
      <w:r w:rsidR="00873BED">
        <w:t>.</w:t>
      </w:r>
      <w:r w:rsidR="00873BED" w:rsidRPr="00D5302D">
        <w:t xml:space="preserve"> Πρέπει</w:t>
      </w:r>
      <w:r>
        <w:t>,</w:t>
      </w:r>
      <w:r w:rsidR="00873BED" w:rsidRPr="00D5302D">
        <w:t xml:space="preserve"> </w:t>
      </w:r>
      <w:r>
        <w:t>όμως,</w:t>
      </w:r>
      <w:r w:rsidR="00873BED" w:rsidRPr="00D5302D">
        <w:t xml:space="preserve"> να βλέπουμε τη μεγάλη εικόνα</w:t>
      </w:r>
      <w:r w:rsidR="00873BED">
        <w:t>,</w:t>
      </w:r>
      <w:r w:rsidR="00873BED" w:rsidRPr="00D5302D">
        <w:t xml:space="preserve"> γιατί</w:t>
      </w:r>
      <w:r w:rsidR="00860CC6">
        <w:t xml:space="preserve"> αν</w:t>
      </w:r>
      <w:r w:rsidR="00873BED" w:rsidRPr="00D5302D">
        <w:t xml:space="preserve"> ένας οφειλέτης έχει συσσωρεύσει σημαντικά χρέη προς τη ΔΕΗ</w:t>
      </w:r>
      <w:r w:rsidR="00873BED">
        <w:t>,</w:t>
      </w:r>
      <w:r w:rsidR="00873BED" w:rsidRPr="00D5302D">
        <w:t xml:space="preserve"> επηρεάζε</w:t>
      </w:r>
      <w:r w:rsidR="00860CC6">
        <w:t>τα</w:t>
      </w:r>
      <w:r w:rsidR="00873BED" w:rsidRPr="00D5302D">
        <w:t>ι την ικανότητα αποπληρωμής του και</w:t>
      </w:r>
      <w:r w:rsidR="00860CC6">
        <w:t>,</w:t>
      </w:r>
      <w:r w:rsidR="00873BED" w:rsidRPr="00D5302D">
        <w:t xml:space="preserve"> επομένως</w:t>
      </w:r>
      <w:r w:rsidR="00860CC6">
        <w:t>,</w:t>
      </w:r>
      <w:r w:rsidR="00873BED" w:rsidRPr="00D5302D">
        <w:t xml:space="preserve"> </w:t>
      </w:r>
      <w:r w:rsidR="00873BED">
        <w:t xml:space="preserve">η </w:t>
      </w:r>
      <w:r w:rsidR="00873BED" w:rsidRPr="00D5302D">
        <w:t xml:space="preserve">πιστοληπτική </w:t>
      </w:r>
      <w:r w:rsidR="00873BED">
        <w:t xml:space="preserve">του </w:t>
      </w:r>
      <w:r w:rsidR="00873BED" w:rsidRPr="00D5302D">
        <w:t>ικανότητα</w:t>
      </w:r>
      <w:r w:rsidR="00873BED">
        <w:t>. Σήμερα</w:t>
      </w:r>
      <w:r w:rsidR="00860CC6">
        <w:t>,</w:t>
      </w:r>
      <w:r w:rsidR="00873BED">
        <w:t xml:space="preserve"> λόγω της ασύμμετρης πληροφόρησης αυτός ο οφειλέτης</w:t>
      </w:r>
      <w:r w:rsidR="000C4835">
        <w:t>,</w:t>
      </w:r>
      <w:r w:rsidR="00873BED">
        <w:t xml:space="preserve"> </w:t>
      </w:r>
      <w:r w:rsidR="00873BED" w:rsidRPr="00D5302D">
        <w:t>εάν έπαιρνε ένα ποσό δανείου μεγαλύτερο από τις δυνατότητές του</w:t>
      </w:r>
      <w:r w:rsidR="000C4835">
        <w:t>,</w:t>
      </w:r>
      <w:r w:rsidR="00873BED" w:rsidRPr="00D5302D">
        <w:t xml:space="preserve"> απλώς θα δημιου</w:t>
      </w:r>
      <w:r w:rsidR="000C4835">
        <w:t>ργούσε άλλο ένα κόκκινο δάνειο. Κ</w:t>
      </w:r>
      <w:r w:rsidR="00873BED" w:rsidRPr="00D5302D">
        <w:t>αι</w:t>
      </w:r>
      <w:r w:rsidR="000C4835">
        <w:t>,</w:t>
      </w:r>
      <w:r w:rsidR="00873BED" w:rsidRPr="00D5302D">
        <w:t xml:space="preserve"> τελικά</w:t>
      </w:r>
      <w:r w:rsidR="000C4835">
        <w:t>,</w:t>
      </w:r>
      <w:r w:rsidR="00873BED" w:rsidRPr="00D5302D">
        <w:t xml:space="preserve"> τη σ</w:t>
      </w:r>
      <w:r w:rsidR="000C4835">
        <w:t xml:space="preserve">υσσώρευση των κόκκινων δανείων </w:t>
      </w:r>
      <w:r w:rsidR="00873BED">
        <w:t>π</w:t>
      </w:r>
      <w:r w:rsidR="00873BED" w:rsidRPr="00D5302D">
        <w:t>οιος την πληρώνει</w:t>
      </w:r>
      <w:r w:rsidR="00873BED">
        <w:t>; Τ</w:t>
      </w:r>
      <w:r w:rsidR="00873BED" w:rsidRPr="00D5302D">
        <w:t>α τελευταία χρόνια ο Έλληνας</w:t>
      </w:r>
      <w:r w:rsidR="00873BED">
        <w:t xml:space="preserve"> φορολογούμενος</w:t>
      </w:r>
      <w:r w:rsidR="00873BED" w:rsidRPr="00D5302D">
        <w:t>.</w:t>
      </w:r>
      <w:r w:rsidR="000C4835">
        <w:t xml:space="preserve"> </w:t>
      </w:r>
      <w:r w:rsidR="00873BED" w:rsidRPr="00D5302D">
        <w:t>Επομένως</w:t>
      </w:r>
      <w:r w:rsidR="00873BED">
        <w:t>,</w:t>
      </w:r>
      <w:r w:rsidR="00873BED" w:rsidRPr="00D5302D">
        <w:t xml:space="preserve"> σκοπός του νομοσχεδίου είναι να βάλει μια τάξη και να αποτρέψει τη δημιουργία νέων κόκκινων δανείων</w:t>
      </w:r>
      <w:r w:rsidR="00873BED">
        <w:t>,</w:t>
      </w:r>
      <w:r w:rsidR="00873BED" w:rsidRPr="00D5302D">
        <w:t xml:space="preserve"> που είναι ένα β</w:t>
      </w:r>
      <w:r w:rsidR="000C4835">
        <w:t>αρίδι στην πραγματική οικονομία</w:t>
      </w:r>
      <w:r w:rsidR="00873BED" w:rsidRPr="00D5302D">
        <w:t>.</w:t>
      </w:r>
    </w:p>
    <w:p w:rsidR="00873BED" w:rsidRDefault="000C4835" w:rsidP="000C7F35">
      <w:pPr>
        <w:tabs>
          <w:tab w:val="left" w:pos="851"/>
          <w:tab w:val="left" w:pos="2085"/>
        </w:tabs>
        <w:spacing w:line="276" w:lineRule="auto"/>
        <w:jc w:val="both"/>
      </w:pPr>
      <w:r>
        <w:tab/>
      </w:r>
      <w:r w:rsidR="00873BED" w:rsidRPr="00D5302D">
        <w:t>Και κλείνω</w:t>
      </w:r>
      <w:r w:rsidR="00873BED">
        <w:t>,</w:t>
      </w:r>
      <w:r w:rsidR="00873BED" w:rsidRPr="00D5302D">
        <w:t xml:space="preserve"> με δύο γενικότερες παρατηρήσεις</w:t>
      </w:r>
      <w:r w:rsidR="00FA2000">
        <w:t>,</w:t>
      </w:r>
      <w:r w:rsidR="00873BED" w:rsidRPr="00D5302D">
        <w:t xml:space="preserve"> πο</w:t>
      </w:r>
      <w:r w:rsidR="00FA2000">
        <w:t xml:space="preserve">υ απορρέουν από προβληματισμούς του κ. Βιλιάρδου. </w:t>
      </w:r>
      <w:r w:rsidR="00873BED">
        <w:t xml:space="preserve">Κύριε </w:t>
      </w:r>
      <w:r w:rsidR="00873BED" w:rsidRPr="00D5302D">
        <w:t>συνάδελφε</w:t>
      </w:r>
      <w:r w:rsidR="00873BED">
        <w:t>,</w:t>
      </w:r>
      <w:r w:rsidR="00873BED" w:rsidRPr="00D5302D">
        <w:t xml:space="preserve"> είπατε ότι πάλι υψηλή ανάπτυξη με κατανάλωση και κατανάλωση με δανεικά</w:t>
      </w:r>
      <w:r w:rsidR="00873BED">
        <w:t>. Θ</w:t>
      </w:r>
      <w:r w:rsidR="00873BED" w:rsidRPr="00D5302D">
        <w:t>α μου επιτρέψετε να σας πω ότι όλα τα στοιχεία δείχνουν ότι</w:t>
      </w:r>
      <w:r w:rsidR="00FA2000">
        <w:t>,</w:t>
      </w:r>
      <w:r w:rsidR="00873BED" w:rsidRPr="00D5302D">
        <w:t xml:space="preserve"> για πρώτη φορά</w:t>
      </w:r>
      <w:r w:rsidR="00FA2000">
        <w:t>,</w:t>
      </w:r>
      <w:r w:rsidR="00873BED" w:rsidRPr="00D5302D">
        <w:t xml:space="preserve"> στη χώρα</w:t>
      </w:r>
      <w:r w:rsidR="00873BED">
        <w:t>,</w:t>
      </w:r>
      <w:r w:rsidR="00873BED" w:rsidRPr="00D5302D">
        <w:t xml:space="preserve"> μετά από πάρα πολλά έτη και δεκαετίες</w:t>
      </w:r>
      <w:r w:rsidR="00FA2000">
        <w:t>,</w:t>
      </w:r>
      <w:r w:rsidR="00873BED" w:rsidRPr="00D5302D">
        <w:t xml:space="preserve"> θα έλεγα</w:t>
      </w:r>
      <w:r w:rsidR="00873BED">
        <w:t>,</w:t>
      </w:r>
      <w:r w:rsidR="00873BED" w:rsidRPr="00D5302D">
        <w:t xml:space="preserve"> η ποιότητα της μεγέθυνσης της ελληνικής οικονομίας έχει άλλα χαρακτηριστικά</w:t>
      </w:r>
      <w:r w:rsidR="00873BED">
        <w:t>. Έ</w:t>
      </w:r>
      <w:r w:rsidR="00FA2000">
        <w:t>χει αυτά που εκτιμώ ότι κ</w:t>
      </w:r>
      <w:r w:rsidR="00873BED" w:rsidRPr="00D5302D">
        <w:t>ι εσείς θα θέλατ</w:t>
      </w:r>
      <w:r w:rsidR="00FA2000">
        <w:t>ε να έχει. Δ</w:t>
      </w:r>
      <w:r w:rsidR="00873BED" w:rsidRPr="00D5302D">
        <w:t>ηλαδή</w:t>
      </w:r>
      <w:r w:rsidR="00873BED">
        <w:t>,</w:t>
      </w:r>
      <w:r w:rsidR="00873BED" w:rsidRPr="00D5302D">
        <w:t xml:space="preserve"> υψηλή εξωστρέφεια και πολλές επενδύσεις</w:t>
      </w:r>
      <w:r w:rsidR="00FA2000">
        <w:t>, κυρίως άμεσες ξένες επενδύσεις</w:t>
      </w:r>
      <w:r w:rsidR="00873BED" w:rsidRPr="00D5302D">
        <w:t xml:space="preserve">. </w:t>
      </w:r>
    </w:p>
    <w:p w:rsidR="00845704" w:rsidRDefault="00873BED" w:rsidP="000C7F35">
      <w:pPr>
        <w:tabs>
          <w:tab w:val="left" w:pos="851"/>
          <w:tab w:val="left" w:pos="2085"/>
        </w:tabs>
        <w:spacing w:line="276" w:lineRule="auto"/>
        <w:jc w:val="both"/>
      </w:pPr>
      <w:r>
        <w:tab/>
      </w:r>
      <w:r w:rsidRPr="00D5302D">
        <w:t xml:space="preserve">Με τα στοιχεία που έχουμε στη διάθεσή </w:t>
      </w:r>
      <w:r w:rsidR="00F2384C">
        <w:t>μας,</w:t>
      </w:r>
      <w:r w:rsidRPr="00D5302D">
        <w:t xml:space="preserve"> πέρσι είχαμε ρεκόρ εξαγωγών και επενδύσεων και φέτος</w:t>
      </w:r>
      <w:r>
        <w:t>,</w:t>
      </w:r>
      <w:r w:rsidRPr="00D5302D">
        <w:t xml:space="preserve"> αν συνεχιστεί αυτή η κατάσταση</w:t>
      </w:r>
      <w:r w:rsidR="00F2384C">
        <w:t>,</w:t>
      </w:r>
      <w:r w:rsidRPr="00D5302D">
        <w:t xml:space="preserve"> θα έχουμε νέο ιστορικό ρεκόρ εξαγ</w:t>
      </w:r>
      <w:r>
        <w:t>ωγών και επενδύσεων</w:t>
      </w:r>
      <w:r w:rsidRPr="00D5302D">
        <w:t xml:space="preserve">. Θεωρώ ότι είναι </w:t>
      </w:r>
      <w:r w:rsidR="00F2384C">
        <w:t>κατόρθωμα για τη χώρα όλων των Κ</w:t>
      </w:r>
      <w:r w:rsidRPr="00D5302D">
        <w:t>υβερνήσεων το ότι πλέον οι εξαγωγές στην Ελλάδα</w:t>
      </w:r>
      <w:r w:rsidR="00F2384C">
        <w:t xml:space="preserve"> </w:t>
      </w:r>
      <w:r w:rsidRPr="00D5302D">
        <w:t>είναι το</w:t>
      </w:r>
      <w:r>
        <w:t xml:space="preserve"> 41</w:t>
      </w:r>
      <w:r w:rsidRPr="00D5302D">
        <w:t>%</w:t>
      </w:r>
      <w:r w:rsidR="00F2384C">
        <w:t xml:space="preserve"> </w:t>
      </w:r>
      <w:r w:rsidRPr="00D5302D">
        <w:t>του ΑΕΠ και</w:t>
      </w:r>
      <w:r w:rsidR="006E2E04">
        <w:t>,</w:t>
      </w:r>
      <w:r w:rsidRPr="00D5302D">
        <w:t xml:space="preserve"> προφανώς</w:t>
      </w:r>
      <w:r>
        <w:t>,</w:t>
      </w:r>
      <w:r w:rsidRPr="00D5302D">
        <w:t xml:space="preserve"> των ίδιων των επιχειρήσεων</w:t>
      </w:r>
      <w:r>
        <w:t>,</w:t>
      </w:r>
      <w:r w:rsidRPr="00D5302D">
        <w:t xml:space="preserve"> όχι μόνο του πολιτικού συστήματος</w:t>
      </w:r>
      <w:r>
        <w:t>,</w:t>
      </w:r>
      <w:r w:rsidRPr="00D5302D">
        <w:t xml:space="preserve"> αλλά και των ίδιων των επιχειρήσεων</w:t>
      </w:r>
      <w:r>
        <w:t>,</w:t>
      </w:r>
      <w:r w:rsidRPr="00D5302D">
        <w:t xml:space="preserve"> που τόλμησαν και ενίσχυσαν την εξωστρέφειά </w:t>
      </w:r>
      <w:r>
        <w:t>τους.</w:t>
      </w:r>
      <w:r w:rsidR="006E2E04" w:rsidRPr="006E2E04">
        <w:t xml:space="preserve"> 41%</w:t>
      </w:r>
      <w:r w:rsidR="006E2E04">
        <w:t xml:space="preserve"> </w:t>
      </w:r>
      <w:r w:rsidRPr="00D5302D">
        <w:t>του ΑΕΠ</w:t>
      </w:r>
      <w:r>
        <w:t>,</w:t>
      </w:r>
      <w:r w:rsidR="006E2E04">
        <w:t xml:space="preserve"> όταν πριν μια δεκαετία ήταν 20%. </w:t>
      </w:r>
    </w:p>
    <w:p w:rsidR="00873BED" w:rsidRDefault="00845704" w:rsidP="000C7F35">
      <w:pPr>
        <w:tabs>
          <w:tab w:val="left" w:pos="851"/>
          <w:tab w:val="left" w:pos="2085"/>
        </w:tabs>
        <w:spacing w:line="276" w:lineRule="auto"/>
        <w:jc w:val="both"/>
      </w:pPr>
      <w:r>
        <w:tab/>
      </w:r>
      <w:r w:rsidR="00873BED">
        <w:t>Π</w:t>
      </w:r>
      <w:r w:rsidR="00873BED" w:rsidRPr="00D5302D">
        <w:t>εράσαμε πλέον την Ιταλία</w:t>
      </w:r>
      <w:r w:rsidR="006E2E04">
        <w:t>,</w:t>
      </w:r>
      <w:r w:rsidR="00873BED" w:rsidRPr="00D5302D">
        <w:t xml:space="preserve"> τη Γαλλία</w:t>
      </w:r>
      <w:r w:rsidR="00873BED">
        <w:t>,</w:t>
      </w:r>
      <w:r w:rsidR="00873BED" w:rsidRPr="00D5302D">
        <w:t xml:space="preserve"> την Ισπανία</w:t>
      </w:r>
      <w:r w:rsidR="00F71288">
        <w:t>,</w:t>
      </w:r>
      <w:r w:rsidR="00873BED" w:rsidRPr="00D5302D">
        <w:t xml:space="preserve"> προσεγγίζουμε την Πορτογαλία. Αυτό σημαίνει ότι σε όποιες δυσκολίες αντιμετωπίσει η χώρα</w:t>
      </w:r>
      <w:r w:rsidR="00F71288">
        <w:t xml:space="preserve"> </w:t>
      </w:r>
      <w:r w:rsidR="00873BED" w:rsidRPr="00D5302D">
        <w:t>εξαιτίας εξωγενών κρίσεων</w:t>
      </w:r>
      <w:r w:rsidR="00873BED">
        <w:t>,</w:t>
      </w:r>
      <w:r w:rsidR="00873BED" w:rsidRPr="00D5302D">
        <w:t xml:space="preserve"> όπως αυτές που έχουμε τα τελευταία χρόνια</w:t>
      </w:r>
      <w:r w:rsidR="00F71288">
        <w:t>,</w:t>
      </w:r>
      <w:r w:rsidR="00873BED" w:rsidRPr="00D5302D">
        <w:t xml:space="preserve"> ένας σημαντικός αριθμός επιχειρήσεων τα καταφέρνει πολύ καλά</w:t>
      </w:r>
      <w:r w:rsidR="00873BED">
        <w:t>,</w:t>
      </w:r>
      <w:r w:rsidR="00873BED" w:rsidRPr="00D5302D">
        <w:t xml:space="preserve"> γιατί έχει ανοιχτεί σε νέες αγορές</w:t>
      </w:r>
      <w:r w:rsidR="00F71288">
        <w:t>,</w:t>
      </w:r>
      <w:r w:rsidR="00873BED" w:rsidRPr="00D5302D">
        <w:t xml:space="preserve"> σε νέα προϊόντα και καλύπτει ένα κομμάτι των απ</w:t>
      </w:r>
      <w:r w:rsidR="00873BED">
        <w:t>ωλειών που έχει εντός της χώρας</w:t>
      </w:r>
      <w:r w:rsidR="00873BED" w:rsidRPr="00D5302D">
        <w:t xml:space="preserve">. Γι’ αυτό και βλέπετε </w:t>
      </w:r>
      <w:r w:rsidR="00F71288">
        <w:t xml:space="preserve">οι τζίροι </w:t>
      </w:r>
      <w:r w:rsidR="00873BED" w:rsidRPr="00D5302D">
        <w:t>των επιχειρήσεων να</w:t>
      </w:r>
      <w:r w:rsidR="00F71288">
        <w:t xml:space="preserve"> έχουν </w:t>
      </w:r>
      <w:r w:rsidR="00873BED" w:rsidRPr="00D5302D">
        <w:t>αυξηθ</w:t>
      </w:r>
      <w:r w:rsidR="00873BED">
        <w:t>εί 30% φέτος σε σχέση με πέρυσι</w:t>
      </w:r>
      <w:r w:rsidR="00873BED" w:rsidRPr="00D5302D">
        <w:t>.</w:t>
      </w:r>
      <w:r>
        <w:t xml:space="preserve"> </w:t>
      </w:r>
      <w:r w:rsidR="00873BED" w:rsidRPr="00D5302D">
        <w:t>Γι</w:t>
      </w:r>
      <w:r w:rsidR="00F71288">
        <w:t xml:space="preserve">΄ </w:t>
      </w:r>
      <w:r w:rsidR="00873BED" w:rsidRPr="00D5302D">
        <w:t>αυτό βλέπετε</w:t>
      </w:r>
      <w:r w:rsidR="00F71288">
        <w:t>,</w:t>
      </w:r>
      <w:r w:rsidR="00873BED" w:rsidRPr="00D5302D">
        <w:t xml:space="preserve"> για παράδειγμα</w:t>
      </w:r>
      <w:r w:rsidR="00F71288">
        <w:t>,</w:t>
      </w:r>
      <w:r w:rsidR="00873BED" w:rsidRPr="00D5302D">
        <w:t xml:space="preserve"> </w:t>
      </w:r>
      <w:r w:rsidR="00F71288">
        <w:t xml:space="preserve">1 </w:t>
      </w:r>
      <w:r w:rsidR="00873BED" w:rsidRPr="00D5302D">
        <w:t xml:space="preserve">δισεκατομμύριο ευρώ </w:t>
      </w:r>
      <w:r w:rsidR="00873BED">
        <w:t xml:space="preserve">να προπληρώνουν </w:t>
      </w:r>
      <w:r w:rsidR="00794AAA">
        <w:t>οι</w:t>
      </w:r>
      <w:r w:rsidR="00873BED">
        <w:t xml:space="preserve"> επιχειρήσεις</w:t>
      </w:r>
      <w:r w:rsidR="00873BED" w:rsidRPr="00D5302D">
        <w:t xml:space="preserve"> στην </w:t>
      </w:r>
      <w:r w:rsidR="00873BED">
        <w:t xml:space="preserve">επιστρεπτέα </w:t>
      </w:r>
      <w:r w:rsidR="00873BED" w:rsidRPr="00D5302D">
        <w:t>προκαταβολή άμεσα</w:t>
      </w:r>
      <w:r w:rsidR="00992391">
        <w:t>,</w:t>
      </w:r>
      <w:r w:rsidR="00873BED" w:rsidRPr="00D5302D">
        <w:t xml:space="preserve"> </w:t>
      </w:r>
      <w:r w:rsidR="00873BED">
        <w:t>μέσα στον Ιούλιο. Ένα δις 25</w:t>
      </w:r>
      <w:r w:rsidR="00873BED" w:rsidRPr="00D5302D">
        <w:t xml:space="preserve">5.000 </w:t>
      </w:r>
      <w:r w:rsidR="00794AAA">
        <w:t xml:space="preserve">ΑΦΜ </w:t>
      </w:r>
      <w:r w:rsidR="00873BED">
        <w:t>πλήρωσαν</w:t>
      </w:r>
      <w:r w:rsidR="00873BED" w:rsidRPr="00D5302D">
        <w:t xml:space="preserve"> μια </w:t>
      </w:r>
      <w:r w:rsidR="00873BED" w:rsidRPr="00D5302D">
        <w:lastRenderedPageBreak/>
        <w:t xml:space="preserve">και έξω την </w:t>
      </w:r>
      <w:r w:rsidR="00873BED" w:rsidRPr="001E1182">
        <w:t xml:space="preserve">επιστρεπτέα </w:t>
      </w:r>
      <w:r w:rsidR="00873BED" w:rsidRPr="00D5302D">
        <w:t>προκαταβολή</w:t>
      </w:r>
      <w:r w:rsidR="00794AAA">
        <w:t>,</w:t>
      </w:r>
      <w:r w:rsidR="00873BED" w:rsidRPr="00D5302D">
        <w:t xml:space="preserve"> το σύνολο </w:t>
      </w:r>
      <w:r w:rsidR="00794AAA">
        <w:t>τους,</w:t>
      </w:r>
      <w:r w:rsidR="00873BED" w:rsidRPr="00D5302D">
        <w:t xml:space="preserve"> με έκπτωση</w:t>
      </w:r>
      <w:r w:rsidR="00794AAA">
        <w:t>,</w:t>
      </w:r>
      <w:r w:rsidR="00873BED" w:rsidRPr="00D5302D">
        <w:t xml:space="preserve"> προφανώς</w:t>
      </w:r>
      <w:r w:rsidR="00794AAA">
        <w:t>,</w:t>
      </w:r>
      <w:r w:rsidR="00873BED" w:rsidRPr="00D5302D">
        <w:t xml:space="preserve"> 1</w:t>
      </w:r>
      <w:r w:rsidR="00873BED">
        <w:t>5% ήταν κι αυτό ένα κίνητρο. Ά</w:t>
      </w:r>
      <w:r w:rsidR="00873BED" w:rsidRPr="00D5302D">
        <w:t>ρα</w:t>
      </w:r>
      <w:r w:rsidR="00873BED">
        <w:t>,</w:t>
      </w:r>
      <w:r w:rsidR="00873BED" w:rsidRPr="00D5302D">
        <w:t xml:space="preserve"> έχουμε πολύ θετικά χαρακτηριστ</w:t>
      </w:r>
      <w:r w:rsidR="00873BED">
        <w:t>ικά στην ποιότητα της ανάπτυξης</w:t>
      </w:r>
      <w:r w:rsidR="00873BED" w:rsidRPr="00D5302D">
        <w:t xml:space="preserve">. </w:t>
      </w:r>
    </w:p>
    <w:p w:rsidR="00873BED" w:rsidRDefault="00873BED" w:rsidP="000C7F35">
      <w:pPr>
        <w:tabs>
          <w:tab w:val="left" w:pos="851"/>
          <w:tab w:val="left" w:pos="2085"/>
        </w:tabs>
        <w:spacing w:line="276" w:lineRule="auto"/>
        <w:jc w:val="both"/>
      </w:pPr>
      <w:r>
        <w:tab/>
      </w:r>
      <w:r w:rsidRPr="00D5302D">
        <w:t xml:space="preserve">Αν θέλετε </w:t>
      </w:r>
      <w:r>
        <w:t xml:space="preserve">να είμαι ειλικρινής μαζί </w:t>
      </w:r>
      <w:r w:rsidR="00B81394">
        <w:t>σας,</w:t>
      </w:r>
      <w:r>
        <w:t xml:space="preserve"> π</w:t>
      </w:r>
      <w:r w:rsidRPr="00D5302D">
        <w:t xml:space="preserve">ιο πολύ σημασία δίνω </w:t>
      </w:r>
      <w:r>
        <w:t>σε αυτό</w:t>
      </w:r>
      <w:r w:rsidR="00B81394">
        <w:t>,</w:t>
      </w:r>
      <w:r>
        <w:t xml:space="preserve"> παρά στο ύψος ανάπτυξης</w:t>
      </w:r>
      <w:r w:rsidRPr="00D5302D">
        <w:t xml:space="preserve">. Το </w:t>
      </w:r>
      <w:r w:rsidR="00B81394">
        <w:t xml:space="preserve">ύψος της ανάπτυξης μπορεί </w:t>
      </w:r>
      <w:r>
        <w:t xml:space="preserve">είναι μια μονάδα πάνω, </w:t>
      </w:r>
      <w:r w:rsidRPr="00D5302D">
        <w:t>μια μονάδα κάτω</w:t>
      </w:r>
      <w:r>
        <w:t>,</w:t>
      </w:r>
      <w:r w:rsidRPr="00D5302D">
        <w:t xml:space="preserve"> αλλά το σημαντικό είναι τα ποιοτικά χαρακτηριστικά της ανάπτυξης</w:t>
      </w:r>
      <w:r w:rsidR="006A762F">
        <w:t>,</w:t>
      </w:r>
      <w:r w:rsidR="00701301">
        <w:t xml:space="preserve"> γιατί αυτό μας βοηθάει στη</w:t>
      </w:r>
      <w:r w:rsidRPr="00D5302D">
        <w:t xml:space="preserve"> διατηρησιμότητα της ανάπτυξης</w:t>
      </w:r>
      <w:r>
        <w:t xml:space="preserve">. </w:t>
      </w:r>
    </w:p>
    <w:p w:rsidR="00873BED" w:rsidRDefault="00873BED" w:rsidP="000C7F35">
      <w:pPr>
        <w:tabs>
          <w:tab w:val="left" w:pos="851"/>
          <w:tab w:val="left" w:pos="2085"/>
        </w:tabs>
        <w:spacing w:line="276" w:lineRule="auto"/>
        <w:jc w:val="both"/>
      </w:pPr>
      <w:r>
        <w:tab/>
        <w:t>Ά</w:t>
      </w:r>
      <w:r w:rsidRPr="00D5302D">
        <w:t>ρα</w:t>
      </w:r>
      <w:r>
        <w:t>,</w:t>
      </w:r>
      <w:r w:rsidRPr="00D5302D">
        <w:t xml:space="preserve"> έχω εδώ όλους τους δείκτες της ελληνικής οικονομίας</w:t>
      </w:r>
      <w:r w:rsidR="00EC41CD">
        <w:t>,</w:t>
      </w:r>
      <w:r w:rsidRPr="00D5302D">
        <w:t xml:space="preserve"> που αποδεικνύουν και καταδεικνύουν</w:t>
      </w:r>
      <w:r w:rsidR="00EC41CD">
        <w:t>,</w:t>
      </w:r>
      <w:r w:rsidRPr="00D5302D">
        <w:t xml:space="preserve"> αν θέλετε</w:t>
      </w:r>
      <w:r w:rsidR="00EC41CD">
        <w:t>,</w:t>
      </w:r>
      <w:r w:rsidRPr="00D5302D">
        <w:t xml:space="preserve"> την ορθότητα τ</w:t>
      </w:r>
      <w:r>
        <w:t>ων</w:t>
      </w:r>
      <w:r w:rsidRPr="00D5302D">
        <w:t xml:space="preserve"> επιχειρημάτων </w:t>
      </w:r>
      <w:r>
        <w:t>μας.</w:t>
      </w:r>
      <w:r w:rsidRPr="00D5302D">
        <w:t xml:space="preserve"> </w:t>
      </w:r>
      <w:r>
        <w:t>Άρα,</w:t>
      </w:r>
      <w:r w:rsidR="00EC41CD">
        <w:t xml:space="preserve"> έχουμε υψηλή ανάπτυξη, </w:t>
      </w:r>
      <w:r w:rsidRPr="00D5302D">
        <w:t>αλλά και χαρακτ</w:t>
      </w:r>
      <w:r>
        <w:t>ηριστικά διατηρήσιμης ανάπτυξης</w:t>
      </w:r>
      <w:r w:rsidRPr="00D5302D">
        <w:t>. Είπατε ότι τα κόκκινα δάνεια μειώθηκαν</w:t>
      </w:r>
      <w:r>
        <w:t>. Τ</w:t>
      </w:r>
      <w:r w:rsidRPr="00D5302D">
        <w:t xml:space="preserve">α κόκκινα δάνεια έχουν μειωθεί στα </w:t>
      </w:r>
      <w:r>
        <w:t>14,8 δισεκατομμύρια ευρώ από 7</w:t>
      </w:r>
      <w:r w:rsidRPr="00D5302D">
        <w:t>5,3</w:t>
      </w:r>
      <w:r w:rsidR="00EC41CD">
        <w:t xml:space="preserve"> δισεκατομμύρια ευρώ </w:t>
      </w:r>
      <w:r>
        <w:t>που τα</w:t>
      </w:r>
      <w:r w:rsidR="00EC41CD">
        <w:t xml:space="preserve"> παραλάβαμε. Και </w:t>
      </w:r>
      <w:r>
        <w:t>10%</w:t>
      </w:r>
      <w:r w:rsidRPr="00D5302D">
        <w:t xml:space="preserve"> </w:t>
      </w:r>
      <w:r>
        <w:t>ως ποσοστό από 4</w:t>
      </w:r>
      <w:r w:rsidRPr="00D5302D">
        <w:t>3,6</w:t>
      </w:r>
      <w:r>
        <w:t>%</w:t>
      </w:r>
      <w:r w:rsidR="00EC41CD">
        <w:t xml:space="preserve"> που τα</w:t>
      </w:r>
      <w:r>
        <w:t xml:space="preserve"> παραλάβαμε. Α</w:t>
      </w:r>
      <w:r w:rsidRPr="00D5302D">
        <w:t xml:space="preserve">υτό δεν </w:t>
      </w:r>
      <w:r>
        <w:t xml:space="preserve">έχει ξαναγίνει </w:t>
      </w:r>
      <w:r w:rsidRPr="00D5302D">
        <w:t>ποτέ</w:t>
      </w:r>
      <w:r w:rsidR="00EC41CD">
        <w:t xml:space="preserve"> στην Ευρώπη, </w:t>
      </w:r>
      <w:r>
        <w:t xml:space="preserve">να μην σας πω </w:t>
      </w:r>
      <w:r w:rsidRPr="00D5302D">
        <w:t>παγκοσμίως</w:t>
      </w:r>
      <w:r>
        <w:t xml:space="preserve">. </w:t>
      </w:r>
    </w:p>
    <w:p w:rsidR="00873BED" w:rsidRDefault="00873BED" w:rsidP="000C7F35">
      <w:pPr>
        <w:tabs>
          <w:tab w:val="left" w:pos="851"/>
          <w:tab w:val="left" w:pos="2085"/>
        </w:tabs>
        <w:spacing w:line="276" w:lineRule="auto"/>
        <w:jc w:val="both"/>
      </w:pPr>
      <w:r>
        <w:tab/>
        <w:t>Ά</w:t>
      </w:r>
      <w:r w:rsidRPr="00D5302D">
        <w:t>ρα</w:t>
      </w:r>
      <w:r>
        <w:t>,</w:t>
      </w:r>
      <w:r w:rsidRPr="00D5302D">
        <w:t xml:space="preserve"> είχαμε μια σημαντική μείωση του όγκου των κόκκινω</w:t>
      </w:r>
      <w:r w:rsidR="00EC41CD">
        <w:t>ν δανείων στα χαρτοφυλάκια των Τ</w:t>
      </w:r>
      <w:r w:rsidRPr="00D5302D">
        <w:t>ραπεζών</w:t>
      </w:r>
      <w:r>
        <w:t>,</w:t>
      </w:r>
      <w:r w:rsidRPr="00D5302D">
        <w:t xml:space="preserve"> με ταυτόχρονη σημαν</w:t>
      </w:r>
      <w:r>
        <w:t>τική αύξηση των καταθέσεων τους</w:t>
      </w:r>
      <w:r w:rsidRPr="00D5302D">
        <w:t>. Πόσο</w:t>
      </w:r>
      <w:r>
        <w:t>; Π</w:t>
      </w:r>
      <w:r w:rsidRPr="00D5302D">
        <w:t xml:space="preserve">αραλάβαμε τις καταθέσεις </w:t>
      </w:r>
      <w:r>
        <w:t>σ</w:t>
      </w:r>
      <w:r w:rsidRPr="00D5302D">
        <w:t>τα 14</w:t>
      </w:r>
      <w:r>
        <w:t xml:space="preserve">3,1 </w:t>
      </w:r>
      <w:r w:rsidRPr="00D5302D">
        <w:t>δισεκ</w:t>
      </w:r>
      <w:r>
        <w:t>ατομμύρια ευρώ και είναι στα 18</w:t>
      </w:r>
      <w:r w:rsidR="00EC41CD">
        <w:t>2,9. Μ</w:t>
      </w:r>
      <w:r w:rsidRPr="00D5302D">
        <w:t xml:space="preserve">ισή αύξηση </w:t>
      </w:r>
      <w:r w:rsidR="00EC41CD">
        <w:t xml:space="preserve">στα νοικοκυριά, </w:t>
      </w:r>
      <w:r>
        <w:t>μισή αύξηση στις</w:t>
      </w:r>
      <w:r w:rsidRPr="00D5302D">
        <w:t xml:space="preserve"> επιχειρήσεις</w:t>
      </w:r>
      <w:r>
        <w:t>.</w:t>
      </w:r>
    </w:p>
    <w:p w:rsidR="00873BED" w:rsidRDefault="00873BED"/>
    <w:p w:rsidR="00873BED" w:rsidRDefault="00873BED" w:rsidP="000C7F35">
      <w:pPr>
        <w:tabs>
          <w:tab w:val="left" w:pos="3410"/>
        </w:tabs>
        <w:spacing w:line="276" w:lineRule="auto"/>
        <w:ind w:firstLine="720"/>
        <w:jc w:val="both"/>
        <w:rPr>
          <w:rFonts w:cs="Arial"/>
        </w:rPr>
      </w:pPr>
      <w:r>
        <w:rPr>
          <w:rFonts w:cs="Arial"/>
        </w:rPr>
        <w:t>Π</w:t>
      </w:r>
      <w:r w:rsidRPr="006B0D52">
        <w:rPr>
          <w:rFonts w:cs="Arial"/>
        </w:rPr>
        <w:t>ολλές ερμηνείες</w:t>
      </w:r>
      <w:r w:rsidR="00457454">
        <w:rPr>
          <w:rFonts w:cs="Arial"/>
        </w:rPr>
        <w:t>,</w:t>
      </w:r>
      <w:r w:rsidRPr="006B0D52">
        <w:rPr>
          <w:rFonts w:cs="Arial"/>
        </w:rPr>
        <w:t xml:space="preserve"> τ</w:t>
      </w:r>
      <w:r>
        <w:rPr>
          <w:rFonts w:cs="Arial"/>
        </w:rPr>
        <w:t xml:space="preserve">ο </w:t>
      </w:r>
      <w:r>
        <w:rPr>
          <w:rFonts w:cs="Arial"/>
          <w:lang w:val="en-US"/>
        </w:rPr>
        <w:t>lockdown</w:t>
      </w:r>
      <w:r>
        <w:rPr>
          <w:rFonts w:cs="Arial"/>
        </w:rPr>
        <w:t>, άρα η</w:t>
      </w:r>
      <w:r w:rsidRPr="006B0D52">
        <w:rPr>
          <w:rFonts w:cs="Arial"/>
        </w:rPr>
        <w:t xml:space="preserve"> αποταμίευση</w:t>
      </w:r>
      <w:r>
        <w:rPr>
          <w:rFonts w:cs="Arial"/>
        </w:rPr>
        <w:t>,</w:t>
      </w:r>
      <w:r w:rsidRPr="006B0D52">
        <w:rPr>
          <w:rFonts w:cs="Arial"/>
        </w:rPr>
        <w:t xml:space="preserve"> η καλύτερη π</w:t>
      </w:r>
      <w:r>
        <w:rPr>
          <w:rFonts w:cs="Arial"/>
        </w:rPr>
        <w:t>ορεία της ελληνικής οικονομίας,</w:t>
      </w:r>
      <w:r w:rsidRPr="006B0D52">
        <w:rPr>
          <w:rFonts w:cs="Arial"/>
        </w:rPr>
        <w:t xml:space="preserve"> </w:t>
      </w:r>
      <w:r>
        <w:rPr>
          <w:rFonts w:cs="Arial"/>
        </w:rPr>
        <w:t>ο</w:t>
      </w:r>
      <w:r w:rsidRPr="006B0D52">
        <w:rPr>
          <w:rFonts w:cs="Arial"/>
        </w:rPr>
        <w:t>ι πόροι που δώσαμε</w:t>
      </w:r>
      <w:r>
        <w:rPr>
          <w:rFonts w:cs="Arial"/>
        </w:rPr>
        <w:t>, για να στηρίξουμε νοικοκυριά κ</w:t>
      </w:r>
      <w:r w:rsidR="00457454">
        <w:rPr>
          <w:rFonts w:cs="Arial"/>
        </w:rPr>
        <w:t>α</w:t>
      </w:r>
      <w:r w:rsidRPr="006B0D52">
        <w:rPr>
          <w:rFonts w:cs="Arial"/>
        </w:rPr>
        <w:t>ι επιχειρήσεις</w:t>
      </w:r>
      <w:r>
        <w:rPr>
          <w:rFonts w:cs="Arial"/>
        </w:rPr>
        <w:t>,</w:t>
      </w:r>
      <w:r w:rsidRPr="006B0D52">
        <w:rPr>
          <w:rFonts w:cs="Arial"/>
        </w:rPr>
        <w:t xml:space="preserve"> αλλά</w:t>
      </w:r>
      <w:r>
        <w:rPr>
          <w:rFonts w:cs="Arial"/>
        </w:rPr>
        <w:t xml:space="preserve"> -</w:t>
      </w:r>
      <w:r w:rsidR="00457454">
        <w:rPr>
          <w:rFonts w:cs="Arial"/>
        </w:rPr>
        <w:t>μην το ξεχνάμε</w:t>
      </w:r>
      <w:r>
        <w:rPr>
          <w:rFonts w:cs="Arial"/>
        </w:rPr>
        <w:t xml:space="preserve">- </w:t>
      </w:r>
      <w:r w:rsidRPr="006B0D52">
        <w:rPr>
          <w:rFonts w:cs="Arial"/>
        </w:rPr>
        <w:t>και οι σημαντικές μόνιμες μειώσεις φόρων και ασφαλιστικών εισφορών</w:t>
      </w:r>
      <w:r>
        <w:rPr>
          <w:rFonts w:cs="Arial"/>
        </w:rPr>
        <w:t>,</w:t>
      </w:r>
      <w:r w:rsidRPr="006B0D52">
        <w:rPr>
          <w:rFonts w:cs="Arial"/>
        </w:rPr>
        <w:t xml:space="preserve"> που σ</w:t>
      </w:r>
      <w:r>
        <w:rPr>
          <w:rFonts w:cs="Arial"/>
        </w:rPr>
        <w:t xml:space="preserve">ε </w:t>
      </w:r>
      <w:r w:rsidR="00457454">
        <w:rPr>
          <w:rFonts w:cs="Arial"/>
        </w:rPr>
        <w:t xml:space="preserve">αυτήν </w:t>
      </w:r>
      <w:r w:rsidRPr="006B0D52">
        <w:rPr>
          <w:rFonts w:cs="Arial"/>
        </w:rPr>
        <w:t>τη δύσκολη συγκυρία δεν είναι άμεσα στο πορτοφόλι του πολίτη</w:t>
      </w:r>
      <w:r>
        <w:rPr>
          <w:rFonts w:cs="Arial"/>
        </w:rPr>
        <w:t>,</w:t>
      </w:r>
      <w:r w:rsidRPr="006B0D52">
        <w:rPr>
          <w:rFonts w:cs="Arial"/>
        </w:rPr>
        <w:t xml:space="preserve"> που αντιμετωπίζει μ</w:t>
      </w:r>
      <w:r>
        <w:rPr>
          <w:rFonts w:cs="Arial"/>
        </w:rPr>
        <w:t>ια</w:t>
      </w:r>
      <w:r w:rsidRPr="006B0D52">
        <w:rPr>
          <w:rFonts w:cs="Arial"/>
        </w:rPr>
        <w:t xml:space="preserve"> πολύ μεγάλη ακρίβεια και υψηλό πληθωρισμό</w:t>
      </w:r>
      <w:r>
        <w:rPr>
          <w:rFonts w:cs="Arial"/>
        </w:rPr>
        <w:t>,</w:t>
      </w:r>
      <w:r w:rsidRPr="006B0D52">
        <w:rPr>
          <w:rFonts w:cs="Arial"/>
        </w:rPr>
        <w:t xml:space="preserve"> αλλά έχει μείνει στην άκρη ως λιγότερη καταβολή φόρων</w:t>
      </w:r>
      <w:r>
        <w:rPr>
          <w:rFonts w:cs="Arial"/>
        </w:rPr>
        <w:t>.</w:t>
      </w:r>
      <w:r w:rsidR="00457454">
        <w:rPr>
          <w:rFonts w:cs="Arial"/>
        </w:rPr>
        <w:t xml:space="preserve"> 1 </w:t>
      </w:r>
      <w:r w:rsidRPr="006B0D52">
        <w:rPr>
          <w:rFonts w:cs="Arial"/>
        </w:rPr>
        <w:t>δι</w:t>
      </w:r>
      <w:r w:rsidR="00457454">
        <w:rPr>
          <w:rFonts w:cs="Arial"/>
        </w:rPr>
        <w:t xml:space="preserve">ς </w:t>
      </w:r>
      <w:r>
        <w:rPr>
          <w:rFonts w:cs="Arial"/>
        </w:rPr>
        <w:t>πληρώνουν οι πολίτες λιγότερο</w:t>
      </w:r>
      <w:r w:rsidRPr="006B0D52">
        <w:rPr>
          <w:rFonts w:cs="Arial"/>
        </w:rPr>
        <w:t xml:space="preserve"> ΕΝΦΙΑ </w:t>
      </w:r>
      <w:r>
        <w:rPr>
          <w:rFonts w:cs="Arial"/>
        </w:rPr>
        <w:t>φέτος από το</w:t>
      </w:r>
      <w:r w:rsidRPr="006B0D52">
        <w:rPr>
          <w:rFonts w:cs="Arial"/>
        </w:rPr>
        <w:t xml:space="preserve"> </w:t>
      </w:r>
      <w:r>
        <w:rPr>
          <w:rFonts w:cs="Arial"/>
        </w:rPr>
        <w:t>20</w:t>
      </w:r>
      <w:r w:rsidRPr="006B0D52">
        <w:rPr>
          <w:rFonts w:cs="Arial"/>
        </w:rPr>
        <w:t>18</w:t>
      </w:r>
      <w:r>
        <w:rPr>
          <w:rFonts w:cs="Arial"/>
        </w:rPr>
        <w:t>.</w:t>
      </w:r>
      <w:r w:rsidRPr="006B0D52">
        <w:rPr>
          <w:rFonts w:cs="Arial"/>
        </w:rPr>
        <w:t xml:space="preserve"> 750 εκατομμύρια δεν</w:t>
      </w:r>
      <w:r w:rsidR="00457454">
        <w:rPr>
          <w:rFonts w:cs="Arial"/>
        </w:rPr>
        <w:t xml:space="preserve"> πληρώνουν εισφορά αλληλεγγύης. Κ</w:t>
      </w:r>
      <w:r w:rsidRPr="006B0D52">
        <w:rPr>
          <w:rFonts w:cs="Arial"/>
        </w:rPr>
        <w:t>ι</w:t>
      </w:r>
      <w:r>
        <w:rPr>
          <w:rFonts w:cs="Arial"/>
        </w:rPr>
        <w:t xml:space="preserve"> αύριο</w:t>
      </w:r>
      <w:r w:rsidRPr="006B0D52">
        <w:rPr>
          <w:rFonts w:cs="Arial"/>
        </w:rPr>
        <w:t xml:space="preserve"> </w:t>
      </w:r>
      <w:r>
        <w:rPr>
          <w:rFonts w:cs="Arial"/>
        </w:rPr>
        <w:t>στι</w:t>
      </w:r>
      <w:r w:rsidRPr="006B0D52">
        <w:rPr>
          <w:rFonts w:cs="Arial"/>
        </w:rPr>
        <w:t>ς διατάξεις που φέρνουμε στην τροπολογία θα δείτε και τα επόμενα φορολογικά μέτρα</w:t>
      </w:r>
      <w:r>
        <w:rPr>
          <w:rFonts w:cs="Arial"/>
        </w:rPr>
        <w:t>, αυτά</w:t>
      </w:r>
      <w:r w:rsidRPr="006B0D52">
        <w:rPr>
          <w:rFonts w:cs="Arial"/>
        </w:rPr>
        <w:t xml:space="preserve"> που εξήγγειλε </w:t>
      </w:r>
      <w:r>
        <w:rPr>
          <w:rFonts w:cs="Arial"/>
        </w:rPr>
        <w:t>ο Π</w:t>
      </w:r>
      <w:r w:rsidRPr="006B0D52">
        <w:rPr>
          <w:rFonts w:cs="Arial"/>
        </w:rPr>
        <w:t xml:space="preserve">ρωθυπουργός στη ΔΕΘ. </w:t>
      </w:r>
    </w:p>
    <w:p w:rsidR="00873BED" w:rsidRDefault="00873BED" w:rsidP="000C7F35">
      <w:pPr>
        <w:tabs>
          <w:tab w:val="left" w:pos="3410"/>
        </w:tabs>
        <w:spacing w:line="276" w:lineRule="auto"/>
        <w:ind w:firstLine="720"/>
        <w:jc w:val="both"/>
        <w:rPr>
          <w:rFonts w:cs="Arial"/>
        </w:rPr>
      </w:pPr>
      <w:r>
        <w:rPr>
          <w:rFonts w:cs="Arial"/>
        </w:rPr>
        <w:t>Άρα</w:t>
      </w:r>
      <w:r w:rsidR="00457454">
        <w:rPr>
          <w:rFonts w:cs="Arial"/>
        </w:rPr>
        <w:t>,</w:t>
      </w:r>
      <w:r w:rsidRPr="006B0D52">
        <w:rPr>
          <w:rFonts w:cs="Arial"/>
        </w:rPr>
        <w:t xml:space="preserve"> έχω μια καλή εικόνα</w:t>
      </w:r>
      <w:r>
        <w:rPr>
          <w:rFonts w:cs="Arial"/>
        </w:rPr>
        <w:t>,</w:t>
      </w:r>
      <w:r w:rsidRPr="006B0D52">
        <w:rPr>
          <w:rFonts w:cs="Arial"/>
        </w:rPr>
        <w:t xml:space="preserve"> καλύτερη εικόνα του τραπεζικού συστήματος και της διάθεσης</w:t>
      </w:r>
      <w:r>
        <w:rPr>
          <w:rFonts w:cs="Arial"/>
        </w:rPr>
        <w:t xml:space="preserve"> του</w:t>
      </w:r>
      <w:r w:rsidRPr="006B0D52">
        <w:rPr>
          <w:rFonts w:cs="Arial"/>
        </w:rPr>
        <w:t xml:space="preserve"> χαρτοφυλακίου τ</w:t>
      </w:r>
      <w:r w:rsidR="00457454">
        <w:rPr>
          <w:rFonts w:cs="Arial"/>
        </w:rPr>
        <w:t>ων Τ</w:t>
      </w:r>
      <w:r>
        <w:rPr>
          <w:rFonts w:cs="Arial"/>
        </w:rPr>
        <w:t>ραπεζών</w:t>
      </w:r>
      <w:r w:rsidRPr="006B0D52">
        <w:rPr>
          <w:rFonts w:cs="Arial"/>
        </w:rPr>
        <w:t>. Εύλογα</w:t>
      </w:r>
      <w:r>
        <w:rPr>
          <w:rFonts w:cs="Arial"/>
        </w:rPr>
        <w:t>,</w:t>
      </w:r>
      <w:r w:rsidRPr="006B0D52">
        <w:rPr>
          <w:rFonts w:cs="Arial"/>
        </w:rPr>
        <w:t xml:space="preserve"> επειδή δύο φορές μου το είπατε</w:t>
      </w:r>
      <w:r>
        <w:rPr>
          <w:rFonts w:cs="Arial"/>
        </w:rPr>
        <w:t>,</w:t>
      </w:r>
      <w:r w:rsidRPr="006B0D52">
        <w:rPr>
          <w:rFonts w:cs="Arial"/>
        </w:rPr>
        <w:t xml:space="preserve"> </w:t>
      </w:r>
      <w:r>
        <w:rPr>
          <w:rFonts w:cs="Arial"/>
        </w:rPr>
        <w:t>πάντα</w:t>
      </w:r>
      <w:r w:rsidRPr="006B0D52">
        <w:rPr>
          <w:rFonts w:cs="Arial"/>
        </w:rPr>
        <w:t xml:space="preserve"> το λέω σ</w:t>
      </w:r>
      <w:r>
        <w:rPr>
          <w:rFonts w:cs="Arial"/>
        </w:rPr>
        <w:t>ε αυτή</w:t>
      </w:r>
      <w:r w:rsidR="00457454">
        <w:rPr>
          <w:rFonts w:cs="Arial"/>
        </w:rPr>
        <w:t>ν</w:t>
      </w:r>
      <w:r>
        <w:rPr>
          <w:rFonts w:cs="Arial"/>
        </w:rPr>
        <w:t xml:space="preserve"> </w:t>
      </w:r>
      <w:r w:rsidR="00457454">
        <w:rPr>
          <w:rFonts w:cs="Arial"/>
        </w:rPr>
        <w:t>την Α</w:t>
      </w:r>
      <w:r w:rsidRPr="006B0D52">
        <w:rPr>
          <w:rFonts w:cs="Arial"/>
        </w:rPr>
        <w:t>ίθουσα. Αυτό δε</w:t>
      </w:r>
      <w:r w:rsidR="00457454">
        <w:rPr>
          <w:rFonts w:cs="Arial"/>
        </w:rPr>
        <w:t>ν</w:t>
      </w:r>
      <w:r w:rsidRPr="006B0D52">
        <w:rPr>
          <w:rFonts w:cs="Arial"/>
        </w:rPr>
        <w:t xml:space="preserve"> σημαίνει μείωση του ιδιωτικού χρέους</w:t>
      </w:r>
      <w:r>
        <w:rPr>
          <w:rFonts w:cs="Arial"/>
        </w:rPr>
        <w:t>.</w:t>
      </w:r>
      <w:r w:rsidRPr="006B0D52">
        <w:rPr>
          <w:rFonts w:cs="Arial"/>
        </w:rPr>
        <w:t xml:space="preserve"> </w:t>
      </w:r>
      <w:r>
        <w:rPr>
          <w:rFonts w:cs="Arial"/>
        </w:rPr>
        <w:t>Δ</w:t>
      </w:r>
      <w:r w:rsidRPr="006B0D52">
        <w:rPr>
          <w:rFonts w:cs="Arial"/>
        </w:rPr>
        <w:t>ε</w:t>
      </w:r>
      <w:r w:rsidR="00457454">
        <w:rPr>
          <w:rFonts w:cs="Arial"/>
        </w:rPr>
        <w:t>ν</w:t>
      </w:r>
      <w:r w:rsidRPr="006B0D52">
        <w:rPr>
          <w:rFonts w:cs="Arial"/>
        </w:rPr>
        <w:t xml:space="preserve"> σημαίνει ότι το ιδιωτικό χρέος δεν είναι ένα πολύ μεγάλο πρ</w:t>
      </w:r>
      <w:r>
        <w:rPr>
          <w:rFonts w:cs="Arial"/>
        </w:rPr>
        <w:t>όβλη</w:t>
      </w:r>
      <w:r w:rsidRPr="006B0D52">
        <w:rPr>
          <w:rFonts w:cs="Arial"/>
        </w:rPr>
        <w:t>μα της ελληνικής οικονομίας. Ποτέ δεν το κ</w:t>
      </w:r>
      <w:r>
        <w:rPr>
          <w:rFonts w:cs="Arial"/>
        </w:rPr>
        <w:t>ρ</w:t>
      </w:r>
      <w:r w:rsidRPr="006B0D52">
        <w:rPr>
          <w:rFonts w:cs="Arial"/>
        </w:rPr>
        <w:t>ύψαμε</w:t>
      </w:r>
      <w:r>
        <w:rPr>
          <w:rFonts w:cs="Arial"/>
        </w:rPr>
        <w:t>.</w:t>
      </w:r>
      <w:r w:rsidRPr="006B0D52">
        <w:rPr>
          <w:rFonts w:cs="Arial"/>
        </w:rPr>
        <w:t xml:space="preserve"> </w:t>
      </w:r>
    </w:p>
    <w:p w:rsidR="00873BED" w:rsidRDefault="00873BED" w:rsidP="000C7F35">
      <w:pPr>
        <w:tabs>
          <w:tab w:val="left" w:pos="3410"/>
        </w:tabs>
        <w:spacing w:line="276" w:lineRule="auto"/>
        <w:ind w:firstLine="720"/>
        <w:jc w:val="both"/>
        <w:rPr>
          <w:rFonts w:cs="Arial"/>
        </w:rPr>
      </w:pPr>
      <w:r>
        <w:rPr>
          <w:rFonts w:cs="Arial"/>
        </w:rPr>
        <w:t>Α</w:t>
      </w:r>
      <w:r w:rsidRPr="006B0D52">
        <w:rPr>
          <w:rFonts w:cs="Arial"/>
        </w:rPr>
        <w:t xml:space="preserve">υτό το μεγάλο </w:t>
      </w:r>
      <w:r w:rsidR="003649ED">
        <w:rPr>
          <w:rFonts w:cs="Arial"/>
        </w:rPr>
        <w:t xml:space="preserve">πρόβλημα </w:t>
      </w:r>
      <w:r w:rsidRPr="006B0D52">
        <w:rPr>
          <w:rFonts w:cs="Arial"/>
        </w:rPr>
        <w:t xml:space="preserve">της ελληνικής οικονομίας </w:t>
      </w:r>
      <w:r>
        <w:rPr>
          <w:rFonts w:cs="Arial"/>
        </w:rPr>
        <w:t>ε</w:t>
      </w:r>
      <w:r w:rsidRPr="006B0D52">
        <w:rPr>
          <w:rFonts w:cs="Arial"/>
        </w:rPr>
        <w:t>ρχόμαστε</w:t>
      </w:r>
      <w:r>
        <w:rPr>
          <w:rFonts w:cs="Arial"/>
        </w:rPr>
        <w:t>,</w:t>
      </w:r>
      <w:r w:rsidRPr="006B0D52">
        <w:rPr>
          <w:rFonts w:cs="Arial"/>
        </w:rPr>
        <w:t xml:space="preserve"> </w:t>
      </w:r>
      <w:r>
        <w:rPr>
          <w:rFonts w:cs="Arial"/>
        </w:rPr>
        <w:t>όμως,</w:t>
      </w:r>
      <w:r w:rsidRPr="006B0D52">
        <w:rPr>
          <w:rFonts w:cs="Arial"/>
        </w:rPr>
        <w:t xml:space="preserve"> όχι να </w:t>
      </w:r>
      <w:r>
        <w:rPr>
          <w:rFonts w:cs="Arial"/>
        </w:rPr>
        <w:t>«</w:t>
      </w:r>
      <w:r w:rsidRPr="006B0D52">
        <w:rPr>
          <w:rFonts w:cs="Arial"/>
        </w:rPr>
        <w:t>το κρύψουμε κάτω από το χαλί</w:t>
      </w:r>
      <w:r>
        <w:rPr>
          <w:rFonts w:cs="Arial"/>
        </w:rPr>
        <w:t>», αλλά</w:t>
      </w:r>
      <w:r w:rsidRPr="006B0D52">
        <w:rPr>
          <w:rFonts w:cs="Arial"/>
        </w:rPr>
        <w:t xml:space="preserve"> να το αντιμετωπίσουμε</w:t>
      </w:r>
      <w:r>
        <w:rPr>
          <w:rFonts w:cs="Arial"/>
        </w:rPr>
        <w:t>.</w:t>
      </w:r>
      <w:r w:rsidRPr="006B0D52">
        <w:rPr>
          <w:rFonts w:cs="Arial"/>
        </w:rPr>
        <w:t xml:space="preserve"> </w:t>
      </w:r>
      <w:r>
        <w:rPr>
          <w:rFonts w:cs="Arial"/>
        </w:rPr>
        <w:t>Τ</w:t>
      </w:r>
      <w:r w:rsidRPr="006B0D52">
        <w:rPr>
          <w:rFonts w:cs="Arial"/>
        </w:rPr>
        <w:t>ο αντιμετωπίζουμε συλλογικά</w:t>
      </w:r>
      <w:r>
        <w:rPr>
          <w:rFonts w:cs="Arial"/>
        </w:rPr>
        <w:t>,</w:t>
      </w:r>
      <w:r w:rsidRPr="006B0D52">
        <w:rPr>
          <w:rFonts w:cs="Arial"/>
        </w:rPr>
        <w:t xml:space="preserve"> συνεκτικά και με διαύγεια. Κάθε μήνα έρχεται από τη Γενική Γραμματεία πλήρη</w:t>
      </w:r>
      <w:r w:rsidR="003649ED">
        <w:rPr>
          <w:rFonts w:cs="Arial"/>
        </w:rPr>
        <w:t>ς</w:t>
      </w:r>
      <w:r w:rsidRPr="006B0D52">
        <w:rPr>
          <w:rFonts w:cs="Arial"/>
        </w:rPr>
        <w:t xml:space="preserve"> ενημέρωση των ρυθμίσεων</w:t>
      </w:r>
      <w:r w:rsidR="003649ED">
        <w:rPr>
          <w:rFonts w:cs="Arial"/>
        </w:rPr>
        <w:t xml:space="preserve"> </w:t>
      </w:r>
      <w:r w:rsidRPr="006B0D52">
        <w:rPr>
          <w:rFonts w:cs="Arial"/>
        </w:rPr>
        <w:t>που γίνονται</w:t>
      </w:r>
      <w:r>
        <w:rPr>
          <w:rFonts w:cs="Arial"/>
        </w:rPr>
        <w:t>,</w:t>
      </w:r>
      <w:r w:rsidRPr="006B0D52">
        <w:rPr>
          <w:rFonts w:cs="Arial"/>
        </w:rPr>
        <w:t xml:space="preserve"> διμερών</w:t>
      </w:r>
      <w:r w:rsidR="003649ED">
        <w:rPr>
          <w:rFonts w:cs="Arial"/>
        </w:rPr>
        <w:t>, Τ</w:t>
      </w:r>
      <w:r w:rsidRPr="006B0D52">
        <w:rPr>
          <w:rFonts w:cs="Arial"/>
        </w:rPr>
        <w:t>ραπεζών</w:t>
      </w:r>
      <w:r w:rsidR="003649ED">
        <w:rPr>
          <w:rFonts w:cs="Arial"/>
        </w:rPr>
        <w:t xml:space="preserve"> </w:t>
      </w:r>
      <w:r w:rsidR="003649ED" w:rsidRPr="003649ED">
        <w:rPr>
          <w:rFonts w:cs="Arial"/>
        </w:rPr>
        <w:t>(</w:t>
      </w:r>
      <w:r w:rsidR="003649ED">
        <w:rPr>
          <w:rFonts w:cs="Arial"/>
          <w:lang w:val="en-US"/>
        </w:rPr>
        <w:t>Servicers</w:t>
      </w:r>
      <w:r w:rsidR="003649ED" w:rsidRPr="003649ED">
        <w:rPr>
          <w:rFonts w:cs="Arial"/>
        </w:rPr>
        <w:t>)</w:t>
      </w:r>
      <w:r w:rsidRPr="006B0D52">
        <w:rPr>
          <w:rFonts w:cs="Arial"/>
        </w:rPr>
        <w:t xml:space="preserve"> με πολίτες</w:t>
      </w:r>
      <w:r>
        <w:rPr>
          <w:rFonts w:cs="Arial"/>
        </w:rPr>
        <w:t>,</w:t>
      </w:r>
      <w:r w:rsidR="003649ED">
        <w:rPr>
          <w:rFonts w:cs="Arial"/>
        </w:rPr>
        <w:t xml:space="preserve"> αλλά και της πορείας του Εξωδικαστικού Μ</w:t>
      </w:r>
      <w:r w:rsidRPr="006B0D52">
        <w:rPr>
          <w:rFonts w:cs="Arial"/>
        </w:rPr>
        <w:t>ηχανισμού. Μίλησα γι</w:t>
      </w:r>
      <w:r>
        <w:rPr>
          <w:rFonts w:cs="Arial"/>
        </w:rPr>
        <w:t>α</w:t>
      </w:r>
      <w:r w:rsidRPr="006B0D52">
        <w:rPr>
          <w:rFonts w:cs="Arial"/>
        </w:rPr>
        <w:t xml:space="preserve"> αυτόν χθες. Συνεπώς</w:t>
      </w:r>
      <w:r>
        <w:rPr>
          <w:rFonts w:cs="Arial"/>
        </w:rPr>
        <w:t>,</w:t>
      </w:r>
      <w:r w:rsidR="003649ED">
        <w:rPr>
          <w:rFonts w:cs="Arial"/>
        </w:rPr>
        <w:t xml:space="preserve"> ουδέποτε</w:t>
      </w:r>
      <w:r w:rsidRPr="006B0D52">
        <w:rPr>
          <w:rFonts w:cs="Arial"/>
        </w:rPr>
        <w:t xml:space="preserve"> </w:t>
      </w:r>
      <w:r>
        <w:rPr>
          <w:rFonts w:cs="Arial"/>
        </w:rPr>
        <w:t>θριαμβολογώ</w:t>
      </w:r>
      <w:r w:rsidRPr="006B0D52">
        <w:rPr>
          <w:rFonts w:cs="Arial"/>
        </w:rPr>
        <w:t xml:space="preserve"> και σε καμία δημόσια τοποθέτησή μου δεν έχω </w:t>
      </w:r>
      <w:r w:rsidRPr="00326578">
        <w:rPr>
          <w:rFonts w:cs="Arial"/>
        </w:rPr>
        <w:t>θριαμβολ</w:t>
      </w:r>
      <w:r>
        <w:rPr>
          <w:rFonts w:cs="Arial"/>
        </w:rPr>
        <w:t>ογήσει</w:t>
      </w:r>
      <w:r w:rsidRPr="006B0D52">
        <w:rPr>
          <w:rFonts w:cs="Arial"/>
        </w:rPr>
        <w:t>. Προσπαθώ</w:t>
      </w:r>
      <w:r>
        <w:rPr>
          <w:rFonts w:cs="Arial"/>
        </w:rPr>
        <w:t>, όμως,</w:t>
      </w:r>
      <w:r w:rsidRPr="006B0D52">
        <w:rPr>
          <w:rFonts w:cs="Arial"/>
        </w:rPr>
        <w:t xml:space="preserve"> να αποτυπώσω το σύνολο της κατάστασης και της πορείας</w:t>
      </w:r>
      <w:r>
        <w:rPr>
          <w:rFonts w:cs="Arial"/>
        </w:rPr>
        <w:t xml:space="preserve"> της</w:t>
      </w:r>
      <w:r w:rsidRPr="006B0D52">
        <w:rPr>
          <w:rFonts w:cs="Arial"/>
        </w:rPr>
        <w:t xml:space="preserve"> ελληνικής οικονομίας. </w:t>
      </w:r>
    </w:p>
    <w:p w:rsidR="00873BED" w:rsidRDefault="00873BED" w:rsidP="000C7F35">
      <w:pPr>
        <w:tabs>
          <w:tab w:val="left" w:pos="3410"/>
        </w:tabs>
        <w:spacing w:line="276" w:lineRule="auto"/>
        <w:ind w:firstLine="720"/>
        <w:jc w:val="both"/>
        <w:rPr>
          <w:rFonts w:cs="Arial"/>
        </w:rPr>
      </w:pPr>
      <w:r w:rsidRPr="006B0D52">
        <w:rPr>
          <w:rFonts w:cs="Arial"/>
        </w:rPr>
        <w:t>Έχουμε θετικά στοιχεία</w:t>
      </w:r>
      <w:r>
        <w:rPr>
          <w:rFonts w:cs="Arial"/>
        </w:rPr>
        <w:t>:</w:t>
      </w:r>
      <w:r w:rsidRPr="006B0D52">
        <w:rPr>
          <w:rFonts w:cs="Arial"/>
        </w:rPr>
        <w:t xml:space="preserve"> ανάπτυξη</w:t>
      </w:r>
      <w:r>
        <w:rPr>
          <w:rFonts w:cs="Arial"/>
        </w:rPr>
        <w:t>,</w:t>
      </w:r>
      <w:r w:rsidRPr="006B0D52">
        <w:rPr>
          <w:rFonts w:cs="Arial"/>
        </w:rPr>
        <w:t xml:space="preserve"> επενδύσεις</w:t>
      </w:r>
      <w:r>
        <w:rPr>
          <w:rFonts w:cs="Arial"/>
        </w:rPr>
        <w:t>,</w:t>
      </w:r>
      <w:r w:rsidRPr="006B0D52">
        <w:rPr>
          <w:rFonts w:cs="Arial"/>
        </w:rPr>
        <w:t xml:space="preserve"> εξαγωγές</w:t>
      </w:r>
      <w:r>
        <w:rPr>
          <w:rFonts w:cs="Arial"/>
        </w:rPr>
        <w:t>,</w:t>
      </w:r>
      <w:r w:rsidRPr="006B0D52">
        <w:rPr>
          <w:rFonts w:cs="Arial"/>
        </w:rPr>
        <w:t xml:space="preserve"> βιομηχανική παραγωγή</w:t>
      </w:r>
      <w:r>
        <w:rPr>
          <w:rFonts w:cs="Arial"/>
        </w:rPr>
        <w:t>,</w:t>
      </w:r>
      <w:r w:rsidRPr="006B0D52">
        <w:rPr>
          <w:rFonts w:cs="Arial"/>
        </w:rPr>
        <w:t xml:space="preserve"> τουρισμός</w:t>
      </w:r>
      <w:r>
        <w:rPr>
          <w:rFonts w:cs="Arial"/>
        </w:rPr>
        <w:t>,</w:t>
      </w:r>
      <w:r w:rsidRPr="006B0D52">
        <w:rPr>
          <w:rFonts w:cs="Arial"/>
        </w:rPr>
        <w:t xml:space="preserve"> ανεργία</w:t>
      </w:r>
      <w:r>
        <w:rPr>
          <w:rFonts w:cs="Arial"/>
        </w:rPr>
        <w:t>,</w:t>
      </w:r>
      <w:r w:rsidRPr="006B0D52">
        <w:rPr>
          <w:rFonts w:cs="Arial"/>
        </w:rPr>
        <w:t xml:space="preserve"> καταθέσεις</w:t>
      </w:r>
      <w:r>
        <w:rPr>
          <w:rFonts w:cs="Arial"/>
        </w:rPr>
        <w:t>. Αναβαθμίσεις</w:t>
      </w:r>
      <w:r w:rsidR="00F71D37">
        <w:rPr>
          <w:rFonts w:cs="Arial"/>
        </w:rPr>
        <w:t xml:space="preserve"> της ελληνικής οικονομίας, τέσσερις</w:t>
      </w:r>
      <w:r>
        <w:rPr>
          <w:rFonts w:cs="Arial"/>
        </w:rPr>
        <w:t xml:space="preserve"> μέσα στην ενεργειακή κρίση,</w:t>
      </w:r>
      <w:r w:rsidR="00F71D37">
        <w:rPr>
          <w:rFonts w:cs="Arial"/>
        </w:rPr>
        <w:t xml:space="preserve"> έντεκα</w:t>
      </w:r>
      <w:r w:rsidRPr="006B0D52">
        <w:rPr>
          <w:rFonts w:cs="Arial"/>
        </w:rPr>
        <w:t xml:space="preserve"> </w:t>
      </w:r>
      <w:r>
        <w:rPr>
          <w:rFonts w:cs="Arial"/>
        </w:rPr>
        <w:t>μ</w:t>
      </w:r>
      <w:r w:rsidRPr="006B0D52">
        <w:rPr>
          <w:rFonts w:cs="Arial"/>
        </w:rPr>
        <w:t xml:space="preserve">έσα στην υγειονομική και την ενεργειακή κρίση και </w:t>
      </w:r>
      <w:r w:rsidRPr="00326578">
        <w:rPr>
          <w:rFonts w:cs="Arial"/>
        </w:rPr>
        <w:t>η Mood</w:t>
      </w:r>
      <w:r w:rsidR="00F71D37">
        <w:rPr>
          <w:rFonts w:cs="Arial"/>
        </w:rPr>
        <w:t xml:space="preserve">y's, </w:t>
      </w:r>
      <w:r w:rsidRPr="006B0D52">
        <w:rPr>
          <w:rFonts w:cs="Arial"/>
        </w:rPr>
        <w:t>που αναφερθήκατε</w:t>
      </w:r>
      <w:r w:rsidR="00F71D37">
        <w:rPr>
          <w:rFonts w:cs="Arial"/>
        </w:rPr>
        <w:t xml:space="preserve">, </w:t>
      </w:r>
      <w:r w:rsidRPr="006B0D52">
        <w:rPr>
          <w:rFonts w:cs="Arial"/>
        </w:rPr>
        <w:t>μίλησε πολύ κολακευτικά για την Ελλάδα</w:t>
      </w:r>
      <w:r>
        <w:rPr>
          <w:rFonts w:cs="Arial"/>
        </w:rPr>
        <w:t>,</w:t>
      </w:r>
      <w:r w:rsidRPr="006B0D52">
        <w:rPr>
          <w:rFonts w:cs="Arial"/>
        </w:rPr>
        <w:t xml:space="preserve"> αλλά είπε ότι </w:t>
      </w:r>
      <w:r>
        <w:rPr>
          <w:rFonts w:cs="Arial"/>
        </w:rPr>
        <w:t>«</w:t>
      </w:r>
      <w:r w:rsidRPr="006B0D52">
        <w:rPr>
          <w:rFonts w:cs="Arial"/>
        </w:rPr>
        <w:t xml:space="preserve">οι κίνδυνοι είναι </w:t>
      </w:r>
      <w:r w:rsidR="00F71D37">
        <w:rPr>
          <w:rFonts w:cs="Arial"/>
        </w:rPr>
        <w:t>πολύ μεγάλοι εξαιτίας του εξωγενού</w:t>
      </w:r>
      <w:r w:rsidRPr="006B0D52">
        <w:rPr>
          <w:rFonts w:cs="Arial"/>
        </w:rPr>
        <w:t>ς περιβάλλοντος</w:t>
      </w:r>
      <w:r>
        <w:rPr>
          <w:rFonts w:cs="Arial"/>
        </w:rPr>
        <w:t>».</w:t>
      </w:r>
      <w:r w:rsidRPr="006B0D52">
        <w:rPr>
          <w:rFonts w:cs="Arial"/>
        </w:rPr>
        <w:t xml:space="preserve"> </w:t>
      </w:r>
      <w:r>
        <w:rPr>
          <w:rFonts w:cs="Arial"/>
        </w:rPr>
        <w:t>Αυτό δε</w:t>
      </w:r>
      <w:r w:rsidR="00F71D37">
        <w:rPr>
          <w:rFonts w:cs="Arial"/>
        </w:rPr>
        <w:t>ν μπορούμε</w:t>
      </w:r>
      <w:r>
        <w:rPr>
          <w:rFonts w:cs="Arial"/>
        </w:rPr>
        <w:t xml:space="preserve"> ν</w:t>
      </w:r>
      <w:r w:rsidRPr="006B0D52">
        <w:rPr>
          <w:rFonts w:cs="Arial"/>
        </w:rPr>
        <w:t xml:space="preserve">α το </w:t>
      </w:r>
      <w:r>
        <w:rPr>
          <w:rFonts w:cs="Arial"/>
        </w:rPr>
        <w:t>ε</w:t>
      </w:r>
      <w:r w:rsidRPr="006B0D52">
        <w:rPr>
          <w:rFonts w:cs="Arial"/>
        </w:rPr>
        <w:t>πη</w:t>
      </w:r>
      <w:r>
        <w:rPr>
          <w:rFonts w:cs="Arial"/>
        </w:rPr>
        <w:t>ρ</w:t>
      </w:r>
      <w:r w:rsidRPr="006B0D52">
        <w:rPr>
          <w:rFonts w:cs="Arial"/>
        </w:rPr>
        <w:t>ε</w:t>
      </w:r>
      <w:r>
        <w:rPr>
          <w:rFonts w:cs="Arial"/>
        </w:rPr>
        <w:t>ά</w:t>
      </w:r>
      <w:r w:rsidRPr="006B0D52">
        <w:rPr>
          <w:rFonts w:cs="Arial"/>
        </w:rPr>
        <w:t>σουμε</w:t>
      </w:r>
      <w:r>
        <w:rPr>
          <w:rFonts w:cs="Arial"/>
        </w:rPr>
        <w:t>, τι να κάνουμε</w:t>
      </w:r>
      <w:r w:rsidRPr="006B0D52">
        <w:rPr>
          <w:rFonts w:cs="Arial"/>
        </w:rPr>
        <w:t>. Σε αυτό δε</w:t>
      </w:r>
      <w:r w:rsidR="00F71D37">
        <w:rPr>
          <w:rFonts w:cs="Arial"/>
        </w:rPr>
        <w:t>ν</w:t>
      </w:r>
      <w:r w:rsidRPr="006B0D52">
        <w:rPr>
          <w:rFonts w:cs="Arial"/>
        </w:rPr>
        <w:t xml:space="preserve"> μπορεί</w:t>
      </w:r>
      <w:r w:rsidR="00F71D37">
        <w:rPr>
          <w:rFonts w:cs="Arial"/>
        </w:rPr>
        <w:t xml:space="preserve"> </w:t>
      </w:r>
      <w:r w:rsidRPr="006B0D52">
        <w:rPr>
          <w:rFonts w:cs="Arial"/>
        </w:rPr>
        <w:t xml:space="preserve">να κάνει κάτι η </w:t>
      </w:r>
      <w:r>
        <w:rPr>
          <w:rFonts w:cs="Arial"/>
        </w:rPr>
        <w:t>Ελληνική Κ</w:t>
      </w:r>
      <w:r w:rsidRPr="006B0D52">
        <w:rPr>
          <w:rFonts w:cs="Arial"/>
        </w:rPr>
        <w:t>υβέρνηση</w:t>
      </w:r>
      <w:r>
        <w:rPr>
          <w:rFonts w:cs="Arial"/>
        </w:rPr>
        <w:t>,</w:t>
      </w:r>
      <w:r w:rsidR="00F71D37">
        <w:rPr>
          <w:rFonts w:cs="Arial"/>
        </w:rPr>
        <w:t xml:space="preserve"> αλλά το άλλο που αφορά </w:t>
      </w:r>
      <w:r w:rsidRPr="006B0D52">
        <w:rPr>
          <w:rFonts w:cs="Arial"/>
        </w:rPr>
        <w:t>την ελληνική οικονομία</w:t>
      </w:r>
      <w:r>
        <w:rPr>
          <w:rFonts w:cs="Arial"/>
        </w:rPr>
        <w:t>, δ</w:t>
      </w:r>
      <w:r w:rsidRPr="006B0D52">
        <w:rPr>
          <w:rFonts w:cs="Arial"/>
        </w:rPr>
        <w:t xml:space="preserve">είτε το </w:t>
      </w:r>
      <w:r>
        <w:rPr>
          <w:rFonts w:cs="Arial"/>
          <w:lang w:val="en-US"/>
        </w:rPr>
        <w:t>report</w:t>
      </w:r>
      <w:r w:rsidRPr="006B0D52">
        <w:rPr>
          <w:rFonts w:cs="Arial"/>
        </w:rPr>
        <w:t xml:space="preserve">. </w:t>
      </w:r>
    </w:p>
    <w:p w:rsidR="00873BED" w:rsidRDefault="00873BED" w:rsidP="000C7F35">
      <w:pPr>
        <w:tabs>
          <w:tab w:val="left" w:pos="3410"/>
        </w:tabs>
        <w:spacing w:line="276" w:lineRule="auto"/>
        <w:ind w:firstLine="720"/>
        <w:jc w:val="both"/>
        <w:rPr>
          <w:rFonts w:cs="Arial"/>
        </w:rPr>
      </w:pPr>
      <w:r>
        <w:rPr>
          <w:rFonts w:cs="Arial"/>
        </w:rPr>
        <w:t>Ά</w:t>
      </w:r>
      <w:r w:rsidRPr="006B0D52">
        <w:rPr>
          <w:rFonts w:cs="Arial"/>
        </w:rPr>
        <w:t>ρα</w:t>
      </w:r>
      <w:r>
        <w:rPr>
          <w:rFonts w:cs="Arial"/>
        </w:rPr>
        <w:t>,</w:t>
      </w:r>
      <w:r w:rsidRPr="006B0D52">
        <w:rPr>
          <w:rFonts w:cs="Arial"/>
        </w:rPr>
        <w:t xml:space="preserve"> έχουμε τα θετικά</w:t>
      </w:r>
      <w:r w:rsidR="00F71D37">
        <w:rPr>
          <w:rFonts w:cs="Arial"/>
        </w:rPr>
        <w:t>. Ό</w:t>
      </w:r>
      <w:r>
        <w:rPr>
          <w:rFonts w:cs="Arial"/>
        </w:rPr>
        <w:t>μως, έχουμε</w:t>
      </w:r>
      <w:r w:rsidRPr="006B0D52">
        <w:rPr>
          <w:rFonts w:cs="Arial"/>
        </w:rPr>
        <w:t xml:space="preserve"> μια πολύ μεγάλη κρίση</w:t>
      </w:r>
      <w:r>
        <w:rPr>
          <w:rFonts w:cs="Arial"/>
        </w:rPr>
        <w:t>, που χθες είπα στη Β</w:t>
      </w:r>
      <w:r w:rsidRPr="006B0D52">
        <w:rPr>
          <w:rFonts w:cs="Arial"/>
        </w:rPr>
        <w:t>ουλή με στοιχεία ότι</w:t>
      </w:r>
      <w:r w:rsidR="00F71D37">
        <w:rPr>
          <w:rFonts w:cs="Arial"/>
        </w:rPr>
        <w:t>,</w:t>
      </w:r>
      <w:r w:rsidRPr="006B0D52">
        <w:rPr>
          <w:rFonts w:cs="Arial"/>
        </w:rPr>
        <w:t xml:space="preserve"> σύμφωνα με τις εκτιμήσεις</w:t>
      </w:r>
      <w:r>
        <w:rPr>
          <w:rFonts w:cs="Arial"/>
        </w:rPr>
        <w:t xml:space="preserve"> της</w:t>
      </w:r>
      <w:r w:rsidRPr="006B0D52">
        <w:rPr>
          <w:rFonts w:cs="Arial"/>
        </w:rPr>
        <w:t xml:space="preserve"> Ευρωπαϊκής Κεντρικής Τράπεζας</w:t>
      </w:r>
      <w:r w:rsidR="00F71D37">
        <w:rPr>
          <w:rFonts w:cs="Arial"/>
        </w:rPr>
        <w:t>,</w:t>
      </w:r>
      <w:r w:rsidRPr="006B0D52">
        <w:rPr>
          <w:rFonts w:cs="Arial"/>
        </w:rPr>
        <w:t xml:space="preserve"> </w:t>
      </w:r>
      <w:r>
        <w:rPr>
          <w:rFonts w:cs="Arial"/>
        </w:rPr>
        <w:t>θα κρατήσει</w:t>
      </w:r>
      <w:r w:rsidRPr="006B0D52">
        <w:rPr>
          <w:rFonts w:cs="Arial"/>
        </w:rPr>
        <w:t xml:space="preserve"> και περισσότερο</w:t>
      </w:r>
      <w:r w:rsidR="00CD358B">
        <w:rPr>
          <w:rFonts w:cs="Arial"/>
        </w:rPr>
        <w:t>,</w:t>
      </w:r>
      <w:r w:rsidRPr="006B0D52">
        <w:rPr>
          <w:rFonts w:cs="Arial"/>
        </w:rPr>
        <w:t xml:space="preserve"> με πληθωρισμό στην Ευρώπη στο βασικό σενάριο </w:t>
      </w:r>
      <w:r>
        <w:rPr>
          <w:rFonts w:cs="Arial"/>
        </w:rPr>
        <w:t>5,5%</w:t>
      </w:r>
      <w:r w:rsidRPr="006B0D52">
        <w:rPr>
          <w:rFonts w:cs="Arial"/>
        </w:rPr>
        <w:t>. Προσπαθούμε</w:t>
      </w:r>
      <w:r>
        <w:rPr>
          <w:rFonts w:cs="Arial"/>
        </w:rPr>
        <w:t>,</w:t>
      </w:r>
      <w:r w:rsidRPr="006B0D52">
        <w:rPr>
          <w:rFonts w:cs="Arial"/>
        </w:rPr>
        <w:t xml:space="preserve"> συνεπώς</w:t>
      </w:r>
      <w:r>
        <w:rPr>
          <w:rFonts w:cs="Arial"/>
        </w:rPr>
        <w:t>,</w:t>
      </w:r>
      <w:r w:rsidRPr="006B0D52">
        <w:rPr>
          <w:rFonts w:cs="Arial"/>
        </w:rPr>
        <w:t xml:space="preserve"> μεταξύ μιας καλής εικόνας και θετικών προοπτικών της ελληνικής οικονομίας</w:t>
      </w:r>
      <w:r>
        <w:rPr>
          <w:rFonts w:cs="Arial"/>
        </w:rPr>
        <w:t>,</w:t>
      </w:r>
      <w:r w:rsidRPr="006B0D52">
        <w:rPr>
          <w:rFonts w:cs="Arial"/>
        </w:rPr>
        <w:t xml:space="preserve"> αλλά και μιας τρέχουσας πολύ δυσμενούς συγκυρίας</w:t>
      </w:r>
      <w:r w:rsidR="00CD358B">
        <w:rPr>
          <w:rFonts w:cs="Arial"/>
        </w:rPr>
        <w:t>,</w:t>
      </w:r>
      <w:r w:rsidRPr="006B0D52">
        <w:rPr>
          <w:rFonts w:cs="Arial"/>
        </w:rPr>
        <w:t xml:space="preserve"> εξωγεν</w:t>
      </w:r>
      <w:r>
        <w:rPr>
          <w:rFonts w:cs="Arial"/>
        </w:rPr>
        <w:t>ούς</w:t>
      </w:r>
      <w:r w:rsidRPr="006B0D52">
        <w:rPr>
          <w:rFonts w:cs="Arial"/>
        </w:rPr>
        <w:t xml:space="preserve"> κρίσεως</w:t>
      </w:r>
      <w:r w:rsidR="00CD358B">
        <w:rPr>
          <w:rFonts w:cs="Arial"/>
        </w:rPr>
        <w:t>,</w:t>
      </w:r>
      <w:r w:rsidRPr="006B0D52">
        <w:rPr>
          <w:rFonts w:cs="Arial"/>
        </w:rPr>
        <w:t xml:space="preserve"> να πάρουμε πρόσθετα μέτρα εντός του υφιστάμενου δημοσιονομικ</w:t>
      </w:r>
      <w:r>
        <w:rPr>
          <w:rFonts w:cs="Arial"/>
        </w:rPr>
        <w:t>ού</w:t>
      </w:r>
      <w:r w:rsidRPr="006B0D52">
        <w:rPr>
          <w:rFonts w:cs="Arial"/>
        </w:rPr>
        <w:t xml:space="preserve"> χώρο</w:t>
      </w:r>
      <w:r>
        <w:rPr>
          <w:rFonts w:cs="Arial"/>
        </w:rPr>
        <w:t>υ,</w:t>
      </w:r>
      <w:r w:rsidRPr="006B0D52">
        <w:rPr>
          <w:rFonts w:cs="Arial"/>
        </w:rPr>
        <w:t xml:space="preserve"> έτσι ώστε να βελτιώσουμε ακόμα περισσότερο την καθημερινότητα του πολίτη και κάποια</w:t>
      </w:r>
      <w:r>
        <w:rPr>
          <w:rFonts w:cs="Arial"/>
        </w:rPr>
        <w:t xml:space="preserve"> από</w:t>
      </w:r>
      <w:r w:rsidRPr="006B0D52">
        <w:rPr>
          <w:rFonts w:cs="Arial"/>
        </w:rPr>
        <w:t xml:space="preserve"> αυτά τα μέτρα θα συζητήσουμε αύριο</w:t>
      </w:r>
      <w:r>
        <w:rPr>
          <w:rFonts w:cs="Arial"/>
        </w:rPr>
        <w:t>.</w:t>
      </w:r>
    </w:p>
    <w:p w:rsidR="00873BED" w:rsidRDefault="00873BED" w:rsidP="000C7F35">
      <w:pPr>
        <w:tabs>
          <w:tab w:val="left" w:pos="3410"/>
        </w:tabs>
        <w:spacing w:line="276" w:lineRule="auto"/>
        <w:ind w:firstLine="720"/>
        <w:jc w:val="both"/>
        <w:rPr>
          <w:rFonts w:cs="Arial"/>
        </w:rPr>
      </w:pPr>
      <w:r>
        <w:rPr>
          <w:rFonts w:cs="Arial"/>
        </w:rPr>
        <w:t>Σας ευχαριστώ πολύ.</w:t>
      </w:r>
    </w:p>
    <w:p w:rsidR="00873BED" w:rsidRDefault="00873BED" w:rsidP="000C7F35">
      <w:pPr>
        <w:tabs>
          <w:tab w:val="left" w:pos="3410"/>
        </w:tabs>
        <w:spacing w:line="276" w:lineRule="auto"/>
        <w:ind w:firstLine="720"/>
        <w:jc w:val="both"/>
        <w:rPr>
          <w:rFonts w:cs="Arial"/>
        </w:rPr>
      </w:pPr>
      <w:r w:rsidRPr="006B0D52">
        <w:rPr>
          <w:rFonts w:cs="Arial"/>
          <w:b/>
        </w:rPr>
        <w:t>ΣΤΑΥΡΟΣ ΚΑΛΟΓΙΑΝΝΗΣ (Πρόεδρος της Επιτροπής):</w:t>
      </w:r>
      <w:r w:rsidRPr="00326578">
        <w:rPr>
          <w:rFonts w:cs="Arial"/>
        </w:rPr>
        <w:t xml:space="preserve"> </w:t>
      </w:r>
      <w:r>
        <w:rPr>
          <w:rFonts w:cs="Arial"/>
        </w:rPr>
        <w:t>Ε</w:t>
      </w:r>
      <w:r w:rsidRPr="006B0D52">
        <w:rPr>
          <w:rFonts w:cs="Arial"/>
        </w:rPr>
        <w:t>υχαριστούμε</w:t>
      </w:r>
      <w:r>
        <w:rPr>
          <w:rFonts w:cs="Arial"/>
        </w:rPr>
        <w:t xml:space="preserve"> κι</w:t>
      </w:r>
      <w:r w:rsidRPr="006B0D52">
        <w:rPr>
          <w:rFonts w:cs="Arial"/>
        </w:rPr>
        <w:t xml:space="preserve"> εμείς</w:t>
      </w:r>
      <w:r>
        <w:rPr>
          <w:rFonts w:cs="Arial"/>
        </w:rPr>
        <w:t>,</w:t>
      </w:r>
      <w:r w:rsidRPr="006B0D52">
        <w:rPr>
          <w:rFonts w:cs="Arial"/>
        </w:rPr>
        <w:t xml:space="preserve"> κ</w:t>
      </w:r>
      <w:r>
        <w:rPr>
          <w:rFonts w:cs="Arial"/>
        </w:rPr>
        <w:t>.</w:t>
      </w:r>
      <w:r w:rsidRPr="006B0D52">
        <w:rPr>
          <w:rFonts w:cs="Arial"/>
        </w:rPr>
        <w:t xml:space="preserve"> </w:t>
      </w:r>
      <w:r>
        <w:rPr>
          <w:rFonts w:cs="Arial"/>
        </w:rPr>
        <w:t>Υ</w:t>
      </w:r>
      <w:r w:rsidRPr="006B0D52">
        <w:rPr>
          <w:rFonts w:cs="Arial"/>
        </w:rPr>
        <w:t>πουργέ</w:t>
      </w:r>
      <w:r>
        <w:rPr>
          <w:rFonts w:cs="Arial"/>
        </w:rPr>
        <w:t>.</w:t>
      </w:r>
    </w:p>
    <w:p w:rsidR="0069592F" w:rsidRDefault="00873BED" w:rsidP="0070589E">
      <w:pPr>
        <w:tabs>
          <w:tab w:val="left" w:pos="3410"/>
        </w:tabs>
        <w:spacing w:line="276" w:lineRule="auto"/>
        <w:ind w:firstLine="720"/>
        <w:jc w:val="both"/>
        <w:rPr>
          <w:rFonts w:cs="Arial"/>
        </w:rPr>
      </w:pPr>
      <w:r w:rsidRPr="006B0D52">
        <w:rPr>
          <w:rFonts w:cs="Arial"/>
        </w:rPr>
        <w:t>Περνάμε στους συναδέλφους βουλευτές</w:t>
      </w:r>
      <w:r>
        <w:rPr>
          <w:rFonts w:cs="Arial"/>
        </w:rPr>
        <w:t>,</w:t>
      </w:r>
      <w:r w:rsidRPr="006B0D52">
        <w:rPr>
          <w:rFonts w:cs="Arial"/>
        </w:rPr>
        <w:t xml:space="preserve"> που έχουν ζητήσει το λόγο</w:t>
      </w:r>
      <w:r>
        <w:rPr>
          <w:rFonts w:cs="Arial"/>
        </w:rPr>
        <w:t>.</w:t>
      </w:r>
      <w:r w:rsidRPr="006B0D52">
        <w:rPr>
          <w:rFonts w:cs="Arial"/>
        </w:rPr>
        <w:t xml:space="preserve"> </w:t>
      </w:r>
    </w:p>
    <w:p w:rsidR="00873BED" w:rsidRPr="0070589E" w:rsidRDefault="00873BED" w:rsidP="0070589E">
      <w:pPr>
        <w:tabs>
          <w:tab w:val="left" w:pos="3410"/>
        </w:tabs>
        <w:spacing w:line="276" w:lineRule="auto"/>
        <w:ind w:firstLine="720"/>
        <w:jc w:val="both"/>
        <w:rPr>
          <w:rFonts w:cs="Arial"/>
        </w:rPr>
      </w:pPr>
      <w:r>
        <w:rPr>
          <w:rFonts w:cs="Arial"/>
        </w:rPr>
        <w:lastRenderedPageBreak/>
        <w:t xml:space="preserve">Παρακαλώ, </w:t>
      </w:r>
      <w:r w:rsidRPr="006B0D52">
        <w:rPr>
          <w:rFonts w:cs="Arial"/>
        </w:rPr>
        <w:t xml:space="preserve">το λόγο έχει ο κ. Παπαδημητρίου. </w:t>
      </w:r>
    </w:p>
    <w:p w:rsidR="00873BED" w:rsidRDefault="00873BED" w:rsidP="000C7F35">
      <w:pPr>
        <w:tabs>
          <w:tab w:val="left" w:pos="3410"/>
        </w:tabs>
        <w:spacing w:line="276" w:lineRule="auto"/>
        <w:ind w:firstLine="720"/>
        <w:jc w:val="both"/>
        <w:rPr>
          <w:rFonts w:cs="Arial"/>
        </w:rPr>
      </w:pPr>
      <w:r w:rsidRPr="006B0D52">
        <w:rPr>
          <w:rFonts w:cs="Arial"/>
          <w:b/>
        </w:rPr>
        <w:t>ΧΑΡΑΛΑΜΠΟΣ (ΜΠΑΜΠΗΣ) ΠΑΠΑΔΗΜΗΤΡΙΟΥ:</w:t>
      </w:r>
      <w:r w:rsidRPr="00F63EA7">
        <w:rPr>
          <w:rFonts w:cs="Arial"/>
        </w:rPr>
        <w:t xml:space="preserve"> </w:t>
      </w:r>
      <w:r w:rsidRPr="006B0D52">
        <w:rPr>
          <w:rFonts w:cs="Arial"/>
        </w:rPr>
        <w:t>Ευχαριστώ πολύ</w:t>
      </w:r>
      <w:r>
        <w:rPr>
          <w:rFonts w:cs="Arial"/>
        </w:rPr>
        <w:t>,</w:t>
      </w:r>
      <w:r w:rsidRPr="006B0D52">
        <w:rPr>
          <w:rFonts w:cs="Arial"/>
        </w:rPr>
        <w:t xml:space="preserve"> κ</w:t>
      </w:r>
      <w:r>
        <w:rPr>
          <w:rFonts w:cs="Arial"/>
        </w:rPr>
        <w:t>.</w:t>
      </w:r>
      <w:r w:rsidRPr="006B0D52">
        <w:rPr>
          <w:rFonts w:cs="Arial"/>
        </w:rPr>
        <w:t xml:space="preserve"> </w:t>
      </w:r>
      <w:r>
        <w:rPr>
          <w:rFonts w:cs="Arial"/>
        </w:rPr>
        <w:t>Π</w:t>
      </w:r>
      <w:r w:rsidRPr="006B0D52">
        <w:rPr>
          <w:rFonts w:cs="Arial"/>
        </w:rPr>
        <w:t>ρόεδρε</w:t>
      </w:r>
      <w:r>
        <w:rPr>
          <w:rFonts w:cs="Arial"/>
        </w:rPr>
        <w:t>.</w:t>
      </w:r>
      <w:r w:rsidRPr="006B0D52">
        <w:rPr>
          <w:rFonts w:cs="Arial"/>
        </w:rPr>
        <w:t xml:space="preserve"> </w:t>
      </w:r>
    </w:p>
    <w:p w:rsidR="00873BED" w:rsidRDefault="00873BED" w:rsidP="000C7F35">
      <w:pPr>
        <w:tabs>
          <w:tab w:val="left" w:pos="3410"/>
        </w:tabs>
        <w:spacing w:line="276" w:lineRule="auto"/>
        <w:ind w:firstLine="720"/>
        <w:jc w:val="both"/>
        <w:rPr>
          <w:rFonts w:cs="Arial"/>
        </w:rPr>
      </w:pPr>
      <w:r>
        <w:rPr>
          <w:rFonts w:cs="Arial"/>
        </w:rPr>
        <w:t>Ν</w:t>
      </w:r>
      <w:r w:rsidRPr="006B0D52">
        <w:rPr>
          <w:rFonts w:cs="Arial"/>
        </w:rPr>
        <w:t>α ευχαριστήσω</w:t>
      </w:r>
      <w:r w:rsidR="0069592F">
        <w:rPr>
          <w:rFonts w:cs="Arial"/>
        </w:rPr>
        <w:t xml:space="preserve"> </w:t>
      </w:r>
      <w:r w:rsidRPr="006B0D52">
        <w:rPr>
          <w:rFonts w:cs="Arial"/>
        </w:rPr>
        <w:t xml:space="preserve">πρώτα από όλα και </w:t>
      </w:r>
      <w:r>
        <w:rPr>
          <w:rFonts w:cs="Arial"/>
        </w:rPr>
        <w:t>να πω δύο πραγματάκια</w:t>
      </w:r>
      <w:r w:rsidRPr="006B0D52">
        <w:rPr>
          <w:rFonts w:cs="Arial"/>
        </w:rPr>
        <w:t xml:space="preserve"> πολύ γρήγορα. Το ένα είναι ότι οφείλ</w:t>
      </w:r>
      <w:r>
        <w:rPr>
          <w:rFonts w:cs="Arial"/>
        </w:rPr>
        <w:t>ω</w:t>
      </w:r>
      <w:r w:rsidRPr="006B0D52">
        <w:rPr>
          <w:rFonts w:cs="Arial"/>
        </w:rPr>
        <w:t xml:space="preserve"> </w:t>
      </w:r>
      <w:r>
        <w:rPr>
          <w:rFonts w:cs="Arial"/>
        </w:rPr>
        <w:t>κ</w:t>
      </w:r>
      <w:r w:rsidR="0069592F">
        <w:rPr>
          <w:rFonts w:cs="Arial"/>
        </w:rPr>
        <w:t>α</w:t>
      </w:r>
      <w:r w:rsidRPr="006B0D52">
        <w:rPr>
          <w:rFonts w:cs="Arial"/>
        </w:rPr>
        <w:t xml:space="preserve">ι </w:t>
      </w:r>
      <w:r>
        <w:rPr>
          <w:rFonts w:cs="Arial"/>
        </w:rPr>
        <w:t xml:space="preserve">έχω </w:t>
      </w:r>
      <w:r w:rsidRPr="006B0D52">
        <w:rPr>
          <w:rFonts w:cs="Arial"/>
        </w:rPr>
        <w:t>την ηθική υποχρέωση</w:t>
      </w:r>
      <w:r w:rsidR="0069592F">
        <w:rPr>
          <w:rFonts w:cs="Arial"/>
        </w:rPr>
        <w:t>,</w:t>
      </w:r>
      <w:r w:rsidRPr="006B0D52">
        <w:rPr>
          <w:rFonts w:cs="Arial"/>
        </w:rPr>
        <w:t xml:space="preserve"> </w:t>
      </w:r>
      <w:r w:rsidR="0069592F">
        <w:rPr>
          <w:rFonts w:cs="Arial"/>
        </w:rPr>
        <w:t>κ</w:t>
      </w:r>
      <w:r>
        <w:rPr>
          <w:rFonts w:cs="Arial"/>
        </w:rPr>
        <w:t>ι ως</w:t>
      </w:r>
      <w:r w:rsidRPr="006B0D52">
        <w:rPr>
          <w:rFonts w:cs="Arial"/>
        </w:rPr>
        <w:t xml:space="preserve"> βουλευτής του Νότιου Τομέα της Αθήνας</w:t>
      </w:r>
      <w:r>
        <w:rPr>
          <w:rFonts w:cs="Arial"/>
        </w:rPr>
        <w:t>,</w:t>
      </w:r>
      <w:r w:rsidRPr="006B0D52">
        <w:rPr>
          <w:rFonts w:cs="Arial"/>
        </w:rPr>
        <w:t xml:space="preserve"> να εξάρ</w:t>
      </w:r>
      <w:r>
        <w:rPr>
          <w:rFonts w:cs="Arial"/>
        </w:rPr>
        <w:t>ω</w:t>
      </w:r>
      <w:r w:rsidRPr="006B0D52">
        <w:rPr>
          <w:rFonts w:cs="Arial"/>
        </w:rPr>
        <w:t xml:space="preserve"> την εξαιρετική δουλειά</w:t>
      </w:r>
      <w:r w:rsidR="0069592F">
        <w:rPr>
          <w:rFonts w:cs="Arial"/>
        </w:rPr>
        <w:t xml:space="preserve"> </w:t>
      </w:r>
      <w:r>
        <w:rPr>
          <w:rFonts w:cs="Arial"/>
        </w:rPr>
        <w:t>που έχει γίνει κ</w:t>
      </w:r>
      <w:r w:rsidR="0069592F">
        <w:rPr>
          <w:rFonts w:cs="Arial"/>
        </w:rPr>
        <w:t>α</w:t>
      </w:r>
      <w:r w:rsidRPr="006B0D52">
        <w:rPr>
          <w:rFonts w:cs="Arial"/>
        </w:rPr>
        <w:t>ι αποτυπώνεται πλέον με το άρθρο 128 για τη ρύθμιση μιας εκκρεμότητας που υπήρχε</w:t>
      </w:r>
      <w:r>
        <w:rPr>
          <w:rFonts w:cs="Arial"/>
        </w:rPr>
        <w:t>,</w:t>
      </w:r>
      <w:r w:rsidRPr="006B0D52">
        <w:rPr>
          <w:rFonts w:cs="Arial"/>
        </w:rPr>
        <w:t xml:space="preserve"> στο πώς οι </w:t>
      </w:r>
      <w:r>
        <w:rPr>
          <w:rFonts w:cs="Arial"/>
        </w:rPr>
        <w:t>Δ</w:t>
      </w:r>
      <w:r w:rsidRPr="006B0D52">
        <w:rPr>
          <w:rFonts w:cs="Arial"/>
        </w:rPr>
        <w:t xml:space="preserve">ήμοι που </w:t>
      </w:r>
      <w:r>
        <w:rPr>
          <w:rFonts w:cs="Arial"/>
        </w:rPr>
        <w:t>περιβάλλουν το εθνικό έργο του Ε</w:t>
      </w:r>
      <w:r w:rsidRPr="006B0D52">
        <w:rPr>
          <w:rFonts w:cs="Arial"/>
        </w:rPr>
        <w:t>λληνικού θα θεωρήσουν εαυτούς ικανοποιημένους</w:t>
      </w:r>
      <w:r>
        <w:rPr>
          <w:rFonts w:cs="Arial"/>
        </w:rPr>
        <w:t>,</w:t>
      </w:r>
      <w:r w:rsidRPr="006B0D52">
        <w:rPr>
          <w:rFonts w:cs="Arial"/>
        </w:rPr>
        <w:t xml:space="preserve"> ώστε να συμμετέχουν και ψυχικά</w:t>
      </w:r>
      <w:r>
        <w:rPr>
          <w:rFonts w:cs="Arial"/>
        </w:rPr>
        <w:t>.</w:t>
      </w:r>
      <w:r w:rsidRPr="006B0D52">
        <w:rPr>
          <w:rFonts w:cs="Arial"/>
        </w:rPr>
        <w:t xml:space="preserve"> </w:t>
      </w:r>
      <w:r>
        <w:rPr>
          <w:rFonts w:cs="Arial"/>
        </w:rPr>
        <w:t>Σ</w:t>
      </w:r>
      <w:r w:rsidRPr="006B0D52">
        <w:rPr>
          <w:rFonts w:cs="Arial"/>
        </w:rPr>
        <w:t>υμμετέχουν και στηρίζουν</w:t>
      </w:r>
      <w:r>
        <w:rPr>
          <w:rFonts w:cs="Arial"/>
        </w:rPr>
        <w:t>,</w:t>
      </w:r>
      <w:r w:rsidRPr="006B0D52">
        <w:rPr>
          <w:rFonts w:cs="Arial"/>
        </w:rPr>
        <w:t xml:space="preserve"> δεν υπάρχει θέμα</w:t>
      </w:r>
      <w:r>
        <w:rPr>
          <w:rFonts w:cs="Arial"/>
        </w:rPr>
        <w:t>,</w:t>
      </w:r>
      <w:r w:rsidRPr="006B0D52">
        <w:rPr>
          <w:rFonts w:cs="Arial"/>
        </w:rPr>
        <w:t xml:space="preserve"> αλλά το ζήτημα είναι ότι υπήρχαν διάφορα ζητήματα</w:t>
      </w:r>
      <w:r w:rsidR="0069592F">
        <w:rPr>
          <w:rFonts w:cs="Arial"/>
        </w:rPr>
        <w:t>. Λ</w:t>
      </w:r>
      <w:r w:rsidRPr="006B0D52">
        <w:rPr>
          <w:rFonts w:cs="Arial"/>
        </w:rPr>
        <w:t>ύθηκαν και πρέπει</w:t>
      </w:r>
      <w:r w:rsidR="0069592F">
        <w:rPr>
          <w:rFonts w:cs="Arial"/>
        </w:rPr>
        <w:t xml:space="preserve"> </w:t>
      </w:r>
      <w:r w:rsidRPr="006B0D52">
        <w:rPr>
          <w:rFonts w:cs="Arial"/>
        </w:rPr>
        <w:t xml:space="preserve">να δώσουμε συγχαρητήρια στον </w:t>
      </w:r>
      <w:r>
        <w:rPr>
          <w:rFonts w:cs="Arial"/>
        </w:rPr>
        <w:t>Υ</w:t>
      </w:r>
      <w:r w:rsidRPr="006B0D52">
        <w:rPr>
          <w:rFonts w:cs="Arial"/>
        </w:rPr>
        <w:t>πουργό</w:t>
      </w:r>
      <w:r>
        <w:rPr>
          <w:rFonts w:cs="Arial"/>
        </w:rPr>
        <w:t>,</w:t>
      </w:r>
      <w:r w:rsidRPr="006B0D52">
        <w:rPr>
          <w:rFonts w:cs="Arial"/>
        </w:rPr>
        <w:t xml:space="preserve"> που </w:t>
      </w:r>
      <w:r w:rsidR="0069592F">
        <w:rPr>
          <w:rFonts w:cs="Arial"/>
        </w:rPr>
        <w:t>το φέρνει τώρα λυμένο το θέμα κ</w:t>
      </w:r>
      <w:r w:rsidRPr="006B0D52">
        <w:rPr>
          <w:rFonts w:cs="Arial"/>
        </w:rPr>
        <w:t xml:space="preserve">ι όχι με μια διάταξη </w:t>
      </w:r>
      <w:r>
        <w:rPr>
          <w:rFonts w:cs="Arial"/>
        </w:rPr>
        <w:t>«</w:t>
      </w:r>
      <w:r w:rsidRPr="006B0D52">
        <w:rPr>
          <w:rFonts w:cs="Arial"/>
        </w:rPr>
        <w:t>από τα πάνω προς τα κάτω</w:t>
      </w:r>
      <w:r>
        <w:rPr>
          <w:rFonts w:cs="Arial"/>
        </w:rPr>
        <w:t>»,</w:t>
      </w:r>
      <w:r w:rsidRPr="006B0D52">
        <w:rPr>
          <w:rFonts w:cs="Arial"/>
        </w:rPr>
        <w:t xml:space="preserve"> αλλά μια διάταξη που έχει συζητηθεί κ</w:t>
      </w:r>
      <w:r w:rsidR="0069592F">
        <w:rPr>
          <w:rFonts w:cs="Arial"/>
        </w:rPr>
        <w:t>α</w:t>
      </w:r>
      <w:r w:rsidRPr="006B0D52">
        <w:rPr>
          <w:rFonts w:cs="Arial"/>
        </w:rPr>
        <w:t xml:space="preserve">ι ελπίζω ότι θα άρει τα όποια προβλήματα υπήρχαν. </w:t>
      </w:r>
    </w:p>
    <w:p w:rsidR="00873BED" w:rsidRPr="00F63EA7" w:rsidRDefault="00873BED" w:rsidP="000C7F35">
      <w:pPr>
        <w:tabs>
          <w:tab w:val="left" w:pos="3410"/>
        </w:tabs>
        <w:spacing w:line="276" w:lineRule="auto"/>
        <w:ind w:firstLine="720"/>
        <w:jc w:val="both"/>
        <w:rPr>
          <w:rFonts w:cs="Arial"/>
          <w:b/>
        </w:rPr>
      </w:pPr>
      <w:r>
        <w:rPr>
          <w:rFonts w:cs="Arial"/>
        </w:rPr>
        <w:t>Τ</w:t>
      </w:r>
      <w:r w:rsidRPr="006B0D52">
        <w:rPr>
          <w:rFonts w:cs="Arial"/>
        </w:rPr>
        <w:t>ο δεύτε</w:t>
      </w:r>
      <w:r>
        <w:rPr>
          <w:rFonts w:cs="Arial"/>
        </w:rPr>
        <w:t xml:space="preserve">ρο είναι ένα θέμα ηθικής τάξεως, κ. Υπουργέ, </w:t>
      </w:r>
      <w:r w:rsidRPr="006B0D52">
        <w:rPr>
          <w:rFonts w:cs="Arial"/>
        </w:rPr>
        <w:t>αν μου επιτρέπετε</w:t>
      </w:r>
      <w:r>
        <w:rPr>
          <w:rFonts w:cs="Arial"/>
        </w:rPr>
        <w:t>,</w:t>
      </w:r>
      <w:r w:rsidRPr="006B0D52">
        <w:rPr>
          <w:rFonts w:cs="Arial"/>
        </w:rPr>
        <w:t xml:space="preserve"> με την αναδρομική εφαρμογή του χαρτοσήμου</w:t>
      </w:r>
      <w:r>
        <w:rPr>
          <w:rFonts w:cs="Arial"/>
        </w:rPr>
        <w:t>.</w:t>
      </w:r>
      <w:r w:rsidRPr="006B0D52">
        <w:rPr>
          <w:rFonts w:cs="Arial"/>
        </w:rPr>
        <w:t xml:space="preserve"> </w:t>
      </w:r>
      <w:r>
        <w:rPr>
          <w:rFonts w:cs="Arial"/>
        </w:rPr>
        <w:t>Ε</w:t>
      </w:r>
      <w:r w:rsidRPr="006B0D52">
        <w:rPr>
          <w:rFonts w:cs="Arial"/>
        </w:rPr>
        <w:t>γώ θέλω να κάνω την παρατήρηση</w:t>
      </w:r>
      <w:r>
        <w:rPr>
          <w:rFonts w:cs="Arial"/>
        </w:rPr>
        <w:t>,</w:t>
      </w:r>
      <w:r w:rsidRPr="006B0D52">
        <w:rPr>
          <w:rFonts w:cs="Arial"/>
        </w:rPr>
        <w:t xml:space="preserve"> διότι μετ</w:t>
      </w:r>
      <w:r w:rsidR="0069592F">
        <w:rPr>
          <w:rFonts w:cs="Arial"/>
        </w:rPr>
        <w:t xml:space="preserve">ά από τόσα χρόνια που έλεγα ότι </w:t>
      </w:r>
      <w:r w:rsidRPr="006B0D52">
        <w:rPr>
          <w:rFonts w:cs="Arial"/>
        </w:rPr>
        <w:t>η αναδρομική εφαρμογή δεν είναι σωστή στα ζητήματα φορολογίας</w:t>
      </w:r>
      <w:r w:rsidR="0069592F">
        <w:rPr>
          <w:rFonts w:cs="Arial"/>
        </w:rPr>
        <w:t>,</w:t>
      </w:r>
      <w:r w:rsidRPr="006B0D52">
        <w:rPr>
          <w:rFonts w:cs="Arial"/>
        </w:rPr>
        <w:t xml:space="preserve"> εδώ υπάρχει και η απόφαση του </w:t>
      </w:r>
      <w:r>
        <w:rPr>
          <w:rFonts w:cs="Arial"/>
        </w:rPr>
        <w:t>Συμβουλίου της Ε</w:t>
      </w:r>
      <w:r w:rsidRPr="006B0D52">
        <w:rPr>
          <w:rFonts w:cs="Arial"/>
        </w:rPr>
        <w:t>πικρατείας</w:t>
      </w:r>
      <w:r>
        <w:rPr>
          <w:rFonts w:cs="Arial"/>
        </w:rPr>
        <w:t>,</w:t>
      </w:r>
      <w:r w:rsidRPr="006B0D52">
        <w:rPr>
          <w:rFonts w:cs="Arial"/>
        </w:rPr>
        <w:t xml:space="preserve"> η οποία</w:t>
      </w:r>
      <w:r w:rsidR="0069592F">
        <w:rPr>
          <w:rFonts w:cs="Arial"/>
        </w:rPr>
        <w:t>,</w:t>
      </w:r>
      <w:r w:rsidRPr="006B0D52">
        <w:rPr>
          <w:rFonts w:cs="Arial"/>
        </w:rPr>
        <w:t xml:space="preserve"> κατά κάποιο τρόπο</w:t>
      </w:r>
      <w:r w:rsidR="0069592F">
        <w:rPr>
          <w:rFonts w:cs="Arial"/>
        </w:rPr>
        <w:t>,</w:t>
      </w:r>
      <w:r w:rsidRPr="006B0D52">
        <w:rPr>
          <w:rFonts w:cs="Arial"/>
        </w:rPr>
        <w:t xml:space="preserve"> επικροτεί ακριβώς αυτό</w:t>
      </w:r>
      <w:r>
        <w:rPr>
          <w:rFonts w:cs="Arial"/>
        </w:rPr>
        <w:t>.</w:t>
      </w:r>
    </w:p>
    <w:p w:rsidR="00873BED" w:rsidRDefault="00873BED" w:rsidP="0069592F">
      <w:pPr>
        <w:ind w:firstLine="720"/>
        <w:jc w:val="both"/>
        <w:rPr>
          <w:rFonts w:cs="Arial"/>
          <w:color w:val="212529"/>
        </w:rPr>
      </w:pPr>
      <w:r>
        <w:rPr>
          <w:rFonts w:cs="Arial"/>
          <w:color w:val="212529"/>
        </w:rPr>
        <w:t>Λειτούργησε, δηλαδή, η αγορά με την απόφαση του Συμβου</w:t>
      </w:r>
      <w:r w:rsidR="008C274E">
        <w:rPr>
          <w:rFonts w:cs="Arial"/>
          <w:color w:val="212529"/>
        </w:rPr>
        <w:t>λίου της Επικρατείας, λειτούργη</w:t>
      </w:r>
      <w:r>
        <w:rPr>
          <w:rFonts w:cs="Arial"/>
          <w:color w:val="212529"/>
        </w:rPr>
        <w:t>σε και το Υ</w:t>
      </w:r>
      <w:r w:rsidRPr="00C06603">
        <w:rPr>
          <w:rFonts w:cs="Arial"/>
          <w:color w:val="212529"/>
        </w:rPr>
        <w:t>πουργείο</w:t>
      </w:r>
      <w:r w:rsidR="008C274E">
        <w:rPr>
          <w:rFonts w:cs="Arial"/>
          <w:color w:val="212529"/>
        </w:rPr>
        <w:t>, διότι οι αρμόδιες ε</w:t>
      </w:r>
      <w:r w:rsidRPr="00C06603">
        <w:rPr>
          <w:rFonts w:cs="Arial"/>
          <w:color w:val="212529"/>
        </w:rPr>
        <w:t>πιτροπές</w:t>
      </w:r>
      <w:r w:rsidR="008C274E">
        <w:rPr>
          <w:rFonts w:cs="Arial"/>
          <w:color w:val="212529"/>
        </w:rPr>
        <w:t xml:space="preserve"> -</w:t>
      </w:r>
      <w:r>
        <w:rPr>
          <w:rFonts w:cs="Arial"/>
          <w:color w:val="212529"/>
        </w:rPr>
        <w:t>αν</w:t>
      </w:r>
      <w:r w:rsidRPr="00C06603">
        <w:rPr>
          <w:rFonts w:cs="Arial"/>
          <w:color w:val="212529"/>
        </w:rPr>
        <w:t xml:space="preserve"> καλά </w:t>
      </w:r>
      <w:r>
        <w:rPr>
          <w:rFonts w:cs="Arial"/>
          <w:color w:val="212529"/>
        </w:rPr>
        <w:t xml:space="preserve">είμαι </w:t>
      </w:r>
      <w:r w:rsidRPr="00C06603">
        <w:rPr>
          <w:rFonts w:cs="Arial"/>
          <w:color w:val="212529"/>
        </w:rPr>
        <w:t>πληροφορημένος</w:t>
      </w:r>
      <w:r>
        <w:rPr>
          <w:rFonts w:cs="Arial"/>
          <w:color w:val="212529"/>
        </w:rPr>
        <w:t>-</w:t>
      </w:r>
      <w:r w:rsidRPr="00C06603">
        <w:rPr>
          <w:rFonts w:cs="Arial"/>
          <w:color w:val="212529"/>
        </w:rPr>
        <w:t xml:space="preserve"> συμφωνούσαν με αυτό</w:t>
      </w:r>
      <w:r>
        <w:rPr>
          <w:rFonts w:cs="Arial"/>
          <w:color w:val="212529"/>
        </w:rPr>
        <w:t>,</w:t>
      </w:r>
      <w:r w:rsidRPr="00C06603">
        <w:rPr>
          <w:rFonts w:cs="Arial"/>
          <w:color w:val="212529"/>
        </w:rPr>
        <w:t xml:space="preserve"> είναι απόφαση νομοθετική και δεν υπάρχει ζήτημα ως προς αυτό</w:t>
      </w:r>
      <w:r w:rsidR="00900F07">
        <w:rPr>
          <w:rFonts w:cs="Arial"/>
          <w:color w:val="212529"/>
        </w:rPr>
        <w:t>. Α</w:t>
      </w:r>
      <w:r>
        <w:rPr>
          <w:rFonts w:cs="Arial"/>
          <w:color w:val="212529"/>
        </w:rPr>
        <w:t>ν αποφασίσει η Β</w:t>
      </w:r>
      <w:r w:rsidRPr="00C06603">
        <w:rPr>
          <w:rFonts w:cs="Arial"/>
          <w:color w:val="212529"/>
        </w:rPr>
        <w:t>ουλή ν</w:t>
      </w:r>
      <w:r>
        <w:rPr>
          <w:rFonts w:cs="Arial"/>
          <w:color w:val="212529"/>
        </w:rPr>
        <w:t>α βάλει το χαρτόσημο</w:t>
      </w:r>
      <w:r w:rsidR="00900F07">
        <w:rPr>
          <w:rFonts w:cs="Arial"/>
          <w:color w:val="212529"/>
        </w:rPr>
        <w:t>,</w:t>
      </w:r>
      <w:r>
        <w:rPr>
          <w:rFonts w:cs="Arial"/>
          <w:color w:val="212529"/>
        </w:rPr>
        <w:t xml:space="preserve"> όπως ήταν πριν</w:t>
      </w:r>
      <w:r w:rsidR="00900F07">
        <w:rPr>
          <w:rFonts w:cs="Arial"/>
          <w:color w:val="212529"/>
        </w:rPr>
        <w:t>, θα ισχύσει. Ε</w:t>
      </w:r>
      <w:r>
        <w:rPr>
          <w:rFonts w:cs="Arial"/>
          <w:color w:val="212529"/>
        </w:rPr>
        <w:t>ίναι προφανές, η Β</w:t>
      </w:r>
      <w:r w:rsidR="00900F07">
        <w:rPr>
          <w:rFonts w:cs="Arial"/>
          <w:color w:val="212529"/>
        </w:rPr>
        <w:t xml:space="preserve">ουλή αποφασίζει και η εισήγησή </w:t>
      </w:r>
      <w:r w:rsidRPr="00C06603">
        <w:rPr>
          <w:rFonts w:cs="Arial"/>
          <w:color w:val="212529"/>
        </w:rPr>
        <w:t>σας ω</w:t>
      </w:r>
      <w:r w:rsidR="00900F07">
        <w:rPr>
          <w:rFonts w:cs="Arial"/>
          <w:color w:val="212529"/>
        </w:rPr>
        <w:t xml:space="preserve">ς προς αυτό είναι εξίσου δεκτή, </w:t>
      </w:r>
      <w:r>
        <w:rPr>
          <w:rFonts w:cs="Arial"/>
          <w:color w:val="212529"/>
        </w:rPr>
        <w:t>παρόλο</w:t>
      </w:r>
      <w:r w:rsidRPr="00C06603">
        <w:rPr>
          <w:rFonts w:cs="Arial"/>
          <w:color w:val="212529"/>
        </w:rPr>
        <w:t xml:space="preserve"> </w:t>
      </w:r>
      <w:r>
        <w:rPr>
          <w:rFonts w:cs="Arial"/>
          <w:color w:val="212529"/>
        </w:rPr>
        <w:t>ότι</w:t>
      </w:r>
      <w:r w:rsidR="00900F07">
        <w:rPr>
          <w:rFonts w:cs="Arial"/>
          <w:color w:val="212529"/>
        </w:rPr>
        <w:t>,</w:t>
      </w:r>
      <w:r>
        <w:rPr>
          <w:rFonts w:cs="Arial"/>
          <w:color w:val="212529"/>
        </w:rPr>
        <w:t xml:space="preserve"> </w:t>
      </w:r>
      <w:r w:rsidRPr="00C06603">
        <w:rPr>
          <w:rFonts w:cs="Arial"/>
          <w:color w:val="212529"/>
        </w:rPr>
        <w:t>προσωπικά</w:t>
      </w:r>
      <w:r w:rsidR="00900F07">
        <w:rPr>
          <w:rFonts w:cs="Arial"/>
          <w:color w:val="212529"/>
        </w:rPr>
        <w:t>,</w:t>
      </w:r>
      <w:r w:rsidRPr="00C06603">
        <w:rPr>
          <w:rFonts w:cs="Arial"/>
          <w:color w:val="212529"/>
        </w:rPr>
        <w:t xml:space="preserve"> πιστεύω ότι δεν υπάρχει λόγος </w:t>
      </w:r>
      <w:r>
        <w:rPr>
          <w:rFonts w:cs="Arial"/>
          <w:color w:val="212529"/>
        </w:rPr>
        <w:t>στα ενδοομιλικά</w:t>
      </w:r>
      <w:r w:rsidR="00900F07">
        <w:rPr>
          <w:rFonts w:cs="Arial"/>
          <w:color w:val="212529"/>
        </w:rPr>
        <w:t>,</w:t>
      </w:r>
      <w:r w:rsidRPr="00C06603">
        <w:rPr>
          <w:rFonts w:cs="Arial"/>
          <w:color w:val="212529"/>
        </w:rPr>
        <w:t xml:space="preserve"> κυρ</w:t>
      </w:r>
      <w:r>
        <w:rPr>
          <w:rFonts w:cs="Arial"/>
          <w:color w:val="212529"/>
        </w:rPr>
        <w:t>ίως</w:t>
      </w:r>
      <w:r w:rsidR="00900F07">
        <w:rPr>
          <w:rFonts w:cs="Arial"/>
          <w:color w:val="212529"/>
        </w:rPr>
        <w:t>,</w:t>
      </w:r>
      <w:r>
        <w:rPr>
          <w:rFonts w:cs="Arial"/>
          <w:color w:val="212529"/>
        </w:rPr>
        <w:t xml:space="preserve"> δάνεια να υπάρχει χαρτόσημο. Κ</w:t>
      </w:r>
      <w:r w:rsidRPr="00C06603">
        <w:rPr>
          <w:rFonts w:cs="Arial"/>
          <w:color w:val="212529"/>
        </w:rPr>
        <w:t>ι ο λόγος είναι αυτός που μόλις αναφέρατε</w:t>
      </w:r>
      <w:r>
        <w:rPr>
          <w:rFonts w:cs="Arial"/>
          <w:color w:val="212529"/>
        </w:rPr>
        <w:t>,</w:t>
      </w:r>
      <w:r w:rsidRPr="00C06603">
        <w:rPr>
          <w:rFonts w:cs="Arial"/>
          <w:color w:val="212529"/>
        </w:rPr>
        <w:t xml:space="preserve"> το πώς κινούνται οι επενδύσεις και ότι πλέον είμαστε</w:t>
      </w:r>
      <w:r>
        <w:rPr>
          <w:rFonts w:cs="Arial"/>
          <w:color w:val="212529"/>
        </w:rPr>
        <w:t xml:space="preserve"> μια χώρα πολύ πιο διεθνοποιημένη </w:t>
      </w:r>
      <w:r w:rsidR="00900F07">
        <w:rPr>
          <w:rFonts w:cs="Arial"/>
          <w:color w:val="212529"/>
        </w:rPr>
        <w:t>από ό,τι ήμασταν στο παρελθόν. Ά</w:t>
      </w:r>
      <w:r>
        <w:rPr>
          <w:rFonts w:cs="Arial"/>
          <w:color w:val="212529"/>
        </w:rPr>
        <w:t>ρα,</w:t>
      </w:r>
      <w:r w:rsidRPr="00C06603">
        <w:rPr>
          <w:rFonts w:cs="Arial"/>
          <w:color w:val="212529"/>
        </w:rPr>
        <w:t xml:space="preserve"> μας ενδιαφέρει οι ελληνικές επιχειρήσεις να μπορούν να συμμετέχουν στον δανεισμό που αποφασίζεται σε μια </w:t>
      </w:r>
      <w:r>
        <w:rPr>
          <w:rFonts w:cs="Arial"/>
          <w:color w:val="212529"/>
        </w:rPr>
        <w:t>διεθνική επιχείρηση. Αλλά</w:t>
      </w:r>
      <w:r w:rsidR="00900F07">
        <w:rPr>
          <w:rFonts w:cs="Arial"/>
          <w:color w:val="212529"/>
        </w:rPr>
        <w:t>,</w:t>
      </w:r>
      <w:r>
        <w:rPr>
          <w:rFonts w:cs="Arial"/>
          <w:color w:val="212529"/>
        </w:rPr>
        <w:t xml:space="preserve"> σε κάθε περίπτωση</w:t>
      </w:r>
      <w:r w:rsidR="00900F07">
        <w:rPr>
          <w:rFonts w:cs="Arial"/>
          <w:color w:val="212529"/>
        </w:rPr>
        <w:t>,</w:t>
      </w:r>
      <w:r>
        <w:rPr>
          <w:rFonts w:cs="Arial"/>
          <w:color w:val="212529"/>
        </w:rPr>
        <w:t xml:space="preserve"> αν η Βουλή το αποφασίσει,</w:t>
      </w:r>
      <w:r w:rsidRPr="00C06603">
        <w:rPr>
          <w:rFonts w:cs="Arial"/>
          <w:color w:val="212529"/>
        </w:rPr>
        <w:t xml:space="preserve"> το αποφάσισε</w:t>
      </w:r>
      <w:r>
        <w:rPr>
          <w:rFonts w:cs="Arial"/>
          <w:color w:val="212529"/>
        </w:rPr>
        <w:t xml:space="preserve">.  </w:t>
      </w:r>
    </w:p>
    <w:p w:rsidR="00185AA9" w:rsidRDefault="00873BED" w:rsidP="00185AA9">
      <w:pPr>
        <w:ind w:firstLine="720"/>
        <w:jc w:val="both"/>
        <w:rPr>
          <w:rFonts w:cs="Arial"/>
          <w:color w:val="212529"/>
        </w:rPr>
      </w:pPr>
      <w:r>
        <w:rPr>
          <w:rFonts w:cs="Arial"/>
          <w:color w:val="212529"/>
        </w:rPr>
        <w:t>Ε</w:t>
      </w:r>
      <w:r w:rsidRPr="00C06603">
        <w:rPr>
          <w:rFonts w:cs="Arial"/>
          <w:color w:val="212529"/>
        </w:rPr>
        <w:t>γώ θα ήθελα μόνο να επισημάνω το ζήτημα της ηθικής τάξεως</w:t>
      </w:r>
      <w:r w:rsidR="00185AA9">
        <w:rPr>
          <w:rFonts w:cs="Arial"/>
          <w:color w:val="212529"/>
        </w:rPr>
        <w:t xml:space="preserve"> για την αναδρομική </w:t>
      </w:r>
      <w:r w:rsidR="00900F07">
        <w:rPr>
          <w:rFonts w:cs="Arial"/>
          <w:color w:val="212529"/>
        </w:rPr>
        <w:t>φορολόγηση. Α</w:t>
      </w:r>
      <w:r w:rsidRPr="00C06603">
        <w:rPr>
          <w:rFonts w:cs="Arial"/>
          <w:color w:val="212529"/>
        </w:rPr>
        <w:t>υτό να το δείτε</w:t>
      </w:r>
      <w:r>
        <w:rPr>
          <w:rFonts w:cs="Arial"/>
          <w:color w:val="212529"/>
        </w:rPr>
        <w:t>.</w:t>
      </w:r>
    </w:p>
    <w:p w:rsidR="00873BED" w:rsidRDefault="00873BED" w:rsidP="000C7F35">
      <w:pPr>
        <w:ind w:firstLine="720"/>
        <w:jc w:val="both"/>
        <w:rPr>
          <w:rFonts w:cs="Arial"/>
          <w:color w:val="212529"/>
        </w:rPr>
      </w:pPr>
      <w:r w:rsidRPr="002457E4">
        <w:rPr>
          <w:rFonts w:cs="Arial"/>
          <w:b/>
          <w:color w:val="212529"/>
        </w:rPr>
        <w:t>ΑΠΟΣΤΟΛΟΣ ΒΕΣΥΡΟΠΟΥΛΟΣ (Υφυπουργός Οικονομικών):</w:t>
      </w:r>
      <w:r w:rsidR="008C09CA">
        <w:rPr>
          <w:rFonts w:cs="Arial"/>
          <w:i/>
          <w:color w:val="212529"/>
        </w:rPr>
        <w:t xml:space="preserve"> </w:t>
      </w:r>
      <w:r w:rsidR="008C09CA">
        <w:rPr>
          <w:rFonts w:cs="Arial"/>
          <w:color w:val="212529"/>
        </w:rPr>
        <w:t xml:space="preserve">Δεν θέλαμε να </w:t>
      </w:r>
      <w:r>
        <w:rPr>
          <w:rFonts w:cs="Arial"/>
          <w:color w:val="212529"/>
        </w:rPr>
        <w:t>αποφασίσουμε</w:t>
      </w:r>
      <w:r w:rsidR="00030AE4">
        <w:rPr>
          <w:rFonts w:cs="Arial"/>
          <w:color w:val="212529"/>
        </w:rPr>
        <w:t>,</w:t>
      </w:r>
      <w:r>
        <w:rPr>
          <w:rFonts w:cs="Arial"/>
          <w:color w:val="212529"/>
        </w:rPr>
        <w:t xml:space="preserve"> αλλά να το αποσαφηνίσουμε. </w:t>
      </w:r>
      <w:r w:rsidRPr="00C06603">
        <w:rPr>
          <w:rFonts w:cs="Arial"/>
          <w:color w:val="212529"/>
        </w:rPr>
        <w:t xml:space="preserve"> </w:t>
      </w:r>
    </w:p>
    <w:p w:rsidR="00873BED" w:rsidRDefault="00873BED" w:rsidP="000C7F35">
      <w:pPr>
        <w:ind w:firstLine="720"/>
        <w:jc w:val="both"/>
        <w:rPr>
          <w:rFonts w:cs="Arial"/>
          <w:color w:val="212529"/>
        </w:rPr>
      </w:pPr>
      <w:r w:rsidRPr="002457E4">
        <w:rPr>
          <w:rFonts w:cs="Arial"/>
          <w:b/>
          <w:color w:val="212529"/>
        </w:rPr>
        <w:t>ΧΑΡΑΛΑΜΠΟΣ (ΜΠΑΜΠΗΣ) ΠΑΠΑΔΗΜΗΤΡΙΟΥ:</w:t>
      </w:r>
      <w:r w:rsidR="005940A8">
        <w:rPr>
          <w:rFonts w:cs="Arial"/>
          <w:color w:val="212529"/>
        </w:rPr>
        <w:t xml:space="preserve"> </w:t>
      </w:r>
      <w:r>
        <w:rPr>
          <w:rFonts w:cs="Arial"/>
          <w:color w:val="212529"/>
        </w:rPr>
        <w:t>Τ</w:t>
      </w:r>
      <w:r w:rsidR="000A61E7">
        <w:rPr>
          <w:rFonts w:cs="Arial"/>
          <w:color w:val="212529"/>
        </w:rPr>
        <w:t>ο διάβασα ότι υπάρχουν κ</w:t>
      </w:r>
      <w:r w:rsidRPr="00C06603">
        <w:rPr>
          <w:rFonts w:cs="Arial"/>
          <w:color w:val="212529"/>
        </w:rPr>
        <w:t>ι αυτο</w:t>
      </w:r>
      <w:r>
        <w:rPr>
          <w:rFonts w:cs="Arial"/>
          <w:color w:val="212529"/>
        </w:rPr>
        <w:t>ί που δεν έχουν πληρώσει βέβαια.</w:t>
      </w:r>
    </w:p>
    <w:p w:rsidR="00873BED" w:rsidRDefault="00873BED" w:rsidP="000C7F35">
      <w:pPr>
        <w:ind w:firstLine="720"/>
        <w:jc w:val="both"/>
        <w:rPr>
          <w:rFonts w:cs="Arial"/>
          <w:color w:val="212529"/>
        </w:rPr>
      </w:pPr>
      <w:r w:rsidRPr="00C06603">
        <w:rPr>
          <w:rFonts w:cs="Arial"/>
          <w:color w:val="212529"/>
        </w:rPr>
        <w:t xml:space="preserve">Κύριε </w:t>
      </w:r>
      <w:r>
        <w:rPr>
          <w:rFonts w:cs="Arial"/>
          <w:color w:val="212529"/>
        </w:rPr>
        <w:t>Υφ</w:t>
      </w:r>
      <w:r w:rsidRPr="00C06603">
        <w:rPr>
          <w:rFonts w:cs="Arial"/>
          <w:color w:val="212529"/>
        </w:rPr>
        <w:t>υπουργέ</w:t>
      </w:r>
      <w:r w:rsidR="00E61997">
        <w:rPr>
          <w:rFonts w:cs="Arial"/>
          <w:color w:val="212529"/>
        </w:rPr>
        <w:t>,</w:t>
      </w:r>
      <w:r w:rsidRPr="00C06603">
        <w:rPr>
          <w:rFonts w:cs="Arial"/>
          <w:color w:val="212529"/>
        </w:rPr>
        <w:t xml:space="preserve"> κατάλαβα</w:t>
      </w:r>
      <w:r w:rsidR="00E61997">
        <w:rPr>
          <w:rFonts w:cs="Arial"/>
          <w:color w:val="212529"/>
        </w:rPr>
        <w:t xml:space="preserve">, </w:t>
      </w:r>
      <w:r w:rsidRPr="00C06603">
        <w:rPr>
          <w:rFonts w:cs="Arial"/>
          <w:color w:val="212529"/>
        </w:rPr>
        <w:t>το πρόσεξα αυτό που είπατε για την αποσαφήνιση</w:t>
      </w:r>
      <w:r w:rsidR="00E61997">
        <w:rPr>
          <w:rFonts w:cs="Arial"/>
          <w:color w:val="212529"/>
        </w:rPr>
        <w:t>,</w:t>
      </w:r>
      <w:r w:rsidRPr="00C06603">
        <w:rPr>
          <w:rFonts w:cs="Arial"/>
          <w:color w:val="212529"/>
        </w:rPr>
        <w:t xml:space="preserve"> αλλά ενώπιον των αποφάσεων τ</w:t>
      </w:r>
      <w:r w:rsidR="00E61997">
        <w:rPr>
          <w:rFonts w:cs="Arial"/>
          <w:color w:val="212529"/>
        </w:rPr>
        <w:t xml:space="preserve">ων δικαστηρίων </w:t>
      </w:r>
      <w:r>
        <w:rPr>
          <w:rFonts w:cs="Arial"/>
          <w:color w:val="212529"/>
        </w:rPr>
        <w:t>και</w:t>
      </w:r>
      <w:r w:rsidR="00E61997">
        <w:rPr>
          <w:rFonts w:cs="Arial"/>
          <w:color w:val="212529"/>
        </w:rPr>
        <w:t>,</w:t>
      </w:r>
      <w:r>
        <w:rPr>
          <w:rFonts w:cs="Arial"/>
          <w:color w:val="212529"/>
        </w:rPr>
        <w:t xml:space="preserve"> </w:t>
      </w:r>
      <w:r w:rsidR="00E61997">
        <w:rPr>
          <w:rFonts w:cs="Arial"/>
          <w:color w:val="212529"/>
        </w:rPr>
        <w:t>μάλιστα, της Ολομέλειας του ΣτΕ</w:t>
      </w:r>
      <w:r w:rsidRPr="00C06603">
        <w:rPr>
          <w:rFonts w:cs="Arial"/>
          <w:color w:val="212529"/>
        </w:rPr>
        <w:t xml:space="preserve"> δεν υπ</w:t>
      </w:r>
      <w:r w:rsidR="00E61997">
        <w:rPr>
          <w:rFonts w:cs="Arial"/>
          <w:color w:val="212529"/>
        </w:rPr>
        <w:t>άρχει θέμα αποσαφήνισης από τη Δ</w:t>
      </w:r>
      <w:r w:rsidRPr="00C06603">
        <w:rPr>
          <w:rFonts w:cs="Arial"/>
          <w:color w:val="212529"/>
        </w:rPr>
        <w:t>ιοίκηση</w:t>
      </w:r>
      <w:r>
        <w:rPr>
          <w:rFonts w:cs="Arial"/>
          <w:color w:val="212529"/>
        </w:rPr>
        <w:t>. Υπάρχει θέμα ρύθμισης από εδώ και πέρα</w:t>
      </w:r>
      <w:r w:rsidRPr="00C06603">
        <w:rPr>
          <w:rFonts w:cs="Arial"/>
          <w:color w:val="212529"/>
        </w:rPr>
        <w:t xml:space="preserve">. </w:t>
      </w:r>
    </w:p>
    <w:p w:rsidR="00873BED" w:rsidRPr="00C06603" w:rsidRDefault="00873BED" w:rsidP="000C7F35">
      <w:pPr>
        <w:ind w:firstLine="720"/>
        <w:jc w:val="both"/>
        <w:rPr>
          <w:rFonts w:cs="Segoe UI"/>
        </w:rPr>
      </w:pPr>
      <w:r w:rsidRPr="00C06603">
        <w:rPr>
          <w:rFonts w:cs="Arial"/>
          <w:color w:val="212529"/>
        </w:rPr>
        <w:t>Ευχαριστώ πάρα πολύ</w:t>
      </w:r>
      <w:r>
        <w:rPr>
          <w:rFonts w:cs="Arial"/>
          <w:color w:val="212529"/>
        </w:rPr>
        <w:t>, κύριε Π</w:t>
      </w:r>
      <w:r w:rsidRPr="00C06603">
        <w:rPr>
          <w:rFonts w:cs="Arial"/>
          <w:color w:val="212529"/>
        </w:rPr>
        <w:t>ρόεδρε</w:t>
      </w:r>
      <w:r w:rsidR="00E61997">
        <w:rPr>
          <w:rFonts w:cs="Arial"/>
          <w:color w:val="212529"/>
        </w:rPr>
        <w:t>.</w:t>
      </w:r>
    </w:p>
    <w:p w:rsidR="00873BED" w:rsidRDefault="00873BED" w:rsidP="000C7F35">
      <w:pPr>
        <w:jc w:val="both"/>
        <w:rPr>
          <w:rFonts w:cs="Segoe UI"/>
          <w:color w:val="212529"/>
        </w:rPr>
      </w:pPr>
      <w:r w:rsidRPr="00C06603">
        <w:rPr>
          <w:rFonts w:cs="Segoe UI"/>
        </w:rPr>
        <w:tab/>
      </w:r>
      <w:r w:rsidRPr="00C06603">
        <w:rPr>
          <w:rFonts w:cs="Segoe UI"/>
          <w:b/>
        </w:rPr>
        <w:t>ΣΤΑΥΡΟΣ ΚΑΛΟΓΙΑΝΝΗΣ (Πρόεδρος της Επιτροπής):</w:t>
      </w:r>
      <w:r w:rsidRPr="00C06603">
        <w:rPr>
          <w:rFonts w:cs="Segoe UI"/>
        </w:rPr>
        <w:t xml:space="preserve"> </w:t>
      </w:r>
      <w:r w:rsidR="005940A8">
        <w:rPr>
          <w:rFonts w:cs="Segoe UI"/>
        </w:rPr>
        <w:t>Κ</w:t>
      </w:r>
      <w:r>
        <w:rPr>
          <w:rFonts w:cs="Segoe UI"/>
        </w:rPr>
        <w:t xml:space="preserve">ι </w:t>
      </w:r>
      <w:r w:rsidRPr="00C06603">
        <w:rPr>
          <w:rFonts w:cs="Segoe UI"/>
          <w:color w:val="212529"/>
        </w:rPr>
        <w:t>ε</w:t>
      </w:r>
      <w:r w:rsidR="0011105C">
        <w:rPr>
          <w:rFonts w:cs="Segoe UI"/>
          <w:color w:val="212529"/>
        </w:rPr>
        <w:t>μείς ευχαριστούμε πολύ τον κ.</w:t>
      </w:r>
      <w:r w:rsidRPr="00C06603">
        <w:rPr>
          <w:rFonts w:cs="Segoe UI"/>
          <w:color w:val="212529"/>
        </w:rPr>
        <w:t xml:space="preserve"> Παπαδημητρίου.</w:t>
      </w:r>
    </w:p>
    <w:p w:rsidR="00873BED" w:rsidRPr="00C06603" w:rsidRDefault="00873BED" w:rsidP="000C7F35">
      <w:pPr>
        <w:jc w:val="both"/>
        <w:rPr>
          <w:rFonts w:cs="Segoe UI"/>
        </w:rPr>
      </w:pPr>
      <w:r w:rsidRPr="00C06603">
        <w:rPr>
          <w:rFonts w:cs="Segoe UI"/>
        </w:rPr>
        <w:tab/>
        <w:t>Το λόγο έχει ο κ. Λεονταρίδης.</w:t>
      </w:r>
    </w:p>
    <w:p w:rsidR="00873BED" w:rsidRDefault="00873BED" w:rsidP="0011105C">
      <w:pPr>
        <w:jc w:val="both"/>
        <w:rPr>
          <w:rFonts w:cs="Segoe UI"/>
          <w:color w:val="212529"/>
        </w:rPr>
      </w:pPr>
      <w:r w:rsidRPr="00C06603">
        <w:rPr>
          <w:rFonts w:cs="Segoe UI"/>
        </w:rPr>
        <w:tab/>
      </w:r>
      <w:r w:rsidRPr="00C06603">
        <w:rPr>
          <w:rFonts w:cs="Segoe UI"/>
          <w:b/>
        </w:rPr>
        <w:t xml:space="preserve">ΘΕΟΦΙΛΟΣ ΛΕΟΝΤΑΡΙΔΗΣ: </w:t>
      </w:r>
      <w:r>
        <w:rPr>
          <w:rFonts w:cs="Segoe UI"/>
          <w:color w:val="212529"/>
        </w:rPr>
        <w:t>Κ</w:t>
      </w:r>
      <w:r w:rsidRPr="00C06603">
        <w:rPr>
          <w:rFonts w:cs="Segoe UI"/>
          <w:color w:val="212529"/>
        </w:rPr>
        <w:t>αλημέρα</w:t>
      </w:r>
      <w:r>
        <w:rPr>
          <w:rFonts w:cs="Segoe UI"/>
          <w:color w:val="212529"/>
        </w:rPr>
        <w:t>, κύριε Π</w:t>
      </w:r>
      <w:r w:rsidRPr="00C06603">
        <w:rPr>
          <w:rFonts w:cs="Segoe UI"/>
          <w:color w:val="212529"/>
        </w:rPr>
        <w:t>ρόεδρε</w:t>
      </w:r>
      <w:r w:rsidR="0011105C">
        <w:rPr>
          <w:rFonts w:cs="Segoe UI"/>
          <w:color w:val="212529"/>
        </w:rPr>
        <w:t xml:space="preserve">. </w:t>
      </w:r>
      <w:r>
        <w:rPr>
          <w:rFonts w:cs="Segoe UI"/>
          <w:color w:val="212529"/>
        </w:rPr>
        <w:t>Ευχαριστώ.</w:t>
      </w:r>
    </w:p>
    <w:p w:rsidR="00873BED" w:rsidRDefault="00873BED" w:rsidP="000C7F35">
      <w:pPr>
        <w:ind w:firstLine="720"/>
        <w:jc w:val="both"/>
        <w:rPr>
          <w:rFonts w:cs="Segoe UI"/>
          <w:color w:val="212529"/>
        </w:rPr>
      </w:pPr>
      <w:r>
        <w:rPr>
          <w:rFonts w:cs="Segoe UI"/>
          <w:color w:val="212529"/>
        </w:rPr>
        <w:t>Το παρόν σχέδιο νόμου του Υπουργείου Ο</w:t>
      </w:r>
      <w:r w:rsidRPr="00C06603">
        <w:rPr>
          <w:rFonts w:cs="Segoe UI"/>
          <w:color w:val="212529"/>
        </w:rPr>
        <w:t xml:space="preserve">ικονομικών καλύπτει ένα ευρύ φάσμα οικονομικής δραστηριότητας στη χώρα </w:t>
      </w:r>
      <w:r w:rsidR="0011105C">
        <w:rPr>
          <w:rFonts w:cs="Segoe UI"/>
          <w:color w:val="212529"/>
        </w:rPr>
        <w:t>μας,</w:t>
      </w:r>
      <w:r w:rsidRPr="00C06603">
        <w:rPr>
          <w:rFonts w:cs="Segoe UI"/>
          <w:color w:val="212529"/>
        </w:rPr>
        <w:t xml:space="preserve"> ρυθμίζοντας και διορθώνοντας αστοχίες που είχ</w:t>
      </w:r>
      <w:r>
        <w:rPr>
          <w:rFonts w:cs="Segoe UI"/>
          <w:color w:val="212529"/>
        </w:rPr>
        <w:t>αν παρατηρηθεί κατά το παρελθόν</w:t>
      </w:r>
      <w:r w:rsidRPr="00C06603">
        <w:rPr>
          <w:rFonts w:cs="Segoe UI"/>
          <w:color w:val="212529"/>
        </w:rPr>
        <w:t>. Φροντίζει</w:t>
      </w:r>
      <w:r w:rsidR="0011105C">
        <w:rPr>
          <w:rFonts w:cs="Segoe UI"/>
          <w:color w:val="212529"/>
        </w:rPr>
        <w:t>,</w:t>
      </w:r>
      <w:r w:rsidRPr="00C06603">
        <w:rPr>
          <w:rFonts w:cs="Segoe UI"/>
          <w:color w:val="212529"/>
        </w:rPr>
        <w:t xml:space="preserve"> παράλληλα</w:t>
      </w:r>
      <w:r w:rsidR="0011105C">
        <w:rPr>
          <w:rFonts w:cs="Segoe UI"/>
          <w:color w:val="212529"/>
        </w:rPr>
        <w:t>,</w:t>
      </w:r>
      <w:r w:rsidRPr="00C06603">
        <w:rPr>
          <w:rFonts w:cs="Segoe UI"/>
          <w:color w:val="212529"/>
        </w:rPr>
        <w:t xml:space="preserve"> να είναι διαθέσιμοι οι απαραίτητοι πόροι για τη συνέχιση της στήριξης όλων των πολιτών και πολύ περισσότερο των ευάλωτων κοινωνικών ομάδων</w:t>
      </w:r>
      <w:r w:rsidR="0011105C">
        <w:rPr>
          <w:rFonts w:cs="Segoe UI"/>
          <w:color w:val="212529"/>
        </w:rPr>
        <w:t>,</w:t>
      </w:r>
      <w:r w:rsidRPr="00C06603">
        <w:rPr>
          <w:rFonts w:cs="Segoe UI"/>
          <w:color w:val="212529"/>
        </w:rPr>
        <w:t xml:space="preserve"> που πλήττονται περισσότερο από το διεθνές κύμα ακρίβειας</w:t>
      </w:r>
      <w:r w:rsidR="0011105C">
        <w:rPr>
          <w:rFonts w:cs="Segoe UI"/>
          <w:color w:val="212529"/>
        </w:rPr>
        <w:t>,</w:t>
      </w:r>
      <w:r w:rsidRPr="00C06603">
        <w:rPr>
          <w:rFonts w:cs="Segoe UI"/>
          <w:color w:val="212529"/>
        </w:rPr>
        <w:t xml:space="preserve"> που προέκυψε συνεπεία του πολέμου στην Ουκρανία. </w:t>
      </w:r>
    </w:p>
    <w:p w:rsidR="00873BED" w:rsidRDefault="00873BED" w:rsidP="00A9093F">
      <w:pPr>
        <w:ind w:firstLine="720"/>
        <w:jc w:val="both"/>
        <w:rPr>
          <w:rFonts w:cs="Segoe UI"/>
          <w:color w:val="212529"/>
        </w:rPr>
      </w:pPr>
      <w:r w:rsidRPr="00C06603">
        <w:rPr>
          <w:rFonts w:cs="Segoe UI"/>
          <w:color w:val="212529"/>
        </w:rPr>
        <w:t>Συνοπτικά</w:t>
      </w:r>
      <w:r w:rsidR="0024760B">
        <w:rPr>
          <w:rFonts w:cs="Segoe UI"/>
          <w:color w:val="212529"/>
        </w:rPr>
        <w:t>, λοιπόν, με το υπόψιν</w:t>
      </w:r>
      <w:r w:rsidRPr="00C06603">
        <w:rPr>
          <w:rFonts w:cs="Segoe UI"/>
          <w:color w:val="212529"/>
        </w:rPr>
        <w:t xml:space="preserve"> σχέδιο νόμου μεταξύ άλλων</w:t>
      </w:r>
      <w:r>
        <w:rPr>
          <w:rFonts w:cs="Segoe UI"/>
          <w:color w:val="212529"/>
        </w:rPr>
        <w:t>, πρώτον,</w:t>
      </w:r>
      <w:r w:rsidRPr="00C06603">
        <w:rPr>
          <w:rFonts w:cs="Segoe UI"/>
          <w:color w:val="212529"/>
        </w:rPr>
        <w:t xml:space="preserve"> ρυθμίζονται θέμα</w:t>
      </w:r>
      <w:r>
        <w:rPr>
          <w:rFonts w:cs="Segoe UI"/>
          <w:color w:val="212529"/>
        </w:rPr>
        <w:t>τα εταιρικής διακυβέρνησης των Ανωνύμων Εταιρειών του Δ</w:t>
      </w:r>
      <w:r w:rsidRPr="00C06603">
        <w:rPr>
          <w:rFonts w:cs="Segoe UI"/>
          <w:color w:val="212529"/>
        </w:rPr>
        <w:t>ημοσίου</w:t>
      </w:r>
      <w:r>
        <w:rPr>
          <w:rFonts w:cs="Segoe UI"/>
          <w:color w:val="212529"/>
        </w:rPr>
        <w:t xml:space="preserve"> και των λοιπών θυγατρικών της Ελληνικής Εταιρείας Συμμετοχών και Π</w:t>
      </w:r>
      <w:r w:rsidRPr="00C06603">
        <w:rPr>
          <w:rFonts w:cs="Segoe UI"/>
          <w:color w:val="212529"/>
        </w:rPr>
        <w:t>εριουσίας</w:t>
      </w:r>
      <w:r w:rsidR="00A9093F">
        <w:rPr>
          <w:rFonts w:cs="Segoe UI"/>
          <w:color w:val="212529"/>
        </w:rPr>
        <w:t xml:space="preserve">. </w:t>
      </w:r>
      <w:r>
        <w:rPr>
          <w:rFonts w:cs="Segoe UI"/>
          <w:color w:val="212529"/>
        </w:rPr>
        <w:t>Δ</w:t>
      </w:r>
      <w:r w:rsidRPr="00C06603">
        <w:rPr>
          <w:rFonts w:cs="Segoe UI"/>
          <w:color w:val="212529"/>
        </w:rPr>
        <w:t>εύτερον</w:t>
      </w:r>
      <w:r>
        <w:rPr>
          <w:rFonts w:cs="Segoe UI"/>
          <w:color w:val="212529"/>
        </w:rPr>
        <w:t>, συστήνεται Ανεξάρτητη Αρχή Πιστοληπτικής Α</w:t>
      </w:r>
      <w:r w:rsidRPr="00C06603">
        <w:rPr>
          <w:rFonts w:cs="Segoe UI"/>
          <w:color w:val="212529"/>
        </w:rPr>
        <w:t>ξιολόγησης και ρυθμίζονται ζ</w:t>
      </w:r>
      <w:r>
        <w:rPr>
          <w:rFonts w:cs="Segoe UI"/>
          <w:color w:val="212529"/>
        </w:rPr>
        <w:t>ητήματα αξιολόγησης έναντι του Δ</w:t>
      </w:r>
      <w:r w:rsidRPr="00C06603">
        <w:rPr>
          <w:rFonts w:cs="Segoe UI"/>
          <w:color w:val="212529"/>
        </w:rPr>
        <w:t>ημοσίου φερεγγυότητας και πιστοληπτικής ικανότητ</w:t>
      </w:r>
      <w:r>
        <w:rPr>
          <w:rFonts w:cs="Segoe UI"/>
          <w:color w:val="212529"/>
        </w:rPr>
        <w:t>ας φυσικών και νομικών προσώπων</w:t>
      </w:r>
      <w:r w:rsidR="00A9093F">
        <w:rPr>
          <w:rFonts w:cs="Segoe UI"/>
          <w:color w:val="212529"/>
        </w:rPr>
        <w:t xml:space="preserve">. </w:t>
      </w:r>
      <w:r w:rsidRPr="00C06603">
        <w:rPr>
          <w:rFonts w:cs="Segoe UI"/>
          <w:color w:val="212529"/>
        </w:rPr>
        <w:t>Τρίτον</w:t>
      </w:r>
      <w:r>
        <w:rPr>
          <w:rFonts w:cs="Segoe UI"/>
          <w:color w:val="212529"/>
        </w:rPr>
        <w:t>,</w:t>
      </w:r>
      <w:r w:rsidRPr="00C06603">
        <w:rPr>
          <w:rFonts w:cs="Segoe UI"/>
          <w:color w:val="212529"/>
        </w:rPr>
        <w:t xml:space="preserve"> </w:t>
      </w:r>
      <w:r>
        <w:rPr>
          <w:rFonts w:cs="Segoe UI"/>
          <w:color w:val="212529"/>
        </w:rPr>
        <w:t>ιδρύεται Κεντρικό Μητρώο Π</w:t>
      </w:r>
      <w:r w:rsidRPr="00C06603">
        <w:rPr>
          <w:rFonts w:cs="Segoe UI"/>
          <w:color w:val="212529"/>
        </w:rPr>
        <w:t>ιστώσε</w:t>
      </w:r>
      <w:r>
        <w:rPr>
          <w:rFonts w:cs="Segoe UI"/>
          <w:color w:val="212529"/>
        </w:rPr>
        <w:t>ων κα</w:t>
      </w:r>
      <w:r w:rsidR="00A9093F">
        <w:rPr>
          <w:rFonts w:cs="Segoe UI"/>
          <w:color w:val="212529"/>
        </w:rPr>
        <w:t xml:space="preserve">ι καθορίζεται η λειτουργία του. </w:t>
      </w:r>
      <w:r>
        <w:rPr>
          <w:rFonts w:cs="Segoe UI"/>
          <w:color w:val="212529"/>
        </w:rPr>
        <w:t>Τέταρτον, θεσμοθετείται Συμπληρωματικός Κρατικός Προϋπολ</w:t>
      </w:r>
      <w:r w:rsidR="00A9093F">
        <w:rPr>
          <w:rFonts w:cs="Segoe UI"/>
          <w:color w:val="212529"/>
        </w:rPr>
        <w:t xml:space="preserve">ογισμός οικονομικού έτους 2022. </w:t>
      </w:r>
      <w:r>
        <w:rPr>
          <w:rFonts w:cs="Segoe UI"/>
          <w:color w:val="212529"/>
        </w:rPr>
        <w:t xml:space="preserve">Πέμπτον, τακτοποιούνται </w:t>
      </w:r>
      <w:r w:rsidRPr="00C06603">
        <w:rPr>
          <w:rFonts w:cs="Segoe UI"/>
          <w:color w:val="212529"/>
        </w:rPr>
        <w:t>με τις λοιπές διατάξεις</w:t>
      </w:r>
      <w:r w:rsidR="00A9093F">
        <w:rPr>
          <w:rFonts w:cs="Segoe UI"/>
          <w:color w:val="212529"/>
        </w:rPr>
        <w:t>,</w:t>
      </w:r>
      <w:r w:rsidRPr="00C06603">
        <w:rPr>
          <w:rFonts w:cs="Segoe UI"/>
          <w:color w:val="212529"/>
        </w:rPr>
        <w:t xml:space="preserve"> </w:t>
      </w:r>
      <w:r w:rsidR="00A9093F">
        <w:rPr>
          <w:rFonts w:cs="Segoe UI"/>
          <w:color w:val="212529"/>
        </w:rPr>
        <w:t>τι</w:t>
      </w:r>
      <w:r w:rsidRPr="00C06603">
        <w:rPr>
          <w:rFonts w:cs="Segoe UI"/>
          <w:color w:val="212529"/>
        </w:rPr>
        <w:t>ς επιμέρους</w:t>
      </w:r>
      <w:r w:rsidR="00A9093F">
        <w:rPr>
          <w:rFonts w:cs="Segoe UI"/>
          <w:color w:val="212529"/>
        </w:rPr>
        <w:t>,</w:t>
      </w:r>
      <w:r w:rsidRPr="00C06603">
        <w:rPr>
          <w:rFonts w:cs="Segoe UI"/>
          <w:color w:val="212529"/>
        </w:rPr>
        <w:t xml:space="preserve"> σοβαρά θέματα που απασχολούν τις τοπικές κοινωνίες</w:t>
      </w:r>
      <w:r w:rsidR="00A9093F">
        <w:rPr>
          <w:rFonts w:cs="Segoe UI"/>
          <w:color w:val="212529"/>
        </w:rPr>
        <w:t>,</w:t>
      </w:r>
      <w:r w:rsidRPr="00C06603">
        <w:rPr>
          <w:rFonts w:cs="Segoe UI"/>
          <w:color w:val="212529"/>
        </w:rPr>
        <w:t xml:space="preserve"> αλλά και μεγάλες κοινωνικές και επαγγελματικές ομάδες</w:t>
      </w:r>
      <w:r>
        <w:rPr>
          <w:rFonts w:cs="Segoe UI"/>
          <w:color w:val="212529"/>
        </w:rPr>
        <w:t>.</w:t>
      </w:r>
    </w:p>
    <w:p w:rsidR="00873BED" w:rsidRDefault="00873BED" w:rsidP="00A9093F">
      <w:pPr>
        <w:ind w:firstLine="720"/>
        <w:jc w:val="both"/>
        <w:rPr>
          <w:rFonts w:cs="Segoe UI"/>
          <w:color w:val="212529"/>
        </w:rPr>
      </w:pPr>
      <w:r>
        <w:rPr>
          <w:rFonts w:cs="Segoe UI"/>
          <w:color w:val="212529"/>
        </w:rPr>
        <w:lastRenderedPageBreak/>
        <w:t xml:space="preserve">Θα </w:t>
      </w:r>
      <w:r w:rsidRPr="00C06603">
        <w:rPr>
          <w:rFonts w:cs="Segoe UI"/>
          <w:color w:val="212529"/>
        </w:rPr>
        <w:t xml:space="preserve">ήθελα να ξεκινήσω </w:t>
      </w:r>
      <w:r>
        <w:rPr>
          <w:rFonts w:cs="Segoe UI"/>
          <w:color w:val="212529"/>
        </w:rPr>
        <w:t>και να επικεντρώσω</w:t>
      </w:r>
      <w:r w:rsidRPr="00C06603">
        <w:rPr>
          <w:rFonts w:cs="Segoe UI"/>
          <w:color w:val="212529"/>
        </w:rPr>
        <w:t xml:space="preserve"> την προσοχή μου σε θέματα που αφορούν περισσότερο τη δραστηριότητα που περιστρέφετ</w:t>
      </w:r>
      <w:r>
        <w:rPr>
          <w:rFonts w:cs="Segoe UI"/>
          <w:color w:val="212529"/>
        </w:rPr>
        <w:t>αι γύρω από τον πρωτογενή τομέα</w:t>
      </w:r>
      <w:r w:rsidRPr="00C06603">
        <w:rPr>
          <w:rFonts w:cs="Segoe UI"/>
          <w:color w:val="212529"/>
        </w:rPr>
        <w:t xml:space="preserve">. </w:t>
      </w:r>
    </w:p>
    <w:p w:rsidR="00873BED" w:rsidRDefault="00873BED" w:rsidP="000C7F35">
      <w:pPr>
        <w:ind w:firstLine="720"/>
        <w:jc w:val="both"/>
        <w:rPr>
          <w:rFonts w:cs="Segoe UI"/>
          <w:color w:val="212529"/>
        </w:rPr>
      </w:pPr>
      <w:r>
        <w:rPr>
          <w:rFonts w:cs="Segoe UI"/>
          <w:color w:val="212529"/>
        </w:rPr>
        <w:t>Με το άρθρο 130 του</w:t>
      </w:r>
      <w:r w:rsidRPr="00C06603">
        <w:rPr>
          <w:rFonts w:cs="Segoe UI"/>
          <w:color w:val="212529"/>
        </w:rPr>
        <w:t xml:space="preserve"> νομοσχέδιο</w:t>
      </w:r>
      <w:r w:rsidR="00A9093F">
        <w:rPr>
          <w:rFonts w:cs="Segoe UI"/>
          <w:color w:val="212529"/>
        </w:rPr>
        <w:t>υ</w:t>
      </w:r>
      <w:r w:rsidRPr="00C06603">
        <w:rPr>
          <w:rFonts w:cs="Segoe UI"/>
          <w:color w:val="212529"/>
        </w:rPr>
        <w:t xml:space="preserve"> ορίζεται ότι τα επενδυτικά σχέδια που υπάγονται στους τομείς της γεωργίας</w:t>
      </w:r>
      <w:r>
        <w:rPr>
          <w:rFonts w:cs="Segoe UI"/>
          <w:color w:val="212529"/>
        </w:rPr>
        <w:t>,</w:t>
      </w:r>
      <w:r w:rsidRPr="00C06603">
        <w:rPr>
          <w:rFonts w:cs="Segoe UI"/>
          <w:color w:val="212529"/>
        </w:rPr>
        <w:t xml:space="preserve"> αλιείας και υδατ</w:t>
      </w:r>
      <w:r>
        <w:rPr>
          <w:rFonts w:cs="Segoe UI"/>
          <w:color w:val="212529"/>
        </w:rPr>
        <w:t>οκαλλιέργειας εντάσσονται στον Αναπτυξιακό Ν</w:t>
      </w:r>
      <w:r w:rsidRPr="00C06603">
        <w:rPr>
          <w:rFonts w:cs="Segoe UI"/>
          <w:color w:val="212529"/>
        </w:rPr>
        <w:t>όμο</w:t>
      </w:r>
      <w:r w:rsidR="00EC436A">
        <w:rPr>
          <w:rFonts w:cs="Segoe UI"/>
          <w:color w:val="212529"/>
        </w:rPr>
        <w:t>,</w:t>
      </w:r>
      <w:r w:rsidRPr="00C06603">
        <w:rPr>
          <w:rFonts w:cs="Segoe UI"/>
          <w:color w:val="212529"/>
        </w:rPr>
        <w:t xml:space="preserve"> ενώ πλέον τα ανώτατα ποσοστά ενισχύσεων </w:t>
      </w:r>
      <w:r>
        <w:rPr>
          <w:rFonts w:cs="Segoe UI"/>
          <w:color w:val="212529"/>
        </w:rPr>
        <w:t>καθορίζονται με βάση το Ενωσιακό Δίκαιο</w:t>
      </w:r>
      <w:r w:rsidR="00EC436A">
        <w:rPr>
          <w:rFonts w:cs="Segoe UI"/>
          <w:color w:val="212529"/>
        </w:rPr>
        <w:t>,</w:t>
      </w:r>
      <w:r>
        <w:rPr>
          <w:rFonts w:cs="Segoe UI"/>
          <w:color w:val="212529"/>
        </w:rPr>
        <w:t xml:space="preserve"> μέσω της σχετικής Κοινής Υπουργικής Απόφασης</w:t>
      </w:r>
      <w:r w:rsidRPr="00C06603">
        <w:rPr>
          <w:rFonts w:cs="Segoe UI"/>
          <w:color w:val="212529"/>
        </w:rPr>
        <w:t>. Να σημειώσω ότι στο άρθρο 130</w:t>
      </w:r>
      <w:r w:rsidR="00EC436A">
        <w:rPr>
          <w:rFonts w:cs="Segoe UI"/>
          <w:color w:val="212529"/>
        </w:rPr>
        <w:t>, όπου κ</w:t>
      </w:r>
      <w:r>
        <w:rPr>
          <w:rFonts w:cs="Segoe UI"/>
          <w:color w:val="212529"/>
        </w:rPr>
        <w:t>ι</w:t>
      </w:r>
      <w:r w:rsidRPr="00C06603">
        <w:rPr>
          <w:rFonts w:cs="Segoe UI"/>
          <w:color w:val="212529"/>
        </w:rPr>
        <w:t xml:space="preserve"> αναφέρεται η στήριξη </w:t>
      </w:r>
      <w:r>
        <w:rPr>
          <w:rFonts w:cs="Segoe UI"/>
          <w:color w:val="212529"/>
        </w:rPr>
        <w:t>της πρωτογενούς</w:t>
      </w:r>
      <w:r w:rsidRPr="00C06603">
        <w:rPr>
          <w:rFonts w:cs="Segoe UI"/>
          <w:color w:val="212529"/>
        </w:rPr>
        <w:t xml:space="preserve"> </w:t>
      </w:r>
      <w:r>
        <w:rPr>
          <w:rFonts w:cs="Segoe UI"/>
          <w:color w:val="212529"/>
        </w:rPr>
        <w:t>γεωργικής παραγωγής</w:t>
      </w:r>
      <w:r w:rsidR="00EC436A">
        <w:rPr>
          <w:rFonts w:cs="Segoe UI"/>
          <w:color w:val="212529"/>
        </w:rPr>
        <w:t>,</w:t>
      </w:r>
      <w:r>
        <w:rPr>
          <w:rFonts w:cs="Segoe UI"/>
          <w:color w:val="212529"/>
        </w:rPr>
        <w:t xml:space="preserve"> περιλαμβάνεται</w:t>
      </w:r>
      <w:r w:rsidR="00EC436A">
        <w:rPr>
          <w:rFonts w:cs="Segoe UI"/>
          <w:color w:val="212529"/>
        </w:rPr>
        <w:t xml:space="preserve"> και η κτηνοτροφία μαζί με την</w:t>
      </w:r>
      <w:r w:rsidR="00DE4CA9">
        <w:rPr>
          <w:rFonts w:cs="Segoe UI"/>
          <w:color w:val="212529"/>
        </w:rPr>
        <w:t xml:space="preserve"> γεωργική </w:t>
      </w:r>
      <w:r>
        <w:rPr>
          <w:rFonts w:cs="Segoe UI"/>
          <w:color w:val="212529"/>
        </w:rPr>
        <w:t>παραγωγή</w:t>
      </w:r>
      <w:r w:rsidRPr="00C06603">
        <w:rPr>
          <w:rFonts w:cs="Segoe UI"/>
          <w:color w:val="212529"/>
        </w:rPr>
        <w:t xml:space="preserve">. </w:t>
      </w:r>
    </w:p>
    <w:p w:rsidR="00873BED" w:rsidRPr="00BA0E82" w:rsidRDefault="00873BED" w:rsidP="000C7F35">
      <w:pPr>
        <w:ind w:firstLine="720"/>
        <w:jc w:val="both"/>
        <w:rPr>
          <w:rFonts w:cs="Segoe UI"/>
          <w:bCs/>
          <w:color w:val="212529"/>
        </w:rPr>
      </w:pPr>
      <w:r w:rsidRPr="00BA0E82">
        <w:rPr>
          <w:rFonts w:cs="Segoe UI"/>
          <w:bCs/>
          <w:color w:val="212529"/>
        </w:rPr>
        <w:t>Με το άρθρο 133</w:t>
      </w:r>
      <w:r w:rsidR="00BA0E82">
        <w:rPr>
          <w:rFonts w:cs="Segoe UI"/>
          <w:bCs/>
          <w:color w:val="212529"/>
        </w:rPr>
        <w:t xml:space="preserve"> </w:t>
      </w:r>
      <w:r w:rsidRPr="00BA0E82">
        <w:rPr>
          <w:rFonts w:cs="Segoe UI"/>
          <w:bCs/>
          <w:color w:val="212529"/>
        </w:rPr>
        <w:t xml:space="preserve">διευρύνονται οι δικαιούχοι </w:t>
      </w:r>
      <w:r w:rsidR="00AB46FE">
        <w:rPr>
          <w:rFonts w:cs="Segoe UI"/>
          <w:bCs/>
          <w:color w:val="212529"/>
        </w:rPr>
        <w:t>κ</w:t>
      </w:r>
      <w:r w:rsidRPr="00BA0E82">
        <w:rPr>
          <w:rFonts w:cs="Segoe UI"/>
          <w:bCs/>
          <w:color w:val="212529"/>
        </w:rPr>
        <w:t xml:space="preserve">ρατικής </w:t>
      </w:r>
      <w:r w:rsidR="00AB46FE">
        <w:rPr>
          <w:rFonts w:cs="Segoe UI"/>
          <w:bCs/>
          <w:color w:val="212529"/>
        </w:rPr>
        <w:t>α</w:t>
      </w:r>
      <w:r w:rsidRPr="00BA0E82">
        <w:rPr>
          <w:rFonts w:cs="Segoe UI"/>
          <w:bCs/>
          <w:color w:val="212529"/>
        </w:rPr>
        <w:t xml:space="preserve">ρωγής. Έτσι, οι δικαιούχοι </w:t>
      </w:r>
      <w:r w:rsidR="00AB46FE">
        <w:rPr>
          <w:rFonts w:cs="Segoe UI"/>
          <w:bCs/>
          <w:color w:val="212529"/>
        </w:rPr>
        <w:t>κ</w:t>
      </w:r>
      <w:r w:rsidRPr="00BA0E82">
        <w:rPr>
          <w:rFonts w:cs="Segoe UI"/>
          <w:bCs/>
          <w:color w:val="212529"/>
        </w:rPr>
        <w:t xml:space="preserve">ρατικής </w:t>
      </w:r>
      <w:r w:rsidR="00AB46FE">
        <w:rPr>
          <w:rFonts w:cs="Segoe UI"/>
          <w:bCs/>
          <w:color w:val="212529"/>
        </w:rPr>
        <w:t>α</w:t>
      </w:r>
      <w:r w:rsidRPr="00BA0E82">
        <w:rPr>
          <w:rFonts w:cs="Segoe UI"/>
          <w:bCs/>
          <w:color w:val="212529"/>
        </w:rPr>
        <w:t xml:space="preserve">ρωγής είναι επιχειρήσεις, βιομηχανικές και βιοτεχνικές μονάδες, εμπορικά καταστήματα, αγροτικές εκμεταλλεύσεις, επιχειρήσεις που ασκούν νόμιμη οικονομική δραστηριότητα ανεξάρτητα από τη μορφή τους, συμπεριλαμβανομένων των ατομικών επιχειρήσεων, των ελευθέρων επαγγελματιών και των κοινωνιών Αστικού και Κληρονομικού Δικαίου, καθώς και των επιχειρήσεων που δραστηριοποιούνται στην παραγωγή, μεταποίηση και εμπορία προϊόντων αλιείας και υδατοκαλλιέργειας. </w:t>
      </w:r>
    </w:p>
    <w:p w:rsidR="00873BED" w:rsidRDefault="00873BED"/>
    <w:p w:rsidR="00873BED" w:rsidRPr="00921CE0" w:rsidRDefault="00873BED" w:rsidP="008D7D0E">
      <w:pPr>
        <w:spacing w:line="276" w:lineRule="auto"/>
        <w:ind w:firstLine="567"/>
        <w:jc w:val="both"/>
        <w:rPr>
          <w:rFonts w:ascii="Calibri" w:hAnsi="Calibri"/>
        </w:rPr>
      </w:pPr>
      <w:r w:rsidRPr="00921CE0">
        <w:rPr>
          <w:rFonts w:ascii="Calibri" w:hAnsi="Calibri"/>
        </w:rPr>
        <w:t>Στις</w:t>
      </w:r>
      <w:r>
        <w:rPr>
          <w:rFonts w:ascii="Calibri" w:hAnsi="Calibri"/>
        </w:rPr>
        <w:t xml:space="preserve"> </w:t>
      </w:r>
      <w:r w:rsidRPr="00921CE0">
        <w:rPr>
          <w:rFonts w:ascii="Calibri" w:hAnsi="Calibri"/>
        </w:rPr>
        <w:t>επιχειρήσεις</w:t>
      </w:r>
      <w:r>
        <w:rPr>
          <w:rFonts w:ascii="Calibri" w:hAnsi="Calibri"/>
        </w:rPr>
        <w:t xml:space="preserve"> </w:t>
      </w:r>
      <w:r w:rsidRPr="00921CE0">
        <w:rPr>
          <w:rFonts w:ascii="Calibri" w:hAnsi="Calibri"/>
        </w:rPr>
        <w:t>του</w:t>
      </w:r>
      <w:r>
        <w:rPr>
          <w:rFonts w:ascii="Calibri" w:hAnsi="Calibri"/>
        </w:rPr>
        <w:t xml:space="preserve"> </w:t>
      </w:r>
      <w:r w:rsidRPr="00921CE0">
        <w:rPr>
          <w:rFonts w:ascii="Calibri" w:hAnsi="Calibri"/>
        </w:rPr>
        <w:t>προηγούμενου</w:t>
      </w:r>
      <w:r>
        <w:rPr>
          <w:rFonts w:ascii="Calibri" w:hAnsi="Calibri"/>
        </w:rPr>
        <w:t xml:space="preserve"> </w:t>
      </w:r>
      <w:r w:rsidRPr="00921CE0">
        <w:rPr>
          <w:rFonts w:ascii="Calibri" w:hAnsi="Calibri"/>
        </w:rPr>
        <w:t>εδαφίου</w:t>
      </w:r>
      <w:r>
        <w:rPr>
          <w:rFonts w:ascii="Calibri" w:hAnsi="Calibri"/>
        </w:rPr>
        <w:t xml:space="preserve"> </w:t>
      </w:r>
      <w:r w:rsidRPr="00921CE0">
        <w:rPr>
          <w:rFonts w:ascii="Calibri" w:hAnsi="Calibri"/>
        </w:rPr>
        <w:t>συμπεριλαμβάνονται</w:t>
      </w:r>
      <w:r>
        <w:rPr>
          <w:rFonts w:ascii="Calibri" w:hAnsi="Calibri"/>
        </w:rPr>
        <w:t xml:space="preserve"> </w:t>
      </w:r>
      <w:r w:rsidRPr="00921CE0">
        <w:rPr>
          <w:rFonts w:ascii="Calibri" w:hAnsi="Calibri"/>
        </w:rPr>
        <w:t>και</w:t>
      </w:r>
      <w:r>
        <w:rPr>
          <w:rFonts w:ascii="Calibri" w:hAnsi="Calibri"/>
        </w:rPr>
        <w:t xml:space="preserve"> </w:t>
      </w:r>
      <w:r w:rsidRPr="00921CE0">
        <w:rPr>
          <w:rFonts w:ascii="Calibri" w:hAnsi="Calibri"/>
        </w:rPr>
        <w:t>οι</w:t>
      </w:r>
      <w:r>
        <w:rPr>
          <w:rFonts w:ascii="Calibri" w:hAnsi="Calibri"/>
        </w:rPr>
        <w:t xml:space="preserve"> </w:t>
      </w:r>
      <w:r w:rsidRPr="00921CE0">
        <w:rPr>
          <w:rFonts w:ascii="Calibri" w:hAnsi="Calibri"/>
        </w:rPr>
        <w:t>δημόσιες</w:t>
      </w:r>
      <w:r>
        <w:rPr>
          <w:rFonts w:ascii="Calibri" w:hAnsi="Calibri"/>
        </w:rPr>
        <w:t xml:space="preserve"> </w:t>
      </w:r>
      <w:r w:rsidRPr="00921CE0">
        <w:rPr>
          <w:rFonts w:ascii="Calibri" w:hAnsi="Calibri"/>
        </w:rPr>
        <w:t>επιχειρήσεις,</w:t>
      </w:r>
      <w:r>
        <w:rPr>
          <w:rFonts w:ascii="Calibri" w:hAnsi="Calibri"/>
        </w:rPr>
        <w:t xml:space="preserve"> </w:t>
      </w:r>
      <w:r w:rsidRPr="00921CE0">
        <w:rPr>
          <w:rFonts w:ascii="Calibri" w:hAnsi="Calibri"/>
        </w:rPr>
        <w:t>δημοτικές</w:t>
      </w:r>
      <w:r>
        <w:rPr>
          <w:rFonts w:ascii="Calibri" w:hAnsi="Calibri"/>
        </w:rPr>
        <w:t xml:space="preserve"> </w:t>
      </w:r>
      <w:r w:rsidRPr="00921CE0">
        <w:rPr>
          <w:rFonts w:ascii="Calibri" w:hAnsi="Calibri"/>
        </w:rPr>
        <w:t>ή</w:t>
      </w:r>
      <w:r>
        <w:rPr>
          <w:rFonts w:ascii="Calibri" w:hAnsi="Calibri"/>
        </w:rPr>
        <w:t xml:space="preserve"> </w:t>
      </w:r>
      <w:r w:rsidRPr="00921CE0">
        <w:rPr>
          <w:rFonts w:ascii="Calibri" w:hAnsi="Calibri"/>
        </w:rPr>
        <w:t>κοινοτικές</w:t>
      </w:r>
      <w:r>
        <w:rPr>
          <w:rFonts w:ascii="Calibri" w:hAnsi="Calibri"/>
        </w:rPr>
        <w:t xml:space="preserve"> </w:t>
      </w:r>
      <w:r w:rsidRPr="00921CE0">
        <w:rPr>
          <w:rFonts w:ascii="Calibri" w:hAnsi="Calibri"/>
        </w:rPr>
        <w:t>κοινωφελείς</w:t>
      </w:r>
      <w:r>
        <w:rPr>
          <w:rFonts w:ascii="Calibri" w:hAnsi="Calibri"/>
        </w:rPr>
        <w:t xml:space="preserve"> </w:t>
      </w:r>
      <w:r w:rsidRPr="00921CE0">
        <w:rPr>
          <w:rFonts w:ascii="Calibri" w:hAnsi="Calibri"/>
        </w:rPr>
        <w:t>επιχειρήσεις,</w:t>
      </w:r>
      <w:r w:rsidR="008D7D0E" w:rsidRPr="008D7D0E">
        <w:rPr>
          <w:rFonts w:ascii="Calibri" w:hAnsi="Calibri"/>
        </w:rPr>
        <w:t xml:space="preserve"> ανώνυμες εταιρείες των οργανισμών τοπικής αυτοδιοίκησης (Ο.Τ.Α.). Στις αγροτικές εκμεταλλεύσεις ανήκουν οι γεωργικές και κτηνοτροφικές µονάδες, τις οποίες κατέχουν ένα ή περισσότερα φυσικά πρόσωπα κατ’ επάγγελμα αγρότες ή νοµικά πρόσωπα.</w:t>
      </w:r>
      <w:r w:rsidR="008D7D0E">
        <w:rPr>
          <w:rFonts w:ascii="Calibri" w:hAnsi="Calibri"/>
        </w:rPr>
        <w:t xml:space="preserve"> </w:t>
      </w:r>
      <w:r w:rsidRPr="00921CE0">
        <w:rPr>
          <w:rFonts w:ascii="Calibri" w:hAnsi="Calibri"/>
        </w:rPr>
        <w:t>Δηλαδή</w:t>
      </w:r>
      <w:r>
        <w:rPr>
          <w:rFonts w:ascii="Calibri" w:hAnsi="Calibri"/>
        </w:rPr>
        <w:t xml:space="preserve">, </w:t>
      </w:r>
      <w:r w:rsidRPr="00921CE0">
        <w:rPr>
          <w:rFonts w:ascii="Calibri" w:hAnsi="Calibri"/>
        </w:rPr>
        <w:t>στην</w:t>
      </w:r>
      <w:r>
        <w:rPr>
          <w:rFonts w:ascii="Calibri" w:hAnsi="Calibri"/>
        </w:rPr>
        <w:t xml:space="preserve"> </w:t>
      </w:r>
      <w:r w:rsidRPr="00921CE0">
        <w:rPr>
          <w:rFonts w:ascii="Calibri" w:hAnsi="Calibri"/>
        </w:rPr>
        <w:t>ουσία</w:t>
      </w:r>
      <w:r>
        <w:rPr>
          <w:rFonts w:ascii="Calibri" w:hAnsi="Calibri"/>
        </w:rPr>
        <w:t xml:space="preserve"> π</w:t>
      </w:r>
      <w:r w:rsidRPr="00921CE0">
        <w:rPr>
          <w:rFonts w:ascii="Calibri" w:hAnsi="Calibri"/>
        </w:rPr>
        <w:t>εριλαμβάνουν</w:t>
      </w:r>
      <w:r>
        <w:rPr>
          <w:rFonts w:ascii="Calibri" w:hAnsi="Calibri"/>
        </w:rPr>
        <w:t xml:space="preserve"> </w:t>
      </w:r>
      <w:r w:rsidRPr="00921CE0">
        <w:rPr>
          <w:rFonts w:ascii="Calibri" w:hAnsi="Calibri"/>
        </w:rPr>
        <w:t>και</w:t>
      </w:r>
      <w:r>
        <w:rPr>
          <w:rFonts w:ascii="Calibri" w:hAnsi="Calibri"/>
        </w:rPr>
        <w:t xml:space="preserve"> </w:t>
      </w:r>
      <w:r w:rsidRPr="00921CE0">
        <w:rPr>
          <w:rFonts w:ascii="Calibri" w:hAnsi="Calibri"/>
        </w:rPr>
        <w:t>τους</w:t>
      </w:r>
      <w:r>
        <w:rPr>
          <w:rFonts w:ascii="Calibri" w:hAnsi="Calibri"/>
        </w:rPr>
        <w:t xml:space="preserve"> </w:t>
      </w:r>
      <w:r w:rsidRPr="00921CE0">
        <w:rPr>
          <w:rFonts w:ascii="Calibri" w:hAnsi="Calibri"/>
        </w:rPr>
        <w:t>κατ</w:t>
      </w:r>
      <w:r>
        <w:rPr>
          <w:rFonts w:ascii="Calibri" w:hAnsi="Calibri"/>
        </w:rPr>
        <w:t xml:space="preserve">’ </w:t>
      </w:r>
      <w:r w:rsidRPr="00921CE0">
        <w:rPr>
          <w:rFonts w:ascii="Calibri" w:hAnsi="Calibri"/>
        </w:rPr>
        <w:t>επάγγελμα</w:t>
      </w:r>
      <w:r>
        <w:rPr>
          <w:rFonts w:ascii="Calibri" w:hAnsi="Calibri"/>
        </w:rPr>
        <w:t xml:space="preserve"> </w:t>
      </w:r>
      <w:r w:rsidRPr="00921CE0">
        <w:rPr>
          <w:rFonts w:ascii="Calibri" w:hAnsi="Calibri"/>
        </w:rPr>
        <w:t>αγρότες,</w:t>
      </w:r>
      <w:r>
        <w:rPr>
          <w:rFonts w:ascii="Calibri" w:hAnsi="Calibri"/>
        </w:rPr>
        <w:t xml:space="preserve"> </w:t>
      </w:r>
      <w:r w:rsidRPr="00921CE0">
        <w:rPr>
          <w:rFonts w:ascii="Calibri" w:hAnsi="Calibri"/>
        </w:rPr>
        <w:t>όταν</w:t>
      </w:r>
      <w:r>
        <w:rPr>
          <w:rFonts w:ascii="Calibri" w:hAnsi="Calibri"/>
        </w:rPr>
        <w:t xml:space="preserve"> </w:t>
      </w:r>
      <w:r w:rsidRPr="00921CE0">
        <w:rPr>
          <w:rFonts w:ascii="Calibri" w:hAnsi="Calibri"/>
        </w:rPr>
        <w:t>οι</w:t>
      </w:r>
      <w:r>
        <w:rPr>
          <w:rFonts w:ascii="Calibri" w:hAnsi="Calibri"/>
        </w:rPr>
        <w:t xml:space="preserve"> </w:t>
      </w:r>
      <w:r w:rsidRPr="00921CE0">
        <w:rPr>
          <w:rFonts w:ascii="Calibri" w:hAnsi="Calibri"/>
        </w:rPr>
        <w:t>αγροτικές</w:t>
      </w:r>
      <w:r>
        <w:rPr>
          <w:rFonts w:ascii="Calibri" w:hAnsi="Calibri"/>
        </w:rPr>
        <w:t xml:space="preserve"> </w:t>
      </w:r>
      <w:r w:rsidRPr="00921CE0">
        <w:rPr>
          <w:rFonts w:ascii="Calibri" w:hAnsi="Calibri"/>
        </w:rPr>
        <w:t>εκμεταλλεύσεις</w:t>
      </w:r>
      <w:r>
        <w:rPr>
          <w:rFonts w:ascii="Calibri" w:hAnsi="Calibri"/>
        </w:rPr>
        <w:t xml:space="preserve"> </w:t>
      </w:r>
      <w:r w:rsidRPr="00921CE0">
        <w:rPr>
          <w:rFonts w:ascii="Calibri" w:hAnsi="Calibri"/>
        </w:rPr>
        <w:t>ανήκουν</w:t>
      </w:r>
      <w:r>
        <w:rPr>
          <w:rFonts w:ascii="Calibri" w:hAnsi="Calibri"/>
        </w:rPr>
        <w:t xml:space="preserve"> </w:t>
      </w:r>
      <w:r w:rsidRPr="00921CE0">
        <w:rPr>
          <w:rFonts w:ascii="Calibri" w:hAnsi="Calibri"/>
        </w:rPr>
        <w:t>σε</w:t>
      </w:r>
      <w:r>
        <w:rPr>
          <w:rFonts w:ascii="Calibri" w:hAnsi="Calibri"/>
        </w:rPr>
        <w:t xml:space="preserve"> </w:t>
      </w:r>
      <w:r w:rsidRPr="00921CE0">
        <w:rPr>
          <w:rFonts w:ascii="Calibri" w:hAnsi="Calibri"/>
        </w:rPr>
        <w:t>φυσικό</w:t>
      </w:r>
      <w:r>
        <w:rPr>
          <w:rFonts w:ascii="Calibri" w:hAnsi="Calibri"/>
        </w:rPr>
        <w:t xml:space="preserve"> </w:t>
      </w:r>
      <w:r w:rsidRPr="00921CE0">
        <w:rPr>
          <w:rFonts w:ascii="Calibri" w:hAnsi="Calibri"/>
        </w:rPr>
        <w:t>πρόσωπο</w:t>
      </w:r>
      <w:r>
        <w:rPr>
          <w:rFonts w:ascii="Calibri" w:hAnsi="Calibri"/>
        </w:rPr>
        <w:t>, δ</w:t>
      </w:r>
      <w:r w:rsidRPr="00921CE0">
        <w:rPr>
          <w:rFonts w:ascii="Calibri" w:hAnsi="Calibri"/>
        </w:rPr>
        <w:t>ιευκρινίζοντας</w:t>
      </w:r>
      <w:r w:rsidR="008D7D0E">
        <w:rPr>
          <w:rFonts w:ascii="Calibri" w:hAnsi="Calibri"/>
        </w:rPr>
        <w:t>,</w:t>
      </w:r>
      <w:r>
        <w:rPr>
          <w:rFonts w:ascii="Calibri" w:hAnsi="Calibri"/>
        </w:rPr>
        <w:t xml:space="preserve"> </w:t>
      </w:r>
      <w:r w:rsidRPr="00921CE0">
        <w:rPr>
          <w:rFonts w:ascii="Calibri" w:hAnsi="Calibri"/>
        </w:rPr>
        <w:t>παράλληλα</w:t>
      </w:r>
      <w:r w:rsidR="008D7D0E">
        <w:rPr>
          <w:rFonts w:ascii="Calibri" w:hAnsi="Calibri"/>
        </w:rPr>
        <w:t>,</w:t>
      </w:r>
      <w:r>
        <w:rPr>
          <w:rFonts w:ascii="Calibri" w:hAnsi="Calibri"/>
        </w:rPr>
        <w:t xml:space="preserve"> </w:t>
      </w:r>
      <w:r w:rsidRPr="00921CE0">
        <w:rPr>
          <w:rFonts w:ascii="Calibri" w:hAnsi="Calibri"/>
        </w:rPr>
        <w:t>αυτό</w:t>
      </w:r>
      <w:r>
        <w:rPr>
          <w:rFonts w:ascii="Calibri" w:hAnsi="Calibri"/>
        </w:rPr>
        <w:t xml:space="preserve"> </w:t>
      </w:r>
      <w:r w:rsidRPr="00921CE0">
        <w:rPr>
          <w:rFonts w:ascii="Calibri" w:hAnsi="Calibri"/>
        </w:rPr>
        <w:t>που</w:t>
      </w:r>
      <w:r>
        <w:rPr>
          <w:rFonts w:ascii="Calibri" w:hAnsi="Calibri"/>
        </w:rPr>
        <w:t xml:space="preserve"> </w:t>
      </w:r>
      <w:r w:rsidRPr="00921CE0">
        <w:rPr>
          <w:rFonts w:ascii="Calibri" w:hAnsi="Calibri"/>
        </w:rPr>
        <w:t>μόλις</w:t>
      </w:r>
      <w:r>
        <w:rPr>
          <w:rFonts w:ascii="Calibri" w:hAnsi="Calibri"/>
        </w:rPr>
        <w:t xml:space="preserve"> </w:t>
      </w:r>
      <w:r w:rsidRPr="00921CE0">
        <w:rPr>
          <w:rFonts w:ascii="Calibri" w:hAnsi="Calibri"/>
        </w:rPr>
        <w:t>ανέφερα</w:t>
      </w:r>
      <w:r>
        <w:rPr>
          <w:rFonts w:ascii="Calibri" w:hAnsi="Calibri"/>
        </w:rPr>
        <w:t xml:space="preserve"> </w:t>
      </w:r>
      <w:r w:rsidRPr="00921CE0">
        <w:rPr>
          <w:rFonts w:ascii="Calibri" w:hAnsi="Calibri"/>
        </w:rPr>
        <w:t>παραπάνω</w:t>
      </w:r>
      <w:r w:rsidR="008D7D0E">
        <w:rPr>
          <w:rFonts w:ascii="Calibri" w:hAnsi="Calibri"/>
        </w:rPr>
        <w:t>,</w:t>
      </w:r>
      <w:r>
        <w:rPr>
          <w:rFonts w:ascii="Calibri" w:hAnsi="Calibri"/>
        </w:rPr>
        <w:t xml:space="preserve"> ό</w:t>
      </w:r>
      <w:r w:rsidRPr="00921CE0">
        <w:rPr>
          <w:rFonts w:ascii="Calibri" w:hAnsi="Calibri"/>
        </w:rPr>
        <w:t>τι</w:t>
      </w:r>
      <w:r w:rsidR="008D7D0E">
        <w:rPr>
          <w:rFonts w:ascii="Calibri" w:hAnsi="Calibri"/>
        </w:rPr>
        <w:t>,</w:t>
      </w:r>
      <w:r>
        <w:rPr>
          <w:rFonts w:ascii="Calibri" w:hAnsi="Calibri"/>
        </w:rPr>
        <w:t xml:space="preserve"> </w:t>
      </w:r>
      <w:r w:rsidRPr="00921CE0">
        <w:rPr>
          <w:rFonts w:ascii="Calibri" w:hAnsi="Calibri"/>
        </w:rPr>
        <w:t>δηλαδή</w:t>
      </w:r>
      <w:r w:rsidR="008D7D0E">
        <w:rPr>
          <w:rFonts w:ascii="Calibri" w:hAnsi="Calibri"/>
        </w:rPr>
        <w:t>,</w:t>
      </w:r>
      <w:r>
        <w:rPr>
          <w:rFonts w:ascii="Calibri" w:hAnsi="Calibri"/>
        </w:rPr>
        <w:t xml:space="preserve"> </w:t>
      </w:r>
      <w:r w:rsidRPr="00921CE0">
        <w:rPr>
          <w:rFonts w:ascii="Calibri" w:hAnsi="Calibri"/>
        </w:rPr>
        <w:t>αυτές</w:t>
      </w:r>
      <w:r>
        <w:rPr>
          <w:rFonts w:ascii="Calibri" w:hAnsi="Calibri"/>
        </w:rPr>
        <w:t xml:space="preserve"> </w:t>
      </w:r>
      <w:r w:rsidRPr="00921CE0">
        <w:rPr>
          <w:rFonts w:ascii="Calibri" w:hAnsi="Calibri"/>
        </w:rPr>
        <w:t>περιλαμβάνουν</w:t>
      </w:r>
      <w:r>
        <w:rPr>
          <w:rFonts w:ascii="Calibri" w:hAnsi="Calibri"/>
        </w:rPr>
        <w:t xml:space="preserve"> </w:t>
      </w:r>
      <w:r w:rsidRPr="00921CE0">
        <w:rPr>
          <w:rFonts w:ascii="Calibri" w:hAnsi="Calibri"/>
        </w:rPr>
        <w:t>τις</w:t>
      </w:r>
      <w:r>
        <w:rPr>
          <w:rFonts w:ascii="Calibri" w:hAnsi="Calibri"/>
        </w:rPr>
        <w:t xml:space="preserve"> </w:t>
      </w:r>
      <w:r w:rsidRPr="00921CE0">
        <w:rPr>
          <w:rFonts w:ascii="Calibri" w:hAnsi="Calibri"/>
        </w:rPr>
        <w:t>γεωργικές</w:t>
      </w:r>
      <w:r>
        <w:rPr>
          <w:rFonts w:ascii="Calibri" w:hAnsi="Calibri"/>
        </w:rPr>
        <w:t xml:space="preserve"> </w:t>
      </w:r>
      <w:r w:rsidRPr="00921CE0">
        <w:rPr>
          <w:rFonts w:ascii="Calibri" w:hAnsi="Calibri"/>
        </w:rPr>
        <w:t>και</w:t>
      </w:r>
      <w:r>
        <w:rPr>
          <w:rFonts w:ascii="Calibri" w:hAnsi="Calibri"/>
        </w:rPr>
        <w:t xml:space="preserve"> </w:t>
      </w:r>
      <w:r w:rsidRPr="00921CE0">
        <w:rPr>
          <w:rFonts w:ascii="Calibri" w:hAnsi="Calibri"/>
        </w:rPr>
        <w:t>κτηνοτροφικές</w:t>
      </w:r>
      <w:r>
        <w:rPr>
          <w:rFonts w:ascii="Calibri" w:hAnsi="Calibri"/>
        </w:rPr>
        <w:t xml:space="preserve"> </w:t>
      </w:r>
      <w:r w:rsidRPr="00921CE0">
        <w:rPr>
          <w:rFonts w:ascii="Calibri" w:hAnsi="Calibri"/>
        </w:rPr>
        <w:t>μονάδες.</w:t>
      </w:r>
      <w:r>
        <w:rPr>
          <w:rFonts w:ascii="Calibri" w:hAnsi="Calibri"/>
        </w:rPr>
        <w:t xml:space="preserve"> </w:t>
      </w:r>
    </w:p>
    <w:p w:rsidR="00873BED" w:rsidRPr="00921CE0" w:rsidRDefault="00873BED" w:rsidP="000C7F35">
      <w:pPr>
        <w:spacing w:line="276" w:lineRule="auto"/>
        <w:ind w:firstLine="567"/>
        <w:jc w:val="both"/>
        <w:rPr>
          <w:rFonts w:ascii="Calibri" w:hAnsi="Calibri"/>
        </w:rPr>
      </w:pPr>
      <w:r w:rsidRPr="00921CE0">
        <w:rPr>
          <w:rFonts w:ascii="Calibri" w:hAnsi="Calibri"/>
        </w:rPr>
        <w:t>Η</w:t>
      </w:r>
      <w:r>
        <w:rPr>
          <w:rFonts w:ascii="Calibri" w:hAnsi="Calibri"/>
        </w:rPr>
        <w:t xml:space="preserve"> </w:t>
      </w:r>
      <w:r w:rsidRPr="00921CE0">
        <w:rPr>
          <w:rFonts w:ascii="Calibri" w:hAnsi="Calibri"/>
        </w:rPr>
        <w:t>ρύθμιση</w:t>
      </w:r>
      <w:r>
        <w:rPr>
          <w:rFonts w:ascii="Calibri" w:hAnsi="Calibri"/>
        </w:rPr>
        <w:t xml:space="preserve"> </w:t>
      </w:r>
      <w:r w:rsidRPr="00921CE0">
        <w:rPr>
          <w:rFonts w:ascii="Calibri" w:hAnsi="Calibri"/>
        </w:rPr>
        <w:t>του</w:t>
      </w:r>
      <w:r>
        <w:rPr>
          <w:rFonts w:ascii="Calibri" w:hAnsi="Calibri"/>
        </w:rPr>
        <w:t xml:space="preserve"> </w:t>
      </w:r>
      <w:r w:rsidRPr="00921CE0">
        <w:rPr>
          <w:rFonts w:ascii="Calibri" w:hAnsi="Calibri"/>
        </w:rPr>
        <w:t>άρθρου</w:t>
      </w:r>
      <w:r>
        <w:rPr>
          <w:rFonts w:ascii="Calibri" w:hAnsi="Calibri"/>
        </w:rPr>
        <w:t xml:space="preserve"> </w:t>
      </w:r>
      <w:r w:rsidRPr="00921CE0">
        <w:rPr>
          <w:rFonts w:ascii="Calibri" w:hAnsi="Calibri"/>
        </w:rPr>
        <w:t>134</w:t>
      </w:r>
      <w:r>
        <w:rPr>
          <w:rFonts w:ascii="Calibri" w:hAnsi="Calibri"/>
        </w:rPr>
        <w:t xml:space="preserve"> </w:t>
      </w:r>
      <w:r w:rsidRPr="00921CE0">
        <w:rPr>
          <w:rFonts w:ascii="Calibri" w:hAnsi="Calibri"/>
        </w:rPr>
        <w:t>αφορά</w:t>
      </w:r>
      <w:r>
        <w:rPr>
          <w:rFonts w:ascii="Calibri" w:hAnsi="Calibri"/>
        </w:rPr>
        <w:t xml:space="preserve"> </w:t>
      </w:r>
      <w:r w:rsidRPr="00921CE0">
        <w:rPr>
          <w:rFonts w:ascii="Calibri" w:hAnsi="Calibri"/>
        </w:rPr>
        <w:t>τις</w:t>
      </w:r>
      <w:r>
        <w:rPr>
          <w:rFonts w:ascii="Calibri" w:hAnsi="Calibri"/>
        </w:rPr>
        <w:t xml:space="preserve"> </w:t>
      </w:r>
      <w:r w:rsidRPr="00921CE0">
        <w:rPr>
          <w:rFonts w:ascii="Calibri" w:hAnsi="Calibri"/>
        </w:rPr>
        <w:t>θεομηνίες</w:t>
      </w:r>
      <w:r>
        <w:rPr>
          <w:rFonts w:ascii="Calibri" w:hAnsi="Calibri"/>
        </w:rPr>
        <w:t xml:space="preserve"> </w:t>
      </w:r>
      <w:r w:rsidRPr="00921CE0">
        <w:rPr>
          <w:rFonts w:ascii="Calibri" w:hAnsi="Calibri"/>
        </w:rPr>
        <w:t>από</w:t>
      </w:r>
      <w:r>
        <w:rPr>
          <w:rFonts w:ascii="Calibri" w:hAnsi="Calibri"/>
        </w:rPr>
        <w:t xml:space="preserve"> </w:t>
      </w:r>
      <w:r w:rsidRPr="00921CE0">
        <w:rPr>
          <w:rFonts w:ascii="Calibri" w:hAnsi="Calibri"/>
        </w:rPr>
        <w:t>01/0</w:t>
      </w:r>
      <w:r w:rsidR="008D7D0E">
        <w:rPr>
          <w:rFonts w:ascii="Calibri" w:hAnsi="Calibri"/>
        </w:rPr>
        <w:t>6</w:t>
      </w:r>
      <w:r w:rsidRPr="00921CE0">
        <w:rPr>
          <w:rFonts w:ascii="Calibri" w:hAnsi="Calibri"/>
        </w:rPr>
        <w:t>/2020.</w:t>
      </w:r>
      <w:r>
        <w:rPr>
          <w:rFonts w:ascii="Calibri" w:hAnsi="Calibri"/>
        </w:rPr>
        <w:t xml:space="preserve"> </w:t>
      </w:r>
      <w:r w:rsidRPr="00921CE0">
        <w:rPr>
          <w:rFonts w:ascii="Calibri" w:hAnsi="Calibri"/>
        </w:rPr>
        <w:t>Είναι</w:t>
      </w:r>
      <w:r>
        <w:rPr>
          <w:rFonts w:ascii="Calibri" w:hAnsi="Calibri"/>
        </w:rPr>
        <w:t xml:space="preserve"> </w:t>
      </w:r>
      <w:r w:rsidRPr="00921CE0">
        <w:rPr>
          <w:rFonts w:ascii="Calibri" w:hAnsi="Calibri"/>
        </w:rPr>
        <w:t>πρακτικά</w:t>
      </w:r>
      <w:r>
        <w:rPr>
          <w:rFonts w:ascii="Calibri" w:hAnsi="Calibri"/>
        </w:rPr>
        <w:t xml:space="preserve"> </w:t>
      </w:r>
      <w:r w:rsidRPr="00921CE0">
        <w:rPr>
          <w:rFonts w:ascii="Calibri" w:hAnsi="Calibri"/>
        </w:rPr>
        <w:t>η</w:t>
      </w:r>
      <w:r>
        <w:rPr>
          <w:rFonts w:ascii="Calibri" w:hAnsi="Calibri"/>
        </w:rPr>
        <w:t xml:space="preserve"> </w:t>
      </w:r>
      <w:r w:rsidRPr="00921CE0">
        <w:rPr>
          <w:rFonts w:ascii="Calibri" w:hAnsi="Calibri"/>
        </w:rPr>
        <w:t>εξουσιοδοτική</w:t>
      </w:r>
      <w:r>
        <w:rPr>
          <w:rFonts w:ascii="Calibri" w:hAnsi="Calibri"/>
        </w:rPr>
        <w:t xml:space="preserve"> </w:t>
      </w:r>
      <w:r w:rsidRPr="00921CE0">
        <w:rPr>
          <w:rFonts w:ascii="Calibri" w:hAnsi="Calibri"/>
        </w:rPr>
        <w:t>διάταξη</w:t>
      </w:r>
      <w:r>
        <w:rPr>
          <w:rFonts w:ascii="Calibri" w:hAnsi="Calibri"/>
        </w:rPr>
        <w:t xml:space="preserve"> </w:t>
      </w:r>
      <w:r w:rsidRPr="00921CE0">
        <w:rPr>
          <w:rFonts w:ascii="Calibri" w:hAnsi="Calibri"/>
        </w:rPr>
        <w:t>που</w:t>
      </w:r>
      <w:r>
        <w:rPr>
          <w:rFonts w:ascii="Calibri" w:hAnsi="Calibri"/>
        </w:rPr>
        <w:t xml:space="preserve"> </w:t>
      </w:r>
      <w:r w:rsidRPr="00921CE0">
        <w:rPr>
          <w:rFonts w:ascii="Calibri" w:hAnsi="Calibri"/>
        </w:rPr>
        <w:t>παρέχεται</w:t>
      </w:r>
      <w:r>
        <w:rPr>
          <w:rFonts w:ascii="Calibri" w:hAnsi="Calibri"/>
        </w:rPr>
        <w:t xml:space="preserve"> </w:t>
      </w:r>
      <w:r w:rsidRPr="00921CE0">
        <w:rPr>
          <w:rFonts w:ascii="Calibri" w:hAnsi="Calibri"/>
        </w:rPr>
        <w:t>στον</w:t>
      </w:r>
      <w:r>
        <w:rPr>
          <w:rFonts w:ascii="Calibri" w:hAnsi="Calibri"/>
        </w:rPr>
        <w:t xml:space="preserve"> </w:t>
      </w:r>
      <w:r w:rsidRPr="00921CE0">
        <w:rPr>
          <w:rFonts w:ascii="Calibri" w:hAnsi="Calibri"/>
        </w:rPr>
        <w:t>Υπουργό</w:t>
      </w:r>
      <w:r>
        <w:rPr>
          <w:rFonts w:ascii="Calibri" w:hAnsi="Calibri"/>
        </w:rPr>
        <w:t xml:space="preserve"> </w:t>
      </w:r>
      <w:r w:rsidRPr="00921CE0">
        <w:rPr>
          <w:rFonts w:ascii="Calibri" w:hAnsi="Calibri"/>
        </w:rPr>
        <w:t>να</w:t>
      </w:r>
      <w:r>
        <w:rPr>
          <w:rFonts w:ascii="Calibri" w:hAnsi="Calibri"/>
        </w:rPr>
        <w:t xml:space="preserve"> </w:t>
      </w:r>
      <w:r w:rsidRPr="00921CE0">
        <w:rPr>
          <w:rFonts w:ascii="Calibri" w:hAnsi="Calibri"/>
        </w:rPr>
        <w:t>εκδώσει</w:t>
      </w:r>
      <w:r>
        <w:rPr>
          <w:rFonts w:ascii="Calibri" w:hAnsi="Calibri"/>
        </w:rPr>
        <w:t xml:space="preserve"> </w:t>
      </w:r>
      <w:r w:rsidRPr="00921CE0">
        <w:rPr>
          <w:rFonts w:ascii="Calibri" w:hAnsi="Calibri"/>
        </w:rPr>
        <w:t>τη</w:t>
      </w:r>
      <w:r>
        <w:rPr>
          <w:rFonts w:ascii="Calibri" w:hAnsi="Calibri"/>
        </w:rPr>
        <w:t xml:space="preserve"> </w:t>
      </w:r>
      <w:r w:rsidRPr="00921CE0">
        <w:rPr>
          <w:rFonts w:ascii="Calibri" w:hAnsi="Calibri"/>
        </w:rPr>
        <w:t>σχετική</w:t>
      </w:r>
      <w:r>
        <w:rPr>
          <w:rFonts w:ascii="Calibri" w:hAnsi="Calibri"/>
        </w:rPr>
        <w:t xml:space="preserve"> </w:t>
      </w:r>
      <w:r w:rsidRPr="00921CE0">
        <w:rPr>
          <w:rFonts w:ascii="Calibri" w:hAnsi="Calibri"/>
        </w:rPr>
        <w:t>απόφαση</w:t>
      </w:r>
      <w:r>
        <w:rPr>
          <w:rFonts w:ascii="Calibri" w:hAnsi="Calibri"/>
        </w:rPr>
        <w:t xml:space="preserve"> </w:t>
      </w:r>
      <w:r w:rsidRPr="00921CE0">
        <w:rPr>
          <w:rFonts w:ascii="Calibri" w:hAnsi="Calibri"/>
        </w:rPr>
        <w:t>για</w:t>
      </w:r>
      <w:r>
        <w:rPr>
          <w:rFonts w:ascii="Calibri" w:hAnsi="Calibri"/>
        </w:rPr>
        <w:t xml:space="preserve"> </w:t>
      </w:r>
      <w:r w:rsidRPr="00921CE0">
        <w:rPr>
          <w:rFonts w:ascii="Calibri" w:hAnsi="Calibri"/>
        </w:rPr>
        <w:t>την</w:t>
      </w:r>
      <w:r>
        <w:rPr>
          <w:rFonts w:ascii="Calibri" w:hAnsi="Calibri"/>
        </w:rPr>
        <w:t xml:space="preserve"> </w:t>
      </w:r>
      <w:r w:rsidRPr="00921CE0">
        <w:rPr>
          <w:rFonts w:ascii="Calibri" w:hAnsi="Calibri"/>
        </w:rPr>
        <w:t>ακολουθητέα</w:t>
      </w:r>
      <w:r>
        <w:rPr>
          <w:rFonts w:ascii="Calibri" w:hAnsi="Calibri"/>
        </w:rPr>
        <w:t xml:space="preserve"> </w:t>
      </w:r>
      <w:r w:rsidRPr="00921CE0">
        <w:rPr>
          <w:rFonts w:ascii="Calibri" w:hAnsi="Calibri"/>
        </w:rPr>
        <w:t>διαδικασία,</w:t>
      </w:r>
      <w:r>
        <w:rPr>
          <w:rFonts w:ascii="Calibri" w:hAnsi="Calibri"/>
        </w:rPr>
        <w:t xml:space="preserve"> </w:t>
      </w:r>
      <w:r w:rsidRPr="00921CE0">
        <w:rPr>
          <w:rFonts w:ascii="Calibri" w:hAnsi="Calibri"/>
        </w:rPr>
        <w:t>βάσει</w:t>
      </w:r>
      <w:r>
        <w:rPr>
          <w:rFonts w:ascii="Calibri" w:hAnsi="Calibri"/>
        </w:rPr>
        <w:t xml:space="preserve"> </w:t>
      </w:r>
      <w:r w:rsidRPr="00921CE0">
        <w:rPr>
          <w:rFonts w:ascii="Calibri" w:hAnsi="Calibri"/>
        </w:rPr>
        <w:t>της</w:t>
      </w:r>
      <w:r>
        <w:rPr>
          <w:rFonts w:ascii="Calibri" w:hAnsi="Calibri"/>
        </w:rPr>
        <w:t xml:space="preserve"> </w:t>
      </w:r>
      <w:r w:rsidRPr="00921CE0">
        <w:rPr>
          <w:rFonts w:ascii="Calibri" w:hAnsi="Calibri"/>
        </w:rPr>
        <w:t>οποίας</w:t>
      </w:r>
      <w:r>
        <w:rPr>
          <w:rFonts w:ascii="Calibri" w:hAnsi="Calibri"/>
        </w:rPr>
        <w:t xml:space="preserve"> </w:t>
      </w:r>
      <w:r w:rsidRPr="00921CE0">
        <w:rPr>
          <w:rFonts w:ascii="Calibri" w:hAnsi="Calibri"/>
        </w:rPr>
        <w:t>θα</w:t>
      </w:r>
      <w:r>
        <w:rPr>
          <w:rFonts w:ascii="Calibri" w:hAnsi="Calibri"/>
        </w:rPr>
        <w:t xml:space="preserve"> εγκρίνεται η </w:t>
      </w:r>
      <w:r w:rsidRPr="00921CE0">
        <w:rPr>
          <w:rFonts w:ascii="Calibri" w:hAnsi="Calibri"/>
        </w:rPr>
        <w:t>κρατική</w:t>
      </w:r>
      <w:r>
        <w:rPr>
          <w:rFonts w:ascii="Calibri" w:hAnsi="Calibri"/>
        </w:rPr>
        <w:t xml:space="preserve"> </w:t>
      </w:r>
      <w:r w:rsidRPr="00921CE0">
        <w:rPr>
          <w:rFonts w:ascii="Calibri" w:hAnsi="Calibri"/>
        </w:rPr>
        <w:t>αρωγή.</w:t>
      </w:r>
      <w:r>
        <w:rPr>
          <w:rFonts w:ascii="Calibri" w:hAnsi="Calibri"/>
        </w:rPr>
        <w:t xml:space="preserve"> </w:t>
      </w:r>
    </w:p>
    <w:p w:rsidR="00873BED" w:rsidRPr="00921CE0" w:rsidRDefault="00873BED" w:rsidP="000C7F35">
      <w:pPr>
        <w:spacing w:line="276" w:lineRule="auto"/>
        <w:ind w:firstLine="567"/>
        <w:jc w:val="both"/>
        <w:rPr>
          <w:rFonts w:ascii="Calibri" w:hAnsi="Calibri"/>
        </w:rPr>
      </w:pPr>
      <w:r>
        <w:rPr>
          <w:rFonts w:ascii="Calibri" w:hAnsi="Calibri"/>
        </w:rPr>
        <w:t xml:space="preserve">Θα υπάρχουν πλέον </w:t>
      </w:r>
      <w:r w:rsidRPr="00921CE0">
        <w:rPr>
          <w:rFonts w:ascii="Calibri" w:hAnsi="Calibri"/>
        </w:rPr>
        <w:t>προβλέψει</w:t>
      </w:r>
      <w:r>
        <w:rPr>
          <w:rFonts w:ascii="Calibri" w:hAnsi="Calibri"/>
        </w:rPr>
        <w:t xml:space="preserve">ς </w:t>
      </w:r>
      <w:r w:rsidRPr="00921CE0">
        <w:rPr>
          <w:rFonts w:ascii="Calibri" w:hAnsi="Calibri"/>
        </w:rPr>
        <w:t>στην</w:t>
      </w:r>
      <w:r>
        <w:rPr>
          <w:rFonts w:ascii="Calibri" w:hAnsi="Calibri"/>
        </w:rPr>
        <w:t xml:space="preserve"> </w:t>
      </w:r>
      <w:r w:rsidR="008D7D0E">
        <w:rPr>
          <w:rFonts w:ascii="Calibri" w:hAnsi="Calibri"/>
        </w:rPr>
        <w:t>Υ</w:t>
      </w:r>
      <w:r w:rsidRPr="00921CE0">
        <w:rPr>
          <w:rFonts w:ascii="Calibri" w:hAnsi="Calibri"/>
        </w:rPr>
        <w:t>πουργική</w:t>
      </w:r>
      <w:r>
        <w:rPr>
          <w:rFonts w:ascii="Calibri" w:hAnsi="Calibri"/>
        </w:rPr>
        <w:t xml:space="preserve"> </w:t>
      </w:r>
      <w:r w:rsidR="008D7D0E">
        <w:rPr>
          <w:rFonts w:ascii="Calibri" w:hAnsi="Calibri"/>
        </w:rPr>
        <w:t>Α</w:t>
      </w:r>
      <w:r w:rsidRPr="00921CE0">
        <w:rPr>
          <w:rFonts w:ascii="Calibri" w:hAnsi="Calibri"/>
        </w:rPr>
        <w:t>πόφαση</w:t>
      </w:r>
      <w:r>
        <w:rPr>
          <w:rFonts w:ascii="Calibri" w:hAnsi="Calibri"/>
        </w:rPr>
        <w:t xml:space="preserve"> </w:t>
      </w:r>
      <w:r w:rsidRPr="00921CE0">
        <w:rPr>
          <w:rFonts w:ascii="Calibri" w:hAnsi="Calibri"/>
        </w:rPr>
        <w:t>και</w:t>
      </w:r>
      <w:r>
        <w:rPr>
          <w:rFonts w:ascii="Calibri" w:hAnsi="Calibri"/>
        </w:rPr>
        <w:t xml:space="preserve"> </w:t>
      </w:r>
      <w:r w:rsidRPr="00921CE0">
        <w:rPr>
          <w:rFonts w:ascii="Calibri" w:hAnsi="Calibri"/>
        </w:rPr>
        <w:t>για</w:t>
      </w:r>
      <w:r>
        <w:rPr>
          <w:rFonts w:ascii="Calibri" w:hAnsi="Calibri"/>
        </w:rPr>
        <w:t xml:space="preserve"> </w:t>
      </w:r>
      <w:r w:rsidRPr="00921CE0">
        <w:rPr>
          <w:rFonts w:ascii="Calibri" w:hAnsi="Calibri"/>
        </w:rPr>
        <w:t>ζητήματα</w:t>
      </w:r>
      <w:r w:rsidR="008D7D0E">
        <w:rPr>
          <w:rFonts w:ascii="Calibri" w:hAnsi="Calibri"/>
        </w:rPr>
        <w:t xml:space="preserve"> σχετικά</w:t>
      </w:r>
      <w:r>
        <w:rPr>
          <w:rFonts w:ascii="Calibri" w:hAnsi="Calibri"/>
        </w:rPr>
        <w:t xml:space="preserve"> </w:t>
      </w:r>
      <w:r w:rsidRPr="00921CE0">
        <w:rPr>
          <w:rFonts w:ascii="Calibri" w:hAnsi="Calibri"/>
        </w:rPr>
        <w:t>με</w:t>
      </w:r>
      <w:r>
        <w:rPr>
          <w:rFonts w:ascii="Calibri" w:hAnsi="Calibri"/>
        </w:rPr>
        <w:t xml:space="preserve"> </w:t>
      </w:r>
      <w:r w:rsidRPr="00921CE0">
        <w:rPr>
          <w:rFonts w:ascii="Calibri" w:hAnsi="Calibri"/>
        </w:rPr>
        <w:t>την</w:t>
      </w:r>
      <w:r>
        <w:rPr>
          <w:rFonts w:ascii="Calibri" w:hAnsi="Calibri"/>
        </w:rPr>
        <w:t xml:space="preserve"> </w:t>
      </w:r>
      <w:r w:rsidRPr="00921CE0">
        <w:rPr>
          <w:rFonts w:ascii="Calibri" w:hAnsi="Calibri"/>
        </w:rPr>
        <w:t>καταβολή</w:t>
      </w:r>
      <w:r>
        <w:rPr>
          <w:rFonts w:ascii="Calibri" w:hAnsi="Calibri"/>
        </w:rPr>
        <w:t xml:space="preserve"> επιχορήγησης</w:t>
      </w:r>
      <w:r w:rsidR="008D7D0E">
        <w:rPr>
          <w:rFonts w:ascii="Calibri" w:hAnsi="Calibri"/>
        </w:rPr>
        <w:t>,</w:t>
      </w:r>
      <w:r>
        <w:rPr>
          <w:rFonts w:ascii="Calibri" w:hAnsi="Calibri"/>
        </w:rPr>
        <w:t xml:space="preserve"> π</w:t>
      </w:r>
      <w:r w:rsidRPr="00921CE0">
        <w:rPr>
          <w:rFonts w:ascii="Calibri" w:hAnsi="Calibri"/>
        </w:rPr>
        <w:t>ου</w:t>
      </w:r>
      <w:r>
        <w:rPr>
          <w:rFonts w:ascii="Calibri" w:hAnsi="Calibri"/>
        </w:rPr>
        <w:t xml:space="preserve"> </w:t>
      </w:r>
      <w:r w:rsidRPr="00921CE0">
        <w:rPr>
          <w:rFonts w:ascii="Calibri" w:hAnsi="Calibri"/>
        </w:rPr>
        <w:t>ανακύπτουν</w:t>
      </w:r>
      <w:r>
        <w:rPr>
          <w:rFonts w:ascii="Calibri" w:hAnsi="Calibri"/>
        </w:rPr>
        <w:t xml:space="preserve"> </w:t>
      </w:r>
      <w:r w:rsidRPr="00921CE0">
        <w:rPr>
          <w:rFonts w:ascii="Calibri" w:hAnsi="Calibri"/>
        </w:rPr>
        <w:t>αναφορικά</w:t>
      </w:r>
      <w:r>
        <w:rPr>
          <w:rFonts w:ascii="Calibri" w:hAnsi="Calibri"/>
        </w:rPr>
        <w:t xml:space="preserve"> </w:t>
      </w:r>
      <w:r w:rsidRPr="00921CE0">
        <w:rPr>
          <w:rFonts w:ascii="Calibri" w:hAnsi="Calibri"/>
        </w:rPr>
        <w:t>με</w:t>
      </w:r>
      <w:r>
        <w:rPr>
          <w:rFonts w:ascii="Calibri" w:hAnsi="Calibri"/>
        </w:rPr>
        <w:t xml:space="preserve"> </w:t>
      </w:r>
      <w:r w:rsidRPr="00921CE0">
        <w:rPr>
          <w:rFonts w:ascii="Calibri" w:hAnsi="Calibri"/>
        </w:rPr>
        <w:t>δικαιούχους</w:t>
      </w:r>
      <w:r>
        <w:rPr>
          <w:rFonts w:ascii="Calibri" w:hAnsi="Calibri"/>
        </w:rPr>
        <w:t xml:space="preserve"> </w:t>
      </w:r>
      <w:r w:rsidRPr="00921CE0">
        <w:rPr>
          <w:rFonts w:ascii="Calibri" w:hAnsi="Calibri"/>
        </w:rPr>
        <w:t>σε</w:t>
      </w:r>
      <w:r>
        <w:rPr>
          <w:rFonts w:ascii="Calibri" w:hAnsi="Calibri"/>
        </w:rPr>
        <w:t xml:space="preserve"> </w:t>
      </w:r>
      <w:r w:rsidRPr="00921CE0">
        <w:rPr>
          <w:rFonts w:ascii="Calibri" w:hAnsi="Calibri"/>
        </w:rPr>
        <w:t>περίπτωση</w:t>
      </w:r>
      <w:r>
        <w:rPr>
          <w:rFonts w:ascii="Calibri" w:hAnsi="Calibri"/>
        </w:rPr>
        <w:t xml:space="preserve"> </w:t>
      </w:r>
      <w:r w:rsidRPr="00921CE0">
        <w:rPr>
          <w:rFonts w:ascii="Calibri" w:hAnsi="Calibri"/>
        </w:rPr>
        <w:t>θανάτου</w:t>
      </w:r>
      <w:r>
        <w:rPr>
          <w:rFonts w:ascii="Calibri" w:hAnsi="Calibri"/>
        </w:rPr>
        <w:t xml:space="preserve"> </w:t>
      </w:r>
      <w:r w:rsidRPr="00921CE0">
        <w:rPr>
          <w:rFonts w:ascii="Calibri" w:hAnsi="Calibri"/>
        </w:rPr>
        <w:t>ή</w:t>
      </w:r>
      <w:r>
        <w:rPr>
          <w:rFonts w:ascii="Calibri" w:hAnsi="Calibri"/>
        </w:rPr>
        <w:t xml:space="preserve"> </w:t>
      </w:r>
      <w:r w:rsidRPr="00921CE0">
        <w:rPr>
          <w:rFonts w:ascii="Calibri" w:hAnsi="Calibri"/>
        </w:rPr>
        <w:t>συνταξιοδότησης,</w:t>
      </w:r>
      <w:r>
        <w:rPr>
          <w:rFonts w:ascii="Calibri" w:hAnsi="Calibri"/>
        </w:rPr>
        <w:t xml:space="preserve"> </w:t>
      </w:r>
      <w:r w:rsidRPr="00921CE0">
        <w:rPr>
          <w:rFonts w:ascii="Calibri" w:hAnsi="Calibri"/>
        </w:rPr>
        <w:t>καθώς</w:t>
      </w:r>
      <w:r>
        <w:rPr>
          <w:rFonts w:ascii="Calibri" w:hAnsi="Calibri"/>
        </w:rPr>
        <w:t xml:space="preserve"> </w:t>
      </w:r>
      <w:r w:rsidRPr="00921CE0">
        <w:rPr>
          <w:rFonts w:ascii="Calibri" w:hAnsi="Calibri"/>
        </w:rPr>
        <w:t>και</w:t>
      </w:r>
      <w:r>
        <w:rPr>
          <w:rFonts w:ascii="Calibri" w:hAnsi="Calibri"/>
        </w:rPr>
        <w:t xml:space="preserve"> </w:t>
      </w:r>
      <w:r w:rsidRPr="00921CE0">
        <w:rPr>
          <w:rFonts w:ascii="Calibri" w:hAnsi="Calibri"/>
        </w:rPr>
        <w:t>στις</w:t>
      </w:r>
      <w:r>
        <w:rPr>
          <w:rFonts w:ascii="Calibri" w:hAnsi="Calibri"/>
        </w:rPr>
        <w:t xml:space="preserve"> </w:t>
      </w:r>
      <w:r w:rsidRPr="00921CE0">
        <w:rPr>
          <w:rFonts w:ascii="Calibri" w:hAnsi="Calibri"/>
        </w:rPr>
        <w:t>περιπτώσεις</w:t>
      </w:r>
      <w:r>
        <w:rPr>
          <w:rFonts w:ascii="Calibri" w:hAnsi="Calibri"/>
        </w:rPr>
        <w:t xml:space="preserve"> </w:t>
      </w:r>
      <w:r w:rsidRPr="00921CE0">
        <w:rPr>
          <w:rFonts w:ascii="Calibri" w:hAnsi="Calibri"/>
        </w:rPr>
        <w:t>εταιρικού</w:t>
      </w:r>
      <w:r>
        <w:rPr>
          <w:rFonts w:ascii="Calibri" w:hAnsi="Calibri"/>
        </w:rPr>
        <w:t xml:space="preserve"> </w:t>
      </w:r>
      <w:r w:rsidRPr="00921CE0">
        <w:rPr>
          <w:rFonts w:ascii="Calibri" w:hAnsi="Calibri"/>
        </w:rPr>
        <w:t>μετασχηματισμού</w:t>
      </w:r>
      <w:r>
        <w:rPr>
          <w:rFonts w:ascii="Calibri" w:hAnsi="Calibri"/>
        </w:rPr>
        <w:t xml:space="preserve"> </w:t>
      </w:r>
      <w:r w:rsidRPr="00921CE0">
        <w:rPr>
          <w:rFonts w:ascii="Calibri" w:hAnsi="Calibri"/>
        </w:rPr>
        <w:t>της</w:t>
      </w:r>
      <w:r>
        <w:rPr>
          <w:rFonts w:ascii="Calibri" w:hAnsi="Calibri"/>
        </w:rPr>
        <w:t xml:space="preserve"> </w:t>
      </w:r>
      <w:r w:rsidRPr="00921CE0">
        <w:rPr>
          <w:rFonts w:ascii="Calibri" w:hAnsi="Calibri"/>
        </w:rPr>
        <w:t>δικαιούχου</w:t>
      </w:r>
      <w:r>
        <w:rPr>
          <w:rFonts w:ascii="Calibri" w:hAnsi="Calibri"/>
        </w:rPr>
        <w:t xml:space="preserve"> </w:t>
      </w:r>
      <w:r w:rsidRPr="00921CE0">
        <w:rPr>
          <w:rFonts w:ascii="Calibri" w:hAnsi="Calibri"/>
        </w:rPr>
        <w:t>επιχείρησης</w:t>
      </w:r>
      <w:r>
        <w:rPr>
          <w:rFonts w:ascii="Calibri" w:hAnsi="Calibri"/>
        </w:rPr>
        <w:t xml:space="preserve">, όπως συγχωνεύσεις επιχειρήσεων, </w:t>
      </w:r>
      <w:r w:rsidRPr="00921CE0">
        <w:rPr>
          <w:rFonts w:ascii="Calibri" w:hAnsi="Calibri"/>
        </w:rPr>
        <w:t>διάσπασης</w:t>
      </w:r>
      <w:r>
        <w:rPr>
          <w:rFonts w:ascii="Calibri" w:hAnsi="Calibri"/>
        </w:rPr>
        <w:t xml:space="preserve"> </w:t>
      </w:r>
      <w:r w:rsidRPr="00921CE0">
        <w:rPr>
          <w:rFonts w:ascii="Calibri" w:hAnsi="Calibri"/>
        </w:rPr>
        <w:t>ή</w:t>
      </w:r>
      <w:r>
        <w:rPr>
          <w:rFonts w:ascii="Calibri" w:hAnsi="Calibri"/>
        </w:rPr>
        <w:t xml:space="preserve"> </w:t>
      </w:r>
      <w:r w:rsidRPr="00921CE0">
        <w:rPr>
          <w:rFonts w:ascii="Calibri" w:hAnsi="Calibri"/>
        </w:rPr>
        <w:t>μετατροπής</w:t>
      </w:r>
      <w:r>
        <w:rPr>
          <w:rFonts w:ascii="Calibri" w:hAnsi="Calibri"/>
        </w:rPr>
        <w:t xml:space="preserve"> </w:t>
      </w:r>
      <w:r w:rsidRPr="00921CE0">
        <w:rPr>
          <w:rFonts w:ascii="Calibri" w:hAnsi="Calibri"/>
        </w:rPr>
        <w:t>επιχείρησης</w:t>
      </w:r>
      <w:r>
        <w:rPr>
          <w:rFonts w:ascii="Calibri" w:hAnsi="Calibri"/>
        </w:rPr>
        <w:t xml:space="preserve"> </w:t>
      </w:r>
      <w:r w:rsidRPr="00921CE0">
        <w:rPr>
          <w:rFonts w:ascii="Calibri" w:hAnsi="Calibri"/>
        </w:rPr>
        <w:t>σε</w:t>
      </w:r>
      <w:r>
        <w:rPr>
          <w:rFonts w:ascii="Calibri" w:hAnsi="Calibri"/>
        </w:rPr>
        <w:t xml:space="preserve"> </w:t>
      </w:r>
      <w:r w:rsidRPr="00921CE0">
        <w:rPr>
          <w:rFonts w:ascii="Calibri" w:hAnsi="Calibri"/>
        </w:rPr>
        <w:t>άλλη</w:t>
      </w:r>
      <w:r>
        <w:rPr>
          <w:rFonts w:ascii="Calibri" w:hAnsi="Calibri"/>
        </w:rPr>
        <w:t xml:space="preserve"> </w:t>
      </w:r>
      <w:r w:rsidRPr="00921CE0">
        <w:rPr>
          <w:rFonts w:ascii="Calibri" w:hAnsi="Calibri"/>
        </w:rPr>
        <w:t>μορφή.</w:t>
      </w:r>
      <w:r>
        <w:rPr>
          <w:rFonts w:ascii="Calibri" w:hAnsi="Calibri"/>
        </w:rPr>
        <w:t xml:space="preserve"> </w:t>
      </w:r>
    </w:p>
    <w:p w:rsidR="00873BED" w:rsidRPr="00921CE0" w:rsidRDefault="00873BED" w:rsidP="000C7F35">
      <w:pPr>
        <w:spacing w:line="276" w:lineRule="auto"/>
        <w:ind w:firstLine="567"/>
        <w:jc w:val="both"/>
        <w:rPr>
          <w:rFonts w:ascii="Calibri" w:hAnsi="Calibri"/>
        </w:rPr>
      </w:pPr>
      <w:r w:rsidRPr="00921CE0">
        <w:rPr>
          <w:rFonts w:ascii="Calibri" w:hAnsi="Calibri"/>
        </w:rPr>
        <w:t>Με</w:t>
      </w:r>
      <w:r>
        <w:rPr>
          <w:rFonts w:ascii="Calibri" w:hAnsi="Calibri"/>
        </w:rPr>
        <w:t xml:space="preserve"> </w:t>
      </w:r>
      <w:r w:rsidRPr="00921CE0">
        <w:rPr>
          <w:rFonts w:ascii="Calibri" w:hAnsi="Calibri"/>
        </w:rPr>
        <w:t>τα</w:t>
      </w:r>
      <w:r>
        <w:rPr>
          <w:rFonts w:ascii="Calibri" w:hAnsi="Calibri"/>
        </w:rPr>
        <w:t xml:space="preserve"> </w:t>
      </w:r>
      <w:r w:rsidRPr="00921CE0">
        <w:rPr>
          <w:rFonts w:ascii="Calibri" w:hAnsi="Calibri"/>
        </w:rPr>
        <w:t>άρθρα</w:t>
      </w:r>
      <w:r>
        <w:rPr>
          <w:rFonts w:ascii="Calibri" w:hAnsi="Calibri"/>
        </w:rPr>
        <w:t xml:space="preserve"> </w:t>
      </w:r>
      <w:r w:rsidRPr="00921CE0">
        <w:rPr>
          <w:rFonts w:ascii="Calibri" w:hAnsi="Calibri"/>
        </w:rPr>
        <w:t>135</w:t>
      </w:r>
      <w:r>
        <w:rPr>
          <w:rFonts w:ascii="Calibri" w:hAnsi="Calibri"/>
        </w:rPr>
        <w:t xml:space="preserve"> </w:t>
      </w:r>
      <w:r w:rsidRPr="00921CE0">
        <w:rPr>
          <w:rFonts w:ascii="Calibri" w:hAnsi="Calibri"/>
        </w:rPr>
        <w:t>έως</w:t>
      </w:r>
      <w:r>
        <w:rPr>
          <w:rFonts w:ascii="Calibri" w:hAnsi="Calibri"/>
        </w:rPr>
        <w:t xml:space="preserve"> </w:t>
      </w:r>
      <w:r w:rsidRPr="00921CE0">
        <w:rPr>
          <w:rFonts w:ascii="Calibri" w:hAnsi="Calibri"/>
        </w:rPr>
        <w:t>137</w:t>
      </w:r>
      <w:r>
        <w:rPr>
          <w:rFonts w:ascii="Calibri" w:hAnsi="Calibri"/>
        </w:rPr>
        <w:t xml:space="preserve"> </w:t>
      </w:r>
      <w:r w:rsidRPr="00921CE0">
        <w:rPr>
          <w:rFonts w:ascii="Calibri" w:hAnsi="Calibri"/>
        </w:rPr>
        <w:t>προβλέπεται</w:t>
      </w:r>
      <w:r w:rsidR="008E7ABE">
        <w:rPr>
          <w:rFonts w:ascii="Calibri" w:hAnsi="Calibri"/>
        </w:rPr>
        <w:t>,</w:t>
      </w:r>
      <w:r>
        <w:rPr>
          <w:rFonts w:ascii="Calibri" w:hAnsi="Calibri"/>
        </w:rPr>
        <w:t xml:space="preserve"> </w:t>
      </w:r>
      <w:r w:rsidR="008E7ABE">
        <w:rPr>
          <w:rFonts w:ascii="Calibri" w:hAnsi="Calibri"/>
        </w:rPr>
        <w:t>επίσης,</w:t>
      </w:r>
      <w:r>
        <w:rPr>
          <w:rFonts w:ascii="Calibri" w:hAnsi="Calibri"/>
        </w:rPr>
        <w:t xml:space="preserve"> </w:t>
      </w:r>
      <w:r w:rsidRPr="00921CE0">
        <w:rPr>
          <w:rFonts w:ascii="Calibri" w:hAnsi="Calibri"/>
        </w:rPr>
        <w:t>η</w:t>
      </w:r>
      <w:r>
        <w:rPr>
          <w:rFonts w:ascii="Calibri" w:hAnsi="Calibri"/>
        </w:rPr>
        <w:t xml:space="preserve"> </w:t>
      </w:r>
      <w:r w:rsidRPr="00921CE0">
        <w:rPr>
          <w:rFonts w:ascii="Calibri" w:hAnsi="Calibri"/>
        </w:rPr>
        <w:t>παροχή</w:t>
      </w:r>
      <w:r>
        <w:rPr>
          <w:rFonts w:ascii="Calibri" w:hAnsi="Calibri"/>
        </w:rPr>
        <w:t xml:space="preserve"> </w:t>
      </w:r>
      <w:r w:rsidRPr="00921CE0">
        <w:rPr>
          <w:rFonts w:ascii="Calibri" w:hAnsi="Calibri"/>
        </w:rPr>
        <w:t>προκαταβολής</w:t>
      </w:r>
      <w:r>
        <w:rPr>
          <w:rFonts w:ascii="Calibri" w:hAnsi="Calibri"/>
        </w:rPr>
        <w:t xml:space="preserve"> </w:t>
      </w:r>
      <w:r w:rsidRPr="00921CE0">
        <w:rPr>
          <w:rFonts w:ascii="Calibri" w:hAnsi="Calibri"/>
        </w:rPr>
        <w:t>έναντι</w:t>
      </w:r>
      <w:r>
        <w:rPr>
          <w:rFonts w:ascii="Calibri" w:hAnsi="Calibri"/>
        </w:rPr>
        <w:t xml:space="preserve"> </w:t>
      </w:r>
      <w:r w:rsidRPr="00921CE0">
        <w:rPr>
          <w:rFonts w:ascii="Calibri" w:hAnsi="Calibri"/>
        </w:rPr>
        <w:t>του</w:t>
      </w:r>
      <w:r>
        <w:rPr>
          <w:rFonts w:ascii="Calibri" w:hAnsi="Calibri"/>
        </w:rPr>
        <w:t xml:space="preserve"> </w:t>
      </w:r>
      <w:r w:rsidRPr="00921CE0">
        <w:rPr>
          <w:rFonts w:ascii="Calibri" w:hAnsi="Calibri"/>
        </w:rPr>
        <w:t>συνολικού</w:t>
      </w:r>
      <w:r>
        <w:rPr>
          <w:rFonts w:ascii="Calibri" w:hAnsi="Calibri"/>
        </w:rPr>
        <w:t xml:space="preserve"> </w:t>
      </w:r>
      <w:r w:rsidRPr="00921CE0">
        <w:rPr>
          <w:rFonts w:ascii="Calibri" w:hAnsi="Calibri"/>
        </w:rPr>
        <w:t>ποσού</w:t>
      </w:r>
      <w:r>
        <w:rPr>
          <w:rFonts w:ascii="Calibri" w:hAnsi="Calibri"/>
        </w:rPr>
        <w:t xml:space="preserve"> </w:t>
      </w:r>
      <w:r w:rsidRPr="00921CE0">
        <w:rPr>
          <w:rFonts w:ascii="Calibri" w:hAnsi="Calibri"/>
        </w:rPr>
        <w:t>της</w:t>
      </w:r>
      <w:r>
        <w:rPr>
          <w:rFonts w:ascii="Calibri" w:hAnsi="Calibri"/>
        </w:rPr>
        <w:t xml:space="preserve"> </w:t>
      </w:r>
      <w:r w:rsidRPr="00921CE0">
        <w:rPr>
          <w:rFonts w:ascii="Calibri" w:hAnsi="Calibri"/>
        </w:rPr>
        <w:t>προβλεπόμενης</w:t>
      </w:r>
      <w:r>
        <w:rPr>
          <w:rFonts w:ascii="Calibri" w:hAnsi="Calibri"/>
        </w:rPr>
        <w:t xml:space="preserve"> </w:t>
      </w:r>
      <w:r w:rsidRPr="00921CE0">
        <w:rPr>
          <w:rFonts w:ascii="Calibri" w:hAnsi="Calibri"/>
        </w:rPr>
        <w:t>επιχορήγησης</w:t>
      </w:r>
      <w:r>
        <w:rPr>
          <w:rFonts w:ascii="Calibri" w:hAnsi="Calibri"/>
        </w:rPr>
        <w:t xml:space="preserve"> </w:t>
      </w:r>
      <w:r w:rsidRPr="00921CE0">
        <w:rPr>
          <w:rFonts w:ascii="Calibri" w:hAnsi="Calibri"/>
        </w:rPr>
        <w:t>σε</w:t>
      </w:r>
      <w:r>
        <w:rPr>
          <w:rFonts w:ascii="Calibri" w:hAnsi="Calibri"/>
        </w:rPr>
        <w:t xml:space="preserve"> </w:t>
      </w:r>
      <w:r w:rsidRPr="00921CE0">
        <w:rPr>
          <w:rFonts w:ascii="Calibri" w:hAnsi="Calibri"/>
        </w:rPr>
        <w:t>φυσικά</w:t>
      </w:r>
      <w:r>
        <w:rPr>
          <w:rFonts w:ascii="Calibri" w:hAnsi="Calibri"/>
        </w:rPr>
        <w:t xml:space="preserve"> </w:t>
      </w:r>
      <w:r w:rsidRPr="00921CE0">
        <w:rPr>
          <w:rFonts w:ascii="Calibri" w:hAnsi="Calibri"/>
        </w:rPr>
        <w:t>πρόσωπα,</w:t>
      </w:r>
      <w:r>
        <w:rPr>
          <w:rFonts w:ascii="Calibri" w:hAnsi="Calibri"/>
        </w:rPr>
        <w:t xml:space="preserve"> </w:t>
      </w:r>
      <w:r w:rsidRPr="00921CE0">
        <w:rPr>
          <w:rFonts w:ascii="Calibri" w:hAnsi="Calibri"/>
        </w:rPr>
        <w:t>που</w:t>
      </w:r>
      <w:r>
        <w:rPr>
          <w:rFonts w:ascii="Calibri" w:hAnsi="Calibri"/>
        </w:rPr>
        <w:t xml:space="preserve"> </w:t>
      </w:r>
      <w:r w:rsidRPr="00921CE0">
        <w:rPr>
          <w:rFonts w:ascii="Calibri" w:hAnsi="Calibri"/>
        </w:rPr>
        <w:t>δεν</w:t>
      </w:r>
      <w:r>
        <w:rPr>
          <w:rFonts w:ascii="Calibri" w:hAnsi="Calibri"/>
        </w:rPr>
        <w:t xml:space="preserve"> </w:t>
      </w:r>
      <w:r w:rsidRPr="00921CE0">
        <w:rPr>
          <w:rFonts w:ascii="Calibri" w:hAnsi="Calibri"/>
        </w:rPr>
        <w:t>είναι</w:t>
      </w:r>
      <w:r>
        <w:rPr>
          <w:rFonts w:ascii="Calibri" w:hAnsi="Calibri"/>
        </w:rPr>
        <w:t xml:space="preserve"> </w:t>
      </w:r>
      <w:r w:rsidRPr="00921CE0">
        <w:rPr>
          <w:rFonts w:ascii="Calibri" w:hAnsi="Calibri"/>
        </w:rPr>
        <w:t>κατά</w:t>
      </w:r>
      <w:r>
        <w:rPr>
          <w:rFonts w:ascii="Calibri" w:hAnsi="Calibri"/>
        </w:rPr>
        <w:t xml:space="preserve"> </w:t>
      </w:r>
      <w:r w:rsidRPr="00921CE0">
        <w:rPr>
          <w:rFonts w:ascii="Calibri" w:hAnsi="Calibri"/>
        </w:rPr>
        <w:t>κύριο</w:t>
      </w:r>
      <w:r>
        <w:rPr>
          <w:rFonts w:ascii="Calibri" w:hAnsi="Calibri"/>
        </w:rPr>
        <w:t xml:space="preserve"> </w:t>
      </w:r>
      <w:r w:rsidRPr="00921CE0">
        <w:rPr>
          <w:rFonts w:ascii="Calibri" w:hAnsi="Calibri"/>
        </w:rPr>
        <w:t>επάγγελμα</w:t>
      </w:r>
      <w:r>
        <w:rPr>
          <w:rFonts w:ascii="Calibri" w:hAnsi="Calibri"/>
        </w:rPr>
        <w:t xml:space="preserve"> </w:t>
      </w:r>
      <w:r w:rsidRPr="00921CE0">
        <w:rPr>
          <w:rFonts w:ascii="Calibri" w:hAnsi="Calibri"/>
        </w:rPr>
        <w:t>αγρότες,</w:t>
      </w:r>
      <w:r>
        <w:rPr>
          <w:rFonts w:ascii="Calibri" w:hAnsi="Calibri"/>
        </w:rPr>
        <w:t xml:space="preserve"> </w:t>
      </w:r>
      <w:r w:rsidR="00EC4665">
        <w:rPr>
          <w:rFonts w:ascii="Calibri" w:hAnsi="Calibri"/>
        </w:rPr>
        <w:t>όπως,</w:t>
      </w:r>
      <w:r>
        <w:rPr>
          <w:rFonts w:ascii="Calibri" w:hAnsi="Calibri"/>
        </w:rPr>
        <w:t xml:space="preserve"> </w:t>
      </w:r>
      <w:r w:rsidRPr="00921CE0">
        <w:rPr>
          <w:rFonts w:ascii="Calibri" w:hAnsi="Calibri"/>
        </w:rPr>
        <w:t>άλλωστε</w:t>
      </w:r>
      <w:r w:rsidR="00EC4665">
        <w:rPr>
          <w:rFonts w:ascii="Calibri" w:hAnsi="Calibri"/>
        </w:rPr>
        <w:t>,</w:t>
      </w:r>
      <w:r>
        <w:rPr>
          <w:rFonts w:ascii="Calibri" w:hAnsi="Calibri"/>
        </w:rPr>
        <w:t xml:space="preserve"> προβλέπεται ή</w:t>
      </w:r>
      <w:r w:rsidRPr="00921CE0">
        <w:rPr>
          <w:rFonts w:ascii="Calibri" w:hAnsi="Calibri"/>
        </w:rPr>
        <w:t>δη</w:t>
      </w:r>
      <w:r>
        <w:rPr>
          <w:rFonts w:ascii="Calibri" w:hAnsi="Calibri"/>
        </w:rPr>
        <w:t xml:space="preserve"> </w:t>
      </w:r>
      <w:r w:rsidRPr="00921CE0">
        <w:rPr>
          <w:rFonts w:ascii="Calibri" w:hAnsi="Calibri"/>
        </w:rPr>
        <w:t>για</w:t>
      </w:r>
      <w:r>
        <w:rPr>
          <w:rFonts w:ascii="Calibri" w:hAnsi="Calibri"/>
        </w:rPr>
        <w:t xml:space="preserve"> του</w:t>
      </w:r>
      <w:r w:rsidRPr="00921CE0">
        <w:rPr>
          <w:rFonts w:ascii="Calibri" w:hAnsi="Calibri"/>
        </w:rPr>
        <w:t>ς</w:t>
      </w:r>
      <w:r>
        <w:rPr>
          <w:rFonts w:ascii="Calibri" w:hAnsi="Calibri"/>
        </w:rPr>
        <w:t xml:space="preserve"> </w:t>
      </w:r>
      <w:r w:rsidRPr="00921CE0">
        <w:rPr>
          <w:rFonts w:ascii="Calibri" w:hAnsi="Calibri"/>
        </w:rPr>
        <w:t>κατ</w:t>
      </w:r>
      <w:r>
        <w:rPr>
          <w:rFonts w:ascii="Calibri" w:hAnsi="Calibri"/>
        </w:rPr>
        <w:t>’ επάγγελμα α</w:t>
      </w:r>
      <w:r w:rsidRPr="00921CE0">
        <w:rPr>
          <w:rFonts w:ascii="Calibri" w:hAnsi="Calibri"/>
        </w:rPr>
        <w:t>γρότ</w:t>
      </w:r>
      <w:r>
        <w:rPr>
          <w:rFonts w:ascii="Calibri" w:hAnsi="Calibri"/>
        </w:rPr>
        <w:t>ε</w:t>
      </w:r>
      <w:r w:rsidRPr="00921CE0">
        <w:rPr>
          <w:rFonts w:ascii="Calibri" w:hAnsi="Calibri"/>
        </w:rPr>
        <w:t>ς</w:t>
      </w:r>
      <w:r>
        <w:rPr>
          <w:rFonts w:ascii="Calibri" w:hAnsi="Calibri"/>
        </w:rPr>
        <w:t xml:space="preserve">, </w:t>
      </w:r>
      <w:r w:rsidRPr="00921CE0">
        <w:rPr>
          <w:rFonts w:ascii="Calibri" w:hAnsi="Calibri"/>
        </w:rPr>
        <w:t>ώστε</w:t>
      </w:r>
      <w:r>
        <w:rPr>
          <w:rFonts w:ascii="Calibri" w:hAnsi="Calibri"/>
        </w:rPr>
        <w:t xml:space="preserve"> </w:t>
      </w:r>
      <w:r w:rsidRPr="00921CE0">
        <w:rPr>
          <w:rFonts w:ascii="Calibri" w:hAnsi="Calibri"/>
        </w:rPr>
        <w:t>να</w:t>
      </w:r>
      <w:r>
        <w:rPr>
          <w:rFonts w:ascii="Calibri" w:hAnsi="Calibri"/>
        </w:rPr>
        <w:t xml:space="preserve"> </w:t>
      </w:r>
      <w:r w:rsidRPr="00921CE0">
        <w:rPr>
          <w:rFonts w:ascii="Calibri" w:hAnsi="Calibri"/>
        </w:rPr>
        <w:t>διασφαλιστεί</w:t>
      </w:r>
      <w:r>
        <w:rPr>
          <w:rFonts w:ascii="Calibri" w:hAnsi="Calibri"/>
        </w:rPr>
        <w:t xml:space="preserve"> η </w:t>
      </w:r>
      <w:r w:rsidRPr="00921CE0">
        <w:rPr>
          <w:rFonts w:ascii="Calibri" w:hAnsi="Calibri"/>
        </w:rPr>
        <w:t>ίση</w:t>
      </w:r>
      <w:r>
        <w:rPr>
          <w:rFonts w:ascii="Calibri" w:hAnsi="Calibri"/>
        </w:rPr>
        <w:t xml:space="preserve"> μεταχείριση τ</w:t>
      </w:r>
      <w:r w:rsidRPr="00921CE0">
        <w:rPr>
          <w:rFonts w:ascii="Calibri" w:hAnsi="Calibri"/>
        </w:rPr>
        <w:t>ων</w:t>
      </w:r>
      <w:r>
        <w:rPr>
          <w:rFonts w:ascii="Calibri" w:hAnsi="Calibri"/>
        </w:rPr>
        <w:t xml:space="preserve"> </w:t>
      </w:r>
      <w:r w:rsidR="00EC4665">
        <w:rPr>
          <w:rFonts w:ascii="Calibri" w:hAnsi="Calibri"/>
        </w:rPr>
        <w:t>δύο</w:t>
      </w:r>
      <w:r>
        <w:rPr>
          <w:rFonts w:ascii="Calibri" w:hAnsi="Calibri"/>
        </w:rPr>
        <w:t xml:space="preserve"> </w:t>
      </w:r>
      <w:r w:rsidRPr="00921CE0">
        <w:rPr>
          <w:rFonts w:ascii="Calibri" w:hAnsi="Calibri"/>
        </w:rPr>
        <w:t>κατηγοριών</w:t>
      </w:r>
      <w:r>
        <w:rPr>
          <w:rFonts w:ascii="Calibri" w:hAnsi="Calibri"/>
        </w:rPr>
        <w:t xml:space="preserve"> </w:t>
      </w:r>
      <w:r w:rsidRPr="00921CE0">
        <w:rPr>
          <w:rFonts w:ascii="Calibri" w:hAnsi="Calibri"/>
        </w:rPr>
        <w:t>δικαιο</w:t>
      </w:r>
      <w:r>
        <w:rPr>
          <w:rFonts w:ascii="Calibri" w:hAnsi="Calibri"/>
        </w:rPr>
        <w:t>ύχων ω</w:t>
      </w:r>
      <w:r w:rsidRPr="00921CE0">
        <w:rPr>
          <w:rFonts w:ascii="Calibri" w:hAnsi="Calibri"/>
        </w:rPr>
        <w:t>ς</w:t>
      </w:r>
      <w:r>
        <w:rPr>
          <w:rFonts w:ascii="Calibri" w:hAnsi="Calibri"/>
        </w:rPr>
        <w:t xml:space="preserve"> </w:t>
      </w:r>
      <w:r w:rsidRPr="00921CE0">
        <w:rPr>
          <w:rFonts w:ascii="Calibri" w:hAnsi="Calibri"/>
        </w:rPr>
        <w:t>προς</w:t>
      </w:r>
      <w:r>
        <w:rPr>
          <w:rFonts w:ascii="Calibri" w:hAnsi="Calibri"/>
        </w:rPr>
        <w:t xml:space="preserve"> </w:t>
      </w:r>
      <w:r w:rsidRPr="00921CE0">
        <w:rPr>
          <w:rFonts w:ascii="Calibri" w:hAnsi="Calibri"/>
        </w:rPr>
        <w:t>την</w:t>
      </w:r>
      <w:r>
        <w:rPr>
          <w:rFonts w:ascii="Calibri" w:hAnsi="Calibri"/>
        </w:rPr>
        <w:t xml:space="preserve"> </w:t>
      </w:r>
      <w:r w:rsidRPr="00921CE0">
        <w:rPr>
          <w:rFonts w:ascii="Calibri" w:hAnsi="Calibri"/>
        </w:rPr>
        <w:t>άμεση</w:t>
      </w:r>
      <w:r>
        <w:rPr>
          <w:rFonts w:ascii="Calibri" w:hAnsi="Calibri"/>
        </w:rPr>
        <w:t xml:space="preserve"> </w:t>
      </w:r>
      <w:r w:rsidRPr="00921CE0">
        <w:rPr>
          <w:rFonts w:ascii="Calibri" w:hAnsi="Calibri"/>
        </w:rPr>
        <w:t>καταβολή</w:t>
      </w:r>
      <w:r>
        <w:rPr>
          <w:rFonts w:ascii="Calibri" w:hAnsi="Calibri"/>
        </w:rPr>
        <w:t xml:space="preserve"> </w:t>
      </w:r>
      <w:r w:rsidRPr="00921CE0">
        <w:rPr>
          <w:rFonts w:ascii="Calibri" w:hAnsi="Calibri"/>
        </w:rPr>
        <w:t>μέρους</w:t>
      </w:r>
      <w:r>
        <w:rPr>
          <w:rFonts w:ascii="Calibri" w:hAnsi="Calibri"/>
        </w:rPr>
        <w:t xml:space="preserve"> </w:t>
      </w:r>
      <w:r w:rsidRPr="00921CE0">
        <w:rPr>
          <w:rFonts w:ascii="Calibri" w:hAnsi="Calibri"/>
        </w:rPr>
        <w:t>του</w:t>
      </w:r>
      <w:r>
        <w:rPr>
          <w:rFonts w:ascii="Calibri" w:hAnsi="Calibri"/>
        </w:rPr>
        <w:t xml:space="preserve"> </w:t>
      </w:r>
      <w:r w:rsidRPr="00921CE0">
        <w:rPr>
          <w:rFonts w:ascii="Calibri" w:hAnsi="Calibri"/>
        </w:rPr>
        <w:t>δικαιούμενου</w:t>
      </w:r>
      <w:r>
        <w:rPr>
          <w:rFonts w:ascii="Calibri" w:hAnsi="Calibri"/>
        </w:rPr>
        <w:t xml:space="preserve"> </w:t>
      </w:r>
      <w:r w:rsidRPr="00921CE0">
        <w:rPr>
          <w:rFonts w:ascii="Calibri" w:hAnsi="Calibri"/>
        </w:rPr>
        <w:t>ποσού.</w:t>
      </w:r>
      <w:r>
        <w:rPr>
          <w:rFonts w:ascii="Calibri" w:hAnsi="Calibri"/>
        </w:rPr>
        <w:t xml:space="preserve"> </w:t>
      </w:r>
    </w:p>
    <w:p w:rsidR="00873BED" w:rsidRPr="00921CE0" w:rsidRDefault="00873BED" w:rsidP="000C7F35">
      <w:pPr>
        <w:spacing w:line="276" w:lineRule="auto"/>
        <w:ind w:firstLine="567"/>
        <w:jc w:val="both"/>
        <w:rPr>
          <w:rFonts w:ascii="Calibri" w:hAnsi="Calibri"/>
        </w:rPr>
      </w:pPr>
      <w:r>
        <w:rPr>
          <w:rFonts w:ascii="Calibri" w:hAnsi="Calibri"/>
        </w:rPr>
        <w:t>Ειδικότερα</w:t>
      </w:r>
      <w:r w:rsidR="00EC4665">
        <w:rPr>
          <w:rFonts w:ascii="Calibri" w:hAnsi="Calibri"/>
        </w:rPr>
        <w:t>,</w:t>
      </w:r>
      <w:r>
        <w:rPr>
          <w:rFonts w:ascii="Calibri" w:hAnsi="Calibri"/>
        </w:rPr>
        <w:t xml:space="preserve"> με το άρθρο 136 θα καλύπτονται εκτός τ</w:t>
      </w:r>
      <w:r w:rsidRPr="00921CE0">
        <w:rPr>
          <w:rFonts w:ascii="Calibri" w:hAnsi="Calibri"/>
        </w:rPr>
        <w:t>ων</w:t>
      </w:r>
      <w:r>
        <w:rPr>
          <w:rFonts w:ascii="Calibri" w:hAnsi="Calibri"/>
        </w:rPr>
        <w:t xml:space="preserve"> </w:t>
      </w:r>
      <w:r w:rsidRPr="00921CE0">
        <w:rPr>
          <w:rFonts w:ascii="Calibri" w:hAnsi="Calibri"/>
        </w:rPr>
        <w:t>φυσικών</w:t>
      </w:r>
      <w:r>
        <w:rPr>
          <w:rFonts w:ascii="Calibri" w:hAnsi="Calibri"/>
        </w:rPr>
        <w:t xml:space="preserve"> </w:t>
      </w:r>
      <w:r w:rsidRPr="00921CE0">
        <w:rPr>
          <w:rFonts w:ascii="Calibri" w:hAnsi="Calibri"/>
        </w:rPr>
        <w:t>προσώπων</w:t>
      </w:r>
      <w:r>
        <w:rPr>
          <w:rFonts w:ascii="Calibri" w:hAnsi="Calibri"/>
        </w:rPr>
        <w:t xml:space="preserve"> </w:t>
      </w:r>
      <w:r w:rsidRPr="00921CE0">
        <w:rPr>
          <w:rFonts w:ascii="Calibri" w:hAnsi="Calibri"/>
        </w:rPr>
        <w:t>και</w:t>
      </w:r>
      <w:r>
        <w:rPr>
          <w:rFonts w:ascii="Calibri" w:hAnsi="Calibri"/>
        </w:rPr>
        <w:t xml:space="preserve"> </w:t>
      </w:r>
      <w:r w:rsidRPr="00921CE0">
        <w:rPr>
          <w:rFonts w:ascii="Calibri" w:hAnsi="Calibri"/>
        </w:rPr>
        <w:t>τα</w:t>
      </w:r>
      <w:r>
        <w:rPr>
          <w:rFonts w:ascii="Calibri" w:hAnsi="Calibri"/>
        </w:rPr>
        <w:t xml:space="preserve"> </w:t>
      </w:r>
      <w:r w:rsidRPr="00921CE0">
        <w:rPr>
          <w:rFonts w:ascii="Calibri" w:hAnsi="Calibri"/>
        </w:rPr>
        <w:t>νομικά</w:t>
      </w:r>
      <w:r>
        <w:rPr>
          <w:rFonts w:ascii="Calibri" w:hAnsi="Calibri"/>
        </w:rPr>
        <w:t xml:space="preserve"> </w:t>
      </w:r>
      <w:r w:rsidRPr="00921CE0">
        <w:rPr>
          <w:rFonts w:ascii="Calibri" w:hAnsi="Calibri"/>
        </w:rPr>
        <w:t>πρόσωπα</w:t>
      </w:r>
      <w:r>
        <w:rPr>
          <w:rFonts w:ascii="Calibri" w:hAnsi="Calibri"/>
        </w:rPr>
        <w:t xml:space="preserve"> </w:t>
      </w:r>
      <w:r w:rsidRPr="00921CE0">
        <w:rPr>
          <w:rFonts w:ascii="Calibri" w:hAnsi="Calibri"/>
        </w:rPr>
        <w:t>πλέον</w:t>
      </w:r>
      <w:r w:rsidR="0084156E">
        <w:rPr>
          <w:rFonts w:ascii="Calibri" w:hAnsi="Calibri"/>
        </w:rPr>
        <w:t>,</w:t>
      </w:r>
      <w:r>
        <w:rPr>
          <w:rFonts w:ascii="Calibri" w:hAnsi="Calibri"/>
        </w:rPr>
        <w:t xml:space="preserve"> </w:t>
      </w:r>
      <w:r w:rsidRPr="00921CE0">
        <w:rPr>
          <w:rFonts w:ascii="Calibri" w:hAnsi="Calibri"/>
        </w:rPr>
        <w:t>που</w:t>
      </w:r>
      <w:r>
        <w:rPr>
          <w:rFonts w:ascii="Calibri" w:hAnsi="Calibri"/>
        </w:rPr>
        <w:t xml:space="preserve"> </w:t>
      </w:r>
      <w:r w:rsidRPr="00921CE0">
        <w:rPr>
          <w:rFonts w:ascii="Calibri" w:hAnsi="Calibri"/>
        </w:rPr>
        <w:t>δραστηριοποιούνται</w:t>
      </w:r>
      <w:r>
        <w:rPr>
          <w:rFonts w:ascii="Calibri" w:hAnsi="Calibri"/>
        </w:rPr>
        <w:t xml:space="preserve"> </w:t>
      </w:r>
      <w:r w:rsidRPr="00921CE0">
        <w:rPr>
          <w:rFonts w:ascii="Calibri" w:hAnsi="Calibri"/>
        </w:rPr>
        <w:t>στον</w:t>
      </w:r>
      <w:r>
        <w:rPr>
          <w:rFonts w:ascii="Calibri" w:hAnsi="Calibri"/>
        </w:rPr>
        <w:t xml:space="preserve"> </w:t>
      </w:r>
      <w:r w:rsidRPr="00921CE0">
        <w:rPr>
          <w:rFonts w:ascii="Calibri" w:hAnsi="Calibri"/>
        </w:rPr>
        <w:t>αγροτικό</w:t>
      </w:r>
      <w:r>
        <w:rPr>
          <w:rFonts w:ascii="Calibri" w:hAnsi="Calibri"/>
        </w:rPr>
        <w:t xml:space="preserve"> </w:t>
      </w:r>
      <w:r w:rsidRPr="00921CE0">
        <w:rPr>
          <w:rFonts w:ascii="Calibri" w:hAnsi="Calibri"/>
        </w:rPr>
        <w:t>τομέα</w:t>
      </w:r>
      <w:r>
        <w:rPr>
          <w:rFonts w:ascii="Calibri" w:hAnsi="Calibri"/>
        </w:rPr>
        <w:t xml:space="preserve"> </w:t>
      </w:r>
      <w:r w:rsidRPr="00921CE0">
        <w:rPr>
          <w:rFonts w:ascii="Calibri" w:hAnsi="Calibri"/>
        </w:rPr>
        <w:t>και</w:t>
      </w:r>
      <w:r>
        <w:rPr>
          <w:rFonts w:ascii="Calibri" w:hAnsi="Calibri"/>
        </w:rPr>
        <w:t xml:space="preserve"> </w:t>
      </w:r>
      <w:r w:rsidRPr="00921CE0">
        <w:rPr>
          <w:rFonts w:ascii="Calibri" w:hAnsi="Calibri"/>
        </w:rPr>
        <w:t>έχουν</w:t>
      </w:r>
      <w:r>
        <w:rPr>
          <w:rFonts w:ascii="Calibri" w:hAnsi="Calibri"/>
        </w:rPr>
        <w:t xml:space="preserve"> </w:t>
      </w:r>
      <w:r w:rsidRPr="00921CE0">
        <w:rPr>
          <w:rFonts w:ascii="Calibri" w:hAnsi="Calibri"/>
        </w:rPr>
        <w:t>υποστεί</w:t>
      </w:r>
      <w:r>
        <w:rPr>
          <w:rFonts w:ascii="Calibri" w:hAnsi="Calibri"/>
        </w:rPr>
        <w:t xml:space="preserve"> </w:t>
      </w:r>
      <w:r w:rsidRPr="00921CE0">
        <w:rPr>
          <w:rFonts w:ascii="Calibri" w:hAnsi="Calibri"/>
        </w:rPr>
        <w:t>ζημιές</w:t>
      </w:r>
      <w:r>
        <w:rPr>
          <w:rFonts w:ascii="Calibri" w:hAnsi="Calibri"/>
        </w:rPr>
        <w:t xml:space="preserve"> </w:t>
      </w:r>
      <w:r w:rsidRPr="00921CE0">
        <w:rPr>
          <w:rFonts w:ascii="Calibri" w:hAnsi="Calibri"/>
        </w:rPr>
        <w:t>σε</w:t>
      </w:r>
      <w:r>
        <w:rPr>
          <w:rFonts w:ascii="Calibri" w:hAnsi="Calibri"/>
        </w:rPr>
        <w:t xml:space="preserve"> πολυετείς δενδρώδεις καλλιέργειες.</w:t>
      </w:r>
    </w:p>
    <w:p w:rsidR="00873BED" w:rsidRPr="00921CE0" w:rsidRDefault="00873BED" w:rsidP="000C7F35">
      <w:pPr>
        <w:spacing w:line="276" w:lineRule="auto"/>
        <w:ind w:firstLine="567"/>
        <w:jc w:val="both"/>
        <w:rPr>
          <w:rFonts w:ascii="Calibri" w:hAnsi="Calibri"/>
        </w:rPr>
      </w:pPr>
      <w:r w:rsidRPr="00921CE0">
        <w:rPr>
          <w:rFonts w:ascii="Calibri" w:hAnsi="Calibri"/>
        </w:rPr>
        <w:t>Με</w:t>
      </w:r>
      <w:r>
        <w:rPr>
          <w:rFonts w:ascii="Calibri" w:hAnsi="Calibri"/>
        </w:rPr>
        <w:t xml:space="preserve"> </w:t>
      </w:r>
      <w:r w:rsidRPr="00921CE0">
        <w:rPr>
          <w:rFonts w:ascii="Calibri" w:hAnsi="Calibri"/>
        </w:rPr>
        <w:t>το</w:t>
      </w:r>
      <w:r>
        <w:rPr>
          <w:rFonts w:ascii="Calibri" w:hAnsi="Calibri"/>
        </w:rPr>
        <w:t xml:space="preserve"> </w:t>
      </w:r>
      <w:r w:rsidRPr="00921CE0">
        <w:rPr>
          <w:rFonts w:ascii="Calibri" w:hAnsi="Calibri"/>
        </w:rPr>
        <w:t>άρθρο</w:t>
      </w:r>
      <w:r>
        <w:rPr>
          <w:rFonts w:ascii="Calibri" w:hAnsi="Calibri"/>
        </w:rPr>
        <w:t xml:space="preserve"> </w:t>
      </w:r>
      <w:r w:rsidRPr="00921CE0">
        <w:rPr>
          <w:rFonts w:ascii="Calibri" w:hAnsi="Calibri"/>
        </w:rPr>
        <w:t>139</w:t>
      </w:r>
      <w:r>
        <w:rPr>
          <w:rFonts w:ascii="Calibri" w:hAnsi="Calibri"/>
        </w:rPr>
        <w:t xml:space="preserve"> </w:t>
      </w:r>
      <w:r w:rsidRPr="00921CE0">
        <w:rPr>
          <w:rFonts w:ascii="Calibri" w:hAnsi="Calibri"/>
        </w:rPr>
        <w:t>αντιμετωπίζεται</w:t>
      </w:r>
      <w:r>
        <w:rPr>
          <w:rFonts w:ascii="Calibri" w:hAnsi="Calibri"/>
        </w:rPr>
        <w:t xml:space="preserve"> </w:t>
      </w:r>
      <w:r w:rsidRPr="00921CE0">
        <w:rPr>
          <w:rFonts w:ascii="Calibri" w:hAnsi="Calibri"/>
        </w:rPr>
        <w:t>το</w:t>
      </w:r>
      <w:r>
        <w:rPr>
          <w:rFonts w:ascii="Calibri" w:hAnsi="Calibri"/>
        </w:rPr>
        <w:t xml:space="preserve"> </w:t>
      </w:r>
      <w:r w:rsidRPr="00921CE0">
        <w:rPr>
          <w:rFonts w:ascii="Calibri" w:hAnsi="Calibri"/>
        </w:rPr>
        <w:t>χρόνιο</w:t>
      </w:r>
      <w:r>
        <w:rPr>
          <w:rFonts w:ascii="Calibri" w:hAnsi="Calibri"/>
        </w:rPr>
        <w:t xml:space="preserve"> </w:t>
      </w:r>
      <w:r w:rsidRPr="00921CE0">
        <w:rPr>
          <w:rFonts w:ascii="Calibri" w:hAnsi="Calibri"/>
        </w:rPr>
        <w:t>ζήτημα</w:t>
      </w:r>
      <w:r>
        <w:rPr>
          <w:rFonts w:ascii="Calibri" w:hAnsi="Calibri"/>
        </w:rPr>
        <w:t xml:space="preserve"> τ</w:t>
      </w:r>
      <w:r w:rsidRPr="00921CE0">
        <w:rPr>
          <w:rFonts w:ascii="Calibri" w:hAnsi="Calibri"/>
        </w:rPr>
        <w:t>ης</w:t>
      </w:r>
      <w:r>
        <w:rPr>
          <w:rFonts w:ascii="Calibri" w:hAnsi="Calibri"/>
        </w:rPr>
        <w:t xml:space="preserve"> «</w:t>
      </w:r>
      <w:r w:rsidRPr="00921CE0">
        <w:rPr>
          <w:rFonts w:ascii="Calibri" w:hAnsi="Calibri"/>
        </w:rPr>
        <w:t>Ασπίς</w:t>
      </w:r>
      <w:r>
        <w:rPr>
          <w:rFonts w:ascii="Calibri" w:hAnsi="Calibri"/>
        </w:rPr>
        <w:t xml:space="preserve"> </w:t>
      </w:r>
      <w:r w:rsidRPr="00921CE0">
        <w:rPr>
          <w:rFonts w:ascii="Calibri" w:hAnsi="Calibri"/>
        </w:rPr>
        <w:t>Πρόνοια</w:t>
      </w:r>
      <w:r>
        <w:rPr>
          <w:rFonts w:ascii="Calibri" w:hAnsi="Calibri"/>
        </w:rPr>
        <w:t>»</w:t>
      </w:r>
      <w:r w:rsidR="00225A54">
        <w:rPr>
          <w:rFonts w:ascii="Calibri" w:hAnsi="Calibri"/>
        </w:rPr>
        <w:t>,</w:t>
      </w:r>
      <w:r>
        <w:rPr>
          <w:rFonts w:ascii="Calibri" w:hAnsi="Calibri"/>
        </w:rPr>
        <w:t xml:space="preserve"> μ</w:t>
      </w:r>
      <w:r w:rsidRPr="00921CE0">
        <w:rPr>
          <w:rFonts w:ascii="Calibri" w:hAnsi="Calibri"/>
        </w:rPr>
        <w:t>ε</w:t>
      </w:r>
      <w:r>
        <w:rPr>
          <w:rFonts w:ascii="Calibri" w:hAnsi="Calibri"/>
        </w:rPr>
        <w:t xml:space="preserve"> </w:t>
      </w:r>
      <w:r w:rsidRPr="00921CE0">
        <w:rPr>
          <w:rFonts w:ascii="Calibri" w:hAnsi="Calibri"/>
        </w:rPr>
        <w:t>την</w:t>
      </w:r>
      <w:r>
        <w:rPr>
          <w:rFonts w:ascii="Calibri" w:hAnsi="Calibri"/>
        </w:rPr>
        <w:t xml:space="preserve"> </w:t>
      </w:r>
      <w:r w:rsidRPr="00921CE0">
        <w:rPr>
          <w:rFonts w:ascii="Calibri" w:hAnsi="Calibri"/>
        </w:rPr>
        <w:t>προκαταβολή</w:t>
      </w:r>
      <w:r>
        <w:rPr>
          <w:rFonts w:ascii="Calibri" w:hAnsi="Calibri"/>
        </w:rPr>
        <w:t xml:space="preserve"> </w:t>
      </w:r>
      <w:r w:rsidRPr="00921CE0">
        <w:rPr>
          <w:rFonts w:ascii="Calibri" w:hAnsi="Calibri"/>
        </w:rPr>
        <w:t>ακόμη</w:t>
      </w:r>
      <w:r>
        <w:rPr>
          <w:rFonts w:ascii="Calibri" w:hAnsi="Calibri"/>
        </w:rPr>
        <w:t xml:space="preserve"> </w:t>
      </w:r>
      <w:r w:rsidRPr="00921CE0">
        <w:rPr>
          <w:rFonts w:ascii="Calibri" w:hAnsi="Calibri"/>
        </w:rPr>
        <w:t>25</w:t>
      </w:r>
      <w:r>
        <w:rPr>
          <w:rFonts w:ascii="Calibri" w:hAnsi="Calibri"/>
        </w:rPr>
        <w:t xml:space="preserve"> εκατομμυρίων</w:t>
      </w:r>
      <w:r w:rsidR="00225A54">
        <w:rPr>
          <w:rFonts w:ascii="Calibri" w:hAnsi="Calibri"/>
        </w:rPr>
        <w:t xml:space="preserve"> ευρώ</w:t>
      </w:r>
      <w:r>
        <w:rPr>
          <w:rFonts w:ascii="Calibri" w:hAnsi="Calibri"/>
        </w:rPr>
        <w:t xml:space="preserve"> α</w:t>
      </w:r>
      <w:r w:rsidRPr="00921CE0">
        <w:rPr>
          <w:rFonts w:ascii="Calibri" w:hAnsi="Calibri"/>
        </w:rPr>
        <w:t>πό</w:t>
      </w:r>
      <w:r>
        <w:rPr>
          <w:rFonts w:ascii="Calibri" w:hAnsi="Calibri"/>
        </w:rPr>
        <w:t xml:space="preserve"> </w:t>
      </w:r>
      <w:r w:rsidRPr="00921CE0">
        <w:rPr>
          <w:rFonts w:ascii="Calibri" w:hAnsi="Calibri"/>
        </w:rPr>
        <w:t>το</w:t>
      </w:r>
      <w:r w:rsidR="00225A54">
        <w:rPr>
          <w:rFonts w:ascii="Calibri" w:hAnsi="Calibri"/>
        </w:rPr>
        <w:t xml:space="preserve"> Ε</w:t>
      </w:r>
      <w:r w:rsidRPr="00921CE0">
        <w:rPr>
          <w:rFonts w:ascii="Calibri" w:hAnsi="Calibri"/>
        </w:rPr>
        <w:t>γγυητικό</w:t>
      </w:r>
      <w:r>
        <w:rPr>
          <w:rFonts w:ascii="Calibri" w:hAnsi="Calibri"/>
        </w:rPr>
        <w:t xml:space="preserve"> </w:t>
      </w:r>
      <w:r w:rsidR="00225A54">
        <w:rPr>
          <w:rFonts w:ascii="Calibri" w:hAnsi="Calibri"/>
        </w:rPr>
        <w:t>Κ</w:t>
      </w:r>
      <w:r w:rsidRPr="00921CE0">
        <w:rPr>
          <w:rFonts w:ascii="Calibri" w:hAnsi="Calibri"/>
        </w:rPr>
        <w:t>εφάλαιο</w:t>
      </w:r>
      <w:r>
        <w:rPr>
          <w:rFonts w:ascii="Calibri" w:hAnsi="Calibri"/>
        </w:rPr>
        <w:t xml:space="preserve"> </w:t>
      </w:r>
      <w:r w:rsidR="00225A54">
        <w:rPr>
          <w:rFonts w:ascii="Calibri" w:hAnsi="Calibri"/>
        </w:rPr>
        <w:t>Ζ</w:t>
      </w:r>
      <w:r w:rsidRPr="00921CE0">
        <w:rPr>
          <w:rFonts w:ascii="Calibri" w:hAnsi="Calibri"/>
        </w:rPr>
        <w:t>ωής</w:t>
      </w:r>
      <w:r>
        <w:rPr>
          <w:rFonts w:ascii="Calibri" w:hAnsi="Calibri"/>
        </w:rPr>
        <w:t xml:space="preserve"> σ</w:t>
      </w:r>
      <w:r w:rsidRPr="00921CE0">
        <w:rPr>
          <w:rFonts w:ascii="Calibri" w:hAnsi="Calibri"/>
        </w:rPr>
        <w:t>τους</w:t>
      </w:r>
      <w:r>
        <w:rPr>
          <w:rFonts w:ascii="Calibri" w:hAnsi="Calibri"/>
        </w:rPr>
        <w:t xml:space="preserve"> πρώην </w:t>
      </w:r>
      <w:r w:rsidRPr="00921CE0">
        <w:rPr>
          <w:rFonts w:ascii="Calibri" w:hAnsi="Calibri"/>
        </w:rPr>
        <w:t>ασφαλισμένους</w:t>
      </w:r>
      <w:r>
        <w:rPr>
          <w:rFonts w:ascii="Calibri" w:hAnsi="Calibri"/>
        </w:rPr>
        <w:t xml:space="preserve"> της</w:t>
      </w:r>
      <w:r w:rsidRPr="00921CE0">
        <w:rPr>
          <w:rFonts w:ascii="Calibri" w:hAnsi="Calibri"/>
        </w:rPr>
        <w:t>.</w:t>
      </w:r>
      <w:r>
        <w:rPr>
          <w:rFonts w:ascii="Calibri" w:hAnsi="Calibri"/>
        </w:rPr>
        <w:t xml:space="preserve"> </w:t>
      </w:r>
    </w:p>
    <w:p w:rsidR="00054906" w:rsidRDefault="00873BED" w:rsidP="001731D7">
      <w:pPr>
        <w:spacing w:line="276" w:lineRule="auto"/>
        <w:ind w:firstLine="567"/>
        <w:jc w:val="both"/>
        <w:rPr>
          <w:rFonts w:ascii="Calibri" w:hAnsi="Calibri"/>
        </w:rPr>
      </w:pPr>
      <w:r w:rsidRPr="00921CE0">
        <w:rPr>
          <w:rFonts w:ascii="Calibri" w:hAnsi="Calibri"/>
        </w:rPr>
        <w:t>Αγαπητοί</w:t>
      </w:r>
      <w:r>
        <w:rPr>
          <w:rFonts w:ascii="Calibri" w:hAnsi="Calibri"/>
        </w:rPr>
        <w:t xml:space="preserve"> συνάδελφοι</w:t>
      </w:r>
      <w:r w:rsidR="001731D7">
        <w:rPr>
          <w:rFonts w:ascii="Calibri" w:hAnsi="Calibri"/>
        </w:rPr>
        <w:t>,</w:t>
      </w:r>
      <w:r>
        <w:rPr>
          <w:rFonts w:ascii="Calibri" w:hAnsi="Calibri"/>
        </w:rPr>
        <w:t xml:space="preserve"> </w:t>
      </w:r>
      <w:r w:rsidRPr="00921CE0">
        <w:rPr>
          <w:rFonts w:ascii="Calibri" w:hAnsi="Calibri"/>
        </w:rPr>
        <w:t>το</w:t>
      </w:r>
      <w:r>
        <w:rPr>
          <w:rFonts w:ascii="Calibri" w:hAnsi="Calibri"/>
        </w:rPr>
        <w:t xml:space="preserve"> </w:t>
      </w:r>
      <w:r w:rsidRPr="00921CE0">
        <w:rPr>
          <w:rFonts w:ascii="Calibri" w:hAnsi="Calibri"/>
        </w:rPr>
        <w:t>παρόν</w:t>
      </w:r>
      <w:r>
        <w:rPr>
          <w:rFonts w:ascii="Calibri" w:hAnsi="Calibri"/>
        </w:rPr>
        <w:t xml:space="preserve"> </w:t>
      </w:r>
      <w:r w:rsidRPr="00921CE0">
        <w:rPr>
          <w:rFonts w:ascii="Calibri" w:hAnsi="Calibri"/>
        </w:rPr>
        <w:t>νομοσχέδιο,</w:t>
      </w:r>
      <w:r>
        <w:rPr>
          <w:rFonts w:ascii="Calibri" w:hAnsi="Calibri"/>
        </w:rPr>
        <w:t xml:space="preserve"> </w:t>
      </w:r>
      <w:r w:rsidRPr="00921CE0">
        <w:rPr>
          <w:rFonts w:ascii="Calibri" w:hAnsi="Calibri"/>
        </w:rPr>
        <w:t>εκτός</w:t>
      </w:r>
      <w:r>
        <w:rPr>
          <w:rFonts w:ascii="Calibri" w:hAnsi="Calibri"/>
        </w:rPr>
        <w:t xml:space="preserve"> </w:t>
      </w:r>
      <w:r w:rsidRPr="00921CE0">
        <w:rPr>
          <w:rFonts w:ascii="Calibri" w:hAnsi="Calibri"/>
        </w:rPr>
        <w:t>των</w:t>
      </w:r>
      <w:r>
        <w:rPr>
          <w:rFonts w:ascii="Calibri" w:hAnsi="Calibri"/>
        </w:rPr>
        <w:t xml:space="preserve"> </w:t>
      </w:r>
      <w:r w:rsidRPr="00921CE0">
        <w:rPr>
          <w:rFonts w:ascii="Calibri" w:hAnsi="Calibri"/>
        </w:rPr>
        <w:t>άλλων</w:t>
      </w:r>
      <w:r>
        <w:rPr>
          <w:rFonts w:ascii="Calibri" w:hAnsi="Calibri"/>
        </w:rPr>
        <w:t xml:space="preserve"> π</w:t>
      </w:r>
      <w:r w:rsidRPr="00921CE0">
        <w:rPr>
          <w:rFonts w:ascii="Calibri" w:hAnsi="Calibri"/>
        </w:rPr>
        <w:t>ου</w:t>
      </w:r>
      <w:r>
        <w:rPr>
          <w:rFonts w:ascii="Calibri" w:hAnsi="Calibri"/>
        </w:rPr>
        <w:t xml:space="preserve"> </w:t>
      </w:r>
      <w:r w:rsidRPr="00921CE0">
        <w:rPr>
          <w:rFonts w:ascii="Calibri" w:hAnsi="Calibri"/>
        </w:rPr>
        <w:t>ανέφερε</w:t>
      </w:r>
      <w:r>
        <w:rPr>
          <w:rFonts w:ascii="Calibri" w:hAnsi="Calibri"/>
        </w:rPr>
        <w:t xml:space="preserve"> </w:t>
      </w:r>
      <w:r w:rsidRPr="00921CE0">
        <w:rPr>
          <w:rFonts w:ascii="Calibri" w:hAnsi="Calibri"/>
        </w:rPr>
        <w:t>ο</w:t>
      </w:r>
      <w:r>
        <w:rPr>
          <w:rFonts w:ascii="Calibri" w:hAnsi="Calibri"/>
        </w:rPr>
        <w:t xml:space="preserve"> </w:t>
      </w:r>
      <w:r w:rsidRPr="00921CE0">
        <w:rPr>
          <w:rFonts w:ascii="Calibri" w:hAnsi="Calibri"/>
        </w:rPr>
        <w:t>Υπουργός</w:t>
      </w:r>
      <w:r>
        <w:rPr>
          <w:rFonts w:ascii="Calibri" w:hAnsi="Calibri"/>
        </w:rPr>
        <w:t>, σ</w:t>
      </w:r>
      <w:r w:rsidRPr="00921CE0">
        <w:rPr>
          <w:rFonts w:ascii="Calibri" w:hAnsi="Calibri"/>
        </w:rPr>
        <w:t>τηρίζει</w:t>
      </w:r>
      <w:r>
        <w:rPr>
          <w:rFonts w:ascii="Calibri" w:hAnsi="Calibri"/>
        </w:rPr>
        <w:t xml:space="preserve"> </w:t>
      </w:r>
      <w:r w:rsidRPr="00921CE0">
        <w:rPr>
          <w:rFonts w:ascii="Calibri" w:hAnsi="Calibri"/>
        </w:rPr>
        <w:t>ακόμα</w:t>
      </w:r>
      <w:r>
        <w:rPr>
          <w:rFonts w:ascii="Calibri" w:hAnsi="Calibri"/>
        </w:rPr>
        <w:t xml:space="preserve"> </w:t>
      </w:r>
      <w:r w:rsidRPr="00921CE0">
        <w:rPr>
          <w:rFonts w:ascii="Calibri" w:hAnsi="Calibri"/>
        </w:rPr>
        <w:t>περισσότερο</w:t>
      </w:r>
      <w:r>
        <w:rPr>
          <w:rFonts w:ascii="Calibri" w:hAnsi="Calibri"/>
        </w:rPr>
        <w:t xml:space="preserve"> </w:t>
      </w:r>
      <w:r w:rsidRPr="00921CE0">
        <w:rPr>
          <w:rFonts w:ascii="Calibri" w:hAnsi="Calibri"/>
        </w:rPr>
        <w:t>τον</w:t>
      </w:r>
      <w:r>
        <w:rPr>
          <w:rFonts w:ascii="Calibri" w:hAnsi="Calibri"/>
        </w:rPr>
        <w:t xml:space="preserve"> </w:t>
      </w:r>
      <w:r w:rsidRPr="00921CE0">
        <w:rPr>
          <w:rFonts w:ascii="Calibri" w:hAnsi="Calibri"/>
        </w:rPr>
        <w:t>πρωτογενή</w:t>
      </w:r>
      <w:r>
        <w:rPr>
          <w:rFonts w:ascii="Calibri" w:hAnsi="Calibri"/>
        </w:rPr>
        <w:t xml:space="preserve"> </w:t>
      </w:r>
      <w:r w:rsidRPr="00921CE0">
        <w:rPr>
          <w:rFonts w:ascii="Calibri" w:hAnsi="Calibri"/>
        </w:rPr>
        <w:t>τομέα</w:t>
      </w:r>
      <w:r>
        <w:rPr>
          <w:rFonts w:ascii="Calibri" w:hAnsi="Calibri"/>
        </w:rPr>
        <w:t xml:space="preserve"> </w:t>
      </w:r>
      <w:r w:rsidRPr="00921CE0">
        <w:rPr>
          <w:rFonts w:ascii="Calibri" w:hAnsi="Calibri"/>
        </w:rPr>
        <w:t>της</w:t>
      </w:r>
      <w:r>
        <w:rPr>
          <w:rFonts w:ascii="Calibri" w:hAnsi="Calibri"/>
        </w:rPr>
        <w:t xml:space="preserve"> </w:t>
      </w:r>
      <w:r w:rsidRPr="00921CE0">
        <w:rPr>
          <w:rFonts w:ascii="Calibri" w:hAnsi="Calibri"/>
        </w:rPr>
        <w:t>χώρας,</w:t>
      </w:r>
      <w:r>
        <w:rPr>
          <w:rFonts w:ascii="Calibri" w:hAnsi="Calibri"/>
        </w:rPr>
        <w:t xml:space="preserve"> </w:t>
      </w:r>
      <w:r w:rsidRPr="00921CE0">
        <w:rPr>
          <w:rFonts w:ascii="Calibri" w:hAnsi="Calibri"/>
        </w:rPr>
        <w:t>με</w:t>
      </w:r>
      <w:r>
        <w:rPr>
          <w:rFonts w:ascii="Calibri" w:hAnsi="Calibri"/>
        </w:rPr>
        <w:t xml:space="preserve"> </w:t>
      </w:r>
      <w:r w:rsidRPr="00921CE0">
        <w:rPr>
          <w:rFonts w:ascii="Calibri" w:hAnsi="Calibri"/>
        </w:rPr>
        <w:t>την</w:t>
      </w:r>
      <w:r>
        <w:rPr>
          <w:rFonts w:ascii="Calibri" w:hAnsi="Calibri"/>
        </w:rPr>
        <w:t xml:space="preserve"> </w:t>
      </w:r>
      <w:r w:rsidRPr="00921CE0">
        <w:rPr>
          <w:rFonts w:ascii="Calibri" w:hAnsi="Calibri"/>
        </w:rPr>
        <w:t>εξασφάλιση</w:t>
      </w:r>
      <w:r>
        <w:rPr>
          <w:rFonts w:ascii="Calibri" w:hAnsi="Calibri"/>
        </w:rPr>
        <w:t xml:space="preserve"> </w:t>
      </w:r>
      <w:r w:rsidRPr="00921CE0">
        <w:rPr>
          <w:rFonts w:ascii="Calibri" w:hAnsi="Calibri"/>
        </w:rPr>
        <w:t>ίσης</w:t>
      </w:r>
      <w:r>
        <w:rPr>
          <w:rFonts w:ascii="Calibri" w:hAnsi="Calibri"/>
        </w:rPr>
        <w:t xml:space="preserve"> </w:t>
      </w:r>
      <w:r w:rsidRPr="00921CE0">
        <w:rPr>
          <w:rFonts w:ascii="Calibri" w:hAnsi="Calibri"/>
        </w:rPr>
        <w:t>μεταχείρισης</w:t>
      </w:r>
      <w:r>
        <w:rPr>
          <w:rFonts w:ascii="Calibri" w:hAnsi="Calibri"/>
        </w:rPr>
        <w:t xml:space="preserve"> </w:t>
      </w:r>
      <w:r w:rsidRPr="00921CE0">
        <w:rPr>
          <w:rFonts w:ascii="Calibri" w:hAnsi="Calibri"/>
        </w:rPr>
        <w:t>αγροτών,</w:t>
      </w:r>
      <w:r>
        <w:rPr>
          <w:rFonts w:ascii="Calibri" w:hAnsi="Calibri"/>
        </w:rPr>
        <w:t xml:space="preserve"> </w:t>
      </w:r>
      <w:r w:rsidRPr="00921CE0">
        <w:rPr>
          <w:rFonts w:ascii="Calibri" w:hAnsi="Calibri"/>
        </w:rPr>
        <w:t>φυσικών</w:t>
      </w:r>
      <w:r>
        <w:rPr>
          <w:rFonts w:ascii="Calibri" w:hAnsi="Calibri"/>
        </w:rPr>
        <w:t xml:space="preserve"> </w:t>
      </w:r>
      <w:r w:rsidRPr="00921CE0">
        <w:rPr>
          <w:rFonts w:ascii="Calibri" w:hAnsi="Calibri"/>
        </w:rPr>
        <w:t>και</w:t>
      </w:r>
      <w:r>
        <w:rPr>
          <w:rFonts w:ascii="Calibri" w:hAnsi="Calibri"/>
        </w:rPr>
        <w:t xml:space="preserve"> </w:t>
      </w:r>
      <w:r w:rsidRPr="00921CE0">
        <w:rPr>
          <w:rFonts w:ascii="Calibri" w:hAnsi="Calibri"/>
        </w:rPr>
        <w:t>νομικών</w:t>
      </w:r>
      <w:r>
        <w:rPr>
          <w:rFonts w:ascii="Calibri" w:hAnsi="Calibri"/>
        </w:rPr>
        <w:t xml:space="preserve"> προσώπων</w:t>
      </w:r>
      <w:r w:rsidR="00054906">
        <w:rPr>
          <w:rFonts w:ascii="Calibri" w:hAnsi="Calibri"/>
        </w:rPr>
        <w:t>,</w:t>
      </w:r>
      <w:r>
        <w:rPr>
          <w:rFonts w:ascii="Calibri" w:hAnsi="Calibri"/>
        </w:rPr>
        <w:t xml:space="preserve"> σ</w:t>
      </w:r>
      <w:r w:rsidRPr="00921CE0">
        <w:rPr>
          <w:rFonts w:ascii="Calibri" w:hAnsi="Calibri"/>
        </w:rPr>
        <w:t>την</w:t>
      </w:r>
      <w:r>
        <w:rPr>
          <w:rFonts w:ascii="Calibri" w:hAnsi="Calibri"/>
        </w:rPr>
        <w:t xml:space="preserve"> </w:t>
      </w:r>
      <w:r w:rsidRPr="00921CE0">
        <w:rPr>
          <w:rFonts w:ascii="Calibri" w:hAnsi="Calibri"/>
        </w:rPr>
        <w:t>επιχορήγηση</w:t>
      </w:r>
      <w:r>
        <w:rPr>
          <w:rFonts w:ascii="Calibri" w:hAnsi="Calibri"/>
        </w:rPr>
        <w:t xml:space="preserve"> </w:t>
      </w:r>
      <w:r w:rsidRPr="00921CE0">
        <w:rPr>
          <w:rFonts w:ascii="Calibri" w:hAnsi="Calibri"/>
        </w:rPr>
        <w:t>των</w:t>
      </w:r>
      <w:r>
        <w:rPr>
          <w:rFonts w:ascii="Calibri" w:hAnsi="Calibri"/>
        </w:rPr>
        <w:t xml:space="preserve"> </w:t>
      </w:r>
      <w:r w:rsidRPr="00921CE0">
        <w:rPr>
          <w:rFonts w:ascii="Calibri" w:hAnsi="Calibri"/>
        </w:rPr>
        <w:t>αγροτικών</w:t>
      </w:r>
      <w:r>
        <w:rPr>
          <w:rFonts w:ascii="Calibri" w:hAnsi="Calibri"/>
        </w:rPr>
        <w:t xml:space="preserve"> </w:t>
      </w:r>
      <w:r w:rsidRPr="00921CE0">
        <w:rPr>
          <w:rFonts w:ascii="Calibri" w:hAnsi="Calibri"/>
        </w:rPr>
        <w:t>εκμεταλλεύσεων</w:t>
      </w:r>
      <w:r>
        <w:rPr>
          <w:rFonts w:ascii="Calibri" w:hAnsi="Calibri"/>
        </w:rPr>
        <w:t xml:space="preserve"> </w:t>
      </w:r>
      <w:r w:rsidRPr="00921CE0">
        <w:rPr>
          <w:rFonts w:ascii="Calibri" w:hAnsi="Calibri"/>
        </w:rPr>
        <w:t>για</w:t>
      </w:r>
      <w:r>
        <w:rPr>
          <w:rFonts w:ascii="Calibri" w:hAnsi="Calibri"/>
        </w:rPr>
        <w:t xml:space="preserve"> </w:t>
      </w:r>
      <w:r w:rsidRPr="00921CE0">
        <w:rPr>
          <w:rFonts w:ascii="Calibri" w:hAnsi="Calibri"/>
        </w:rPr>
        <w:t>τις</w:t>
      </w:r>
      <w:r>
        <w:rPr>
          <w:rFonts w:ascii="Calibri" w:hAnsi="Calibri"/>
        </w:rPr>
        <w:t xml:space="preserve"> ζημιές από θεομηνίες</w:t>
      </w:r>
      <w:r w:rsidRPr="00921CE0">
        <w:rPr>
          <w:rFonts w:ascii="Calibri" w:hAnsi="Calibri"/>
        </w:rPr>
        <w:t>.</w:t>
      </w:r>
      <w:r>
        <w:rPr>
          <w:rFonts w:ascii="Calibri" w:hAnsi="Calibri"/>
        </w:rPr>
        <w:t xml:space="preserve"> Επίσης, </w:t>
      </w:r>
      <w:r w:rsidRPr="00921CE0">
        <w:rPr>
          <w:rFonts w:ascii="Calibri" w:hAnsi="Calibri"/>
        </w:rPr>
        <w:t>τα</w:t>
      </w:r>
      <w:r>
        <w:rPr>
          <w:rFonts w:ascii="Calibri" w:hAnsi="Calibri"/>
        </w:rPr>
        <w:t xml:space="preserve"> </w:t>
      </w:r>
      <w:r w:rsidRPr="00921CE0">
        <w:rPr>
          <w:rFonts w:ascii="Calibri" w:hAnsi="Calibri"/>
        </w:rPr>
        <w:t>φυσικά</w:t>
      </w:r>
      <w:r>
        <w:rPr>
          <w:rFonts w:ascii="Calibri" w:hAnsi="Calibri"/>
        </w:rPr>
        <w:t xml:space="preserve"> </w:t>
      </w:r>
      <w:r w:rsidRPr="00921CE0">
        <w:rPr>
          <w:rFonts w:ascii="Calibri" w:hAnsi="Calibri"/>
        </w:rPr>
        <w:t>πρόσωπα</w:t>
      </w:r>
      <w:r>
        <w:rPr>
          <w:rFonts w:ascii="Calibri" w:hAnsi="Calibri"/>
        </w:rPr>
        <w:t xml:space="preserve"> π</w:t>
      </w:r>
      <w:r w:rsidRPr="00921CE0">
        <w:rPr>
          <w:rFonts w:ascii="Calibri" w:hAnsi="Calibri"/>
        </w:rPr>
        <w:t>ου</w:t>
      </w:r>
      <w:r>
        <w:rPr>
          <w:rFonts w:ascii="Calibri" w:hAnsi="Calibri"/>
        </w:rPr>
        <w:t xml:space="preserve"> </w:t>
      </w:r>
      <w:r w:rsidRPr="00921CE0">
        <w:rPr>
          <w:rFonts w:ascii="Calibri" w:hAnsi="Calibri"/>
        </w:rPr>
        <w:t>κατέχουν</w:t>
      </w:r>
      <w:r>
        <w:rPr>
          <w:rFonts w:ascii="Calibri" w:hAnsi="Calibri"/>
        </w:rPr>
        <w:t xml:space="preserve"> </w:t>
      </w:r>
      <w:r w:rsidRPr="00921CE0">
        <w:rPr>
          <w:rFonts w:ascii="Calibri" w:hAnsi="Calibri"/>
        </w:rPr>
        <w:t>αγροτικές</w:t>
      </w:r>
      <w:r>
        <w:rPr>
          <w:rFonts w:ascii="Calibri" w:hAnsi="Calibri"/>
        </w:rPr>
        <w:t xml:space="preserve"> </w:t>
      </w:r>
      <w:r w:rsidRPr="00921CE0">
        <w:rPr>
          <w:rFonts w:ascii="Calibri" w:hAnsi="Calibri"/>
        </w:rPr>
        <w:t>εκμεταλλεύσεις</w:t>
      </w:r>
      <w:r>
        <w:rPr>
          <w:rFonts w:ascii="Calibri" w:hAnsi="Calibri"/>
        </w:rPr>
        <w:t xml:space="preserve"> </w:t>
      </w:r>
      <w:r w:rsidRPr="00921CE0">
        <w:rPr>
          <w:rFonts w:ascii="Calibri" w:hAnsi="Calibri"/>
        </w:rPr>
        <w:t>διευκολύνονται</w:t>
      </w:r>
      <w:r>
        <w:rPr>
          <w:rFonts w:ascii="Calibri" w:hAnsi="Calibri"/>
        </w:rPr>
        <w:t xml:space="preserve"> </w:t>
      </w:r>
      <w:r w:rsidRPr="00921CE0">
        <w:rPr>
          <w:rFonts w:ascii="Calibri" w:hAnsi="Calibri"/>
        </w:rPr>
        <w:t>από</w:t>
      </w:r>
      <w:r>
        <w:rPr>
          <w:rFonts w:ascii="Calibri" w:hAnsi="Calibri"/>
        </w:rPr>
        <w:t xml:space="preserve"> </w:t>
      </w:r>
      <w:r w:rsidRPr="00921CE0">
        <w:rPr>
          <w:rFonts w:ascii="Calibri" w:hAnsi="Calibri"/>
        </w:rPr>
        <w:t>την</w:t>
      </w:r>
      <w:r>
        <w:rPr>
          <w:rFonts w:ascii="Calibri" w:hAnsi="Calibri"/>
        </w:rPr>
        <w:t xml:space="preserve"> </w:t>
      </w:r>
      <w:r w:rsidRPr="00921CE0">
        <w:rPr>
          <w:rFonts w:ascii="Calibri" w:hAnsi="Calibri"/>
        </w:rPr>
        <w:t>επίσπευση</w:t>
      </w:r>
      <w:r>
        <w:rPr>
          <w:rFonts w:ascii="Calibri" w:hAnsi="Calibri"/>
        </w:rPr>
        <w:t xml:space="preserve"> </w:t>
      </w:r>
      <w:r w:rsidRPr="00921CE0">
        <w:rPr>
          <w:rFonts w:ascii="Calibri" w:hAnsi="Calibri"/>
        </w:rPr>
        <w:t>της</w:t>
      </w:r>
      <w:r>
        <w:rPr>
          <w:rFonts w:ascii="Calibri" w:hAnsi="Calibri"/>
        </w:rPr>
        <w:t xml:space="preserve"> </w:t>
      </w:r>
      <w:r w:rsidRPr="00921CE0">
        <w:rPr>
          <w:rFonts w:ascii="Calibri" w:hAnsi="Calibri"/>
        </w:rPr>
        <w:t>προκαταβολής</w:t>
      </w:r>
      <w:r>
        <w:rPr>
          <w:rFonts w:ascii="Calibri" w:hAnsi="Calibri"/>
        </w:rPr>
        <w:t xml:space="preserve"> </w:t>
      </w:r>
      <w:r w:rsidRPr="00921CE0">
        <w:rPr>
          <w:rFonts w:ascii="Calibri" w:hAnsi="Calibri"/>
        </w:rPr>
        <w:t>επιχορήγησης</w:t>
      </w:r>
      <w:r>
        <w:rPr>
          <w:rFonts w:ascii="Calibri" w:hAnsi="Calibri"/>
        </w:rPr>
        <w:t xml:space="preserve"> </w:t>
      </w:r>
      <w:r w:rsidRPr="00921CE0">
        <w:rPr>
          <w:rFonts w:ascii="Calibri" w:hAnsi="Calibri"/>
        </w:rPr>
        <w:t>για</w:t>
      </w:r>
      <w:r>
        <w:rPr>
          <w:rFonts w:ascii="Calibri" w:hAnsi="Calibri"/>
        </w:rPr>
        <w:t xml:space="preserve"> </w:t>
      </w:r>
      <w:r w:rsidRPr="00921CE0">
        <w:rPr>
          <w:rFonts w:ascii="Calibri" w:hAnsi="Calibri"/>
        </w:rPr>
        <w:t>ζημιές</w:t>
      </w:r>
      <w:r>
        <w:rPr>
          <w:rFonts w:ascii="Calibri" w:hAnsi="Calibri"/>
        </w:rPr>
        <w:t xml:space="preserve"> </w:t>
      </w:r>
      <w:r w:rsidRPr="00921CE0">
        <w:rPr>
          <w:rFonts w:ascii="Calibri" w:hAnsi="Calibri"/>
        </w:rPr>
        <w:t>από</w:t>
      </w:r>
      <w:r>
        <w:rPr>
          <w:rFonts w:ascii="Calibri" w:hAnsi="Calibri"/>
        </w:rPr>
        <w:t xml:space="preserve"> </w:t>
      </w:r>
      <w:r w:rsidRPr="00921CE0">
        <w:rPr>
          <w:rFonts w:ascii="Calibri" w:hAnsi="Calibri"/>
        </w:rPr>
        <w:t>θεομηνίες</w:t>
      </w:r>
      <w:r>
        <w:rPr>
          <w:rFonts w:ascii="Calibri" w:hAnsi="Calibri"/>
        </w:rPr>
        <w:t xml:space="preserve"> στις καλλιέργειές τους, </w:t>
      </w:r>
      <w:r w:rsidRPr="00921CE0">
        <w:rPr>
          <w:rFonts w:ascii="Calibri" w:hAnsi="Calibri"/>
        </w:rPr>
        <w:t>ενώ</w:t>
      </w:r>
      <w:r>
        <w:rPr>
          <w:rFonts w:ascii="Calibri" w:hAnsi="Calibri"/>
        </w:rPr>
        <w:t xml:space="preserve"> </w:t>
      </w:r>
      <w:r w:rsidRPr="00921CE0">
        <w:rPr>
          <w:rFonts w:ascii="Calibri" w:hAnsi="Calibri"/>
        </w:rPr>
        <w:t>αποσαφηνίζεται</w:t>
      </w:r>
      <w:r>
        <w:rPr>
          <w:rFonts w:ascii="Calibri" w:hAnsi="Calibri"/>
        </w:rPr>
        <w:t xml:space="preserve"> </w:t>
      </w:r>
      <w:r w:rsidRPr="00921CE0">
        <w:rPr>
          <w:rFonts w:ascii="Calibri" w:hAnsi="Calibri"/>
        </w:rPr>
        <w:t>το</w:t>
      </w:r>
      <w:r>
        <w:rPr>
          <w:rFonts w:ascii="Calibri" w:hAnsi="Calibri"/>
        </w:rPr>
        <w:t xml:space="preserve"> </w:t>
      </w:r>
      <w:r w:rsidRPr="00921CE0">
        <w:rPr>
          <w:rFonts w:ascii="Calibri" w:hAnsi="Calibri"/>
        </w:rPr>
        <w:t>πλαίσιο</w:t>
      </w:r>
      <w:r>
        <w:rPr>
          <w:rFonts w:ascii="Calibri" w:hAnsi="Calibri"/>
        </w:rPr>
        <w:t xml:space="preserve"> </w:t>
      </w:r>
      <w:r w:rsidRPr="00921CE0">
        <w:rPr>
          <w:rFonts w:ascii="Calibri" w:hAnsi="Calibri"/>
        </w:rPr>
        <w:t>κρατικής</w:t>
      </w:r>
      <w:r>
        <w:rPr>
          <w:rFonts w:ascii="Calibri" w:hAnsi="Calibri"/>
        </w:rPr>
        <w:t xml:space="preserve"> </w:t>
      </w:r>
      <w:r w:rsidRPr="00921CE0">
        <w:rPr>
          <w:rFonts w:ascii="Calibri" w:hAnsi="Calibri"/>
        </w:rPr>
        <w:t>αρωγής</w:t>
      </w:r>
      <w:r>
        <w:rPr>
          <w:rFonts w:ascii="Calibri" w:hAnsi="Calibri"/>
        </w:rPr>
        <w:t xml:space="preserve"> </w:t>
      </w:r>
      <w:r w:rsidRPr="00921CE0">
        <w:rPr>
          <w:rFonts w:ascii="Calibri" w:hAnsi="Calibri"/>
        </w:rPr>
        <w:t>και</w:t>
      </w:r>
      <w:r>
        <w:rPr>
          <w:rFonts w:ascii="Calibri" w:hAnsi="Calibri"/>
        </w:rPr>
        <w:t xml:space="preserve"> </w:t>
      </w:r>
      <w:r w:rsidRPr="00921CE0">
        <w:rPr>
          <w:rFonts w:ascii="Calibri" w:hAnsi="Calibri"/>
        </w:rPr>
        <w:t>διευρύνεται</w:t>
      </w:r>
      <w:r>
        <w:rPr>
          <w:rFonts w:ascii="Calibri" w:hAnsi="Calibri"/>
        </w:rPr>
        <w:t xml:space="preserve">, ώστε οι </w:t>
      </w:r>
      <w:r w:rsidRPr="00921CE0">
        <w:rPr>
          <w:rFonts w:ascii="Calibri" w:hAnsi="Calibri"/>
        </w:rPr>
        <w:t>δικαιούχοι</w:t>
      </w:r>
      <w:r>
        <w:rPr>
          <w:rFonts w:ascii="Calibri" w:hAnsi="Calibri"/>
        </w:rPr>
        <w:t xml:space="preserve"> επι</w:t>
      </w:r>
      <w:r w:rsidRPr="00921CE0">
        <w:rPr>
          <w:rFonts w:ascii="Calibri" w:hAnsi="Calibri"/>
        </w:rPr>
        <w:t>χορήγησης</w:t>
      </w:r>
      <w:r>
        <w:rPr>
          <w:rFonts w:ascii="Calibri" w:hAnsi="Calibri"/>
        </w:rPr>
        <w:t xml:space="preserve"> </w:t>
      </w:r>
      <w:r w:rsidR="00054906">
        <w:rPr>
          <w:rFonts w:ascii="Calibri" w:hAnsi="Calibri"/>
        </w:rPr>
        <w:t xml:space="preserve">σε φυτικά </w:t>
      </w:r>
      <w:r w:rsidRPr="00921CE0">
        <w:rPr>
          <w:rFonts w:ascii="Calibri" w:hAnsi="Calibri"/>
        </w:rPr>
        <w:t>μέσα</w:t>
      </w:r>
      <w:r>
        <w:rPr>
          <w:rFonts w:ascii="Calibri" w:hAnsi="Calibri"/>
        </w:rPr>
        <w:t xml:space="preserve"> </w:t>
      </w:r>
      <w:r w:rsidRPr="00921CE0">
        <w:rPr>
          <w:rFonts w:ascii="Calibri" w:hAnsi="Calibri"/>
        </w:rPr>
        <w:t>παραγωγής</w:t>
      </w:r>
      <w:r w:rsidR="00054906">
        <w:rPr>
          <w:rFonts w:ascii="Calibri" w:hAnsi="Calibri"/>
        </w:rPr>
        <w:t xml:space="preserve"> </w:t>
      </w:r>
      <w:r w:rsidR="006A4383">
        <w:rPr>
          <w:rFonts w:ascii="Calibri" w:hAnsi="Calibri"/>
        </w:rPr>
        <w:t>να αφορούν α</w:t>
      </w:r>
      <w:r w:rsidRPr="00921CE0">
        <w:rPr>
          <w:rFonts w:ascii="Calibri" w:hAnsi="Calibri"/>
        </w:rPr>
        <w:t>γροτικές</w:t>
      </w:r>
      <w:r>
        <w:rPr>
          <w:rFonts w:ascii="Calibri" w:hAnsi="Calibri"/>
        </w:rPr>
        <w:t xml:space="preserve"> </w:t>
      </w:r>
      <w:r w:rsidRPr="00921CE0">
        <w:rPr>
          <w:rFonts w:ascii="Calibri" w:hAnsi="Calibri"/>
        </w:rPr>
        <w:t>εκμεταλλεύσεις</w:t>
      </w:r>
      <w:r>
        <w:rPr>
          <w:rFonts w:ascii="Calibri" w:hAnsi="Calibri"/>
        </w:rPr>
        <w:t xml:space="preserve"> </w:t>
      </w:r>
      <w:r w:rsidRPr="00921CE0">
        <w:rPr>
          <w:rFonts w:ascii="Calibri" w:hAnsi="Calibri"/>
        </w:rPr>
        <w:t>που</w:t>
      </w:r>
      <w:r>
        <w:rPr>
          <w:rFonts w:ascii="Calibri" w:hAnsi="Calibri"/>
        </w:rPr>
        <w:t xml:space="preserve"> </w:t>
      </w:r>
      <w:r w:rsidRPr="00921CE0">
        <w:rPr>
          <w:rFonts w:ascii="Calibri" w:hAnsi="Calibri"/>
        </w:rPr>
        <w:t>κατέχονται</w:t>
      </w:r>
      <w:r w:rsidR="00054906">
        <w:rPr>
          <w:rFonts w:ascii="Calibri" w:hAnsi="Calibri"/>
        </w:rPr>
        <w:t>,</w:t>
      </w:r>
      <w:r>
        <w:rPr>
          <w:rFonts w:ascii="Calibri" w:hAnsi="Calibri"/>
        </w:rPr>
        <w:t xml:space="preserve"> </w:t>
      </w:r>
      <w:r w:rsidRPr="00921CE0">
        <w:rPr>
          <w:rFonts w:ascii="Calibri" w:hAnsi="Calibri"/>
        </w:rPr>
        <w:t>τόσο</w:t>
      </w:r>
      <w:r>
        <w:rPr>
          <w:rFonts w:ascii="Calibri" w:hAnsi="Calibri"/>
        </w:rPr>
        <w:t xml:space="preserve"> </w:t>
      </w:r>
      <w:r w:rsidRPr="00921CE0">
        <w:rPr>
          <w:rFonts w:ascii="Calibri" w:hAnsi="Calibri"/>
        </w:rPr>
        <w:t>από</w:t>
      </w:r>
      <w:r>
        <w:rPr>
          <w:rFonts w:ascii="Calibri" w:hAnsi="Calibri"/>
        </w:rPr>
        <w:t xml:space="preserve"> </w:t>
      </w:r>
      <w:r w:rsidRPr="00921CE0">
        <w:rPr>
          <w:rFonts w:ascii="Calibri" w:hAnsi="Calibri"/>
        </w:rPr>
        <w:t>φυσικά</w:t>
      </w:r>
      <w:r>
        <w:rPr>
          <w:rFonts w:ascii="Calibri" w:hAnsi="Calibri"/>
        </w:rPr>
        <w:t xml:space="preserve"> </w:t>
      </w:r>
      <w:r w:rsidRPr="00921CE0">
        <w:rPr>
          <w:rFonts w:ascii="Calibri" w:hAnsi="Calibri"/>
        </w:rPr>
        <w:t>πρόσωπα,</w:t>
      </w:r>
      <w:r>
        <w:rPr>
          <w:rFonts w:ascii="Calibri" w:hAnsi="Calibri"/>
        </w:rPr>
        <w:t xml:space="preserve"> </w:t>
      </w:r>
      <w:r w:rsidRPr="00921CE0">
        <w:rPr>
          <w:rFonts w:ascii="Calibri" w:hAnsi="Calibri"/>
        </w:rPr>
        <w:t>κατ</w:t>
      </w:r>
      <w:r>
        <w:rPr>
          <w:rFonts w:ascii="Calibri" w:hAnsi="Calibri"/>
        </w:rPr>
        <w:t xml:space="preserve">’ </w:t>
      </w:r>
      <w:r w:rsidRPr="00921CE0">
        <w:rPr>
          <w:rFonts w:ascii="Calibri" w:hAnsi="Calibri"/>
        </w:rPr>
        <w:t>επάγγελμα</w:t>
      </w:r>
      <w:r w:rsidR="00054906">
        <w:rPr>
          <w:rFonts w:ascii="Calibri" w:hAnsi="Calibri"/>
        </w:rPr>
        <w:t xml:space="preserve"> </w:t>
      </w:r>
      <w:r w:rsidRPr="00921CE0">
        <w:rPr>
          <w:rFonts w:ascii="Calibri" w:hAnsi="Calibri"/>
        </w:rPr>
        <w:t>αγρότες,</w:t>
      </w:r>
      <w:r>
        <w:rPr>
          <w:rFonts w:ascii="Calibri" w:hAnsi="Calibri"/>
        </w:rPr>
        <w:t xml:space="preserve"> </w:t>
      </w:r>
      <w:r w:rsidRPr="00921CE0">
        <w:rPr>
          <w:rFonts w:ascii="Calibri" w:hAnsi="Calibri"/>
        </w:rPr>
        <w:t>όσο</w:t>
      </w:r>
      <w:r>
        <w:rPr>
          <w:rFonts w:ascii="Calibri" w:hAnsi="Calibri"/>
        </w:rPr>
        <w:t xml:space="preserve"> </w:t>
      </w:r>
      <w:r w:rsidRPr="00921CE0">
        <w:rPr>
          <w:rFonts w:ascii="Calibri" w:hAnsi="Calibri"/>
        </w:rPr>
        <w:t>και</w:t>
      </w:r>
      <w:r>
        <w:rPr>
          <w:rFonts w:ascii="Calibri" w:hAnsi="Calibri"/>
        </w:rPr>
        <w:t xml:space="preserve"> </w:t>
      </w:r>
      <w:r w:rsidRPr="00921CE0">
        <w:rPr>
          <w:rFonts w:ascii="Calibri" w:hAnsi="Calibri"/>
        </w:rPr>
        <w:t>από</w:t>
      </w:r>
      <w:r>
        <w:rPr>
          <w:rFonts w:ascii="Calibri" w:hAnsi="Calibri"/>
        </w:rPr>
        <w:t xml:space="preserve"> </w:t>
      </w:r>
      <w:r w:rsidRPr="00921CE0">
        <w:rPr>
          <w:rFonts w:ascii="Calibri" w:hAnsi="Calibri"/>
        </w:rPr>
        <w:t>νομικά</w:t>
      </w:r>
      <w:r>
        <w:rPr>
          <w:rFonts w:ascii="Calibri" w:hAnsi="Calibri"/>
        </w:rPr>
        <w:t xml:space="preserve"> </w:t>
      </w:r>
      <w:r w:rsidRPr="00921CE0">
        <w:rPr>
          <w:rFonts w:ascii="Calibri" w:hAnsi="Calibri"/>
        </w:rPr>
        <w:t>πρόσωπα</w:t>
      </w:r>
      <w:r>
        <w:rPr>
          <w:rFonts w:ascii="Calibri" w:hAnsi="Calibri"/>
        </w:rPr>
        <w:t xml:space="preserve"> </w:t>
      </w:r>
      <w:r w:rsidRPr="00921CE0">
        <w:rPr>
          <w:rFonts w:ascii="Calibri" w:hAnsi="Calibri"/>
        </w:rPr>
        <w:t>και</w:t>
      </w:r>
      <w:r w:rsidR="00054906">
        <w:rPr>
          <w:rFonts w:ascii="Calibri" w:hAnsi="Calibri"/>
        </w:rPr>
        <w:t>,</w:t>
      </w:r>
      <w:r>
        <w:rPr>
          <w:rFonts w:ascii="Calibri" w:hAnsi="Calibri"/>
        </w:rPr>
        <w:t xml:space="preserve"> </w:t>
      </w:r>
      <w:r w:rsidRPr="00921CE0">
        <w:rPr>
          <w:rFonts w:ascii="Calibri" w:hAnsi="Calibri"/>
        </w:rPr>
        <w:t>φυσικά</w:t>
      </w:r>
      <w:r w:rsidR="00054906">
        <w:rPr>
          <w:rFonts w:ascii="Calibri" w:hAnsi="Calibri"/>
        </w:rPr>
        <w:t>,</w:t>
      </w:r>
      <w:r>
        <w:rPr>
          <w:rFonts w:ascii="Calibri" w:hAnsi="Calibri"/>
        </w:rPr>
        <w:t xml:space="preserve"> </w:t>
      </w:r>
      <w:r w:rsidRPr="00921CE0">
        <w:rPr>
          <w:rFonts w:ascii="Calibri" w:hAnsi="Calibri"/>
        </w:rPr>
        <w:t>κι</w:t>
      </w:r>
      <w:r>
        <w:rPr>
          <w:rFonts w:ascii="Calibri" w:hAnsi="Calibri"/>
        </w:rPr>
        <w:t xml:space="preserve"> </w:t>
      </w:r>
      <w:r w:rsidRPr="00921CE0">
        <w:rPr>
          <w:rFonts w:ascii="Calibri" w:hAnsi="Calibri"/>
        </w:rPr>
        <w:t>άλλες</w:t>
      </w:r>
      <w:r>
        <w:rPr>
          <w:rFonts w:ascii="Calibri" w:hAnsi="Calibri"/>
        </w:rPr>
        <w:t xml:space="preserve"> κατηγορίες, τις οποίες </w:t>
      </w:r>
      <w:r w:rsidRPr="00921CE0">
        <w:rPr>
          <w:rFonts w:ascii="Calibri" w:hAnsi="Calibri"/>
        </w:rPr>
        <w:t>προανέφερα</w:t>
      </w:r>
      <w:r w:rsidR="00054906">
        <w:rPr>
          <w:rFonts w:ascii="Calibri" w:hAnsi="Calibri"/>
        </w:rPr>
        <w:t>,</w:t>
      </w:r>
      <w:r>
        <w:rPr>
          <w:rFonts w:ascii="Calibri" w:hAnsi="Calibri"/>
        </w:rPr>
        <w:t xml:space="preserve"> με το άρθρο </w:t>
      </w:r>
      <w:r w:rsidRPr="00921CE0">
        <w:rPr>
          <w:rFonts w:ascii="Calibri" w:hAnsi="Calibri"/>
        </w:rPr>
        <w:t>133.</w:t>
      </w:r>
      <w:r>
        <w:rPr>
          <w:rFonts w:ascii="Calibri" w:hAnsi="Calibri"/>
        </w:rPr>
        <w:t xml:space="preserve"> </w:t>
      </w:r>
    </w:p>
    <w:p w:rsidR="00873BED" w:rsidRPr="00921CE0" w:rsidRDefault="00873BED" w:rsidP="001731D7">
      <w:pPr>
        <w:spacing w:line="276" w:lineRule="auto"/>
        <w:ind w:firstLine="567"/>
        <w:jc w:val="both"/>
        <w:rPr>
          <w:rFonts w:ascii="Calibri" w:hAnsi="Calibri"/>
        </w:rPr>
      </w:pPr>
      <w:r w:rsidRPr="00921CE0">
        <w:rPr>
          <w:rFonts w:ascii="Calibri" w:hAnsi="Calibri"/>
        </w:rPr>
        <w:t>Σας</w:t>
      </w:r>
      <w:r>
        <w:rPr>
          <w:rFonts w:ascii="Calibri" w:hAnsi="Calibri"/>
        </w:rPr>
        <w:t xml:space="preserve"> </w:t>
      </w:r>
      <w:r w:rsidRPr="00921CE0">
        <w:rPr>
          <w:rFonts w:ascii="Calibri" w:hAnsi="Calibri"/>
        </w:rPr>
        <w:t>ευχαριστώ</w:t>
      </w:r>
      <w:r>
        <w:rPr>
          <w:rFonts w:ascii="Calibri" w:hAnsi="Calibri"/>
        </w:rPr>
        <w:t xml:space="preserve"> </w:t>
      </w:r>
      <w:r w:rsidRPr="00921CE0">
        <w:rPr>
          <w:rFonts w:ascii="Calibri" w:hAnsi="Calibri"/>
        </w:rPr>
        <w:t>πολύ.</w:t>
      </w:r>
      <w:r>
        <w:rPr>
          <w:rFonts w:ascii="Calibri" w:hAnsi="Calibri"/>
        </w:rPr>
        <w:t xml:space="preserve"> </w:t>
      </w:r>
    </w:p>
    <w:p w:rsidR="00873BED" w:rsidRPr="00921CE0" w:rsidRDefault="00873BED" w:rsidP="000C7F35">
      <w:pPr>
        <w:spacing w:line="276" w:lineRule="auto"/>
        <w:ind w:firstLine="567"/>
        <w:jc w:val="both"/>
        <w:rPr>
          <w:rFonts w:ascii="Calibri" w:hAnsi="Calibri"/>
        </w:rPr>
      </w:pPr>
      <w:r>
        <w:rPr>
          <w:rFonts w:ascii="Calibri" w:hAnsi="Calibri"/>
          <w:b/>
        </w:rPr>
        <w:lastRenderedPageBreak/>
        <w:t xml:space="preserve">ΣΤΑΥΡΟΣ ΚΑΛΟΓΙΑΝΝΗΣ (Πρόεδρος της Επιτροπής): </w:t>
      </w:r>
      <w:r w:rsidR="005940A8">
        <w:rPr>
          <w:rFonts w:ascii="Calibri" w:hAnsi="Calibri"/>
        </w:rPr>
        <w:t>Κ</w:t>
      </w:r>
      <w:r w:rsidRPr="00921CE0">
        <w:rPr>
          <w:rFonts w:ascii="Calibri" w:hAnsi="Calibri"/>
        </w:rPr>
        <w:t>ι</w:t>
      </w:r>
      <w:r>
        <w:rPr>
          <w:rFonts w:ascii="Calibri" w:hAnsi="Calibri"/>
        </w:rPr>
        <w:t xml:space="preserve"> </w:t>
      </w:r>
      <w:r w:rsidRPr="00921CE0">
        <w:rPr>
          <w:rFonts w:ascii="Calibri" w:hAnsi="Calibri"/>
        </w:rPr>
        <w:t>εμείς</w:t>
      </w:r>
      <w:r>
        <w:rPr>
          <w:rFonts w:ascii="Calibri" w:hAnsi="Calibri"/>
        </w:rPr>
        <w:t xml:space="preserve"> </w:t>
      </w:r>
      <w:r w:rsidRPr="00921CE0">
        <w:rPr>
          <w:rFonts w:ascii="Calibri" w:hAnsi="Calibri"/>
        </w:rPr>
        <w:t>ευχαριστούμε</w:t>
      </w:r>
      <w:r w:rsidR="00B40CC7">
        <w:rPr>
          <w:rFonts w:ascii="Calibri" w:hAnsi="Calibri"/>
        </w:rPr>
        <w:t>,</w:t>
      </w:r>
      <w:r>
        <w:rPr>
          <w:rFonts w:ascii="Calibri" w:hAnsi="Calibri"/>
        </w:rPr>
        <w:t xml:space="preserve"> </w:t>
      </w:r>
      <w:r w:rsidRPr="00921CE0">
        <w:rPr>
          <w:rFonts w:ascii="Calibri" w:hAnsi="Calibri"/>
        </w:rPr>
        <w:t>κύριε</w:t>
      </w:r>
      <w:r>
        <w:rPr>
          <w:rFonts w:ascii="Calibri" w:hAnsi="Calibri"/>
        </w:rPr>
        <w:t xml:space="preserve"> </w:t>
      </w:r>
      <w:r w:rsidRPr="00921CE0">
        <w:rPr>
          <w:rFonts w:ascii="Calibri" w:hAnsi="Calibri"/>
        </w:rPr>
        <w:t>Λεονταρίδη.</w:t>
      </w:r>
      <w:r>
        <w:rPr>
          <w:rFonts w:ascii="Calibri" w:hAnsi="Calibri"/>
        </w:rPr>
        <w:t xml:space="preserve"> </w:t>
      </w:r>
    </w:p>
    <w:p w:rsidR="00873BED" w:rsidRPr="00921CE0" w:rsidRDefault="00873BED" w:rsidP="000C7F35">
      <w:pPr>
        <w:spacing w:line="276" w:lineRule="auto"/>
        <w:ind w:firstLine="567"/>
        <w:jc w:val="both"/>
        <w:rPr>
          <w:rFonts w:ascii="Calibri" w:hAnsi="Calibri"/>
        </w:rPr>
      </w:pPr>
      <w:r w:rsidRPr="00921CE0">
        <w:rPr>
          <w:rFonts w:ascii="Calibri" w:hAnsi="Calibri"/>
        </w:rPr>
        <w:t>Περνάμε</w:t>
      </w:r>
      <w:r>
        <w:rPr>
          <w:rFonts w:ascii="Calibri" w:hAnsi="Calibri"/>
        </w:rPr>
        <w:t xml:space="preserve"> </w:t>
      </w:r>
      <w:r w:rsidRPr="00921CE0">
        <w:rPr>
          <w:rFonts w:ascii="Calibri" w:hAnsi="Calibri"/>
        </w:rPr>
        <w:t>στην</w:t>
      </w:r>
      <w:r>
        <w:rPr>
          <w:rFonts w:ascii="Calibri" w:hAnsi="Calibri"/>
        </w:rPr>
        <w:t xml:space="preserve"> </w:t>
      </w:r>
      <w:r w:rsidRPr="00921CE0">
        <w:rPr>
          <w:rFonts w:ascii="Calibri" w:hAnsi="Calibri"/>
        </w:rPr>
        <w:t>κυρία</w:t>
      </w:r>
      <w:r>
        <w:rPr>
          <w:rFonts w:ascii="Calibri" w:hAnsi="Calibri"/>
        </w:rPr>
        <w:t xml:space="preserve"> </w:t>
      </w:r>
      <w:r w:rsidRPr="00921CE0">
        <w:rPr>
          <w:rFonts w:ascii="Calibri" w:hAnsi="Calibri"/>
        </w:rPr>
        <w:t>Ξενογιαννακοπούλου.</w:t>
      </w:r>
      <w:r>
        <w:rPr>
          <w:rFonts w:ascii="Calibri" w:hAnsi="Calibri"/>
        </w:rPr>
        <w:t xml:space="preserve"> </w:t>
      </w:r>
    </w:p>
    <w:p w:rsidR="00B40CC7" w:rsidRDefault="00873BED" w:rsidP="000C7F35">
      <w:pPr>
        <w:spacing w:line="276" w:lineRule="auto"/>
        <w:ind w:firstLine="567"/>
        <w:jc w:val="both"/>
        <w:rPr>
          <w:rFonts w:ascii="Calibri" w:hAnsi="Calibri"/>
        </w:rPr>
      </w:pPr>
      <w:r>
        <w:rPr>
          <w:rFonts w:ascii="Calibri" w:hAnsi="Calibri"/>
          <w:b/>
        </w:rPr>
        <w:t xml:space="preserve">ΜΑΡΙΛΙΖΑ ΞΕΝΟΓΙΑΝΝΑΚΟΠΟΥΛΟΥ: </w:t>
      </w:r>
      <w:r w:rsidRPr="00921CE0">
        <w:rPr>
          <w:rFonts w:ascii="Calibri" w:hAnsi="Calibri"/>
        </w:rPr>
        <w:t>Ευχαριστώ</w:t>
      </w:r>
      <w:r>
        <w:rPr>
          <w:rFonts w:ascii="Calibri" w:hAnsi="Calibri"/>
        </w:rPr>
        <w:t xml:space="preserve"> </w:t>
      </w:r>
      <w:r w:rsidRPr="00921CE0">
        <w:rPr>
          <w:rFonts w:ascii="Calibri" w:hAnsi="Calibri"/>
        </w:rPr>
        <w:t>πολύ,</w:t>
      </w:r>
      <w:r>
        <w:rPr>
          <w:rFonts w:ascii="Calibri" w:hAnsi="Calibri"/>
        </w:rPr>
        <w:t xml:space="preserve"> </w:t>
      </w:r>
      <w:r w:rsidRPr="00921CE0">
        <w:rPr>
          <w:rFonts w:ascii="Calibri" w:hAnsi="Calibri"/>
        </w:rPr>
        <w:t>κύριε</w:t>
      </w:r>
      <w:r>
        <w:rPr>
          <w:rFonts w:ascii="Calibri" w:hAnsi="Calibri"/>
        </w:rPr>
        <w:t xml:space="preserve"> </w:t>
      </w:r>
      <w:r w:rsidRPr="00921CE0">
        <w:rPr>
          <w:rFonts w:ascii="Calibri" w:hAnsi="Calibri"/>
        </w:rPr>
        <w:t>Πρόεδρε</w:t>
      </w:r>
      <w:r>
        <w:rPr>
          <w:rFonts w:ascii="Calibri" w:hAnsi="Calibri"/>
        </w:rPr>
        <w:t xml:space="preserve">. </w:t>
      </w:r>
    </w:p>
    <w:p w:rsidR="00873BED" w:rsidRDefault="00873BED" w:rsidP="000C7F35">
      <w:pPr>
        <w:spacing w:line="276" w:lineRule="auto"/>
        <w:ind w:firstLine="567"/>
        <w:jc w:val="both"/>
        <w:rPr>
          <w:rFonts w:ascii="Calibri" w:hAnsi="Calibri"/>
        </w:rPr>
      </w:pPr>
      <w:r w:rsidRPr="00921CE0">
        <w:rPr>
          <w:rFonts w:ascii="Calibri" w:hAnsi="Calibri"/>
        </w:rPr>
        <w:t>Θα</w:t>
      </w:r>
      <w:r>
        <w:rPr>
          <w:rFonts w:ascii="Calibri" w:hAnsi="Calibri"/>
        </w:rPr>
        <w:t xml:space="preserve"> </w:t>
      </w:r>
      <w:r w:rsidRPr="00921CE0">
        <w:rPr>
          <w:rFonts w:ascii="Calibri" w:hAnsi="Calibri"/>
        </w:rPr>
        <w:t>είμαι</w:t>
      </w:r>
      <w:r>
        <w:rPr>
          <w:rFonts w:ascii="Calibri" w:hAnsi="Calibri"/>
        </w:rPr>
        <w:t xml:space="preserve"> </w:t>
      </w:r>
      <w:r w:rsidRPr="00921CE0">
        <w:rPr>
          <w:rFonts w:ascii="Calibri" w:hAnsi="Calibri"/>
        </w:rPr>
        <w:t>εξαιρετικά</w:t>
      </w:r>
      <w:r>
        <w:rPr>
          <w:rFonts w:ascii="Calibri" w:hAnsi="Calibri"/>
        </w:rPr>
        <w:t xml:space="preserve"> </w:t>
      </w:r>
      <w:r w:rsidRPr="00921CE0">
        <w:rPr>
          <w:rFonts w:ascii="Calibri" w:hAnsi="Calibri"/>
        </w:rPr>
        <w:t>σύντομη</w:t>
      </w:r>
      <w:r>
        <w:rPr>
          <w:rFonts w:ascii="Calibri" w:hAnsi="Calibri"/>
        </w:rPr>
        <w:t xml:space="preserve">, </w:t>
      </w:r>
      <w:r w:rsidRPr="00921CE0">
        <w:rPr>
          <w:rFonts w:ascii="Calibri" w:hAnsi="Calibri"/>
        </w:rPr>
        <w:t>ούτως</w:t>
      </w:r>
      <w:r>
        <w:rPr>
          <w:rFonts w:ascii="Calibri" w:hAnsi="Calibri"/>
        </w:rPr>
        <w:t xml:space="preserve"> </w:t>
      </w:r>
      <w:r w:rsidRPr="00921CE0">
        <w:rPr>
          <w:rFonts w:ascii="Calibri" w:hAnsi="Calibri"/>
        </w:rPr>
        <w:t>ή</w:t>
      </w:r>
      <w:r>
        <w:rPr>
          <w:rFonts w:ascii="Calibri" w:hAnsi="Calibri"/>
        </w:rPr>
        <w:t xml:space="preserve"> </w:t>
      </w:r>
      <w:r w:rsidRPr="00921CE0">
        <w:rPr>
          <w:rFonts w:ascii="Calibri" w:hAnsi="Calibri"/>
        </w:rPr>
        <w:t>άλλως</w:t>
      </w:r>
      <w:r>
        <w:rPr>
          <w:rFonts w:ascii="Calibri" w:hAnsi="Calibri"/>
        </w:rPr>
        <w:t xml:space="preserve"> </w:t>
      </w:r>
      <w:r w:rsidRPr="00921CE0">
        <w:rPr>
          <w:rFonts w:ascii="Calibri" w:hAnsi="Calibri"/>
        </w:rPr>
        <w:t>ολοκληρώνεται</w:t>
      </w:r>
      <w:r>
        <w:rPr>
          <w:rFonts w:ascii="Calibri" w:hAnsi="Calibri"/>
        </w:rPr>
        <w:t xml:space="preserve"> σήμερα η </w:t>
      </w:r>
      <w:r w:rsidRPr="00921CE0">
        <w:rPr>
          <w:rFonts w:ascii="Calibri" w:hAnsi="Calibri"/>
        </w:rPr>
        <w:t>τετραήμερη</w:t>
      </w:r>
      <w:r>
        <w:rPr>
          <w:rFonts w:ascii="Calibri" w:hAnsi="Calibri"/>
        </w:rPr>
        <w:t xml:space="preserve"> </w:t>
      </w:r>
      <w:r w:rsidRPr="00921CE0">
        <w:rPr>
          <w:rFonts w:ascii="Calibri" w:hAnsi="Calibri"/>
        </w:rPr>
        <w:t>συνεδρίαση</w:t>
      </w:r>
      <w:r>
        <w:rPr>
          <w:rFonts w:ascii="Calibri" w:hAnsi="Calibri"/>
        </w:rPr>
        <w:t xml:space="preserve"> μας. </w:t>
      </w:r>
      <w:r w:rsidRPr="00921CE0">
        <w:rPr>
          <w:rFonts w:ascii="Calibri" w:hAnsi="Calibri"/>
        </w:rPr>
        <w:t>Αύριο</w:t>
      </w:r>
      <w:r>
        <w:rPr>
          <w:rFonts w:ascii="Calibri" w:hAnsi="Calibri"/>
        </w:rPr>
        <w:t xml:space="preserve"> </w:t>
      </w:r>
      <w:r w:rsidRPr="00921CE0">
        <w:rPr>
          <w:rFonts w:ascii="Calibri" w:hAnsi="Calibri"/>
        </w:rPr>
        <w:t>θα</w:t>
      </w:r>
      <w:r>
        <w:rPr>
          <w:rFonts w:ascii="Calibri" w:hAnsi="Calibri"/>
        </w:rPr>
        <w:t xml:space="preserve"> </w:t>
      </w:r>
      <w:r w:rsidRPr="00921CE0">
        <w:rPr>
          <w:rFonts w:ascii="Calibri" w:hAnsi="Calibri"/>
        </w:rPr>
        <w:t>έχουμε</w:t>
      </w:r>
      <w:r>
        <w:rPr>
          <w:rFonts w:ascii="Calibri" w:hAnsi="Calibri"/>
        </w:rPr>
        <w:t xml:space="preserve"> </w:t>
      </w:r>
      <w:r w:rsidRPr="00921CE0">
        <w:rPr>
          <w:rFonts w:ascii="Calibri" w:hAnsi="Calibri"/>
        </w:rPr>
        <w:t>την</w:t>
      </w:r>
      <w:r>
        <w:rPr>
          <w:rFonts w:ascii="Calibri" w:hAnsi="Calibri"/>
        </w:rPr>
        <w:t xml:space="preserve"> </w:t>
      </w:r>
      <w:r w:rsidRPr="00921CE0">
        <w:rPr>
          <w:rFonts w:ascii="Calibri" w:hAnsi="Calibri"/>
        </w:rPr>
        <w:t>ευκαιρία</w:t>
      </w:r>
      <w:r>
        <w:rPr>
          <w:rFonts w:ascii="Calibri" w:hAnsi="Calibri"/>
        </w:rPr>
        <w:t xml:space="preserve"> </w:t>
      </w:r>
      <w:r w:rsidRPr="00921CE0">
        <w:rPr>
          <w:rFonts w:ascii="Calibri" w:hAnsi="Calibri"/>
        </w:rPr>
        <w:t>να</w:t>
      </w:r>
      <w:r>
        <w:rPr>
          <w:rFonts w:ascii="Calibri" w:hAnsi="Calibri"/>
        </w:rPr>
        <w:t xml:space="preserve"> </w:t>
      </w:r>
      <w:r w:rsidRPr="00921CE0">
        <w:rPr>
          <w:rFonts w:ascii="Calibri" w:hAnsi="Calibri"/>
        </w:rPr>
        <w:t>τοποθετηθούμε</w:t>
      </w:r>
      <w:r>
        <w:rPr>
          <w:rFonts w:ascii="Calibri" w:hAnsi="Calibri"/>
        </w:rPr>
        <w:t xml:space="preserve"> </w:t>
      </w:r>
      <w:r w:rsidRPr="00921CE0">
        <w:rPr>
          <w:rFonts w:ascii="Calibri" w:hAnsi="Calibri"/>
        </w:rPr>
        <w:t>ευρύτερα</w:t>
      </w:r>
      <w:r>
        <w:rPr>
          <w:rFonts w:ascii="Calibri" w:hAnsi="Calibri"/>
        </w:rPr>
        <w:t xml:space="preserve"> </w:t>
      </w:r>
      <w:r w:rsidRPr="00921CE0">
        <w:rPr>
          <w:rFonts w:ascii="Calibri" w:hAnsi="Calibri"/>
        </w:rPr>
        <w:t>στην</w:t>
      </w:r>
      <w:r>
        <w:rPr>
          <w:rFonts w:ascii="Calibri" w:hAnsi="Calibri"/>
        </w:rPr>
        <w:t xml:space="preserve"> </w:t>
      </w:r>
      <w:r w:rsidRPr="00921CE0">
        <w:rPr>
          <w:rFonts w:ascii="Calibri" w:hAnsi="Calibri"/>
        </w:rPr>
        <w:t>Ολομέλεια.</w:t>
      </w:r>
      <w:r>
        <w:rPr>
          <w:rFonts w:ascii="Calibri" w:hAnsi="Calibri"/>
        </w:rPr>
        <w:t xml:space="preserve"> </w:t>
      </w:r>
      <w:r w:rsidRPr="00921CE0">
        <w:rPr>
          <w:rFonts w:ascii="Calibri" w:hAnsi="Calibri"/>
        </w:rPr>
        <w:t>Θα</w:t>
      </w:r>
      <w:r>
        <w:rPr>
          <w:rFonts w:ascii="Calibri" w:hAnsi="Calibri"/>
        </w:rPr>
        <w:t xml:space="preserve"> </w:t>
      </w:r>
      <w:r w:rsidRPr="00921CE0">
        <w:rPr>
          <w:rFonts w:ascii="Calibri" w:hAnsi="Calibri"/>
        </w:rPr>
        <w:t>ήθελα</w:t>
      </w:r>
      <w:r>
        <w:rPr>
          <w:rFonts w:ascii="Calibri" w:hAnsi="Calibri"/>
        </w:rPr>
        <w:t xml:space="preserve"> </w:t>
      </w:r>
      <w:r w:rsidRPr="00921CE0">
        <w:rPr>
          <w:rFonts w:ascii="Calibri" w:hAnsi="Calibri"/>
        </w:rPr>
        <w:t>να</w:t>
      </w:r>
      <w:r>
        <w:rPr>
          <w:rFonts w:ascii="Calibri" w:hAnsi="Calibri"/>
        </w:rPr>
        <w:t xml:space="preserve"> </w:t>
      </w:r>
      <w:r w:rsidRPr="00921CE0">
        <w:rPr>
          <w:rFonts w:ascii="Calibri" w:hAnsi="Calibri"/>
        </w:rPr>
        <w:t>κάνω</w:t>
      </w:r>
      <w:r>
        <w:rPr>
          <w:rFonts w:ascii="Calibri" w:hAnsi="Calibri"/>
        </w:rPr>
        <w:t xml:space="preserve"> </w:t>
      </w:r>
      <w:r w:rsidRPr="00921CE0">
        <w:rPr>
          <w:rFonts w:ascii="Calibri" w:hAnsi="Calibri"/>
        </w:rPr>
        <w:t>2</w:t>
      </w:r>
      <w:r>
        <w:rPr>
          <w:rFonts w:ascii="Calibri" w:hAnsi="Calibri"/>
        </w:rPr>
        <w:t xml:space="preserve"> </w:t>
      </w:r>
      <w:r w:rsidRPr="00921CE0">
        <w:rPr>
          <w:rFonts w:ascii="Calibri" w:hAnsi="Calibri"/>
        </w:rPr>
        <w:t>σχόλια</w:t>
      </w:r>
      <w:r>
        <w:rPr>
          <w:rFonts w:ascii="Calibri" w:hAnsi="Calibri"/>
        </w:rPr>
        <w:t xml:space="preserve"> όμως.</w:t>
      </w:r>
    </w:p>
    <w:p w:rsidR="00873BED" w:rsidRDefault="00873BED" w:rsidP="000C7F35">
      <w:pPr>
        <w:spacing w:line="276" w:lineRule="auto"/>
        <w:ind w:firstLine="567"/>
        <w:jc w:val="both"/>
        <w:rPr>
          <w:rFonts w:ascii="Calibri" w:hAnsi="Calibri"/>
        </w:rPr>
      </w:pPr>
      <w:r w:rsidRPr="00921CE0">
        <w:rPr>
          <w:rFonts w:ascii="Calibri" w:hAnsi="Calibri"/>
        </w:rPr>
        <w:t>Από</w:t>
      </w:r>
      <w:r>
        <w:rPr>
          <w:rFonts w:ascii="Calibri" w:hAnsi="Calibri"/>
        </w:rPr>
        <w:t xml:space="preserve"> </w:t>
      </w:r>
      <w:r w:rsidRPr="00921CE0">
        <w:rPr>
          <w:rFonts w:ascii="Calibri" w:hAnsi="Calibri"/>
        </w:rPr>
        <w:t>τις</w:t>
      </w:r>
      <w:r>
        <w:rPr>
          <w:rFonts w:ascii="Calibri" w:hAnsi="Calibri"/>
        </w:rPr>
        <w:t xml:space="preserve"> </w:t>
      </w:r>
      <w:r w:rsidRPr="00921CE0">
        <w:rPr>
          <w:rFonts w:ascii="Calibri" w:hAnsi="Calibri"/>
        </w:rPr>
        <w:t>ομιλίες</w:t>
      </w:r>
      <w:r>
        <w:rPr>
          <w:rFonts w:ascii="Calibri" w:hAnsi="Calibri"/>
        </w:rPr>
        <w:t xml:space="preserve"> </w:t>
      </w:r>
      <w:r w:rsidRPr="00921CE0">
        <w:rPr>
          <w:rFonts w:ascii="Calibri" w:hAnsi="Calibri"/>
        </w:rPr>
        <w:t>του</w:t>
      </w:r>
      <w:r>
        <w:rPr>
          <w:rFonts w:ascii="Calibri" w:hAnsi="Calibri"/>
        </w:rPr>
        <w:t xml:space="preserve"> </w:t>
      </w:r>
      <w:r w:rsidRPr="00921CE0">
        <w:rPr>
          <w:rFonts w:ascii="Calibri" w:hAnsi="Calibri"/>
        </w:rPr>
        <w:t>κυρίου</w:t>
      </w:r>
      <w:r>
        <w:rPr>
          <w:rFonts w:ascii="Calibri" w:hAnsi="Calibri"/>
        </w:rPr>
        <w:t xml:space="preserve"> </w:t>
      </w:r>
      <w:r w:rsidRPr="00921CE0">
        <w:rPr>
          <w:rFonts w:ascii="Calibri" w:hAnsi="Calibri"/>
        </w:rPr>
        <w:t>Υπουργού</w:t>
      </w:r>
      <w:r>
        <w:rPr>
          <w:rFonts w:ascii="Calibri" w:hAnsi="Calibri"/>
        </w:rPr>
        <w:t xml:space="preserve"> </w:t>
      </w:r>
      <w:r w:rsidRPr="00921CE0">
        <w:rPr>
          <w:rFonts w:ascii="Calibri" w:hAnsi="Calibri"/>
        </w:rPr>
        <w:t>και</w:t>
      </w:r>
      <w:r>
        <w:rPr>
          <w:rFonts w:ascii="Calibri" w:hAnsi="Calibri"/>
        </w:rPr>
        <w:t xml:space="preserve"> χθες και σήμερα -είναι </w:t>
      </w:r>
      <w:r w:rsidRPr="00921CE0">
        <w:rPr>
          <w:rFonts w:ascii="Calibri" w:hAnsi="Calibri"/>
        </w:rPr>
        <w:t>εδώ</w:t>
      </w:r>
      <w:r>
        <w:rPr>
          <w:rFonts w:ascii="Calibri" w:hAnsi="Calibri"/>
        </w:rPr>
        <w:t xml:space="preserve"> </w:t>
      </w:r>
      <w:r w:rsidRPr="00921CE0">
        <w:rPr>
          <w:rFonts w:ascii="Calibri" w:hAnsi="Calibri"/>
        </w:rPr>
        <w:t>ο</w:t>
      </w:r>
      <w:r>
        <w:rPr>
          <w:rFonts w:ascii="Calibri" w:hAnsi="Calibri"/>
        </w:rPr>
        <w:t xml:space="preserve"> </w:t>
      </w:r>
      <w:r w:rsidRPr="00921CE0">
        <w:rPr>
          <w:rFonts w:ascii="Calibri" w:hAnsi="Calibri"/>
        </w:rPr>
        <w:t>κύριος</w:t>
      </w:r>
      <w:r>
        <w:rPr>
          <w:rFonts w:ascii="Calibri" w:hAnsi="Calibri"/>
        </w:rPr>
        <w:t xml:space="preserve"> </w:t>
      </w:r>
      <w:r w:rsidRPr="00921CE0">
        <w:rPr>
          <w:rFonts w:ascii="Calibri" w:hAnsi="Calibri"/>
        </w:rPr>
        <w:t>Υ</w:t>
      </w:r>
      <w:r>
        <w:rPr>
          <w:rFonts w:ascii="Calibri" w:hAnsi="Calibri"/>
        </w:rPr>
        <w:t>φυ</w:t>
      </w:r>
      <w:r w:rsidRPr="00921CE0">
        <w:rPr>
          <w:rFonts w:ascii="Calibri" w:hAnsi="Calibri"/>
        </w:rPr>
        <w:t>πουργός</w:t>
      </w:r>
      <w:r>
        <w:rPr>
          <w:rFonts w:ascii="Calibri" w:hAnsi="Calibri"/>
        </w:rPr>
        <w:t xml:space="preserve"> </w:t>
      </w:r>
      <w:r w:rsidRPr="00921CE0">
        <w:rPr>
          <w:rFonts w:ascii="Calibri" w:hAnsi="Calibri"/>
        </w:rPr>
        <w:t>και</w:t>
      </w:r>
      <w:r>
        <w:rPr>
          <w:rFonts w:ascii="Calibri" w:hAnsi="Calibri"/>
        </w:rPr>
        <w:t xml:space="preserve"> </w:t>
      </w:r>
      <w:r w:rsidRPr="00921CE0">
        <w:rPr>
          <w:rFonts w:ascii="Calibri" w:hAnsi="Calibri"/>
        </w:rPr>
        <w:t>είμαι</w:t>
      </w:r>
      <w:r>
        <w:rPr>
          <w:rFonts w:ascii="Calibri" w:hAnsi="Calibri"/>
        </w:rPr>
        <w:t xml:space="preserve"> </w:t>
      </w:r>
      <w:r w:rsidRPr="00921CE0">
        <w:rPr>
          <w:rFonts w:ascii="Calibri" w:hAnsi="Calibri"/>
        </w:rPr>
        <w:t>σίγουρη</w:t>
      </w:r>
      <w:r>
        <w:rPr>
          <w:rFonts w:ascii="Calibri" w:hAnsi="Calibri"/>
        </w:rPr>
        <w:t xml:space="preserve"> </w:t>
      </w:r>
      <w:r w:rsidRPr="00921CE0">
        <w:rPr>
          <w:rFonts w:ascii="Calibri" w:hAnsi="Calibri"/>
        </w:rPr>
        <w:t>ότι</w:t>
      </w:r>
      <w:r>
        <w:rPr>
          <w:rFonts w:ascii="Calibri" w:hAnsi="Calibri"/>
        </w:rPr>
        <w:t xml:space="preserve"> </w:t>
      </w:r>
      <w:r w:rsidRPr="00921CE0">
        <w:rPr>
          <w:rFonts w:ascii="Calibri" w:hAnsi="Calibri"/>
        </w:rPr>
        <w:t>θα</w:t>
      </w:r>
      <w:r>
        <w:rPr>
          <w:rFonts w:ascii="Calibri" w:hAnsi="Calibri"/>
        </w:rPr>
        <w:t xml:space="preserve"> </w:t>
      </w:r>
      <w:r w:rsidRPr="00921CE0">
        <w:rPr>
          <w:rFonts w:ascii="Calibri" w:hAnsi="Calibri"/>
        </w:rPr>
        <w:t>τα</w:t>
      </w:r>
      <w:r>
        <w:rPr>
          <w:rFonts w:ascii="Calibri" w:hAnsi="Calibri"/>
        </w:rPr>
        <w:t xml:space="preserve"> </w:t>
      </w:r>
      <w:r w:rsidRPr="00921CE0">
        <w:rPr>
          <w:rFonts w:ascii="Calibri" w:hAnsi="Calibri"/>
        </w:rPr>
        <w:t>μεταφέρει</w:t>
      </w:r>
      <w:r>
        <w:rPr>
          <w:rFonts w:ascii="Calibri" w:hAnsi="Calibri"/>
        </w:rPr>
        <w:t xml:space="preserve">- </w:t>
      </w:r>
      <w:r w:rsidRPr="00921CE0">
        <w:rPr>
          <w:rFonts w:ascii="Calibri" w:hAnsi="Calibri"/>
        </w:rPr>
        <w:t>και</w:t>
      </w:r>
      <w:r>
        <w:rPr>
          <w:rFonts w:ascii="Calibri" w:hAnsi="Calibri"/>
        </w:rPr>
        <w:t xml:space="preserve"> </w:t>
      </w:r>
      <w:r w:rsidRPr="00921CE0">
        <w:rPr>
          <w:rFonts w:ascii="Calibri" w:hAnsi="Calibri"/>
        </w:rPr>
        <w:t>τις</w:t>
      </w:r>
      <w:r>
        <w:rPr>
          <w:rFonts w:ascii="Calibri" w:hAnsi="Calibri"/>
        </w:rPr>
        <w:t xml:space="preserve"> </w:t>
      </w:r>
      <w:r w:rsidRPr="00921CE0">
        <w:rPr>
          <w:rFonts w:ascii="Calibri" w:hAnsi="Calibri"/>
        </w:rPr>
        <w:t>παραλείψεις</w:t>
      </w:r>
      <w:r>
        <w:rPr>
          <w:rFonts w:ascii="Calibri" w:hAnsi="Calibri"/>
        </w:rPr>
        <w:t xml:space="preserve"> </w:t>
      </w:r>
      <w:r w:rsidRPr="00921CE0">
        <w:rPr>
          <w:rFonts w:ascii="Calibri" w:hAnsi="Calibri"/>
        </w:rPr>
        <w:t>της</w:t>
      </w:r>
      <w:r>
        <w:rPr>
          <w:rFonts w:ascii="Calibri" w:hAnsi="Calibri"/>
        </w:rPr>
        <w:t xml:space="preserve"> </w:t>
      </w:r>
      <w:r w:rsidRPr="00921CE0">
        <w:rPr>
          <w:rFonts w:ascii="Calibri" w:hAnsi="Calibri"/>
        </w:rPr>
        <w:t>ομιλίας</w:t>
      </w:r>
      <w:r>
        <w:rPr>
          <w:rFonts w:ascii="Calibri" w:hAnsi="Calibri"/>
        </w:rPr>
        <w:t xml:space="preserve"> </w:t>
      </w:r>
      <w:r w:rsidRPr="00921CE0">
        <w:rPr>
          <w:rFonts w:ascii="Calibri" w:hAnsi="Calibri"/>
        </w:rPr>
        <w:t>του</w:t>
      </w:r>
      <w:r>
        <w:rPr>
          <w:rFonts w:ascii="Calibri" w:hAnsi="Calibri"/>
        </w:rPr>
        <w:t xml:space="preserve">, τα συμπεράσματα </w:t>
      </w:r>
      <w:r w:rsidRPr="00921CE0">
        <w:rPr>
          <w:rFonts w:ascii="Calibri" w:hAnsi="Calibri"/>
        </w:rPr>
        <w:t>είναι</w:t>
      </w:r>
      <w:r>
        <w:rPr>
          <w:rFonts w:ascii="Calibri" w:hAnsi="Calibri"/>
        </w:rPr>
        <w:t xml:space="preserve"> </w:t>
      </w:r>
      <w:r w:rsidRPr="00921CE0">
        <w:rPr>
          <w:rFonts w:ascii="Calibri" w:hAnsi="Calibri"/>
        </w:rPr>
        <w:t>ότι</w:t>
      </w:r>
      <w:r>
        <w:rPr>
          <w:rFonts w:ascii="Calibri" w:hAnsi="Calibri"/>
        </w:rPr>
        <w:t xml:space="preserve"> </w:t>
      </w:r>
      <w:r w:rsidRPr="00921CE0">
        <w:rPr>
          <w:rFonts w:ascii="Calibri" w:hAnsi="Calibri"/>
        </w:rPr>
        <w:t>για</w:t>
      </w:r>
      <w:r>
        <w:rPr>
          <w:rFonts w:ascii="Calibri" w:hAnsi="Calibri"/>
        </w:rPr>
        <w:t xml:space="preserve"> </w:t>
      </w:r>
      <w:r w:rsidRPr="00921CE0">
        <w:rPr>
          <w:rFonts w:ascii="Calibri" w:hAnsi="Calibri"/>
        </w:rPr>
        <w:t>τον</w:t>
      </w:r>
      <w:r>
        <w:rPr>
          <w:rFonts w:ascii="Calibri" w:hAnsi="Calibri"/>
        </w:rPr>
        <w:t xml:space="preserve"> </w:t>
      </w:r>
      <w:r w:rsidRPr="00921CE0">
        <w:rPr>
          <w:rFonts w:ascii="Calibri" w:hAnsi="Calibri"/>
        </w:rPr>
        <w:t>κύριο</w:t>
      </w:r>
      <w:r>
        <w:rPr>
          <w:rFonts w:ascii="Calibri" w:hAnsi="Calibri"/>
        </w:rPr>
        <w:t xml:space="preserve"> </w:t>
      </w:r>
      <w:r w:rsidRPr="00921CE0">
        <w:rPr>
          <w:rFonts w:ascii="Calibri" w:hAnsi="Calibri"/>
        </w:rPr>
        <w:t>Υπουργό</w:t>
      </w:r>
      <w:r>
        <w:rPr>
          <w:rFonts w:ascii="Calibri" w:hAnsi="Calibri"/>
        </w:rPr>
        <w:t xml:space="preserve"> </w:t>
      </w:r>
      <w:r w:rsidRPr="00921CE0">
        <w:rPr>
          <w:rFonts w:ascii="Calibri" w:hAnsi="Calibri"/>
        </w:rPr>
        <w:t>και</w:t>
      </w:r>
      <w:r>
        <w:rPr>
          <w:rFonts w:ascii="Calibri" w:hAnsi="Calibri"/>
        </w:rPr>
        <w:t xml:space="preserve"> </w:t>
      </w:r>
      <w:r w:rsidRPr="00921CE0">
        <w:rPr>
          <w:rFonts w:ascii="Calibri" w:hAnsi="Calibri"/>
        </w:rPr>
        <w:t>για</w:t>
      </w:r>
      <w:r>
        <w:rPr>
          <w:rFonts w:ascii="Calibri" w:hAnsi="Calibri"/>
        </w:rPr>
        <w:t xml:space="preserve"> </w:t>
      </w:r>
      <w:r w:rsidRPr="00921CE0">
        <w:rPr>
          <w:rFonts w:ascii="Calibri" w:hAnsi="Calibri"/>
        </w:rPr>
        <w:t>την</w:t>
      </w:r>
      <w:r>
        <w:rPr>
          <w:rFonts w:ascii="Calibri" w:hAnsi="Calibri"/>
        </w:rPr>
        <w:t xml:space="preserve"> </w:t>
      </w:r>
      <w:r w:rsidRPr="00921CE0">
        <w:rPr>
          <w:rFonts w:ascii="Calibri" w:hAnsi="Calibri"/>
        </w:rPr>
        <w:t>Κυβέρνηση</w:t>
      </w:r>
      <w:r>
        <w:rPr>
          <w:rFonts w:ascii="Calibri" w:hAnsi="Calibri"/>
        </w:rPr>
        <w:t xml:space="preserve"> </w:t>
      </w:r>
      <w:r w:rsidRPr="00921CE0">
        <w:rPr>
          <w:rFonts w:ascii="Calibri" w:hAnsi="Calibri"/>
        </w:rPr>
        <w:t>οι</w:t>
      </w:r>
      <w:r>
        <w:rPr>
          <w:rFonts w:ascii="Calibri" w:hAnsi="Calibri"/>
        </w:rPr>
        <w:t xml:space="preserve"> </w:t>
      </w:r>
      <w:r w:rsidRPr="00921CE0">
        <w:rPr>
          <w:rFonts w:ascii="Calibri" w:hAnsi="Calibri"/>
        </w:rPr>
        <w:t>μεταρρυθμίσεις,</w:t>
      </w:r>
      <w:r>
        <w:rPr>
          <w:rFonts w:ascii="Calibri" w:hAnsi="Calibri"/>
        </w:rPr>
        <w:t xml:space="preserve"> </w:t>
      </w:r>
      <w:r w:rsidRPr="00921CE0">
        <w:rPr>
          <w:rFonts w:ascii="Calibri" w:hAnsi="Calibri"/>
        </w:rPr>
        <w:t>όπως</w:t>
      </w:r>
      <w:r>
        <w:rPr>
          <w:rFonts w:ascii="Calibri" w:hAnsi="Calibri"/>
        </w:rPr>
        <w:t xml:space="preserve"> </w:t>
      </w:r>
      <w:r w:rsidRPr="00921CE0">
        <w:rPr>
          <w:rFonts w:ascii="Calibri" w:hAnsi="Calibri"/>
        </w:rPr>
        <w:t>ανέφερε</w:t>
      </w:r>
      <w:r w:rsidR="00925004">
        <w:rPr>
          <w:rFonts w:ascii="Calibri" w:hAnsi="Calibri"/>
        </w:rPr>
        <w:t>,</w:t>
      </w:r>
      <w:r>
        <w:rPr>
          <w:rFonts w:ascii="Calibri" w:hAnsi="Calibri"/>
        </w:rPr>
        <w:t xml:space="preserve"> </w:t>
      </w:r>
      <w:r w:rsidRPr="00921CE0">
        <w:rPr>
          <w:rFonts w:ascii="Calibri" w:hAnsi="Calibri"/>
        </w:rPr>
        <w:t>και</w:t>
      </w:r>
      <w:r>
        <w:rPr>
          <w:rFonts w:ascii="Calibri" w:hAnsi="Calibri"/>
        </w:rPr>
        <w:t xml:space="preserve"> οι </w:t>
      </w:r>
      <w:r w:rsidRPr="00921CE0">
        <w:rPr>
          <w:rFonts w:ascii="Calibri" w:hAnsi="Calibri"/>
        </w:rPr>
        <w:t>διαρθρωτικές</w:t>
      </w:r>
      <w:r>
        <w:rPr>
          <w:rFonts w:ascii="Calibri" w:hAnsi="Calibri"/>
        </w:rPr>
        <w:t xml:space="preserve"> </w:t>
      </w:r>
      <w:r w:rsidRPr="00921CE0">
        <w:rPr>
          <w:rFonts w:ascii="Calibri" w:hAnsi="Calibri"/>
        </w:rPr>
        <w:t>αλλαγές</w:t>
      </w:r>
      <w:r>
        <w:rPr>
          <w:rFonts w:ascii="Calibri" w:hAnsi="Calibri"/>
        </w:rPr>
        <w:t xml:space="preserve"> έ</w:t>
      </w:r>
      <w:r w:rsidRPr="00921CE0">
        <w:rPr>
          <w:rFonts w:ascii="Calibri" w:hAnsi="Calibri"/>
        </w:rPr>
        <w:t>χουν</w:t>
      </w:r>
      <w:r>
        <w:rPr>
          <w:rFonts w:ascii="Calibri" w:hAnsi="Calibri"/>
        </w:rPr>
        <w:t xml:space="preserve"> </w:t>
      </w:r>
      <w:r w:rsidRPr="00921CE0">
        <w:rPr>
          <w:rFonts w:ascii="Calibri" w:hAnsi="Calibri"/>
        </w:rPr>
        <w:t>να</w:t>
      </w:r>
      <w:r>
        <w:rPr>
          <w:rFonts w:ascii="Calibri" w:hAnsi="Calibri"/>
        </w:rPr>
        <w:t xml:space="preserve"> </w:t>
      </w:r>
      <w:r w:rsidRPr="00921CE0">
        <w:rPr>
          <w:rFonts w:ascii="Calibri" w:hAnsi="Calibri"/>
        </w:rPr>
        <w:t>κάνουν</w:t>
      </w:r>
      <w:r>
        <w:rPr>
          <w:rFonts w:ascii="Calibri" w:hAnsi="Calibri"/>
        </w:rPr>
        <w:t xml:space="preserve"> </w:t>
      </w:r>
      <w:r w:rsidRPr="00921CE0">
        <w:rPr>
          <w:rFonts w:ascii="Calibri" w:hAnsi="Calibri"/>
        </w:rPr>
        <w:t>με</w:t>
      </w:r>
      <w:r>
        <w:rPr>
          <w:rFonts w:ascii="Calibri" w:hAnsi="Calibri"/>
        </w:rPr>
        <w:t xml:space="preserve"> </w:t>
      </w:r>
      <w:r w:rsidRPr="00921CE0">
        <w:rPr>
          <w:rFonts w:ascii="Calibri" w:hAnsi="Calibri"/>
        </w:rPr>
        <w:t>ένα</w:t>
      </w:r>
      <w:r>
        <w:rPr>
          <w:rFonts w:ascii="Calibri" w:hAnsi="Calibri"/>
        </w:rPr>
        <w:t xml:space="preserve"> </w:t>
      </w:r>
      <w:r w:rsidRPr="00921CE0">
        <w:rPr>
          <w:rFonts w:ascii="Calibri" w:hAnsi="Calibri"/>
        </w:rPr>
        <w:t>καθεστώς,</w:t>
      </w:r>
      <w:r>
        <w:rPr>
          <w:rFonts w:ascii="Calibri" w:hAnsi="Calibri"/>
        </w:rPr>
        <w:t xml:space="preserve"> </w:t>
      </w:r>
      <w:r w:rsidRPr="00921CE0">
        <w:rPr>
          <w:rFonts w:ascii="Calibri" w:hAnsi="Calibri"/>
        </w:rPr>
        <w:t>όπως</w:t>
      </w:r>
      <w:r>
        <w:rPr>
          <w:rFonts w:ascii="Calibri" w:hAnsi="Calibri"/>
        </w:rPr>
        <w:t xml:space="preserve"> </w:t>
      </w:r>
      <w:r w:rsidRPr="00921CE0">
        <w:rPr>
          <w:rFonts w:ascii="Calibri" w:hAnsi="Calibri"/>
        </w:rPr>
        <w:t>μας</w:t>
      </w:r>
      <w:r>
        <w:rPr>
          <w:rFonts w:ascii="Calibri" w:hAnsi="Calibri"/>
        </w:rPr>
        <w:t xml:space="preserve"> </w:t>
      </w:r>
      <w:r w:rsidRPr="00921CE0">
        <w:rPr>
          <w:rFonts w:ascii="Calibri" w:hAnsi="Calibri"/>
        </w:rPr>
        <w:t>είπε</w:t>
      </w:r>
      <w:r w:rsidR="00925004">
        <w:rPr>
          <w:rFonts w:ascii="Calibri" w:hAnsi="Calibri"/>
        </w:rPr>
        <w:t>,</w:t>
      </w:r>
      <w:r>
        <w:rPr>
          <w:rFonts w:ascii="Calibri" w:hAnsi="Calibri"/>
        </w:rPr>
        <w:t xml:space="preserve"> </w:t>
      </w:r>
      <w:r w:rsidRPr="00921CE0">
        <w:rPr>
          <w:rFonts w:ascii="Calibri" w:hAnsi="Calibri"/>
        </w:rPr>
        <w:t>εταιρικής</w:t>
      </w:r>
      <w:r>
        <w:rPr>
          <w:rFonts w:ascii="Calibri" w:hAnsi="Calibri"/>
        </w:rPr>
        <w:t xml:space="preserve"> </w:t>
      </w:r>
      <w:r w:rsidRPr="00921CE0">
        <w:rPr>
          <w:rFonts w:ascii="Calibri" w:hAnsi="Calibri"/>
        </w:rPr>
        <w:t>διακυβέρνησης</w:t>
      </w:r>
      <w:r>
        <w:rPr>
          <w:rFonts w:ascii="Calibri" w:hAnsi="Calibri"/>
        </w:rPr>
        <w:t xml:space="preserve">, </w:t>
      </w:r>
      <w:r w:rsidRPr="00921CE0">
        <w:rPr>
          <w:rFonts w:ascii="Calibri" w:hAnsi="Calibri"/>
        </w:rPr>
        <w:t>που</w:t>
      </w:r>
      <w:r>
        <w:rPr>
          <w:rFonts w:ascii="Calibri" w:hAnsi="Calibri"/>
        </w:rPr>
        <w:t xml:space="preserve"> </w:t>
      </w:r>
      <w:r w:rsidRPr="00921CE0">
        <w:rPr>
          <w:rFonts w:ascii="Calibri" w:hAnsi="Calibri"/>
        </w:rPr>
        <w:t>στην</w:t>
      </w:r>
      <w:r>
        <w:rPr>
          <w:rFonts w:ascii="Calibri" w:hAnsi="Calibri"/>
        </w:rPr>
        <w:t xml:space="preserve"> </w:t>
      </w:r>
      <w:r w:rsidRPr="00921CE0">
        <w:rPr>
          <w:rFonts w:ascii="Calibri" w:hAnsi="Calibri"/>
        </w:rPr>
        <w:t>πραγματικότητα</w:t>
      </w:r>
      <w:r>
        <w:rPr>
          <w:rFonts w:ascii="Calibri" w:hAnsi="Calibri"/>
        </w:rPr>
        <w:t xml:space="preserve"> </w:t>
      </w:r>
      <w:r w:rsidRPr="00921CE0">
        <w:rPr>
          <w:rFonts w:ascii="Calibri" w:hAnsi="Calibri"/>
        </w:rPr>
        <w:t>έρχεται</w:t>
      </w:r>
      <w:r>
        <w:rPr>
          <w:rFonts w:ascii="Calibri" w:hAnsi="Calibri"/>
        </w:rPr>
        <w:t xml:space="preserve"> </w:t>
      </w:r>
      <w:r w:rsidRPr="00921CE0">
        <w:rPr>
          <w:rFonts w:ascii="Calibri" w:hAnsi="Calibri"/>
        </w:rPr>
        <w:t>να</w:t>
      </w:r>
      <w:r>
        <w:rPr>
          <w:rFonts w:ascii="Calibri" w:hAnsi="Calibri"/>
        </w:rPr>
        <w:t xml:space="preserve"> </w:t>
      </w:r>
      <w:r w:rsidRPr="00921CE0">
        <w:rPr>
          <w:rFonts w:ascii="Calibri" w:hAnsi="Calibri"/>
        </w:rPr>
        <w:t>μειώσει</w:t>
      </w:r>
      <w:r>
        <w:rPr>
          <w:rFonts w:ascii="Calibri" w:hAnsi="Calibri"/>
        </w:rPr>
        <w:t xml:space="preserve"> </w:t>
      </w:r>
      <w:r w:rsidRPr="00921CE0">
        <w:rPr>
          <w:rFonts w:ascii="Calibri" w:hAnsi="Calibri"/>
        </w:rPr>
        <w:t>την</w:t>
      </w:r>
      <w:r>
        <w:rPr>
          <w:rFonts w:ascii="Calibri" w:hAnsi="Calibri"/>
        </w:rPr>
        <w:t xml:space="preserve"> </w:t>
      </w:r>
      <w:r w:rsidRPr="00921CE0">
        <w:rPr>
          <w:rFonts w:ascii="Calibri" w:hAnsi="Calibri"/>
        </w:rPr>
        <w:t>παρουσία</w:t>
      </w:r>
      <w:r>
        <w:rPr>
          <w:rFonts w:ascii="Calibri" w:hAnsi="Calibri"/>
        </w:rPr>
        <w:t xml:space="preserve"> </w:t>
      </w:r>
      <w:r w:rsidRPr="00921CE0">
        <w:rPr>
          <w:rFonts w:ascii="Calibri" w:hAnsi="Calibri"/>
        </w:rPr>
        <w:t>των</w:t>
      </w:r>
      <w:r>
        <w:rPr>
          <w:rFonts w:ascii="Calibri" w:hAnsi="Calibri"/>
        </w:rPr>
        <w:t xml:space="preserve"> </w:t>
      </w:r>
      <w:r w:rsidRPr="00921CE0">
        <w:rPr>
          <w:rFonts w:ascii="Calibri" w:hAnsi="Calibri"/>
        </w:rPr>
        <w:t>δημόσιων</w:t>
      </w:r>
      <w:r>
        <w:rPr>
          <w:rFonts w:ascii="Calibri" w:hAnsi="Calibri"/>
        </w:rPr>
        <w:t xml:space="preserve"> </w:t>
      </w:r>
      <w:r w:rsidRPr="00921CE0">
        <w:rPr>
          <w:rFonts w:ascii="Calibri" w:hAnsi="Calibri"/>
        </w:rPr>
        <w:t>πολιτικών,</w:t>
      </w:r>
      <w:r>
        <w:rPr>
          <w:rFonts w:ascii="Calibri" w:hAnsi="Calibri"/>
        </w:rPr>
        <w:t xml:space="preserve"> </w:t>
      </w:r>
      <w:r w:rsidRPr="00921CE0">
        <w:rPr>
          <w:rFonts w:ascii="Calibri" w:hAnsi="Calibri"/>
        </w:rPr>
        <w:t>τον</w:t>
      </w:r>
      <w:r>
        <w:rPr>
          <w:rFonts w:ascii="Calibri" w:hAnsi="Calibri"/>
        </w:rPr>
        <w:t xml:space="preserve"> </w:t>
      </w:r>
      <w:r w:rsidRPr="00921CE0">
        <w:rPr>
          <w:rFonts w:ascii="Calibri" w:hAnsi="Calibri"/>
        </w:rPr>
        <w:t>δημόσιο</w:t>
      </w:r>
      <w:r>
        <w:rPr>
          <w:rFonts w:ascii="Calibri" w:hAnsi="Calibri"/>
        </w:rPr>
        <w:t xml:space="preserve"> </w:t>
      </w:r>
      <w:r w:rsidRPr="00921CE0">
        <w:rPr>
          <w:rFonts w:ascii="Calibri" w:hAnsi="Calibri"/>
        </w:rPr>
        <w:t>έλεγχο</w:t>
      </w:r>
      <w:r>
        <w:rPr>
          <w:rFonts w:ascii="Calibri" w:hAnsi="Calibri"/>
        </w:rPr>
        <w:t xml:space="preserve"> </w:t>
      </w:r>
      <w:r w:rsidRPr="00921CE0">
        <w:rPr>
          <w:rFonts w:ascii="Calibri" w:hAnsi="Calibri"/>
        </w:rPr>
        <w:t>και</w:t>
      </w:r>
      <w:r>
        <w:rPr>
          <w:rFonts w:ascii="Calibri" w:hAnsi="Calibri"/>
        </w:rPr>
        <w:t xml:space="preserve"> </w:t>
      </w:r>
      <w:r w:rsidRPr="00921CE0">
        <w:rPr>
          <w:rFonts w:ascii="Calibri" w:hAnsi="Calibri"/>
        </w:rPr>
        <w:t>την</w:t>
      </w:r>
      <w:r>
        <w:rPr>
          <w:rFonts w:ascii="Calibri" w:hAnsi="Calibri"/>
        </w:rPr>
        <w:t xml:space="preserve"> </w:t>
      </w:r>
      <w:r w:rsidRPr="00921CE0">
        <w:rPr>
          <w:rFonts w:ascii="Calibri" w:hAnsi="Calibri"/>
        </w:rPr>
        <w:t>εποπτεία,</w:t>
      </w:r>
      <w:r>
        <w:rPr>
          <w:rFonts w:ascii="Calibri" w:hAnsi="Calibri"/>
        </w:rPr>
        <w:t xml:space="preserve"> </w:t>
      </w:r>
      <w:r w:rsidRPr="00921CE0">
        <w:rPr>
          <w:rFonts w:ascii="Calibri" w:hAnsi="Calibri"/>
        </w:rPr>
        <w:t>τη</w:t>
      </w:r>
      <w:r>
        <w:rPr>
          <w:rFonts w:ascii="Calibri" w:hAnsi="Calibri"/>
        </w:rPr>
        <w:t xml:space="preserve"> </w:t>
      </w:r>
      <w:r w:rsidRPr="00921CE0">
        <w:rPr>
          <w:rFonts w:ascii="Calibri" w:hAnsi="Calibri"/>
        </w:rPr>
        <w:t>μείωση</w:t>
      </w:r>
      <w:r>
        <w:rPr>
          <w:rFonts w:ascii="Calibri" w:hAnsi="Calibri"/>
        </w:rPr>
        <w:t xml:space="preserve"> </w:t>
      </w:r>
      <w:r w:rsidRPr="00921CE0">
        <w:rPr>
          <w:rFonts w:ascii="Calibri" w:hAnsi="Calibri"/>
        </w:rPr>
        <w:t>της</w:t>
      </w:r>
      <w:r>
        <w:rPr>
          <w:rFonts w:ascii="Calibri" w:hAnsi="Calibri"/>
        </w:rPr>
        <w:t xml:space="preserve"> </w:t>
      </w:r>
      <w:r w:rsidRPr="00921CE0">
        <w:rPr>
          <w:rFonts w:ascii="Calibri" w:hAnsi="Calibri"/>
        </w:rPr>
        <w:t>κρατικής</w:t>
      </w:r>
      <w:r>
        <w:rPr>
          <w:rFonts w:ascii="Calibri" w:hAnsi="Calibri"/>
        </w:rPr>
        <w:t xml:space="preserve"> </w:t>
      </w:r>
      <w:r w:rsidRPr="00921CE0">
        <w:rPr>
          <w:rFonts w:ascii="Calibri" w:hAnsi="Calibri"/>
        </w:rPr>
        <w:t>παρέμβασης</w:t>
      </w:r>
      <w:r>
        <w:rPr>
          <w:rFonts w:ascii="Calibri" w:hAnsi="Calibri"/>
        </w:rPr>
        <w:t xml:space="preserve"> </w:t>
      </w:r>
      <w:r w:rsidRPr="00921CE0">
        <w:rPr>
          <w:rFonts w:ascii="Calibri" w:hAnsi="Calibri"/>
        </w:rPr>
        <w:t>στη</w:t>
      </w:r>
      <w:r>
        <w:rPr>
          <w:rFonts w:ascii="Calibri" w:hAnsi="Calibri"/>
        </w:rPr>
        <w:t xml:space="preserve"> </w:t>
      </w:r>
      <w:r w:rsidRPr="00921CE0">
        <w:rPr>
          <w:rFonts w:ascii="Calibri" w:hAnsi="Calibri"/>
        </w:rPr>
        <w:t>στρατηγική</w:t>
      </w:r>
      <w:r>
        <w:rPr>
          <w:rFonts w:ascii="Calibri" w:hAnsi="Calibri"/>
        </w:rPr>
        <w:t xml:space="preserve"> </w:t>
      </w:r>
      <w:r w:rsidRPr="00921CE0">
        <w:rPr>
          <w:rFonts w:ascii="Calibri" w:hAnsi="Calibri"/>
        </w:rPr>
        <w:t>όσον</w:t>
      </w:r>
      <w:r>
        <w:rPr>
          <w:rFonts w:ascii="Calibri" w:hAnsi="Calibri"/>
        </w:rPr>
        <w:t xml:space="preserve"> </w:t>
      </w:r>
      <w:r w:rsidRPr="00921CE0">
        <w:rPr>
          <w:rFonts w:ascii="Calibri" w:hAnsi="Calibri"/>
        </w:rPr>
        <w:t>αφορά</w:t>
      </w:r>
      <w:r>
        <w:rPr>
          <w:rFonts w:ascii="Calibri" w:hAnsi="Calibri"/>
        </w:rPr>
        <w:t xml:space="preserve"> </w:t>
      </w:r>
      <w:r w:rsidRPr="00921CE0">
        <w:rPr>
          <w:rFonts w:ascii="Calibri" w:hAnsi="Calibri"/>
        </w:rPr>
        <w:t>τις</w:t>
      </w:r>
      <w:r>
        <w:rPr>
          <w:rFonts w:ascii="Calibri" w:hAnsi="Calibri"/>
        </w:rPr>
        <w:t xml:space="preserve"> </w:t>
      </w:r>
      <w:r w:rsidRPr="00921CE0">
        <w:rPr>
          <w:rFonts w:ascii="Calibri" w:hAnsi="Calibri"/>
        </w:rPr>
        <w:t>δημόσιες</w:t>
      </w:r>
      <w:r>
        <w:rPr>
          <w:rFonts w:ascii="Calibri" w:hAnsi="Calibri"/>
        </w:rPr>
        <w:t xml:space="preserve"> </w:t>
      </w:r>
      <w:r w:rsidRPr="00921CE0">
        <w:rPr>
          <w:rFonts w:ascii="Calibri" w:hAnsi="Calibri"/>
        </w:rPr>
        <w:t>επιχειρήσεις</w:t>
      </w:r>
      <w:r>
        <w:rPr>
          <w:rFonts w:ascii="Calibri" w:hAnsi="Calibri"/>
        </w:rPr>
        <w:t xml:space="preserve"> </w:t>
      </w:r>
      <w:r w:rsidRPr="00921CE0">
        <w:rPr>
          <w:rFonts w:ascii="Calibri" w:hAnsi="Calibri"/>
        </w:rPr>
        <w:t>και</w:t>
      </w:r>
      <w:r>
        <w:rPr>
          <w:rFonts w:ascii="Calibri" w:hAnsi="Calibri"/>
        </w:rPr>
        <w:t xml:space="preserve"> </w:t>
      </w:r>
      <w:r w:rsidRPr="00921CE0">
        <w:rPr>
          <w:rFonts w:ascii="Calibri" w:hAnsi="Calibri"/>
        </w:rPr>
        <w:t>τις</w:t>
      </w:r>
      <w:r>
        <w:rPr>
          <w:rFonts w:ascii="Calibri" w:hAnsi="Calibri"/>
        </w:rPr>
        <w:t xml:space="preserve"> </w:t>
      </w:r>
      <w:r w:rsidRPr="00921CE0">
        <w:rPr>
          <w:rFonts w:ascii="Calibri" w:hAnsi="Calibri"/>
        </w:rPr>
        <w:t>επιχειρήσεις</w:t>
      </w:r>
      <w:r>
        <w:rPr>
          <w:rFonts w:ascii="Calibri" w:hAnsi="Calibri"/>
        </w:rPr>
        <w:t xml:space="preserve"> </w:t>
      </w:r>
      <w:r w:rsidRPr="00921CE0">
        <w:rPr>
          <w:rFonts w:ascii="Calibri" w:hAnsi="Calibri"/>
        </w:rPr>
        <w:t>που</w:t>
      </w:r>
      <w:r>
        <w:rPr>
          <w:rFonts w:ascii="Calibri" w:hAnsi="Calibri"/>
        </w:rPr>
        <w:t xml:space="preserve"> </w:t>
      </w:r>
      <w:r w:rsidRPr="00921CE0">
        <w:rPr>
          <w:rFonts w:ascii="Calibri" w:hAnsi="Calibri"/>
        </w:rPr>
        <w:t>συμμετέχει</w:t>
      </w:r>
      <w:r>
        <w:rPr>
          <w:rFonts w:ascii="Calibri" w:hAnsi="Calibri"/>
        </w:rPr>
        <w:t xml:space="preserve"> </w:t>
      </w:r>
      <w:r w:rsidRPr="00921CE0">
        <w:rPr>
          <w:rFonts w:ascii="Calibri" w:hAnsi="Calibri"/>
        </w:rPr>
        <w:t>το</w:t>
      </w:r>
      <w:r>
        <w:rPr>
          <w:rFonts w:ascii="Calibri" w:hAnsi="Calibri"/>
        </w:rPr>
        <w:t xml:space="preserve"> </w:t>
      </w:r>
      <w:r w:rsidR="00925004">
        <w:rPr>
          <w:rFonts w:ascii="Calibri" w:hAnsi="Calibri"/>
        </w:rPr>
        <w:t>Δ</w:t>
      </w:r>
      <w:r w:rsidRPr="00921CE0">
        <w:rPr>
          <w:rFonts w:ascii="Calibri" w:hAnsi="Calibri"/>
        </w:rPr>
        <w:t>ημόσιο</w:t>
      </w:r>
      <w:r>
        <w:rPr>
          <w:rFonts w:ascii="Calibri" w:hAnsi="Calibri"/>
        </w:rPr>
        <w:t xml:space="preserve"> </w:t>
      </w:r>
      <w:r w:rsidRPr="00921CE0">
        <w:rPr>
          <w:rFonts w:ascii="Calibri" w:hAnsi="Calibri"/>
        </w:rPr>
        <w:t>στη</w:t>
      </w:r>
      <w:r>
        <w:rPr>
          <w:rFonts w:ascii="Calibri" w:hAnsi="Calibri"/>
        </w:rPr>
        <w:t xml:space="preserve"> </w:t>
      </w:r>
      <w:r w:rsidRPr="00921CE0">
        <w:rPr>
          <w:rFonts w:ascii="Calibri" w:hAnsi="Calibri"/>
        </w:rPr>
        <w:t>συνολική</w:t>
      </w:r>
      <w:r>
        <w:rPr>
          <w:rFonts w:ascii="Calibri" w:hAnsi="Calibri"/>
        </w:rPr>
        <w:t xml:space="preserve"> </w:t>
      </w:r>
      <w:r w:rsidRPr="00921CE0">
        <w:rPr>
          <w:rFonts w:ascii="Calibri" w:hAnsi="Calibri"/>
        </w:rPr>
        <w:t>αναπτυξιακή</w:t>
      </w:r>
      <w:r>
        <w:rPr>
          <w:rFonts w:ascii="Calibri" w:hAnsi="Calibri"/>
        </w:rPr>
        <w:t xml:space="preserve"> </w:t>
      </w:r>
      <w:r w:rsidRPr="00921CE0">
        <w:rPr>
          <w:rFonts w:ascii="Calibri" w:hAnsi="Calibri"/>
        </w:rPr>
        <w:t>και</w:t>
      </w:r>
      <w:r>
        <w:rPr>
          <w:rFonts w:ascii="Calibri" w:hAnsi="Calibri"/>
        </w:rPr>
        <w:t xml:space="preserve"> </w:t>
      </w:r>
      <w:r w:rsidRPr="00921CE0">
        <w:rPr>
          <w:rFonts w:ascii="Calibri" w:hAnsi="Calibri"/>
        </w:rPr>
        <w:t>κοινωνική</w:t>
      </w:r>
      <w:r>
        <w:rPr>
          <w:rFonts w:ascii="Calibri" w:hAnsi="Calibri"/>
        </w:rPr>
        <w:t xml:space="preserve"> </w:t>
      </w:r>
      <w:r w:rsidRPr="00921CE0">
        <w:rPr>
          <w:rFonts w:ascii="Calibri" w:hAnsi="Calibri"/>
        </w:rPr>
        <w:t>στρατηγική</w:t>
      </w:r>
      <w:r>
        <w:rPr>
          <w:rFonts w:ascii="Calibri" w:hAnsi="Calibri"/>
        </w:rPr>
        <w:t xml:space="preserve"> </w:t>
      </w:r>
      <w:r w:rsidRPr="00921CE0">
        <w:rPr>
          <w:rFonts w:ascii="Calibri" w:hAnsi="Calibri"/>
        </w:rPr>
        <w:t>της</w:t>
      </w:r>
      <w:r>
        <w:rPr>
          <w:rFonts w:ascii="Calibri" w:hAnsi="Calibri"/>
        </w:rPr>
        <w:t xml:space="preserve"> </w:t>
      </w:r>
      <w:r w:rsidRPr="00921CE0">
        <w:rPr>
          <w:rFonts w:ascii="Calibri" w:hAnsi="Calibri"/>
        </w:rPr>
        <w:t>χώρας,</w:t>
      </w:r>
      <w:r>
        <w:rPr>
          <w:rFonts w:ascii="Calibri" w:hAnsi="Calibri"/>
        </w:rPr>
        <w:t xml:space="preserve"> </w:t>
      </w:r>
      <w:r w:rsidRPr="00921CE0">
        <w:rPr>
          <w:rFonts w:ascii="Calibri" w:hAnsi="Calibri"/>
        </w:rPr>
        <w:t>σε</w:t>
      </w:r>
      <w:r>
        <w:rPr>
          <w:rFonts w:ascii="Calibri" w:hAnsi="Calibri"/>
        </w:rPr>
        <w:t xml:space="preserve"> </w:t>
      </w:r>
      <w:r w:rsidRPr="00921CE0">
        <w:rPr>
          <w:rFonts w:ascii="Calibri" w:hAnsi="Calibri"/>
        </w:rPr>
        <w:t>περίοδο</w:t>
      </w:r>
      <w:r w:rsidR="00925004">
        <w:rPr>
          <w:rFonts w:ascii="Calibri" w:hAnsi="Calibri"/>
        </w:rPr>
        <w:t>,</w:t>
      </w:r>
      <w:r>
        <w:rPr>
          <w:rFonts w:ascii="Calibri" w:hAnsi="Calibri"/>
        </w:rPr>
        <w:t xml:space="preserve"> </w:t>
      </w:r>
      <w:r w:rsidRPr="00921CE0">
        <w:rPr>
          <w:rFonts w:ascii="Calibri" w:hAnsi="Calibri"/>
        </w:rPr>
        <w:t>μάλιστα</w:t>
      </w:r>
      <w:r w:rsidR="00925004">
        <w:rPr>
          <w:rFonts w:ascii="Calibri" w:hAnsi="Calibri"/>
        </w:rPr>
        <w:t>,</w:t>
      </w:r>
      <w:r>
        <w:rPr>
          <w:rFonts w:ascii="Calibri" w:hAnsi="Calibri"/>
        </w:rPr>
        <w:t xml:space="preserve"> </w:t>
      </w:r>
      <w:r w:rsidRPr="00921CE0">
        <w:rPr>
          <w:rFonts w:ascii="Calibri" w:hAnsi="Calibri"/>
        </w:rPr>
        <w:t>πολλαπλής</w:t>
      </w:r>
      <w:r>
        <w:rPr>
          <w:rFonts w:ascii="Calibri" w:hAnsi="Calibri"/>
        </w:rPr>
        <w:t xml:space="preserve"> </w:t>
      </w:r>
      <w:r w:rsidRPr="00921CE0">
        <w:rPr>
          <w:rFonts w:ascii="Calibri" w:hAnsi="Calibri"/>
        </w:rPr>
        <w:t>κρίσης</w:t>
      </w:r>
      <w:r w:rsidR="00925004">
        <w:rPr>
          <w:rFonts w:ascii="Calibri" w:hAnsi="Calibri"/>
        </w:rPr>
        <w:t>. Α</w:t>
      </w:r>
      <w:r w:rsidRPr="00921CE0">
        <w:rPr>
          <w:rFonts w:ascii="Calibri" w:hAnsi="Calibri"/>
        </w:rPr>
        <w:t>λλά</w:t>
      </w:r>
      <w:r w:rsidR="00925004">
        <w:rPr>
          <w:rFonts w:ascii="Calibri" w:hAnsi="Calibri"/>
        </w:rPr>
        <w:t>,</w:t>
      </w:r>
      <w:r>
        <w:rPr>
          <w:rFonts w:ascii="Calibri" w:hAnsi="Calibri"/>
        </w:rPr>
        <w:t xml:space="preserve"> </w:t>
      </w:r>
      <w:r w:rsidRPr="00921CE0">
        <w:rPr>
          <w:rFonts w:ascii="Calibri" w:hAnsi="Calibri"/>
        </w:rPr>
        <w:t>κυρίως</w:t>
      </w:r>
      <w:r w:rsidR="00925004">
        <w:rPr>
          <w:rFonts w:ascii="Calibri" w:hAnsi="Calibri"/>
        </w:rPr>
        <w:t>,</w:t>
      </w:r>
      <w:r>
        <w:rPr>
          <w:rFonts w:ascii="Calibri" w:hAnsi="Calibri"/>
        </w:rPr>
        <w:t xml:space="preserve"> </w:t>
      </w:r>
      <w:r w:rsidRPr="00921CE0">
        <w:rPr>
          <w:rFonts w:ascii="Calibri" w:hAnsi="Calibri"/>
        </w:rPr>
        <w:t>έρχεται</w:t>
      </w:r>
      <w:r>
        <w:rPr>
          <w:rFonts w:ascii="Calibri" w:hAnsi="Calibri"/>
        </w:rPr>
        <w:t xml:space="preserve"> </w:t>
      </w:r>
      <w:r w:rsidRPr="00921CE0">
        <w:rPr>
          <w:rFonts w:ascii="Calibri" w:hAnsi="Calibri"/>
        </w:rPr>
        <w:t>να</w:t>
      </w:r>
      <w:r>
        <w:rPr>
          <w:rFonts w:ascii="Calibri" w:hAnsi="Calibri"/>
        </w:rPr>
        <w:t xml:space="preserve"> </w:t>
      </w:r>
      <w:r w:rsidRPr="00921CE0">
        <w:rPr>
          <w:rFonts w:ascii="Calibri" w:hAnsi="Calibri"/>
        </w:rPr>
        <w:t>θίξει</w:t>
      </w:r>
      <w:r>
        <w:rPr>
          <w:rFonts w:ascii="Calibri" w:hAnsi="Calibri"/>
        </w:rPr>
        <w:t xml:space="preserve"> -</w:t>
      </w:r>
      <w:r w:rsidRPr="00921CE0">
        <w:rPr>
          <w:rFonts w:ascii="Calibri" w:hAnsi="Calibri"/>
        </w:rPr>
        <w:t>κι</w:t>
      </w:r>
      <w:r>
        <w:rPr>
          <w:rFonts w:ascii="Calibri" w:hAnsi="Calibri"/>
        </w:rPr>
        <w:t xml:space="preserve"> </w:t>
      </w:r>
      <w:r w:rsidRPr="00921CE0">
        <w:rPr>
          <w:rFonts w:ascii="Calibri" w:hAnsi="Calibri"/>
        </w:rPr>
        <w:t>εκεί</w:t>
      </w:r>
      <w:r>
        <w:rPr>
          <w:rFonts w:ascii="Calibri" w:hAnsi="Calibri"/>
        </w:rPr>
        <w:t xml:space="preserve"> δ</w:t>
      </w:r>
      <w:r w:rsidRPr="00921CE0">
        <w:rPr>
          <w:rFonts w:ascii="Calibri" w:hAnsi="Calibri"/>
        </w:rPr>
        <w:t>εν</w:t>
      </w:r>
      <w:r>
        <w:rPr>
          <w:rFonts w:ascii="Calibri" w:hAnsi="Calibri"/>
        </w:rPr>
        <w:t xml:space="preserve"> </w:t>
      </w:r>
      <w:r w:rsidRPr="00921CE0">
        <w:rPr>
          <w:rFonts w:ascii="Calibri" w:hAnsi="Calibri"/>
        </w:rPr>
        <w:t>ακούσαμε</w:t>
      </w:r>
      <w:r>
        <w:rPr>
          <w:rFonts w:ascii="Calibri" w:hAnsi="Calibri"/>
        </w:rPr>
        <w:t xml:space="preserve"> </w:t>
      </w:r>
      <w:r w:rsidRPr="00921CE0">
        <w:rPr>
          <w:rFonts w:ascii="Calibri" w:hAnsi="Calibri"/>
        </w:rPr>
        <w:t>ούτε</w:t>
      </w:r>
      <w:r>
        <w:rPr>
          <w:rFonts w:ascii="Calibri" w:hAnsi="Calibri"/>
        </w:rPr>
        <w:t xml:space="preserve"> </w:t>
      </w:r>
      <w:r w:rsidRPr="00921CE0">
        <w:rPr>
          <w:rFonts w:ascii="Calibri" w:hAnsi="Calibri"/>
        </w:rPr>
        <w:t>μία</w:t>
      </w:r>
      <w:r>
        <w:rPr>
          <w:rFonts w:ascii="Calibri" w:hAnsi="Calibri"/>
        </w:rPr>
        <w:t xml:space="preserve"> </w:t>
      </w:r>
      <w:r w:rsidRPr="00921CE0">
        <w:rPr>
          <w:rFonts w:ascii="Calibri" w:hAnsi="Calibri"/>
        </w:rPr>
        <w:t>λέξη</w:t>
      </w:r>
      <w:r>
        <w:rPr>
          <w:rFonts w:ascii="Calibri" w:hAnsi="Calibri"/>
        </w:rPr>
        <w:t xml:space="preserve"> </w:t>
      </w:r>
      <w:r w:rsidRPr="00921CE0">
        <w:rPr>
          <w:rFonts w:ascii="Calibri" w:hAnsi="Calibri"/>
        </w:rPr>
        <w:t>από</w:t>
      </w:r>
      <w:r>
        <w:rPr>
          <w:rFonts w:ascii="Calibri" w:hAnsi="Calibri"/>
        </w:rPr>
        <w:t xml:space="preserve"> </w:t>
      </w:r>
      <w:r w:rsidRPr="00921CE0">
        <w:rPr>
          <w:rFonts w:ascii="Calibri" w:hAnsi="Calibri"/>
        </w:rPr>
        <w:t>τον</w:t>
      </w:r>
      <w:r>
        <w:rPr>
          <w:rFonts w:ascii="Calibri" w:hAnsi="Calibri"/>
        </w:rPr>
        <w:t xml:space="preserve"> </w:t>
      </w:r>
      <w:r w:rsidRPr="00921CE0">
        <w:rPr>
          <w:rFonts w:ascii="Calibri" w:hAnsi="Calibri"/>
        </w:rPr>
        <w:t>κύριο</w:t>
      </w:r>
      <w:r>
        <w:rPr>
          <w:rFonts w:ascii="Calibri" w:hAnsi="Calibri"/>
        </w:rPr>
        <w:t xml:space="preserve"> </w:t>
      </w:r>
      <w:r w:rsidRPr="00921CE0">
        <w:rPr>
          <w:rFonts w:ascii="Calibri" w:hAnsi="Calibri"/>
        </w:rPr>
        <w:t>Υπουργό,</w:t>
      </w:r>
      <w:r>
        <w:rPr>
          <w:rFonts w:ascii="Calibri" w:hAnsi="Calibri"/>
        </w:rPr>
        <w:t xml:space="preserve"> </w:t>
      </w:r>
      <w:r w:rsidRPr="00921CE0">
        <w:rPr>
          <w:rFonts w:ascii="Calibri" w:hAnsi="Calibri"/>
        </w:rPr>
        <w:t>παρότι</w:t>
      </w:r>
      <w:r>
        <w:rPr>
          <w:rFonts w:ascii="Calibri" w:hAnsi="Calibri"/>
        </w:rPr>
        <w:t xml:space="preserve"> </w:t>
      </w:r>
      <w:r w:rsidRPr="00921CE0">
        <w:rPr>
          <w:rFonts w:ascii="Calibri" w:hAnsi="Calibri"/>
        </w:rPr>
        <w:t>τέθηκε</w:t>
      </w:r>
      <w:r>
        <w:rPr>
          <w:rFonts w:ascii="Calibri" w:hAnsi="Calibri"/>
        </w:rPr>
        <w:t xml:space="preserve"> </w:t>
      </w:r>
      <w:r w:rsidRPr="00921CE0">
        <w:rPr>
          <w:rFonts w:ascii="Calibri" w:hAnsi="Calibri"/>
        </w:rPr>
        <w:t>από</w:t>
      </w:r>
      <w:r>
        <w:rPr>
          <w:rFonts w:ascii="Calibri" w:hAnsi="Calibri"/>
        </w:rPr>
        <w:t xml:space="preserve"> </w:t>
      </w:r>
      <w:r w:rsidRPr="00921CE0">
        <w:rPr>
          <w:rFonts w:ascii="Calibri" w:hAnsi="Calibri"/>
        </w:rPr>
        <w:t>όλα</w:t>
      </w:r>
      <w:r>
        <w:rPr>
          <w:rFonts w:ascii="Calibri" w:hAnsi="Calibri"/>
        </w:rPr>
        <w:t xml:space="preserve"> </w:t>
      </w:r>
      <w:r w:rsidRPr="00921CE0">
        <w:rPr>
          <w:rFonts w:ascii="Calibri" w:hAnsi="Calibri"/>
        </w:rPr>
        <w:t>τα</w:t>
      </w:r>
      <w:r>
        <w:rPr>
          <w:rFonts w:ascii="Calibri" w:hAnsi="Calibri"/>
        </w:rPr>
        <w:t xml:space="preserve"> </w:t>
      </w:r>
      <w:r w:rsidRPr="00921CE0">
        <w:rPr>
          <w:rFonts w:ascii="Calibri" w:hAnsi="Calibri"/>
        </w:rPr>
        <w:t>κόμματα</w:t>
      </w:r>
      <w:r>
        <w:rPr>
          <w:rFonts w:ascii="Calibri" w:hAnsi="Calibri"/>
        </w:rPr>
        <w:t xml:space="preserve"> </w:t>
      </w:r>
      <w:r w:rsidRPr="00921CE0">
        <w:rPr>
          <w:rFonts w:ascii="Calibri" w:hAnsi="Calibri"/>
        </w:rPr>
        <w:t>της</w:t>
      </w:r>
      <w:r>
        <w:rPr>
          <w:rFonts w:ascii="Calibri" w:hAnsi="Calibri"/>
        </w:rPr>
        <w:t xml:space="preserve"> </w:t>
      </w:r>
      <w:r w:rsidRPr="00921CE0">
        <w:rPr>
          <w:rFonts w:ascii="Calibri" w:hAnsi="Calibri"/>
        </w:rPr>
        <w:t>Αντιπολίτευσης</w:t>
      </w:r>
      <w:r>
        <w:rPr>
          <w:rFonts w:ascii="Calibri" w:hAnsi="Calibri"/>
        </w:rPr>
        <w:t>- ό</w:t>
      </w:r>
      <w:r w:rsidRPr="00921CE0">
        <w:rPr>
          <w:rFonts w:ascii="Calibri" w:hAnsi="Calibri"/>
        </w:rPr>
        <w:t>σον</w:t>
      </w:r>
      <w:r>
        <w:rPr>
          <w:rFonts w:ascii="Calibri" w:hAnsi="Calibri"/>
        </w:rPr>
        <w:t xml:space="preserve"> </w:t>
      </w:r>
      <w:r w:rsidRPr="00921CE0">
        <w:rPr>
          <w:rFonts w:ascii="Calibri" w:hAnsi="Calibri"/>
        </w:rPr>
        <w:t>αφορά</w:t>
      </w:r>
      <w:r w:rsidR="00925004">
        <w:rPr>
          <w:rFonts w:ascii="Calibri" w:hAnsi="Calibri"/>
        </w:rPr>
        <w:t xml:space="preserve"> </w:t>
      </w:r>
      <w:r w:rsidRPr="00921CE0">
        <w:rPr>
          <w:rFonts w:ascii="Calibri" w:hAnsi="Calibri"/>
        </w:rPr>
        <w:t>το</w:t>
      </w:r>
      <w:r>
        <w:rPr>
          <w:rFonts w:ascii="Calibri" w:hAnsi="Calibri"/>
        </w:rPr>
        <w:t xml:space="preserve"> </w:t>
      </w:r>
      <w:r w:rsidRPr="00921CE0">
        <w:rPr>
          <w:rFonts w:ascii="Calibri" w:hAnsi="Calibri"/>
        </w:rPr>
        <w:t>καθεστώς</w:t>
      </w:r>
      <w:r>
        <w:rPr>
          <w:rFonts w:ascii="Calibri" w:hAnsi="Calibri"/>
        </w:rPr>
        <w:t xml:space="preserve"> </w:t>
      </w:r>
      <w:r w:rsidRPr="00921CE0">
        <w:rPr>
          <w:rFonts w:ascii="Calibri" w:hAnsi="Calibri"/>
        </w:rPr>
        <w:t>της</w:t>
      </w:r>
      <w:r>
        <w:rPr>
          <w:rFonts w:ascii="Calibri" w:hAnsi="Calibri"/>
        </w:rPr>
        <w:t xml:space="preserve"> </w:t>
      </w:r>
      <w:r w:rsidRPr="00921CE0">
        <w:rPr>
          <w:rFonts w:ascii="Calibri" w:hAnsi="Calibri"/>
        </w:rPr>
        <w:t>κατάλυσης</w:t>
      </w:r>
      <w:r>
        <w:rPr>
          <w:rFonts w:ascii="Calibri" w:hAnsi="Calibri"/>
        </w:rPr>
        <w:t xml:space="preserve"> </w:t>
      </w:r>
      <w:r w:rsidRPr="00921CE0">
        <w:rPr>
          <w:rFonts w:ascii="Calibri" w:hAnsi="Calibri"/>
        </w:rPr>
        <w:t>των</w:t>
      </w:r>
      <w:r>
        <w:rPr>
          <w:rFonts w:ascii="Calibri" w:hAnsi="Calibri"/>
        </w:rPr>
        <w:t xml:space="preserve"> </w:t>
      </w:r>
      <w:r w:rsidRPr="00921CE0">
        <w:rPr>
          <w:rFonts w:ascii="Calibri" w:hAnsi="Calibri"/>
        </w:rPr>
        <w:t>εργασιακών</w:t>
      </w:r>
      <w:r>
        <w:rPr>
          <w:rFonts w:ascii="Calibri" w:hAnsi="Calibri"/>
        </w:rPr>
        <w:t xml:space="preserve"> </w:t>
      </w:r>
      <w:r w:rsidRPr="00921CE0">
        <w:rPr>
          <w:rFonts w:ascii="Calibri" w:hAnsi="Calibri"/>
        </w:rPr>
        <w:t>σχέσεων</w:t>
      </w:r>
      <w:r>
        <w:rPr>
          <w:rFonts w:ascii="Calibri" w:hAnsi="Calibri"/>
        </w:rPr>
        <w:t xml:space="preserve"> </w:t>
      </w:r>
      <w:r w:rsidRPr="00921CE0">
        <w:rPr>
          <w:rFonts w:ascii="Calibri" w:hAnsi="Calibri"/>
        </w:rPr>
        <w:t>και</w:t>
      </w:r>
      <w:r>
        <w:rPr>
          <w:rFonts w:ascii="Calibri" w:hAnsi="Calibri"/>
        </w:rPr>
        <w:t xml:space="preserve"> </w:t>
      </w:r>
      <w:r w:rsidRPr="00921CE0">
        <w:rPr>
          <w:rFonts w:ascii="Calibri" w:hAnsi="Calibri"/>
        </w:rPr>
        <w:t>των</w:t>
      </w:r>
      <w:r>
        <w:rPr>
          <w:rFonts w:ascii="Calibri" w:hAnsi="Calibri"/>
        </w:rPr>
        <w:t xml:space="preserve"> </w:t>
      </w:r>
      <w:r w:rsidRPr="00921CE0">
        <w:rPr>
          <w:rFonts w:ascii="Calibri" w:hAnsi="Calibri"/>
        </w:rPr>
        <w:t>συλλογικών</w:t>
      </w:r>
      <w:r>
        <w:rPr>
          <w:rFonts w:ascii="Calibri" w:hAnsi="Calibri"/>
        </w:rPr>
        <w:t xml:space="preserve"> </w:t>
      </w:r>
      <w:r w:rsidRPr="00921CE0">
        <w:rPr>
          <w:rFonts w:ascii="Calibri" w:hAnsi="Calibri"/>
        </w:rPr>
        <w:t>συμβάσεων</w:t>
      </w:r>
      <w:r>
        <w:rPr>
          <w:rFonts w:ascii="Calibri" w:hAnsi="Calibri"/>
        </w:rPr>
        <w:t xml:space="preserve"> </w:t>
      </w:r>
      <w:r w:rsidRPr="00921CE0">
        <w:rPr>
          <w:rFonts w:ascii="Calibri" w:hAnsi="Calibri"/>
        </w:rPr>
        <w:t>εργασίας.</w:t>
      </w:r>
      <w:r>
        <w:rPr>
          <w:rFonts w:ascii="Calibri" w:hAnsi="Calibri"/>
        </w:rPr>
        <w:t xml:space="preserve"> </w:t>
      </w:r>
    </w:p>
    <w:p w:rsidR="00873BED" w:rsidRDefault="00873BED" w:rsidP="000C7F35">
      <w:pPr>
        <w:spacing w:line="276" w:lineRule="auto"/>
        <w:ind w:firstLine="567"/>
        <w:jc w:val="both"/>
        <w:rPr>
          <w:rFonts w:ascii="Calibri" w:hAnsi="Calibri"/>
        </w:rPr>
      </w:pPr>
    </w:p>
    <w:p w:rsidR="002A4718" w:rsidRDefault="00873BED" w:rsidP="002A4718">
      <w:pPr>
        <w:spacing w:line="276" w:lineRule="auto"/>
        <w:ind w:firstLine="567"/>
        <w:jc w:val="both"/>
        <w:rPr>
          <w:rFonts w:ascii="Calibri" w:hAnsi="Calibri"/>
        </w:rPr>
      </w:pPr>
      <w:r>
        <w:rPr>
          <w:rFonts w:ascii="Calibri" w:hAnsi="Calibri"/>
        </w:rPr>
        <w:t>Π</w:t>
      </w:r>
      <w:r w:rsidRPr="005A7F98">
        <w:rPr>
          <w:rFonts w:ascii="Calibri" w:hAnsi="Calibri"/>
        </w:rPr>
        <w:t>ροφαν</w:t>
      </w:r>
      <w:r>
        <w:rPr>
          <w:rFonts w:ascii="Calibri" w:hAnsi="Calibri"/>
        </w:rPr>
        <w:t>ώς, δεν έχει τι να πει ο κύριος Υ</w:t>
      </w:r>
      <w:r w:rsidRPr="005A7F98">
        <w:rPr>
          <w:rFonts w:ascii="Calibri" w:hAnsi="Calibri"/>
        </w:rPr>
        <w:t>πουργός για αυτό το θέμα. Γιατί ποια είναι η πραγματικότητα</w:t>
      </w:r>
      <w:r>
        <w:rPr>
          <w:rFonts w:ascii="Calibri" w:hAnsi="Calibri"/>
        </w:rPr>
        <w:t>; Ότι</w:t>
      </w:r>
      <w:r w:rsidR="002A4718">
        <w:rPr>
          <w:rFonts w:ascii="Calibri" w:hAnsi="Calibri"/>
        </w:rPr>
        <w:t xml:space="preserve"> έ</w:t>
      </w:r>
      <w:r w:rsidRPr="005A7F98">
        <w:rPr>
          <w:rFonts w:ascii="Calibri" w:hAnsi="Calibri"/>
        </w:rPr>
        <w:t>ρχεται</w:t>
      </w:r>
      <w:r w:rsidR="002A4718">
        <w:rPr>
          <w:rFonts w:ascii="Calibri" w:hAnsi="Calibri"/>
        </w:rPr>
        <w:t xml:space="preserve"> </w:t>
      </w:r>
      <w:r>
        <w:rPr>
          <w:rFonts w:ascii="Calibri" w:hAnsi="Calibri"/>
        </w:rPr>
        <w:t>αυτό το νομοσχέδιο να γενικεύσει</w:t>
      </w:r>
      <w:r w:rsidRPr="005A7F98">
        <w:rPr>
          <w:rFonts w:ascii="Calibri" w:hAnsi="Calibri"/>
        </w:rPr>
        <w:t xml:space="preserve"> την εφαρμογή του μοντέλου </w:t>
      </w:r>
      <w:r>
        <w:rPr>
          <w:rFonts w:ascii="Calibri" w:hAnsi="Calibri"/>
        </w:rPr>
        <w:t>της ΔΕΗ</w:t>
      </w:r>
      <w:r w:rsidRPr="005A7F98">
        <w:rPr>
          <w:rFonts w:ascii="Calibri" w:hAnsi="Calibri"/>
        </w:rPr>
        <w:t>. Αυτό</w:t>
      </w:r>
      <w:r w:rsidR="002A4718">
        <w:rPr>
          <w:rFonts w:ascii="Calibri" w:hAnsi="Calibri"/>
        </w:rPr>
        <w:t>,</w:t>
      </w:r>
      <w:r w:rsidRPr="005A7F98">
        <w:rPr>
          <w:rFonts w:ascii="Calibri" w:hAnsi="Calibri"/>
        </w:rPr>
        <w:t xml:space="preserve"> δηλαδή</w:t>
      </w:r>
      <w:r>
        <w:rPr>
          <w:rFonts w:ascii="Calibri" w:hAnsi="Calibri"/>
        </w:rPr>
        <w:t>, που</w:t>
      </w:r>
      <w:r w:rsidRPr="005A7F98">
        <w:rPr>
          <w:rFonts w:ascii="Calibri" w:hAnsi="Calibri"/>
        </w:rPr>
        <w:t xml:space="preserve"> ο κ. Χατζηδάκης έφερε αμέσως μετά τις εκλογές του 2019</w:t>
      </w:r>
      <w:r w:rsidR="002A4718">
        <w:rPr>
          <w:rFonts w:ascii="Calibri" w:hAnsi="Calibri"/>
        </w:rPr>
        <w:t>,</w:t>
      </w:r>
      <w:r w:rsidRPr="005A7F98">
        <w:rPr>
          <w:rFonts w:ascii="Calibri" w:hAnsi="Calibri"/>
        </w:rPr>
        <w:t xml:space="preserve"> όπου είχε δύο σκέλη</w:t>
      </w:r>
      <w:r>
        <w:rPr>
          <w:rFonts w:ascii="Calibri" w:hAnsi="Calibri"/>
        </w:rPr>
        <w:t xml:space="preserve">. </w:t>
      </w:r>
    </w:p>
    <w:p w:rsidR="00873BED" w:rsidRDefault="00873BED" w:rsidP="002A4718">
      <w:pPr>
        <w:spacing w:line="276" w:lineRule="auto"/>
        <w:ind w:firstLine="567"/>
        <w:jc w:val="both"/>
        <w:rPr>
          <w:rFonts w:ascii="Calibri" w:hAnsi="Calibri"/>
        </w:rPr>
      </w:pPr>
      <w:r>
        <w:rPr>
          <w:rFonts w:ascii="Calibri" w:hAnsi="Calibri"/>
        </w:rPr>
        <w:t>Α</w:t>
      </w:r>
      <w:r w:rsidRPr="005A7F98">
        <w:rPr>
          <w:rFonts w:ascii="Calibri" w:hAnsi="Calibri"/>
        </w:rPr>
        <w:t>φενός</w:t>
      </w:r>
      <w:r>
        <w:rPr>
          <w:rFonts w:ascii="Calibri" w:hAnsi="Calibri"/>
        </w:rPr>
        <w:t>,</w:t>
      </w:r>
      <w:r w:rsidRPr="005A7F98">
        <w:rPr>
          <w:rFonts w:ascii="Calibri" w:hAnsi="Calibri"/>
        </w:rPr>
        <w:t xml:space="preserve"> την αδιαφάνεια ως προς τις προσλήψεις</w:t>
      </w:r>
      <w:r w:rsidR="002A4718">
        <w:rPr>
          <w:rFonts w:ascii="Calibri" w:hAnsi="Calibri"/>
        </w:rPr>
        <w:t>,</w:t>
      </w:r>
      <w:r w:rsidRPr="005A7F98">
        <w:rPr>
          <w:rFonts w:ascii="Calibri" w:hAnsi="Calibri"/>
        </w:rPr>
        <w:t xml:space="preserve"> μέσα από μία πολύ γενική κι όχι συγκεκριμένη εποπτεία του ΑΣΕΠ</w:t>
      </w:r>
      <w:r>
        <w:rPr>
          <w:rFonts w:ascii="Calibri" w:hAnsi="Calibri"/>
        </w:rPr>
        <w:t>,</w:t>
      </w:r>
      <w:r w:rsidRPr="005A7F98">
        <w:rPr>
          <w:rFonts w:ascii="Calibri" w:hAnsi="Calibri"/>
        </w:rPr>
        <w:t xml:space="preserve"> κάτι το οποίο</w:t>
      </w:r>
      <w:r w:rsidR="002A4718">
        <w:rPr>
          <w:rFonts w:ascii="Calibri" w:hAnsi="Calibri"/>
        </w:rPr>
        <w:t>,</w:t>
      </w:r>
      <w:r w:rsidRPr="005A7F98">
        <w:rPr>
          <w:rFonts w:ascii="Calibri" w:hAnsi="Calibri"/>
        </w:rPr>
        <w:t xml:space="preserve"> βέβαια</w:t>
      </w:r>
      <w:r w:rsidR="002A4718">
        <w:rPr>
          <w:rFonts w:ascii="Calibri" w:hAnsi="Calibri"/>
        </w:rPr>
        <w:t>,</w:t>
      </w:r>
      <w:r w:rsidRPr="005A7F98">
        <w:rPr>
          <w:rFonts w:ascii="Calibri" w:hAnsi="Calibri"/>
        </w:rPr>
        <w:t xml:space="preserve"> υποκρύπτει και πελατειακή σχέση</w:t>
      </w:r>
      <w:r w:rsidR="00C85081">
        <w:rPr>
          <w:rFonts w:ascii="Calibri" w:hAnsi="Calibri"/>
        </w:rPr>
        <w:t>,</w:t>
      </w:r>
      <w:r w:rsidRPr="005A7F98">
        <w:rPr>
          <w:rFonts w:ascii="Calibri" w:hAnsi="Calibri"/>
        </w:rPr>
        <w:t xml:space="preserve"> πολύ περισσότερο όσον αφορά τις συμβάσεις ορισμένου χρόνου</w:t>
      </w:r>
      <w:r w:rsidR="00C85081">
        <w:rPr>
          <w:rFonts w:ascii="Calibri" w:hAnsi="Calibri"/>
        </w:rPr>
        <w:t>,</w:t>
      </w:r>
      <w:r w:rsidRPr="005A7F98">
        <w:rPr>
          <w:rFonts w:ascii="Calibri" w:hAnsi="Calibri"/>
        </w:rPr>
        <w:t xml:space="preserve"> όπου πλέον προβλέπεται με το παρόν νομοσχέδιο και η περίφημη συνέντευξη και θα ε</w:t>
      </w:r>
      <w:r>
        <w:rPr>
          <w:rFonts w:ascii="Calibri" w:hAnsi="Calibri"/>
        </w:rPr>
        <w:t>ίναι μία εσωτερική υπόθεση της Ε</w:t>
      </w:r>
      <w:r w:rsidRPr="005A7F98">
        <w:rPr>
          <w:rFonts w:ascii="Calibri" w:hAnsi="Calibri"/>
        </w:rPr>
        <w:t>πιτροπής</w:t>
      </w:r>
      <w:r w:rsidR="00C85081">
        <w:rPr>
          <w:rFonts w:ascii="Calibri" w:hAnsi="Calibri"/>
        </w:rPr>
        <w:t>,</w:t>
      </w:r>
      <w:r w:rsidRPr="005A7F98">
        <w:rPr>
          <w:rFonts w:ascii="Calibri" w:hAnsi="Calibri"/>
        </w:rPr>
        <w:t xml:space="preserve"> που θα ορίζει η εκάστοτε διοίκηση </w:t>
      </w:r>
      <w:r w:rsidR="00C85081">
        <w:rPr>
          <w:rFonts w:ascii="Calibri" w:hAnsi="Calibri"/>
        </w:rPr>
        <w:t xml:space="preserve">αυτών </w:t>
      </w:r>
      <w:r w:rsidRPr="005A7F98">
        <w:rPr>
          <w:rFonts w:ascii="Calibri" w:hAnsi="Calibri"/>
        </w:rPr>
        <w:t>των επιχειρήσεων.</w:t>
      </w:r>
      <w:r>
        <w:rPr>
          <w:rFonts w:ascii="Calibri" w:hAnsi="Calibri"/>
        </w:rPr>
        <w:t xml:space="preserve"> </w:t>
      </w:r>
      <w:r w:rsidRPr="005A7F98">
        <w:rPr>
          <w:rFonts w:ascii="Calibri" w:hAnsi="Calibri"/>
        </w:rPr>
        <w:t>Αλλά</w:t>
      </w:r>
      <w:r w:rsidR="00C85081">
        <w:rPr>
          <w:rFonts w:ascii="Calibri" w:hAnsi="Calibri"/>
        </w:rPr>
        <w:t>,</w:t>
      </w:r>
      <w:r w:rsidRPr="005A7F98">
        <w:rPr>
          <w:rFonts w:ascii="Calibri" w:hAnsi="Calibri"/>
        </w:rPr>
        <w:t xml:space="preserve"> βέβαια</w:t>
      </w:r>
      <w:r w:rsidR="00C85081">
        <w:rPr>
          <w:rFonts w:ascii="Calibri" w:hAnsi="Calibri"/>
        </w:rPr>
        <w:t>,</w:t>
      </w:r>
      <w:r w:rsidRPr="005A7F98">
        <w:rPr>
          <w:rFonts w:ascii="Calibri" w:hAnsi="Calibri"/>
        </w:rPr>
        <w:t xml:space="preserve"> το μείζον θέμα</w:t>
      </w:r>
      <w:r>
        <w:rPr>
          <w:rFonts w:ascii="Calibri" w:hAnsi="Calibri"/>
        </w:rPr>
        <w:t>, ότι νεοπροσλαμβανόμενοι</w:t>
      </w:r>
      <w:r w:rsidRPr="005A7F98">
        <w:rPr>
          <w:rFonts w:ascii="Calibri" w:hAnsi="Calibri"/>
        </w:rPr>
        <w:t xml:space="preserve"> δε θα υπάγονται πλέον στον κανονισμό λειτουργίας</w:t>
      </w:r>
      <w:r>
        <w:rPr>
          <w:rFonts w:ascii="Calibri" w:hAnsi="Calibri"/>
        </w:rPr>
        <w:t>, στις</w:t>
      </w:r>
      <w:r w:rsidRPr="005A7F98">
        <w:rPr>
          <w:rFonts w:ascii="Calibri" w:hAnsi="Calibri"/>
        </w:rPr>
        <w:t xml:space="preserve"> συλλογικές συμβάσεις εργασίας</w:t>
      </w:r>
      <w:r>
        <w:rPr>
          <w:rFonts w:ascii="Calibri" w:hAnsi="Calibri"/>
        </w:rPr>
        <w:t>,</w:t>
      </w:r>
      <w:r w:rsidRPr="005A7F98">
        <w:rPr>
          <w:rFonts w:ascii="Calibri" w:hAnsi="Calibri"/>
        </w:rPr>
        <w:t xml:space="preserve"> θα έχουν άλλα μισθολογικά δικαιώματα</w:t>
      </w:r>
      <w:r>
        <w:rPr>
          <w:rFonts w:ascii="Calibri" w:hAnsi="Calibri"/>
        </w:rPr>
        <w:t>,</w:t>
      </w:r>
      <w:r w:rsidRPr="005A7F98">
        <w:rPr>
          <w:rFonts w:ascii="Calibri" w:hAnsi="Calibri"/>
        </w:rPr>
        <w:t xml:space="preserve"> αλλά εργασιακά δικαιώματα και θα είναι και κάτω από την αυθαίρετη διαδικασία του δανεισμού και των μετακινήσεων μεταξύ των εταιρειών.</w:t>
      </w:r>
    </w:p>
    <w:p w:rsidR="004065FB" w:rsidRDefault="00873BED" w:rsidP="004065FB">
      <w:pPr>
        <w:spacing w:line="276" w:lineRule="auto"/>
        <w:ind w:firstLine="567"/>
        <w:jc w:val="both"/>
        <w:rPr>
          <w:rFonts w:ascii="Calibri" w:hAnsi="Calibri"/>
        </w:rPr>
      </w:pPr>
      <w:r w:rsidRPr="005A7F98">
        <w:rPr>
          <w:rFonts w:ascii="Calibri" w:hAnsi="Calibri"/>
        </w:rPr>
        <w:t xml:space="preserve">Τι σημαίνει </w:t>
      </w:r>
      <w:r>
        <w:rPr>
          <w:rFonts w:ascii="Calibri" w:hAnsi="Calibri"/>
        </w:rPr>
        <w:t>όμως; Γ</w:t>
      </w:r>
      <w:r w:rsidRPr="005A7F98">
        <w:rPr>
          <w:rFonts w:ascii="Calibri" w:hAnsi="Calibri"/>
        </w:rPr>
        <w:t>ιατί να το δούμε και λίγο και θα επανέλθουμε</w:t>
      </w:r>
      <w:r w:rsidR="00260908">
        <w:rPr>
          <w:rFonts w:ascii="Calibri" w:hAnsi="Calibri"/>
        </w:rPr>
        <w:t>,</w:t>
      </w:r>
      <w:r w:rsidRPr="005A7F98">
        <w:rPr>
          <w:rFonts w:ascii="Calibri" w:hAnsi="Calibri"/>
        </w:rPr>
        <w:t xml:space="preserve"> φυσικά</w:t>
      </w:r>
      <w:r w:rsidR="00260908">
        <w:rPr>
          <w:rFonts w:ascii="Calibri" w:hAnsi="Calibri"/>
        </w:rPr>
        <w:t>,</w:t>
      </w:r>
      <w:r w:rsidRPr="005A7F98">
        <w:rPr>
          <w:rFonts w:ascii="Calibri" w:hAnsi="Calibri"/>
        </w:rPr>
        <w:t xml:space="preserve"> αύριο ακόμα πιο συγκεκριμένα. Τι σημαίνει</w:t>
      </w:r>
      <w:r w:rsidR="00260908">
        <w:rPr>
          <w:rFonts w:ascii="Calibri" w:hAnsi="Calibri"/>
        </w:rPr>
        <w:t>,</w:t>
      </w:r>
      <w:r w:rsidRPr="005A7F98">
        <w:rPr>
          <w:rFonts w:ascii="Calibri" w:hAnsi="Calibri"/>
        </w:rPr>
        <w:t xml:space="preserve"> λοιπόν</w:t>
      </w:r>
      <w:r w:rsidR="00260908">
        <w:rPr>
          <w:rFonts w:ascii="Calibri" w:hAnsi="Calibri"/>
        </w:rPr>
        <w:t>,</w:t>
      </w:r>
      <w:r w:rsidRPr="005A7F98">
        <w:rPr>
          <w:rFonts w:ascii="Calibri" w:hAnsi="Calibri"/>
        </w:rPr>
        <w:t xml:space="preserve"> η εφαρμογή του μοντέλου</w:t>
      </w:r>
      <w:r>
        <w:rPr>
          <w:rFonts w:ascii="Calibri" w:hAnsi="Calibri"/>
        </w:rPr>
        <w:t xml:space="preserve"> ΔΕΗ;</w:t>
      </w:r>
      <w:r w:rsidRPr="005A7F98">
        <w:rPr>
          <w:rFonts w:ascii="Calibri" w:hAnsi="Calibri"/>
        </w:rPr>
        <w:t xml:space="preserve"> Γιατί αυτή η μείωση και η κατάλυση των εργασιακών δικαιωμάτων</w:t>
      </w:r>
      <w:r>
        <w:rPr>
          <w:rFonts w:ascii="Calibri" w:hAnsi="Calibri"/>
        </w:rPr>
        <w:t>; Γ</w:t>
      </w:r>
      <w:r w:rsidRPr="005A7F98">
        <w:rPr>
          <w:rFonts w:ascii="Calibri" w:hAnsi="Calibri"/>
        </w:rPr>
        <w:t>ιατί</w:t>
      </w:r>
      <w:r w:rsidR="00260908">
        <w:rPr>
          <w:rFonts w:ascii="Calibri" w:hAnsi="Calibri"/>
        </w:rPr>
        <w:t>,</w:t>
      </w:r>
      <w:r w:rsidRPr="005A7F98">
        <w:rPr>
          <w:rFonts w:ascii="Calibri" w:hAnsi="Calibri"/>
        </w:rPr>
        <w:t xml:space="preserve"> ακριβώς</w:t>
      </w:r>
      <w:r w:rsidR="00260908">
        <w:rPr>
          <w:rFonts w:ascii="Calibri" w:hAnsi="Calibri"/>
        </w:rPr>
        <w:t>,</w:t>
      </w:r>
      <w:r w:rsidRPr="005A7F98">
        <w:rPr>
          <w:rFonts w:ascii="Calibri" w:hAnsi="Calibri"/>
        </w:rPr>
        <w:t xml:space="preserve"> ήταν ο προθάλαμος</w:t>
      </w:r>
      <w:r>
        <w:rPr>
          <w:rFonts w:ascii="Calibri" w:hAnsi="Calibri"/>
        </w:rPr>
        <w:t xml:space="preserve"> α</w:t>
      </w:r>
      <w:r w:rsidRPr="005A7F98">
        <w:rPr>
          <w:rFonts w:ascii="Calibri" w:hAnsi="Calibri"/>
        </w:rPr>
        <w:t>υτή η ρύθμιση στη ΔΕΗ</w:t>
      </w:r>
      <w:r w:rsidR="00260908">
        <w:rPr>
          <w:rFonts w:ascii="Calibri" w:hAnsi="Calibri"/>
        </w:rPr>
        <w:t>,</w:t>
      </w:r>
      <w:r w:rsidRPr="005A7F98">
        <w:rPr>
          <w:rFonts w:ascii="Calibri" w:hAnsi="Calibri"/>
        </w:rPr>
        <w:t xml:space="preserve"> για να γίνει ιδιωτικοποίηση της ΔΕΗ μετά από δύο χρόνια.</w:t>
      </w:r>
      <w:r w:rsidR="004065FB">
        <w:rPr>
          <w:rFonts w:ascii="Calibri" w:hAnsi="Calibri"/>
        </w:rPr>
        <w:t xml:space="preserve"> </w:t>
      </w:r>
      <w:r>
        <w:rPr>
          <w:rFonts w:ascii="Calibri" w:hAnsi="Calibri"/>
        </w:rPr>
        <w:t>Ά</w:t>
      </w:r>
      <w:r w:rsidRPr="005A7F98">
        <w:rPr>
          <w:rFonts w:ascii="Calibri" w:hAnsi="Calibri"/>
        </w:rPr>
        <w:t>ρα</w:t>
      </w:r>
      <w:r>
        <w:rPr>
          <w:rFonts w:ascii="Calibri" w:hAnsi="Calibri"/>
        </w:rPr>
        <w:t>,</w:t>
      </w:r>
      <w:r w:rsidRPr="005A7F98">
        <w:rPr>
          <w:rFonts w:ascii="Calibri" w:hAnsi="Calibri"/>
        </w:rPr>
        <w:t xml:space="preserve"> λοιπόν</w:t>
      </w:r>
      <w:r w:rsidR="004065FB">
        <w:rPr>
          <w:rFonts w:ascii="Calibri" w:hAnsi="Calibri"/>
        </w:rPr>
        <w:t>,</w:t>
      </w:r>
      <w:r w:rsidRPr="005A7F98">
        <w:rPr>
          <w:rFonts w:ascii="Calibri" w:hAnsi="Calibri"/>
        </w:rPr>
        <w:t xml:space="preserve"> δεν απαντάει ο κ. Σταϊκούρας</w:t>
      </w:r>
      <w:r>
        <w:rPr>
          <w:rFonts w:ascii="Calibri" w:hAnsi="Calibri"/>
        </w:rPr>
        <w:t>,</w:t>
      </w:r>
      <w:r w:rsidRPr="005A7F98">
        <w:rPr>
          <w:rFonts w:ascii="Calibri" w:hAnsi="Calibri"/>
        </w:rPr>
        <w:t xml:space="preserve"> γιατί πολύ απλά πίσω από αυτές τις ρυθμίσεις του άρθρου 30</w:t>
      </w:r>
      <w:r>
        <w:rPr>
          <w:rFonts w:ascii="Calibri" w:hAnsi="Calibri"/>
        </w:rPr>
        <w:t>,</w:t>
      </w:r>
      <w:r w:rsidRPr="005A7F98">
        <w:rPr>
          <w:rFonts w:ascii="Calibri" w:hAnsi="Calibri"/>
        </w:rPr>
        <w:t xml:space="preserve"> 31</w:t>
      </w:r>
      <w:r>
        <w:rPr>
          <w:rFonts w:ascii="Calibri" w:hAnsi="Calibri"/>
        </w:rPr>
        <w:t>,</w:t>
      </w:r>
      <w:r w:rsidRPr="005A7F98">
        <w:rPr>
          <w:rFonts w:ascii="Calibri" w:hAnsi="Calibri"/>
        </w:rPr>
        <w:t xml:space="preserve"> 35 υποκρύπτεται αυτό που</w:t>
      </w:r>
      <w:r w:rsidR="004065FB">
        <w:rPr>
          <w:rFonts w:ascii="Calibri" w:hAnsi="Calibri"/>
        </w:rPr>
        <w:t>,</w:t>
      </w:r>
      <w:r w:rsidRPr="005A7F98">
        <w:rPr>
          <w:rFonts w:ascii="Calibri" w:hAnsi="Calibri"/>
        </w:rPr>
        <w:t xml:space="preserve"> ούτως </w:t>
      </w:r>
      <w:r w:rsidR="004065FB">
        <w:rPr>
          <w:rFonts w:ascii="Calibri" w:hAnsi="Calibri"/>
        </w:rPr>
        <w:t>ή</w:t>
      </w:r>
      <w:r w:rsidRPr="005A7F98">
        <w:rPr>
          <w:rFonts w:ascii="Calibri" w:hAnsi="Calibri"/>
        </w:rPr>
        <w:t xml:space="preserve"> άλλως</w:t>
      </w:r>
      <w:r w:rsidR="004065FB">
        <w:rPr>
          <w:rFonts w:ascii="Calibri" w:hAnsi="Calibri"/>
        </w:rPr>
        <w:t>,</w:t>
      </w:r>
      <w:r w:rsidRPr="005A7F98">
        <w:rPr>
          <w:rFonts w:ascii="Calibri" w:hAnsi="Calibri"/>
        </w:rPr>
        <w:t xml:space="preserve"> έχει ειπωθεί εδώ</w:t>
      </w:r>
      <w:r w:rsidR="004065FB">
        <w:rPr>
          <w:rFonts w:ascii="Calibri" w:hAnsi="Calibri"/>
        </w:rPr>
        <w:t>,</w:t>
      </w:r>
      <w:r w:rsidRPr="005A7F98">
        <w:rPr>
          <w:rFonts w:ascii="Calibri" w:hAnsi="Calibri"/>
        </w:rPr>
        <w:t xml:space="preserve"> κι από τον</w:t>
      </w:r>
      <w:r>
        <w:rPr>
          <w:rFonts w:ascii="Calibri" w:hAnsi="Calibri"/>
        </w:rPr>
        <w:t xml:space="preserve"> ΣΥΡΙΖΑ</w:t>
      </w:r>
      <w:r w:rsidR="004065FB">
        <w:rPr>
          <w:rFonts w:ascii="Calibri" w:hAnsi="Calibri"/>
        </w:rPr>
        <w:t>-Π</w:t>
      </w:r>
      <w:r w:rsidRPr="005A7F98">
        <w:rPr>
          <w:rFonts w:ascii="Calibri" w:hAnsi="Calibri"/>
        </w:rPr>
        <w:t xml:space="preserve">ροοδευτική </w:t>
      </w:r>
      <w:r w:rsidR="004065FB">
        <w:rPr>
          <w:rFonts w:ascii="Calibri" w:hAnsi="Calibri"/>
        </w:rPr>
        <w:t>Σ</w:t>
      </w:r>
      <w:r w:rsidRPr="005A7F98">
        <w:rPr>
          <w:rFonts w:ascii="Calibri" w:hAnsi="Calibri"/>
        </w:rPr>
        <w:t>υμμαχία</w:t>
      </w:r>
      <w:r>
        <w:rPr>
          <w:rFonts w:ascii="Calibri" w:hAnsi="Calibri"/>
        </w:rPr>
        <w:t>,</w:t>
      </w:r>
      <w:r w:rsidRPr="005A7F98">
        <w:rPr>
          <w:rFonts w:ascii="Calibri" w:hAnsi="Calibri"/>
        </w:rPr>
        <w:t xml:space="preserve"> αλλά κι από άλλα κόμματα της </w:t>
      </w:r>
      <w:r w:rsidR="004065FB">
        <w:rPr>
          <w:rFonts w:ascii="Calibri" w:hAnsi="Calibri"/>
        </w:rPr>
        <w:t>Α</w:t>
      </w:r>
      <w:r w:rsidRPr="005A7F98">
        <w:rPr>
          <w:rFonts w:ascii="Calibri" w:hAnsi="Calibri"/>
        </w:rPr>
        <w:t>ντιπολίτευσης. Ο προθάλαμος των ιδιωτικοποιήσεων με ό</w:t>
      </w:r>
      <w:r w:rsidR="004065FB">
        <w:rPr>
          <w:rFonts w:ascii="Calibri" w:hAnsi="Calibri"/>
        </w:rPr>
        <w:t>,</w:t>
      </w:r>
      <w:r w:rsidRPr="005A7F98">
        <w:rPr>
          <w:rFonts w:ascii="Calibri" w:hAnsi="Calibri"/>
        </w:rPr>
        <w:t>τι αυτό σημαίνει</w:t>
      </w:r>
      <w:r w:rsidR="004065FB">
        <w:rPr>
          <w:rFonts w:ascii="Calibri" w:hAnsi="Calibri"/>
        </w:rPr>
        <w:t xml:space="preserve">. </w:t>
      </w:r>
    </w:p>
    <w:p w:rsidR="00C37BD7" w:rsidRDefault="004065FB" w:rsidP="004065FB">
      <w:pPr>
        <w:spacing w:line="276" w:lineRule="auto"/>
        <w:ind w:firstLine="567"/>
        <w:jc w:val="both"/>
        <w:rPr>
          <w:rFonts w:ascii="Calibri" w:hAnsi="Calibri"/>
        </w:rPr>
      </w:pPr>
      <w:r>
        <w:rPr>
          <w:rFonts w:ascii="Calibri" w:hAnsi="Calibri"/>
        </w:rPr>
        <w:t>Κ</w:t>
      </w:r>
      <w:r w:rsidR="00873BED" w:rsidRPr="005A7F98">
        <w:rPr>
          <w:rFonts w:ascii="Calibri" w:hAnsi="Calibri"/>
        </w:rPr>
        <w:t>αι</w:t>
      </w:r>
      <w:r>
        <w:rPr>
          <w:rFonts w:ascii="Calibri" w:hAnsi="Calibri"/>
        </w:rPr>
        <w:t>,</w:t>
      </w:r>
      <w:r w:rsidR="00873BED" w:rsidRPr="005A7F98">
        <w:rPr>
          <w:rFonts w:ascii="Calibri" w:hAnsi="Calibri"/>
        </w:rPr>
        <w:t xml:space="preserve"> βέβαια</w:t>
      </w:r>
      <w:r w:rsidR="00873BED">
        <w:rPr>
          <w:rFonts w:ascii="Calibri" w:hAnsi="Calibri"/>
        </w:rPr>
        <w:t>,</w:t>
      </w:r>
      <w:r w:rsidR="00873BED" w:rsidRPr="005A7F98">
        <w:rPr>
          <w:rFonts w:ascii="Calibri" w:hAnsi="Calibri"/>
        </w:rPr>
        <w:t xml:space="preserve"> μια δεύτερη</w:t>
      </w:r>
      <w:r w:rsidR="00873BED">
        <w:rPr>
          <w:rFonts w:ascii="Calibri" w:hAnsi="Calibri"/>
        </w:rPr>
        <w:t xml:space="preserve"> παρατήρησ</w:t>
      </w:r>
      <w:r>
        <w:rPr>
          <w:rFonts w:ascii="Calibri" w:hAnsi="Calibri"/>
        </w:rPr>
        <w:t>η. Ε</w:t>
      </w:r>
      <w:r w:rsidR="00873BED">
        <w:rPr>
          <w:rFonts w:ascii="Calibri" w:hAnsi="Calibri"/>
        </w:rPr>
        <w:t>ίπε χθες ο κύριος Υ</w:t>
      </w:r>
      <w:r w:rsidR="00873BED" w:rsidRPr="005A7F98">
        <w:rPr>
          <w:rFonts w:ascii="Calibri" w:hAnsi="Calibri"/>
        </w:rPr>
        <w:t>πουργός</w:t>
      </w:r>
      <w:r>
        <w:rPr>
          <w:rFonts w:ascii="Calibri" w:hAnsi="Calibri"/>
        </w:rPr>
        <w:t xml:space="preserve"> </w:t>
      </w:r>
      <w:r w:rsidR="00873BED" w:rsidRPr="005A7F98">
        <w:rPr>
          <w:rFonts w:ascii="Calibri" w:hAnsi="Calibri"/>
        </w:rPr>
        <w:t>ότι δεν καταλαβαίνει</w:t>
      </w:r>
      <w:r>
        <w:rPr>
          <w:rFonts w:ascii="Calibri" w:hAnsi="Calibri"/>
        </w:rPr>
        <w:t>,</w:t>
      </w:r>
      <w:r w:rsidR="00873BED" w:rsidRPr="005A7F98">
        <w:rPr>
          <w:rFonts w:ascii="Calibri" w:hAnsi="Calibri"/>
        </w:rPr>
        <w:t xml:space="preserve"> γιατί ίσως</w:t>
      </w:r>
      <w:r>
        <w:rPr>
          <w:rFonts w:ascii="Calibri" w:hAnsi="Calibri"/>
        </w:rPr>
        <w:t xml:space="preserve"> στους Φορείς </w:t>
      </w:r>
      <w:r w:rsidR="00873BED">
        <w:rPr>
          <w:rFonts w:ascii="Calibri" w:hAnsi="Calibri"/>
        </w:rPr>
        <w:t>είχαμε καλέσει τον Ο.Α.Σ</w:t>
      </w:r>
      <w:r>
        <w:rPr>
          <w:rFonts w:ascii="Calibri" w:hAnsi="Calibri"/>
        </w:rPr>
        <w:t>.</w:t>
      </w:r>
      <w:r w:rsidR="00873BED">
        <w:rPr>
          <w:rFonts w:ascii="Calibri" w:hAnsi="Calibri"/>
        </w:rPr>
        <w:t>Α</w:t>
      </w:r>
      <w:r w:rsidR="00873BED" w:rsidRPr="005A7F98">
        <w:rPr>
          <w:rFonts w:ascii="Calibri" w:hAnsi="Calibri"/>
        </w:rPr>
        <w:t xml:space="preserve"> και</w:t>
      </w:r>
      <w:r>
        <w:rPr>
          <w:rFonts w:ascii="Calibri" w:hAnsi="Calibri"/>
        </w:rPr>
        <w:t xml:space="preserve"> </w:t>
      </w:r>
      <w:r w:rsidR="00873BED">
        <w:rPr>
          <w:rFonts w:ascii="Calibri" w:hAnsi="Calibri"/>
        </w:rPr>
        <w:t>ότι δεν έχει σχέση. Μα</w:t>
      </w:r>
      <w:r>
        <w:rPr>
          <w:rFonts w:ascii="Calibri" w:hAnsi="Calibri"/>
        </w:rPr>
        <w:t>,</w:t>
      </w:r>
      <w:r w:rsidR="00873BED" w:rsidRPr="005A7F98">
        <w:rPr>
          <w:rFonts w:ascii="Calibri" w:hAnsi="Calibri"/>
        </w:rPr>
        <w:t xml:space="preserve"> ακριβώς</w:t>
      </w:r>
      <w:r>
        <w:rPr>
          <w:rFonts w:ascii="Calibri" w:hAnsi="Calibri"/>
        </w:rPr>
        <w:t>,</w:t>
      </w:r>
      <w:r w:rsidR="00873BED" w:rsidRPr="005A7F98">
        <w:rPr>
          <w:rFonts w:ascii="Calibri" w:hAnsi="Calibri"/>
        </w:rPr>
        <w:t xml:space="preserve"> έχει σχέση.</w:t>
      </w:r>
      <w:r>
        <w:rPr>
          <w:rFonts w:ascii="Calibri" w:hAnsi="Calibri"/>
        </w:rPr>
        <w:t xml:space="preserve"> </w:t>
      </w:r>
      <w:r w:rsidR="00873BED" w:rsidRPr="005A7F98">
        <w:rPr>
          <w:rFonts w:ascii="Calibri" w:hAnsi="Calibri"/>
        </w:rPr>
        <w:t>Υπάρχει το άρθρο 42</w:t>
      </w:r>
      <w:r w:rsidR="00873BED">
        <w:rPr>
          <w:rFonts w:ascii="Calibri" w:hAnsi="Calibri"/>
        </w:rPr>
        <w:t>, αναφέρθηκε κι ο Ε</w:t>
      </w:r>
      <w:r w:rsidR="00873BED" w:rsidRPr="005A7F98">
        <w:rPr>
          <w:rFonts w:ascii="Calibri" w:hAnsi="Calibri"/>
        </w:rPr>
        <w:t>ισηγητής</w:t>
      </w:r>
      <w:r w:rsidR="000339F3">
        <w:rPr>
          <w:rFonts w:ascii="Calibri" w:hAnsi="Calibri"/>
        </w:rPr>
        <w:t xml:space="preserve"> μας,</w:t>
      </w:r>
      <w:r w:rsidR="00873BED" w:rsidRPr="005A7F98">
        <w:rPr>
          <w:rFonts w:ascii="Calibri" w:hAnsi="Calibri"/>
        </w:rPr>
        <w:t xml:space="preserve"> ο κ</w:t>
      </w:r>
      <w:r w:rsidR="00873BED">
        <w:rPr>
          <w:rFonts w:ascii="Calibri" w:hAnsi="Calibri"/>
        </w:rPr>
        <w:t>ύριος</w:t>
      </w:r>
      <w:r w:rsidR="00873BED" w:rsidRPr="005A7F98">
        <w:rPr>
          <w:rFonts w:ascii="Calibri" w:hAnsi="Calibri"/>
        </w:rPr>
        <w:t xml:space="preserve"> Παππάς</w:t>
      </w:r>
      <w:r w:rsidR="00873BED">
        <w:rPr>
          <w:rFonts w:ascii="Calibri" w:hAnsi="Calibri"/>
        </w:rPr>
        <w:t>,</w:t>
      </w:r>
      <w:r w:rsidR="00873BED" w:rsidRPr="005A7F98">
        <w:rPr>
          <w:rFonts w:ascii="Calibri" w:hAnsi="Calibri"/>
        </w:rPr>
        <w:t xml:space="preserve"> κι άλλοι συνάδελφοι</w:t>
      </w:r>
      <w:r w:rsidR="00873BED">
        <w:rPr>
          <w:rFonts w:ascii="Calibri" w:hAnsi="Calibri"/>
        </w:rPr>
        <w:t xml:space="preserve"> και χθες και σήμερα</w:t>
      </w:r>
      <w:r w:rsidR="000339F3">
        <w:rPr>
          <w:rFonts w:ascii="Calibri" w:hAnsi="Calibri"/>
        </w:rPr>
        <w:t>,</w:t>
      </w:r>
      <w:r w:rsidR="00873BED">
        <w:rPr>
          <w:rFonts w:ascii="Calibri" w:hAnsi="Calibri"/>
        </w:rPr>
        <w:t xml:space="preserve"> όπου</w:t>
      </w:r>
      <w:r w:rsidR="000339F3">
        <w:rPr>
          <w:rFonts w:ascii="Calibri" w:hAnsi="Calibri"/>
        </w:rPr>
        <w:t>,</w:t>
      </w:r>
      <w:r w:rsidR="00873BED" w:rsidRPr="005A7F98">
        <w:rPr>
          <w:rFonts w:ascii="Calibri" w:hAnsi="Calibri"/>
        </w:rPr>
        <w:t xml:space="preserve"> ακριβώς</w:t>
      </w:r>
      <w:r w:rsidR="000339F3">
        <w:rPr>
          <w:rFonts w:ascii="Calibri" w:hAnsi="Calibri"/>
        </w:rPr>
        <w:t>,</w:t>
      </w:r>
      <w:r w:rsidR="00873BED" w:rsidRPr="005A7F98">
        <w:rPr>
          <w:rFonts w:ascii="Calibri" w:hAnsi="Calibri"/>
        </w:rPr>
        <w:t xml:space="preserve"> έρχεται και προβλέπει την παράταση της ιδιωτικοποίησης των υπηρεσιών όσον αφορά τον </w:t>
      </w:r>
      <w:r w:rsidR="00873BED">
        <w:rPr>
          <w:rFonts w:ascii="Calibri" w:hAnsi="Calibri"/>
        </w:rPr>
        <w:t>Ο.Α.Σ</w:t>
      </w:r>
      <w:r w:rsidR="000339F3">
        <w:rPr>
          <w:rFonts w:ascii="Calibri" w:hAnsi="Calibri"/>
        </w:rPr>
        <w:t>.</w:t>
      </w:r>
      <w:r w:rsidR="00873BED">
        <w:rPr>
          <w:rFonts w:ascii="Calibri" w:hAnsi="Calibri"/>
        </w:rPr>
        <w:t xml:space="preserve">Α </w:t>
      </w:r>
      <w:r w:rsidR="00873BED" w:rsidRPr="005A7F98">
        <w:rPr>
          <w:rFonts w:ascii="Calibri" w:hAnsi="Calibri"/>
        </w:rPr>
        <w:t>και τον</w:t>
      </w:r>
      <w:r w:rsidR="00873BED">
        <w:rPr>
          <w:rFonts w:ascii="Calibri" w:hAnsi="Calibri"/>
        </w:rPr>
        <w:t xml:space="preserve"> Ο.Α.Σ.Θ,</w:t>
      </w:r>
      <w:r w:rsidR="00873BED" w:rsidRPr="005A7F98">
        <w:rPr>
          <w:rFonts w:ascii="Calibri" w:hAnsi="Calibri"/>
        </w:rPr>
        <w:t xml:space="preserve">  μέσω της επέκτασης για ένα χρόνο και με αύξηση</w:t>
      </w:r>
      <w:r w:rsidR="000339F3">
        <w:rPr>
          <w:rFonts w:ascii="Calibri" w:hAnsi="Calibri"/>
        </w:rPr>
        <w:t>,</w:t>
      </w:r>
      <w:r w:rsidR="00873BED" w:rsidRPr="005A7F98">
        <w:rPr>
          <w:rFonts w:ascii="Calibri" w:hAnsi="Calibri"/>
        </w:rPr>
        <w:t xml:space="preserve"> μάλιστα</w:t>
      </w:r>
      <w:r w:rsidR="000339F3">
        <w:rPr>
          <w:rFonts w:ascii="Calibri" w:hAnsi="Calibri"/>
        </w:rPr>
        <w:t>,</w:t>
      </w:r>
      <w:r w:rsidR="00873BED" w:rsidRPr="005A7F98">
        <w:rPr>
          <w:rFonts w:ascii="Calibri" w:hAnsi="Calibri"/>
        </w:rPr>
        <w:t xml:space="preserve"> του </w:t>
      </w:r>
      <w:r w:rsidR="00873BED">
        <w:rPr>
          <w:rFonts w:ascii="Calibri" w:hAnsi="Calibri"/>
        </w:rPr>
        <w:t>25%</w:t>
      </w:r>
      <w:r w:rsidR="00873BED" w:rsidRPr="005A7F98">
        <w:rPr>
          <w:rFonts w:ascii="Calibri" w:hAnsi="Calibri"/>
        </w:rPr>
        <w:t xml:space="preserve"> σε σχέση με τα ΚΤΕΛ. Δηλαδή</w:t>
      </w:r>
      <w:r w:rsidR="00873BED">
        <w:rPr>
          <w:rFonts w:ascii="Calibri" w:hAnsi="Calibri"/>
        </w:rPr>
        <w:t>,</w:t>
      </w:r>
      <w:r w:rsidR="00873BED" w:rsidRPr="005A7F98">
        <w:rPr>
          <w:rFonts w:ascii="Calibri" w:hAnsi="Calibri"/>
        </w:rPr>
        <w:t xml:space="preserve"> είναι μια ιδιωτικοποίηση υπηρεσιών.</w:t>
      </w:r>
      <w:r w:rsidR="00873BED">
        <w:rPr>
          <w:rFonts w:ascii="Calibri" w:hAnsi="Calibri"/>
        </w:rPr>
        <w:t xml:space="preserve"> </w:t>
      </w:r>
    </w:p>
    <w:p w:rsidR="00873BED" w:rsidRDefault="00873BED" w:rsidP="004065FB">
      <w:pPr>
        <w:spacing w:line="276" w:lineRule="auto"/>
        <w:ind w:firstLine="567"/>
        <w:jc w:val="both"/>
        <w:rPr>
          <w:rFonts w:ascii="Calibri" w:hAnsi="Calibri"/>
        </w:rPr>
      </w:pPr>
      <w:r>
        <w:rPr>
          <w:rFonts w:ascii="Calibri" w:hAnsi="Calibri"/>
        </w:rPr>
        <w:t>Πρέπει εδώ να επισημάνω</w:t>
      </w:r>
      <w:r w:rsidR="00C37BD7">
        <w:rPr>
          <w:rFonts w:ascii="Calibri" w:hAnsi="Calibri"/>
        </w:rPr>
        <w:t>,</w:t>
      </w:r>
      <w:r>
        <w:rPr>
          <w:rFonts w:ascii="Calibri" w:hAnsi="Calibri"/>
        </w:rPr>
        <w:t xml:space="preserve"> κύριε Π</w:t>
      </w:r>
      <w:r w:rsidRPr="005A7F98">
        <w:rPr>
          <w:rFonts w:ascii="Calibri" w:hAnsi="Calibri"/>
        </w:rPr>
        <w:t>ρόεδρε</w:t>
      </w:r>
      <w:r>
        <w:rPr>
          <w:rFonts w:ascii="Calibri" w:hAnsi="Calibri"/>
        </w:rPr>
        <w:t>,</w:t>
      </w:r>
      <w:r w:rsidRPr="005A7F98">
        <w:rPr>
          <w:rFonts w:ascii="Calibri" w:hAnsi="Calibri"/>
        </w:rPr>
        <w:t xml:space="preserve"> ότι και οι εργαζόμενοι στα ΚΤΕΛ έχουν κάνει μια σειρά από καταγγελίες για το πώς εφαρμόζονται αυτές οι διατάξεις και σίγουρα εδώ πέρα</w:t>
      </w:r>
      <w:r>
        <w:rPr>
          <w:rFonts w:ascii="Calibri" w:hAnsi="Calibri"/>
        </w:rPr>
        <w:t>,</w:t>
      </w:r>
      <w:r w:rsidRPr="005A7F98">
        <w:rPr>
          <w:rFonts w:ascii="Calibri" w:hAnsi="Calibri"/>
        </w:rPr>
        <w:t xml:space="preserve"> πέραν όλων των άλλων</w:t>
      </w:r>
      <w:r w:rsidR="00D0569A">
        <w:rPr>
          <w:rFonts w:ascii="Calibri" w:hAnsi="Calibri"/>
        </w:rPr>
        <w:t>,</w:t>
      </w:r>
      <w:r w:rsidRPr="005A7F98">
        <w:rPr>
          <w:rFonts w:ascii="Calibri" w:hAnsi="Calibri"/>
        </w:rPr>
        <w:t xml:space="preserve"> των ιδεοληψιών και της νεοφιλελεύθερης προσέγγισης της </w:t>
      </w:r>
      <w:r w:rsidR="00D0569A">
        <w:rPr>
          <w:rFonts w:ascii="Calibri" w:hAnsi="Calibri"/>
        </w:rPr>
        <w:t>Κ</w:t>
      </w:r>
      <w:r w:rsidRPr="005A7F98">
        <w:rPr>
          <w:rFonts w:ascii="Calibri" w:hAnsi="Calibri"/>
        </w:rPr>
        <w:t>υβέρνησης</w:t>
      </w:r>
      <w:r w:rsidR="00D0569A">
        <w:rPr>
          <w:rFonts w:ascii="Calibri" w:hAnsi="Calibri"/>
        </w:rPr>
        <w:t>,</w:t>
      </w:r>
      <w:r w:rsidRPr="005A7F98">
        <w:rPr>
          <w:rFonts w:ascii="Calibri" w:hAnsi="Calibri"/>
        </w:rPr>
        <w:t xml:space="preserve"> είναι και </w:t>
      </w:r>
      <w:r w:rsidR="00D0569A">
        <w:rPr>
          <w:rFonts w:ascii="Calibri" w:hAnsi="Calibri"/>
        </w:rPr>
        <w:t xml:space="preserve">η </w:t>
      </w:r>
      <w:r w:rsidRPr="005A7F98">
        <w:rPr>
          <w:rFonts w:ascii="Calibri" w:hAnsi="Calibri"/>
        </w:rPr>
        <w:t>πλήρ</w:t>
      </w:r>
      <w:r>
        <w:rPr>
          <w:rFonts w:ascii="Calibri" w:hAnsi="Calibri"/>
        </w:rPr>
        <w:t xml:space="preserve">ης αποτυχία της </w:t>
      </w:r>
      <w:r w:rsidR="00D0569A">
        <w:rPr>
          <w:rFonts w:ascii="Calibri" w:hAnsi="Calibri"/>
        </w:rPr>
        <w:t>Κ</w:t>
      </w:r>
      <w:r>
        <w:rPr>
          <w:rFonts w:ascii="Calibri" w:hAnsi="Calibri"/>
        </w:rPr>
        <w:t>υβέρνησης της Νέας Δ</w:t>
      </w:r>
      <w:r w:rsidRPr="005A7F98">
        <w:rPr>
          <w:rFonts w:ascii="Calibri" w:hAnsi="Calibri"/>
        </w:rPr>
        <w:t>ημοκρατίας</w:t>
      </w:r>
      <w:r w:rsidR="00D0569A">
        <w:rPr>
          <w:rFonts w:ascii="Calibri" w:hAnsi="Calibri"/>
        </w:rPr>
        <w:t>,</w:t>
      </w:r>
      <w:r w:rsidRPr="005A7F98">
        <w:rPr>
          <w:rFonts w:ascii="Calibri" w:hAnsi="Calibri"/>
        </w:rPr>
        <w:t xml:space="preserve"> προκειμένου να εξασφαλίσει μέσα σε τρία χρόνια τις αναγκαίες εκείνες προμήθειες των λεωφορείων</w:t>
      </w:r>
      <w:r w:rsidR="00D0569A">
        <w:rPr>
          <w:rFonts w:ascii="Calibri" w:hAnsi="Calibri"/>
        </w:rPr>
        <w:t>,</w:t>
      </w:r>
      <w:r w:rsidRPr="005A7F98">
        <w:rPr>
          <w:rFonts w:ascii="Calibri" w:hAnsi="Calibri"/>
        </w:rPr>
        <w:t xml:space="preserve"> που θα μπορούσαν να είχαν αντιμετωπίσει όλα αυτά τα προβλήματα των </w:t>
      </w:r>
      <w:r w:rsidR="00D0569A">
        <w:rPr>
          <w:rFonts w:ascii="Calibri" w:hAnsi="Calibri"/>
        </w:rPr>
        <w:t>Σ</w:t>
      </w:r>
      <w:r w:rsidRPr="005A7F98">
        <w:rPr>
          <w:rFonts w:ascii="Calibri" w:hAnsi="Calibri"/>
        </w:rPr>
        <w:t>υγκοινωνιών.</w:t>
      </w:r>
    </w:p>
    <w:p w:rsidR="00873BED" w:rsidRDefault="00873BED" w:rsidP="000C7F35">
      <w:pPr>
        <w:spacing w:line="276" w:lineRule="auto"/>
        <w:ind w:firstLine="720"/>
        <w:jc w:val="both"/>
        <w:rPr>
          <w:rFonts w:ascii="Calibri" w:hAnsi="Calibri"/>
        </w:rPr>
      </w:pPr>
      <w:r w:rsidRPr="005A7F98">
        <w:rPr>
          <w:rFonts w:ascii="Calibri" w:hAnsi="Calibri"/>
        </w:rPr>
        <w:t>Συνεπώς</w:t>
      </w:r>
      <w:r>
        <w:rPr>
          <w:rFonts w:ascii="Calibri" w:hAnsi="Calibri"/>
        </w:rPr>
        <w:t>,</w:t>
      </w:r>
      <w:r w:rsidRPr="005A7F98">
        <w:rPr>
          <w:rFonts w:ascii="Calibri" w:hAnsi="Calibri"/>
        </w:rPr>
        <w:t xml:space="preserve"> για εμάς είναι ένα νομοσχέδιο το οποίο αποτ</w:t>
      </w:r>
      <w:r>
        <w:rPr>
          <w:rFonts w:ascii="Calibri" w:hAnsi="Calibri"/>
        </w:rPr>
        <w:t>υπώνει πλήρως την πολιτική της Νέας Δ</w:t>
      </w:r>
      <w:r w:rsidRPr="005A7F98">
        <w:rPr>
          <w:rFonts w:ascii="Calibri" w:hAnsi="Calibri"/>
        </w:rPr>
        <w:t>ημοκρατίας</w:t>
      </w:r>
      <w:r>
        <w:rPr>
          <w:rFonts w:ascii="Calibri" w:hAnsi="Calibri"/>
        </w:rPr>
        <w:t>,</w:t>
      </w:r>
      <w:r w:rsidRPr="005A7F98">
        <w:rPr>
          <w:rFonts w:ascii="Calibri" w:hAnsi="Calibri"/>
        </w:rPr>
        <w:t xml:space="preserve"> </w:t>
      </w:r>
      <w:r>
        <w:rPr>
          <w:rFonts w:ascii="Calibri" w:hAnsi="Calibri"/>
        </w:rPr>
        <w:t>όπως εκφράζεται σε σχέση με το</w:t>
      </w:r>
      <w:r w:rsidR="00D0569A">
        <w:rPr>
          <w:rFonts w:ascii="Calibri" w:hAnsi="Calibri"/>
        </w:rPr>
        <w:t>ν δ</w:t>
      </w:r>
      <w:r w:rsidRPr="005A7F98">
        <w:rPr>
          <w:rFonts w:ascii="Calibri" w:hAnsi="Calibri"/>
        </w:rPr>
        <w:t>ημόσιο τομέα</w:t>
      </w:r>
      <w:r>
        <w:rPr>
          <w:rFonts w:ascii="Calibri" w:hAnsi="Calibri"/>
        </w:rPr>
        <w:t>,</w:t>
      </w:r>
      <w:r w:rsidRPr="005A7F98">
        <w:rPr>
          <w:rFonts w:ascii="Calibri" w:hAnsi="Calibri"/>
        </w:rPr>
        <w:t xml:space="preserve"> με τις εργασιακές σχέσεις</w:t>
      </w:r>
      <w:r>
        <w:rPr>
          <w:rFonts w:ascii="Calibri" w:hAnsi="Calibri"/>
        </w:rPr>
        <w:t>,</w:t>
      </w:r>
      <w:r w:rsidRPr="005A7F98">
        <w:rPr>
          <w:rFonts w:ascii="Calibri" w:hAnsi="Calibri"/>
        </w:rPr>
        <w:t xml:space="preserve"> σε σχέση με μία πολιτική που εξυπηρετεί συστηματικά τους λίγους και τα οικονομικά συμφέροντα εις βάρος της κοινωνικής πλειοψηφίας. Μια διαφορετική πολιτική</w:t>
      </w:r>
      <w:r w:rsidR="00D0569A">
        <w:rPr>
          <w:rFonts w:ascii="Calibri" w:hAnsi="Calibri"/>
        </w:rPr>
        <w:t>,</w:t>
      </w:r>
      <w:r w:rsidRPr="005A7F98">
        <w:rPr>
          <w:rFonts w:ascii="Calibri" w:hAnsi="Calibri"/>
        </w:rPr>
        <w:t xml:space="preserve"> που ακόμα και συντηρητικές δυνάμεις στην υπόλοιπη Ευρώπη έχουν αρχίσει εξ ανάγκης να εγκαταλείπουν</w:t>
      </w:r>
      <w:r w:rsidR="00D0569A">
        <w:rPr>
          <w:rFonts w:ascii="Calibri" w:hAnsi="Calibri"/>
        </w:rPr>
        <w:t>,</w:t>
      </w:r>
      <w:r w:rsidRPr="005A7F98">
        <w:rPr>
          <w:rFonts w:ascii="Calibri" w:hAnsi="Calibri"/>
        </w:rPr>
        <w:t xml:space="preserve"> προκειμένου</w:t>
      </w:r>
      <w:r w:rsidR="00D0569A">
        <w:rPr>
          <w:rFonts w:ascii="Calibri" w:hAnsi="Calibri"/>
        </w:rPr>
        <w:t>,</w:t>
      </w:r>
      <w:r w:rsidRPr="005A7F98">
        <w:rPr>
          <w:rFonts w:ascii="Calibri" w:hAnsi="Calibri"/>
        </w:rPr>
        <w:t xml:space="preserve"> ακρ</w:t>
      </w:r>
      <w:r>
        <w:rPr>
          <w:rFonts w:ascii="Calibri" w:hAnsi="Calibri"/>
        </w:rPr>
        <w:t>ιβώς</w:t>
      </w:r>
      <w:r w:rsidR="00D0569A">
        <w:rPr>
          <w:rFonts w:ascii="Calibri" w:hAnsi="Calibri"/>
        </w:rPr>
        <w:t>,</w:t>
      </w:r>
      <w:r>
        <w:rPr>
          <w:rFonts w:ascii="Calibri" w:hAnsi="Calibri"/>
        </w:rPr>
        <w:t xml:space="preserve"> να δώσουν μέσα από το</w:t>
      </w:r>
      <w:r w:rsidR="00D0569A">
        <w:rPr>
          <w:rFonts w:ascii="Calibri" w:hAnsi="Calibri"/>
        </w:rPr>
        <w:t>ν δ</w:t>
      </w:r>
      <w:r>
        <w:rPr>
          <w:rFonts w:ascii="Calibri" w:hAnsi="Calibri"/>
        </w:rPr>
        <w:t xml:space="preserve">ημόσιο τομέα </w:t>
      </w:r>
      <w:r w:rsidR="00D0569A">
        <w:rPr>
          <w:rFonts w:ascii="Calibri" w:hAnsi="Calibri"/>
        </w:rPr>
        <w:t>-</w:t>
      </w:r>
      <w:r>
        <w:rPr>
          <w:rFonts w:ascii="Calibri" w:hAnsi="Calibri"/>
        </w:rPr>
        <w:t>είδαμε τα</w:t>
      </w:r>
      <w:r w:rsidRPr="005A7F98">
        <w:rPr>
          <w:rFonts w:ascii="Calibri" w:hAnsi="Calibri"/>
        </w:rPr>
        <w:t xml:space="preserve"> </w:t>
      </w:r>
      <w:r w:rsidRPr="005A7F98">
        <w:rPr>
          <w:rFonts w:ascii="Calibri" w:hAnsi="Calibri"/>
        </w:rPr>
        <w:lastRenderedPageBreak/>
        <w:t>παραδείγμα</w:t>
      </w:r>
      <w:r>
        <w:rPr>
          <w:rFonts w:ascii="Calibri" w:hAnsi="Calibri"/>
        </w:rPr>
        <w:t>τα</w:t>
      </w:r>
      <w:r w:rsidRPr="005A7F98">
        <w:rPr>
          <w:rFonts w:ascii="Calibri" w:hAnsi="Calibri"/>
        </w:rPr>
        <w:t xml:space="preserve"> της Γερμανίας</w:t>
      </w:r>
      <w:r w:rsidR="003F1E5D">
        <w:rPr>
          <w:rFonts w:ascii="Calibri" w:hAnsi="Calibri"/>
        </w:rPr>
        <w:t xml:space="preserve"> ή </w:t>
      </w:r>
      <w:r w:rsidRPr="005A7F98">
        <w:rPr>
          <w:rFonts w:ascii="Calibri" w:hAnsi="Calibri"/>
        </w:rPr>
        <w:t>τη</w:t>
      </w:r>
      <w:r w:rsidR="003F1E5D">
        <w:rPr>
          <w:rFonts w:ascii="Calibri" w:hAnsi="Calibri"/>
        </w:rPr>
        <w:t>ς</w:t>
      </w:r>
      <w:r w:rsidRPr="005A7F98">
        <w:rPr>
          <w:rFonts w:ascii="Calibri" w:hAnsi="Calibri"/>
        </w:rPr>
        <w:t xml:space="preserve"> Γαλλία</w:t>
      </w:r>
      <w:r w:rsidR="003F1E5D">
        <w:rPr>
          <w:rFonts w:ascii="Calibri" w:hAnsi="Calibri"/>
        </w:rPr>
        <w:t xml:space="preserve">ς- </w:t>
      </w:r>
      <w:r w:rsidRPr="005A7F98">
        <w:rPr>
          <w:rFonts w:ascii="Calibri" w:hAnsi="Calibri"/>
        </w:rPr>
        <w:t>εκείνες τις δυνατότητες</w:t>
      </w:r>
      <w:r w:rsidR="003F1E5D">
        <w:rPr>
          <w:rFonts w:ascii="Calibri" w:hAnsi="Calibri"/>
        </w:rPr>
        <w:t>,</w:t>
      </w:r>
      <w:r w:rsidRPr="005A7F98">
        <w:rPr>
          <w:rFonts w:ascii="Calibri" w:hAnsi="Calibri"/>
        </w:rPr>
        <w:t xml:space="preserve"> για να μπορέσει η οικονομία τους να αντιμετωπίσει την κρίση και να μπορέσει να ανταπεξέλθει στα τεράστια κοινωνικά προβλήματα</w:t>
      </w:r>
      <w:r w:rsidR="0026329A">
        <w:rPr>
          <w:rFonts w:ascii="Calibri" w:hAnsi="Calibri"/>
        </w:rPr>
        <w:t>,</w:t>
      </w:r>
      <w:r w:rsidRPr="005A7F98">
        <w:rPr>
          <w:rFonts w:ascii="Calibri" w:hAnsi="Calibri"/>
        </w:rPr>
        <w:t xml:space="preserve"> που δημιουργεί η ακρίβεια και ενεργειακή φτώχεια.</w:t>
      </w:r>
    </w:p>
    <w:p w:rsidR="0026329A" w:rsidRDefault="00873BED" w:rsidP="0026329A">
      <w:pPr>
        <w:spacing w:line="276" w:lineRule="auto"/>
        <w:ind w:firstLine="720"/>
        <w:jc w:val="both"/>
        <w:rPr>
          <w:rFonts w:ascii="Calibri" w:hAnsi="Calibri"/>
        </w:rPr>
      </w:pPr>
      <w:r w:rsidRPr="005A7F98">
        <w:rPr>
          <w:rFonts w:ascii="Calibri" w:hAnsi="Calibri"/>
        </w:rPr>
        <w:t>Θα επανέλθουμ</w:t>
      </w:r>
      <w:r>
        <w:rPr>
          <w:rFonts w:ascii="Calibri" w:hAnsi="Calibri"/>
        </w:rPr>
        <w:t>ε</w:t>
      </w:r>
      <w:r w:rsidR="0026329A">
        <w:rPr>
          <w:rFonts w:ascii="Calibri" w:hAnsi="Calibri"/>
        </w:rPr>
        <w:t>,</w:t>
      </w:r>
      <w:r>
        <w:rPr>
          <w:rFonts w:ascii="Calibri" w:hAnsi="Calibri"/>
        </w:rPr>
        <w:t xml:space="preserve"> όμως, για όλα αυτά</w:t>
      </w:r>
      <w:r w:rsidR="0026329A">
        <w:rPr>
          <w:rFonts w:ascii="Calibri" w:hAnsi="Calibri"/>
        </w:rPr>
        <w:t>,</w:t>
      </w:r>
      <w:r>
        <w:rPr>
          <w:rFonts w:ascii="Calibri" w:hAnsi="Calibri"/>
        </w:rPr>
        <w:t xml:space="preserve"> αύριο στην Ο</w:t>
      </w:r>
      <w:r w:rsidRPr="005A7F98">
        <w:rPr>
          <w:rFonts w:ascii="Calibri" w:hAnsi="Calibri"/>
        </w:rPr>
        <w:t xml:space="preserve">λομέλεια. </w:t>
      </w:r>
    </w:p>
    <w:p w:rsidR="00873BED" w:rsidRDefault="00873BED" w:rsidP="0026329A">
      <w:pPr>
        <w:spacing w:line="276" w:lineRule="auto"/>
        <w:ind w:firstLine="720"/>
        <w:jc w:val="both"/>
        <w:rPr>
          <w:rFonts w:ascii="Calibri" w:hAnsi="Calibri"/>
        </w:rPr>
      </w:pPr>
      <w:r w:rsidRPr="005A7F98">
        <w:rPr>
          <w:rFonts w:ascii="Calibri" w:hAnsi="Calibri"/>
        </w:rPr>
        <w:t>Σας ευχαριστώ πολύ</w:t>
      </w:r>
      <w:r>
        <w:rPr>
          <w:rFonts w:ascii="Calibri" w:hAnsi="Calibri"/>
        </w:rPr>
        <w:t>.</w:t>
      </w:r>
    </w:p>
    <w:p w:rsidR="00873BED" w:rsidRDefault="00873BED" w:rsidP="000C7F35">
      <w:pPr>
        <w:spacing w:line="276" w:lineRule="auto"/>
        <w:ind w:firstLine="45"/>
        <w:jc w:val="both"/>
        <w:rPr>
          <w:rFonts w:ascii="Calibri" w:hAnsi="Calibri"/>
        </w:rPr>
      </w:pPr>
      <w:r w:rsidRPr="005A7F98">
        <w:rPr>
          <w:rFonts w:ascii="Calibri" w:hAnsi="Calibri"/>
        </w:rPr>
        <w:t xml:space="preserve"> </w:t>
      </w:r>
      <w:r>
        <w:rPr>
          <w:rFonts w:ascii="Calibri" w:hAnsi="Calibri"/>
        </w:rPr>
        <w:tab/>
      </w:r>
      <w:r w:rsidRPr="001B21C7">
        <w:rPr>
          <w:rFonts w:ascii="Calibri" w:hAnsi="Calibri"/>
          <w:b/>
        </w:rPr>
        <w:t>ΣΤΑΥΡΟΣ ΚΑΛΟΓΙΑΝΝΗΣ (Προέδρος της Επιτροπής):</w:t>
      </w:r>
      <w:r w:rsidR="004928AE">
        <w:rPr>
          <w:rFonts w:ascii="Calibri" w:hAnsi="Calibri"/>
          <w:b/>
        </w:rPr>
        <w:t xml:space="preserve"> </w:t>
      </w:r>
      <w:r>
        <w:rPr>
          <w:rFonts w:ascii="Calibri" w:hAnsi="Calibri"/>
        </w:rPr>
        <w:t>Ευχαριστούμε την κυρία Ξ</w:t>
      </w:r>
      <w:r w:rsidRPr="005A7F98">
        <w:rPr>
          <w:rFonts w:ascii="Calibri" w:hAnsi="Calibri"/>
        </w:rPr>
        <w:t>ε</w:t>
      </w:r>
      <w:r>
        <w:rPr>
          <w:rFonts w:ascii="Calibri" w:hAnsi="Calibri"/>
        </w:rPr>
        <w:t>νογιαννακοπούλου και περνάμε στον κύριο Αλεξιάδη.</w:t>
      </w:r>
    </w:p>
    <w:p w:rsidR="00873BED" w:rsidRDefault="00873BED" w:rsidP="000C7F35">
      <w:pPr>
        <w:spacing w:line="276" w:lineRule="auto"/>
        <w:ind w:firstLine="720"/>
        <w:jc w:val="both"/>
        <w:rPr>
          <w:rFonts w:ascii="Calibri" w:hAnsi="Calibri"/>
        </w:rPr>
      </w:pPr>
      <w:r w:rsidRPr="001B21C7">
        <w:rPr>
          <w:rFonts w:ascii="Calibri" w:hAnsi="Calibri"/>
          <w:b/>
        </w:rPr>
        <w:t>ΤΡΥΦΩΝ ΑΛΕΞΙΑΔΗΣ:</w:t>
      </w:r>
      <w:r>
        <w:rPr>
          <w:rFonts w:ascii="Calibri" w:hAnsi="Calibri"/>
          <w:b/>
        </w:rPr>
        <w:t xml:space="preserve"> </w:t>
      </w:r>
      <w:r>
        <w:rPr>
          <w:rFonts w:ascii="Calibri" w:hAnsi="Calibri"/>
        </w:rPr>
        <w:t>Ευχαριστώ</w:t>
      </w:r>
      <w:r w:rsidR="0026329A">
        <w:rPr>
          <w:rFonts w:ascii="Calibri" w:hAnsi="Calibri"/>
        </w:rPr>
        <w:t>,</w:t>
      </w:r>
      <w:r w:rsidRPr="005A7F98">
        <w:rPr>
          <w:rFonts w:ascii="Calibri" w:hAnsi="Calibri"/>
        </w:rPr>
        <w:t xml:space="preserve"> </w:t>
      </w:r>
      <w:r>
        <w:rPr>
          <w:rFonts w:ascii="Calibri" w:hAnsi="Calibri"/>
        </w:rPr>
        <w:t>κύριε Π</w:t>
      </w:r>
      <w:r w:rsidRPr="005A7F98">
        <w:rPr>
          <w:rFonts w:ascii="Calibri" w:hAnsi="Calibri"/>
        </w:rPr>
        <w:t>ρόεδρε</w:t>
      </w:r>
      <w:r w:rsidR="0026329A">
        <w:rPr>
          <w:rFonts w:ascii="Calibri" w:hAnsi="Calibri"/>
        </w:rPr>
        <w:t>. Σ</w:t>
      </w:r>
      <w:r w:rsidRPr="005A7F98">
        <w:rPr>
          <w:rFonts w:ascii="Calibri" w:hAnsi="Calibri"/>
        </w:rPr>
        <w:t>υγγνώμη για την ποιότητα της φωνής</w:t>
      </w:r>
      <w:r>
        <w:rPr>
          <w:rFonts w:ascii="Calibri" w:hAnsi="Calibri"/>
        </w:rPr>
        <w:t>, αλλά είχαμε διαδήλωση για το Φ</w:t>
      </w:r>
      <w:r w:rsidRPr="005A7F98">
        <w:rPr>
          <w:rFonts w:ascii="Calibri" w:hAnsi="Calibri"/>
        </w:rPr>
        <w:t>ύσσα</w:t>
      </w:r>
      <w:r w:rsidR="0026329A">
        <w:rPr>
          <w:rFonts w:ascii="Calibri" w:hAnsi="Calibri"/>
        </w:rPr>
        <w:t xml:space="preserve"> </w:t>
      </w:r>
      <w:r w:rsidRPr="005A7F98">
        <w:rPr>
          <w:rFonts w:ascii="Calibri" w:hAnsi="Calibri"/>
        </w:rPr>
        <w:t>την Κυριακή και δεν μπορέσαμε να βελτιώσουμε το πρόβλημα. Παρ όλα αυτά</w:t>
      </w:r>
      <w:r>
        <w:rPr>
          <w:rFonts w:ascii="Calibri" w:hAnsi="Calibri"/>
        </w:rPr>
        <w:t>,</w:t>
      </w:r>
      <w:r w:rsidRPr="005A7F98">
        <w:rPr>
          <w:rFonts w:ascii="Calibri" w:hAnsi="Calibri"/>
        </w:rPr>
        <w:t xml:space="preserve"> ελπίζω να σας πείσει η ποιότητα των επιχειρημάτων κι όχι ποιότητα της φωνής μου.</w:t>
      </w:r>
    </w:p>
    <w:p w:rsidR="00873BED" w:rsidRDefault="00873BED" w:rsidP="0026329A">
      <w:pPr>
        <w:spacing w:line="276" w:lineRule="auto"/>
        <w:ind w:firstLine="720"/>
        <w:jc w:val="both"/>
        <w:rPr>
          <w:rFonts w:ascii="Calibri" w:hAnsi="Calibri"/>
        </w:rPr>
      </w:pPr>
      <w:r w:rsidRPr="005A7F98">
        <w:rPr>
          <w:rFonts w:ascii="Calibri" w:hAnsi="Calibri"/>
        </w:rPr>
        <w:t>Τελειώνει σήμερα μια τυπική διαδικασία συζήτησης του συγκεκριμένου</w:t>
      </w:r>
      <w:r>
        <w:rPr>
          <w:rFonts w:ascii="Calibri" w:hAnsi="Calibri"/>
        </w:rPr>
        <w:t xml:space="preserve"> νομοσχεδίου</w:t>
      </w:r>
      <w:r w:rsidR="0026329A">
        <w:rPr>
          <w:rFonts w:ascii="Calibri" w:hAnsi="Calibri"/>
        </w:rPr>
        <w:t>,</w:t>
      </w:r>
      <w:r>
        <w:rPr>
          <w:rFonts w:ascii="Calibri" w:hAnsi="Calibri"/>
        </w:rPr>
        <w:t xml:space="preserve"> όχι με ευθύνη του Προέδρου της Ε</w:t>
      </w:r>
      <w:r w:rsidRPr="005A7F98">
        <w:rPr>
          <w:rFonts w:ascii="Calibri" w:hAnsi="Calibri"/>
        </w:rPr>
        <w:t>πιτροπής</w:t>
      </w:r>
      <w:r w:rsidR="0026329A">
        <w:rPr>
          <w:rFonts w:ascii="Calibri" w:hAnsi="Calibri"/>
        </w:rPr>
        <w:t>,</w:t>
      </w:r>
      <w:r w:rsidRPr="005A7F98">
        <w:rPr>
          <w:rFonts w:ascii="Calibri" w:hAnsi="Calibri"/>
        </w:rPr>
        <w:t xml:space="preserve"> που έκανε ότι μπορούσε</w:t>
      </w:r>
      <w:r w:rsidR="0026329A">
        <w:rPr>
          <w:rFonts w:ascii="Calibri" w:hAnsi="Calibri"/>
        </w:rPr>
        <w:t>,</w:t>
      </w:r>
      <w:r w:rsidRPr="005A7F98">
        <w:rPr>
          <w:rFonts w:ascii="Calibri" w:hAnsi="Calibri"/>
        </w:rPr>
        <w:t xml:space="preserve"> όπως κι άλλες φορές</w:t>
      </w:r>
      <w:r w:rsidR="0026329A">
        <w:rPr>
          <w:rFonts w:ascii="Calibri" w:hAnsi="Calibri"/>
        </w:rPr>
        <w:t>,</w:t>
      </w:r>
      <w:r w:rsidRPr="005A7F98">
        <w:rPr>
          <w:rFonts w:ascii="Calibri" w:hAnsi="Calibri"/>
        </w:rPr>
        <w:t xml:space="preserve"> αλλά με ευθύνη της κυβερνητικής πλειοψηφίας. Βέβαια</w:t>
      </w:r>
      <w:r>
        <w:rPr>
          <w:rFonts w:ascii="Calibri" w:hAnsi="Calibri"/>
        </w:rPr>
        <w:t>,</w:t>
      </w:r>
      <w:r w:rsidRPr="005A7F98">
        <w:rPr>
          <w:rFonts w:ascii="Calibri" w:hAnsi="Calibri"/>
        </w:rPr>
        <w:t xml:space="preserve"> δεν τη βλέπω και πολύ πλειοψηφία σήμερα</w:t>
      </w:r>
      <w:r>
        <w:rPr>
          <w:rFonts w:ascii="Calibri" w:hAnsi="Calibri"/>
        </w:rPr>
        <w:t>, δύο βουλευτές βλέπω εδώ από τη Νέα Δ</w:t>
      </w:r>
      <w:r w:rsidRPr="005A7F98">
        <w:rPr>
          <w:rFonts w:ascii="Calibri" w:hAnsi="Calibri"/>
        </w:rPr>
        <w:t>ημοκρατία</w:t>
      </w:r>
      <w:r>
        <w:rPr>
          <w:rFonts w:ascii="Calibri" w:hAnsi="Calibri"/>
        </w:rPr>
        <w:t xml:space="preserve"> σήμερα, τον Εισηγητή και άλλον έναν,</w:t>
      </w:r>
      <w:r w:rsidRPr="005A7F98">
        <w:rPr>
          <w:rFonts w:ascii="Calibri" w:hAnsi="Calibri"/>
        </w:rPr>
        <w:t xml:space="preserve"> αλλά </w:t>
      </w:r>
      <w:r>
        <w:rPr>
          <w:rFonts w:ascii="Calibri" w:hAnsi="Calibri"/>
        </w:rPr>
        <w:t>δεν πειράζει</w:t>
      </w:r>
      <w:r w:rsidR="0026329A">
        <w:rPr>
          <w:rFonts w:ascii="Calibri" w:hAnsi="Calibri"/>
        </w:rPr>
        <w:t>,</w:t>
      </w:r>
      <w:r>
        <w:rPr>
          <w:rFonts w:ascii="Calibri" w:hAnsi="Calibri"/>
        </w:rPr>
        <w:t xml:space="preserve"> ελπίζω αύριο στην Ο</w:t>
      </w:r>
      <w:r w:rsidRPr="005A7F98">
        <w:rPr>
          <w:rFonts w:ascii="Calibri" w:hAnsi="Calibri"/>
        </w:rPr>
        <w:t>λομέλεια να υπάρχουν πολλοί.</w:t>
      </w:r>
    </w:p>
    <w:p w:rsidR="00873BED" w:rsidRDefault="00873BED" w:rsidP="0026329A">
      <w:pPr>
        <w:spacing w:line="276" w:lineRule="auto"/>
        <w:ind w:firstLine="720"/>
        <w:jc w:val="both"/>
        <w:rPr>
          <w:rFonts w:ascii="Calibri" w:hAnsi="Calibri"/>
        </w:rPr>
      </w:pPr>
      <w:r>
        <w:rPr>
          <w:rFonts w:ascii="Calibri" w:hAnsi="Calibri"/>
        </w:rPr>
        <w:t>Σε ό</w:t>
      </w:r>
      <w:r w:rsidR="0026329A">
        <w:rPr>
          <w:rFonts w:ascii="Calibri" w:hAnsi="Calibri"/>
        </w:rPr>
        <w:t>,</w:t>
      </w:r>
      <w:r w:rsidRPr="005A7F98">
        <w:rPr>
          <w:rFonts w:ascii="Calibri" w:hAnsi="Calibri"/>
        </w:rPr>
        <w:t>τι αφορά</w:t>
      </w:r>
      <w:r w:rsidR="0026329A">
        <w:rPr>
          <w:rFonts w:ascii="Calibri" w:hAnsi="Calibri"/>
        </w:rPr>
        <w:t>,</w:t>
      </w:r>
      <w:r w:rsidRPr="005A7F98">
        <w:rPr>
          <w:rFonts w:ascii="Calibri" w:hAnsi="Calibri"/>
        </w:rPr>
        <w:t xml:space="preserve"> λοιπόν</w:t>
      </w:r>
      <w:r w:rsidR="0026329A">
        <w:rPr>
          <w:rFonts w:ascii="Calibri" w:hAnsi="Calibri"/>
        </w:rPr>
        <w:t>,</w:t>
      </w:r>
      <w:r w:rsidRPr="005A7F98">
        <w:rPr>
          <w:rFonts w:ascii="Calibri" w:hAnsi="Calibri"/>
        </w:rPr>
        <w:t xml:space="preserve"> την ευθύνη της κυβερνητικής πλειοψηφίας</w:t>
      </w:r>
      <w:r w:rsidR="0026329A">
        <w:rPr>
          <w:rFonts w:ascii="Calibri" w:hAnsi="Calibri"/>
        </w:rPr>
        <w:t>,</w:t>
      </w:r>
      <w:r w:rsidRPr="005A7F98">
        <w:rPr>
          <w:rFonts w:ascii="Calibri" w:hAnsi="Calibri"/>
        </w:rPr>
        <w:t xml:space="preserve"> χάθηκε μια ευκαιρία να συζητήσουμε και αυτά και άλλα σοβαρά ζητήματα και καταλήξαμε σε μια προσχηματική διαδικασία. </w:t>
      </w:r>
    </w:p>
    <w:p w:rsidR="00873BED" w:rsidRPr="005A7F98" w:rsidRDefault="00873BED" w:rsidP="000C7F35">
      <w:pPr>
        <w:spacing w:line="276" w:lineRule="auto"/>
        <w:jc w:val="both"/>
        <w:rPr>
          <w:rFonts w:ascii="Calibri" w:hAnsi="Calibri"/>
        </w:rPr>
      </w:pPr>
    </w:p>
    <w:p w:rsidR="0026329A" w:rsidRDefault="00873BED" w:rsidP="004928AE">
      <w:pPr>
        <w:spacing w:line="276" w:lineRule="auto"/>
        <w:ind w:firstLine="720"/>
        <w:jc w:val="both"/>
        <w:rPr>
          <w:rFonts w:ascii="Calibri" w:hAnsi="Calibri"/>
        </w:rPr>
      </w:pPr>
      <w:r w:rsidRPr="009F35AE">
        <w:rPr>
          <w:rFonts w:ascii="Calibri" w:hAnsi="Calibri"/>
        </w:rPr>
        <w:t>Δε θα πω πολλά για το νομοσχέδιο</w:t>
      </w:r>
      <w:r w:rsidR="0026329A">
        <w:rPr>
          <w:rFonts w:ascii="Calibri" w:hAnsi="Calibri"/>
        </w:rPr>
        <w:t>,</w:t>
      </w:r>
      <w:r w:rsidRPr="009F35AE">
        <w:rPr>
          <w:rFonts w:ascii="Calibri" w:hAnsi="Calibri"/>
        </w:rPr>
        <w:t xml:space="preserve"> γιατί</w:t>
      </w:r>
      <w:r w:rsidR="0026329A">
        <w:rPr>
          <w:rFonts w:ascii="Calibri" w:hAnsi="Calibri"/>
        </w:rPr>
        <w:t>,</w:t>
      </w:r>
      <w:r w:rsidRPr="009F35AE">
        <w:rPr>
          <w:rFonts w:ascii="Calibri" w:hAnsi="Calibri"/>
        </w:rPr>
        <w:t xml:space="preserve"> ούτως ή άλλως</w:t>
      </w:r>
      <w:r w:rsidR="0026329A">
        <w:rPr>
          <w:rFonts w:ascii="Calibri" w:hAnsi="Calibri"/>
        </w:rPr>
        <w:t>,</w:t>
      </w:r>
      <w:r w:rsidRPr="009F35AE">
        <w:rPr>
          <w:rFonts w:ascii="Calibri" w:hAnsi="Calibri"/>
        </w:rPr>
        <w:t xml:space="preserve"> το πολιτικό βάρος</w:t>
      </w:r>
      <w:r w:rsidR="0026329A">
        <w:rPr>
          <w:rFonts w:ascii="Calibri" w:hAnsi="Calibri"/>
        </w:rPr>
        <w:t>,</w:t>
      </w:r>
      <w:r w:rsidRPr="009F35AE">
        <w:rPr>
          <w:rFonts w:ascii="Calibri" w:hAnsi="Calibri"/>
        </w:rPr>
        <w:t xml:space="preserve"> η πολιτική ατζέντα έχει μετακινηθεί σε άλλο επίπεδο</w:t>
      </w:r>
      <w:r w:rsidR="0026329A">
        <w:rPr>
          <w:rFonts w:ascii="Calibri" w:hAnsi="Calibri"/>
        </w:rPr>
        <w:t>. Έ</w:t>
      </w:r>
      <w:r>
        <w:rPr>
          <w:rFonts w:ascii="Calibri" w:hAnsi="Calibri"/>
        </w:rPr>
        <w:t>χει μετακινηθεί στα όσα είπε ο Π</w:t>
      </w:r>
      <w:r w:rsidRPr="009F35AE">
        <w:rPr>
          <w:rFonts w:ascii="Calibri" w:hAnsi="Calibri"/>
        </w:rPr>
        <w:t>ρωθυπουργ</w:t>
      </w:r>
      <w:r>
        <w:rPr>
          <w:rFonts w:ascii="Calibri" w:hAnsi="Calibri"/>
        </w:rPr>
        <w:t>ός της χώρας και ο μελλοντικός Π</w:t>
      </w:r>
      <w:r w:rsidRPr="009F35AE">
        <w:rPr>
          <w:rFonts w:ascii="Calibri" w:hAnsi="Calibri"/>
        </w:rPr>
        <w:t>ρωθυπουργός της χώρας στη Θεσσαλονίκη και επ</w:t>
      </w:r>
      <w:r w:rsidR="0026329A">
        <w:rPr>
          <w:rFonts w:ascii="Calibri" w:hAnsi="Calibri"/>
        </w:rPr>
        <w:t>΄</w:t>
      </w:r>
      <w:r w:rsidRPr="009F35AE">
        <w:rPr>
          <w:rFonts w:ascii="Calibri" w:hAnsi="Calibri"/>
        </w:rPr>
        <w:t xml:space="preserve"> αυτών θέλω να θέσω συγκεκριμένα ζητήματα και συγκεκριμένα ερωτήματα</w:t>
      </w:r>
      <w:r w:rsidR="0026329A">
        <w:rPr>
          <w:rFonts w:ascii="Calibri" w:hAnsi="Calibri"/>
        </w:rPr>
        <w:t>.</w:t>
      </w:r>
    </w:p>
    <w:p w:rsidR="00873BED" w:rsidRDefault="0026329A" w:rsidP="0026329A">
      <w:pPr>
        <w:spacing w:line="276" w:lineRule="auto"/>
        <w:ind w:firstLine="720"/>
        <w:jc w:val="both"/>
        <w:rPr>
          <w:rFonts w:ascii="Calibri" w:hAnsi="Calibri"/>
        </w:rPr>
      </w:pPr>
      <w:r>
        <w:rPr>
          <w:rFonts w:ascii="Calibri" w:hAnsi="Calibri"/>
        </w:rPr>
        <w:t>Δ</w:t>
      </w:r>
      <w:r w:rsidR="00873BED" w:rsidRPr="009F35AE">
        <w:rPr>
          <w:rFonts w:ascii="Calibri" w:hAnsi="Calibri"/>
        </w:rPr>
        <w:t>ιέ</w:t>
      </w:r>
      <w:r w:rsidR="00873BED">
        <w:rPr>
          <w:rFonts w:ascii="Calibri" w:hAnsi="Calibri"/>
        </w:rPr>
        <w:t>πραξε η πολιτική ηγεσία του Υπουργείου Ο</w:t>
      </w:r>
      <w:r w:rsidR="00873BED" w:rsidRPr="009F35AE">
        <w:rPr>
          <w:rFonts w:ascii="Calibri" w:hAnsi="Calibri"/>
        </w:rPr>
        <w:t>ικονομικών</w:t>
      </w:r>
      <w:r>
        <w:rPr>
          <w:rFonts w:ascii="Calibri" w:hAnsi="Calibri"/>
        </w:rPr>
        <w:t xml:space="preserve"> -ν</w:t>
      </w:r>
      <w:r w:rsidR="00873BED" w:rsidRPr="009F35AE">
        <w:rPr>
          <w:rFonts w:ascii="Calibri" w:hAnsi="Calibri"/>
        </w:rPr>
        <w:t>α το πω όσο πιο ευγενικά μπορώ</w:t>
      </w:r>
      <w:r>
        <w:rPr>
          <w:rFonts w:ascii="Calibri" w:hAnsi="Calibri"/>
        </w:rPr>
        <w:t>-</w:t>
      </w:r>
      <w:r w:rsidR="00873BED" w:rsidRPr="009F35AE">
        <w:rPr>
          <w:rFonts w:ascii="Calibri" w:hAnsi="Calibri"/>
        </w:rPr>
        <w:t xml:space="preserve"> μια πολιτική αθλιότητα</w:t>
      </w:r>
      <w:r w:rsidR="00873BED">
        <w:rPr>
          <w:rFonts w:ascii="Calibri" w:hAnsi="Calibri"/>
        </w:rPr>
        <w:t>. Β</w:t>
      </w:r>
      <w:r w:rsidR="00873BED" w:rsidRPr="009F35AE">
        <w:rPr>
          <w:rFonts w:ascii="Calibri" w:hAnsi="Calibri"/>
        </w:rPr>
        <w:t>γήκε</w:t>
      </w:r>
      <w:r>
        <w:rPr>
          <w:rFonts w:ascii="Calibri" w:hAnsi="Calibri"/>
        </w:rPr>
        <w:t xml:space="preserve"> ο Α</w:t>
      </w:r>
      <w:r w:rsidR="00873BED" w:rsidRPr="009F35AE">
        <w:rPr>
          <w:rFonts w:ascii="Calibri" w:hAnsi="Calibri"/>
        </w:rPr>
        <w:t xml:space="preserve">ρχηγός της </w:t>
      </w:r>
      <w:r>
        <w:rPr>
          <w:rFonts w:ascii="Calibri" w:hAnsi="Calibri"/>
        </w:rPr>
        <w:t>Α</w:t>
      </w:r>
      <w:r w:rsidR="00873BED" w:rsidRPr="009F35AE">
        <w:rPr>
          <w:rFonts w:ascii="Calibri" w:hAnsi="Calibri"/>
        </w:rPr>
        <w:t xml:space="preserve">ξιωματικής </w:t>
      </w:r>
      <w:r>
        <w:rPr>
          <w:rFonts w:ascii="Calibri" w:hAnsi="Calibri"/>
        </w:rPr>
        <w:t>Α</w:t>
      </w:r>
      <w:r w:rsidR="00873BED" w:rsidRPr="009F35AE">
        <w:rPr>
          <w:rFonts w:ascii="Calibri" w:hAnsi="Calibri"/>
        </w:rPr>
        <w:t>ντιπολίτευσης και έκανε μια εξαγγελία και είπε συγκεκριμέ</w:t>
      </w:r>
      <w:r w:rsidR="00873BED">
        <w:rPr>
          <w:rFonts w:ascii="Calibri" w:hAnsi="Calibri"/>
        </w:rPr>
        <w:t>να πράγματα και βγήκε αμέσως τ</w:t>
      </w:r>
      <w:r w:rsidR="00873BED" w:rsidRPr="009F35AE">
        <w:rPr>
          <w:rFonts w:ascii="Calibri" w:hAnsi="Calibri"/>
        </w:rPr>
        <w:t xml:space="preserve">ο </w:t>
      </w:r>
      <w:r>
        <w:rPr>
          <w:rFonts w:ascii="Calibri" w:hAnsi="Calibri"/>
        </w:rPr>
        <w:t>Γ</w:t>
      </w:r>
      <w:r w:rsidR="00873BED" w:rsidRPr="009F35AE">
        <w:rPr>
          <w:rFonts w:ascii="Calibri" w:hAnsi="Calibri"/>
        </w:rPr>
        <w:t xml:space="preserve">ραφείο </w:t>
      </w:r>
      <w:r>
        <w:rPr>
          <w:rFonts w:ascii="Calibri" w:hAnsi="Calibri"/>
        </w:rPr>
        <w:t>Τ</w:t>
      </w:r>
      <w:r w:rsidR="00873BED">
        <w:rPr>
          <w:rFonts w:ascii="Calibri" w:hAnsi="Calibri"/>
        </w:rPr>
        <w:t>ύπου του Υπουργείου Ο</w:t>
      </w:r>
      <w:r w:rsidR="00873BED" w:rsidRPr="009F35AE">
        <w:rPr>
          <w:rFonts w:ascii="Calibri" w:hAnsi="Calibri"/>
        </w:rPr>
        <w:t>ικονομικών</w:t>
      </w:r>
      <w:r w:rsidR="00873BED">
        <w:rPr>
          <w:rFonts w:ascii="Calibri" w:hAnsi="Calibri"/>
        </w:rPr>
        <w:t>, όχ</w:t>
      </w:r>
      <w:r w:rsidR="00873BED" w:rsidRPr="009F35AE">
        <w:rPr>
          <w:rFonts w:ascii="Calibri" w:hAnsi="Calibri"/>
        </w:rPr>
        <w:t xml:space="preserve">ι το </w:t>
      </w:r>
      <w:r>
        <w:rPr>
          <w:rFonts w:ascii="Calibri" w:hAnsi="Calibri"/>
        </w:rPr>
        <w:t>Γ</w:t>
      </w:r>
      <w:r w:rsidR="00873BED" w:rsidRPr="009F35AE">
        <w:rPr>
          <w:rFonts w:ascii="Calibri" w:hAnsi="Calibri"/>
        </w:rPr>
        <w:t>ρα</w:t>
      </w:r>
      <w:r w:rsidR="00873BED">
        <w:rPr>
          <w:rFonts w:ascii="Calibri" w:hAnsi="Calibri"/>
        </w:rPr>
        <w:t xml:space="preserve">φείο </w:t>
      </w:r>
      <w:r>
        <w:rPr>
          <w:rFonts w:ascii="Calibri" w:hAnsi="Calibri"/>
        </w:rPr>
        <w:t>Τ</w:t>
      </w:r>
      <w:r w:rsidR="00873BED">
        <w:rPr>
          <w:rFonts w:ascii="Calibri" w:hAnsi="Calibri"/>
        </w:rPr>
        <w:t>ύπου του κυρίου Υπουργού, όχ</w:t>
      </w:r>
      <w:r w:rsidR="00873BED" w:rsidRPr="009F35AE">
        <w:rPr>
          <w:rFonts w:ascii="Calibri" w:hAnsi="Calibri"/>
        </w:rPr>
        <w:t xml:space="preserve">ι το </w:t>
      </w:r>
      <w:r>
        <w:rPr>
          <w:rFonts w:ascii="Calibri" w:hAnsi="Calibri"/>
        </w:rPr>
        <w:t>Γ</w:t>
      </w:r>
      <w:r w:rsidR="00873BED" w:rsidRPr="009F35AE">
        <w:rPr>
          <w:rFonts w:ascii="Calibri" w:hAnsi="Calibri"/>
        </w:rPr>
        <w:t>ραφείο</w:t>
      </w:r>
      <w:r>
        <w:rPr>
          <w:rFonts w:ascii="Calibri" w:hAnsi="Calibri"/>
        </w:rPr>
        <w:t xml:space="preserve"> Τ</w:t>
      </w:r>
      <w:r w:rsidR="00873BED">
        <w:rPr>
          <w:rFonts w:ascii="Calibri" w:hAnsi="Calibri"/>
        </w:rPr>
        <w:t xml:space="preserve">ύπου του </w:t>
      </w:r>
      <w:r>
        <w:rPr>
          <w:rFonts w:ascii="Calibri" w:hAnsi="Calibri"/>
        </w:rPr>
        <w:t>Α</w:t>
      </w:r>
      <w:r w:rsidR="00873BED">
        <w:rPr>
          <w:rFonts w:ascii="Calibri" w:hAnsi="Calibri"/>
        </w:rPr>
        <w:t>ναπληρωτή Υπουργού ή</w:t>
      </w:r>
      <w:r w:rsidR="00873BED" w:rsidRPr="009F35AE">
        <w:rPr>
          <w:rFonts w:ascii="Calibri" w:hAnsi="Calibri"/>
        </w:rPr>
        <w:t xml:space="preserve"> </w:t>
      </w:r>
      <w:r>
        <w:rPr>
          <w:rFonts w:ascii="Calibri" w:hAnsi="Calibri"/>
        </w:rPr>
        <w:t>Υ</w:t>
      </w:r>
      <w:r w:rsidR="00873BED" w:rsidRPr="009F35AE">
        <w:rPr>
          <w:rFonts w:ascii="Calibri" w:hAnsi="Calibri"/>
        </w:rPr>
        <w:t>φυπουρ</w:t>
      </w:r>
      <w:r w:rsidR="00873BED">
        <w:rPr>
          <w:rFonts w:ascii="Calibri" w:hAnsi="Calibri"/>
        </w:rPr>
        <w:t>γού</w:t>
      </w:r>
      <w:r>
        <w:rPr>
          <w:rFonts w:ascii="Calibri" w:hAnsi="Calibri"/>
        </w:rPr>
        <w:t>,</w:t>
      </w:r>
      <w:r w:rsidR="00873BED">
        <w:rPr>
          <w:rFonts w:ascii="Calibri" w:hAnsi="Calibri"/>
        </w:rPr>
        <w:t xml:space="preserve"> βγήκε το </w:t>
      </w:r>
      <w:r>
        <w:rPr>
          <w:rFonts w:ascii="Calibri" w:hAnsi="Calibri"/>
        </w:rPr>
        <w:t>Γ</w:t>
      </w:r>
      <w:r w:rsidR="00873BED">
        <w:rPr>
          <w:rFonts w:ascii="Calibri" w:hAnsi="Calibri"/>
        </w:rPr>
        <w:t xml:space="preserve">ραφείο </w:t>
      </w:r>
      <w:r>
        <w:rPr>
          <w:rFonts w:ascii="Calibri" w:hAnsi="Calibri"/>
        </w:rPr>
        <w:t>Τ</w:t>
      </w:r>
      <w:r w:rsidR="00873BED">
        <w:rPr>
          <w:rFonts w:ascii="Calibri" w:hAnsi="Calibri"/>
        </w:rPr>
        <w:t>ύπου του Υπουργείου Ο</w:t>
      </w:r>
      <w:r w:rsidR="00873BED" w:rsidRPr="009F35AE">
        <w:rPr>
          <w:rFonts w:ascii="Calibri" w:hAnsi="Calibri"/>
        </w:rPr>
        <w:t>ικονομικών</w:t>
      </w:r>
      <w:r>
        <w:rPr>
          <w:rFonts w:ascii="Calibri" w:hAnsi="Calibri"/>
        </w:rPr>
        <w:t>,</w:t>
      </w:r>
      <w:r w:rsidR="00873BED" w:rsidRPr="009F35AE">
        <w:rPr>
          <w:rFonts w:ascii="Calibri" w:hAnsi="Calibri"/>
        </w:rPr>
        <w:t xml:space="preserve"> με </w:t>
      </w:r>
      <w:r>
        <w:rPr>
          <w:rFonts w:ascii="Calibri" w:hAnsi="Calibri"/>
        </w:rPr>
        <w:t>Α</w:t>
      </w:r>
      <w:r w:rsidR="00873BED" w:rsidRPr="009F35AE">
        <w:rPr>
          <w:rFonts w:ascii="Calibri" w:hAnsi="Calibri"/>
        </w:rPr>
        <w:t>νακοίνωση κοστολ</w:t>
      </w:r>
      <w:r>
        <w:rPr>
          <w:rFonts w:ascii="Calibri" w:hAnsi="Calibri"/>
        </w:rPr>
        <w:t>όγησε</w:t>
      </w:r>
      <w:r w:rsidR="00873BED" w:rsidRPr="009F35AE">
        <w:rPr>
          <w:rFonts w:ascii="Calibri" w:hAnsi="Calibri"/>
        </w:rPr>
        <w:t xml:space="preserve"> τα μέτρα</w:t>
      </w:r>
      <w:r>
        <w:rPr>
          <w:rFonts w:ascii="Calibri" w:hAnsi="Calibri"/>
        </w:rPr>
        <w:t>. Θ</w:t>
      </w:r>
      <w:r w:rsidR="00873BED" w:rsidRPr="009F35AE">
        <w:rPr>
          <w:rFonts w:ascii="Calibri" w:hAnsi="Calibri"/>
        </w:rPr>
        <w:t xml:space="preserve">α καταθέσω στα </w:t>
      </w:r>
      <w:r>
        <w:rPr>
          <w:rFonts w:ascii="Calibri" w:hAnsi="Calibri"/>
        </w:rPr>
        <w:t>Π</w:t>
      </w:r>
      <w:r w:rsidR="00873BED" w:rsidRPr="009F35AE">
        <w:rPr>
          <w:rFonts w:ascii="Calibri" w:hAnsi="Calibri"/>
        </w:rPr>
        <w:t>ρακτικά το σχετικό έγγραφο</w:t>
      </w:r>
      <w:r w:rsidR="00873BED">
        <w:rPr>
          <w:rFonts w:ascii="Calibri" w:hAnsi="Calibri"/>
        </w:rPr>
        <w:t>.</w:t>
      </w:r>
      <w:r w:rsidR="00873BED" w:rsidRPr="009F35AE">
        <w:rPr>
          <w:rFonts w:ascii="Calibri" w:hAnsi="Calibri"/>
        </w:rPr>
        <w:t xml:space="preserve"> </w:t>
      </w:r>
    </w:p>
    <w:p w:rsidR="00873BED" w:rsidRDefault="00873BED" w:rsidP="000C7F35">
      <w:pPr>
        <w:spacing w:line="276" w:lineRule="auto"/>
        <w:ind w:firstLine="720"/>
        <w:jc w:val="both"/>
        <w:rPr>
          <w:rFonts w:ascii="Calibri" w:hAnsi="Calibri"/>
        </w:rPr>
      </w:pPr>
      <w:r w:rsidRPr="009F35AE">
        <w:rPr>
          <w:rFonts w:ascii="Calibri" w:hAnsi="Calibri"/>
        </w:rPr>
        <w:t>Τι προκύπτει από το σχετικό έγ</w:t>
      </w:r>
      <w:r>
        <w:rPr>
          <w:rFonts w:ascii="Calibri" w:hAnsi="Calibri"/>
        </w:rPr>
        <w:t>γραφο</w:t>
      </w:r>
      <w:r w:rsidR="0026329A">
        <w:rPr>
          <w:rFonts w:ascii="Calibri" w:hAnsi="Calibri"/>
        </w:rPr>
        <w:t>; Ό</w:t>
      </w:r>
      <w:r>
        <w:rPr>
          <w:rFonts w:ascii="Calibri" w:hAnsi="Calibri"/>
        </w:rPr>
        <w:t xml:space="preserve">τι το </w:t>
      </w:r>
      <w:r w:rsidR="0026329A">
        <w:rPr>
          <w:rFonts w:ascii="Calibri" w:hAnsi="Calibri"/>
        </w:rPr>
        <w:t>Γ</w:t>
      </w:r>
      <w:r>
        <w:rPr>
          <w:rFonts w:ascii="Calibri" w:hAnsi="Calibri"/>
        </w:rPr>
        <w:t>ραφείο</w:t>
      </w:r>
      <w:r w:rsidR="0026329A">
        <w:rPr>
          <w:rFonts w:ascii="Calibri" w:hAnsi="Calibri"/>
        </w:rPr>
        <w:t xml:space="preserve"> Τ</w:t>
      </w:r>
      <w:r>
        <w:rPr>
          <w:rFonts w:ascii="Calibri" w:hAnsi="Calibri"/>
        </w:rPr>
        <w:t>ύπου του Υπουργείου Ο</w:t>
      </w:r>
      <w:r w:rsidRPr="009F35AE">
        <w:rPr>
          <w:rFonts w:ascii="Calibri" w:hAnsi="Calibri"/>
        </w:rPr>
        <w:t>ικονομικών</w:t>
      </w:r>
      <w:r w:rsidR="00AB45BA">
        <w:rPr>
          <w:rFonts w:ascii="Calibri" w:hAnsi="Calibri"/>
        </w:rPr>
        <w:t xml:space="preserve">, </w:t>
      </w:r>
      <w:r w:rsidRPr="009F35AE">
        <w:rPr>
          <w:rFonts w:ascii="Calibri" w:hAnsi="Calibri"/>
        </w:rPr>
        <w:t>από την ώρα που τελεί</w:t>
      </w:r>
      <w:r>
        <w:rPr>
          <w:rFonts w:ascii="Calibri" w:hAnsi="Calibri"/>
        </w:rPr>
        <w:t>ωσε</w:t>
      </w:r>
      <w:r w:rsidRPr="009F35AE">
        <w:rPr>
          <w:rFonts w:ascii="Calibri" w:hAnsi="Calibri"/>
        </w:rPr>
        <w:t xml:space="preserve"> ο Αλέξης Τσίπρας</w:t>
      </w:r>
      <w:r>
        <w:rPr>
          <w:rFonts w:ascii="Calibri" w:hAnsi="Calibri"/>
        </w:rPr>
        <w:t>, το Σάββατο</w:t>
      </w:r>
      <w:r w:rsidR="009F3D93">
        <w:rPr>
          <w:rFonts w:ascii="Calibri" w:hAnsi="Calibri"/>
        </w:rPr>
        <w:t xml:space="preserve"> </w:t>
      </w:r>
      <w:r w:rsidRPr="009F35AE">
        <w:rPr>
          <w:rFonts w:ascii="Calibri" w:hAnsi="Calibri"/>
        </w:rPr>
        <w:t>το βράδυ</w:t>
      </w:r>
      <w:r w:rsidR="009F3D93">
        <w:rPr>
          <w:rFonts w:ascii="Calibri" w:hAnsi="Calibri"/>
        </w:rPr>
        <w:t>,</w:t>
      </w:r>
      <w:r w:rsidRPr="009F35AE">
        <w:rPr>
          <w:rFonts w:ascii="Calibri" w:hAnsi="Calibri"/>
        </w:rPr>
        <w:t xml:space="preserve"> την κοστολόγηση</w:t>
      </w:r>
      <w:r w:rsidR="009F3D93">
        <w:rPr>
          <w:rFonts w:ascii="Calibri" w:hAnsi="Calibri"/>
        </w:rPr>
        <w:t>,</w:t>
      </w:r>
      <w:r w:rsidRPr="009F35AE">
        <w:rPr>
          <w:rFonts w:ascii="Calibri" w:hAnsi="Calibri"/>
        </w:rPr>
        <w:t xml:space="preserve"> επικοινώνησε με τις υπηρεσίες</w:t>
      </w:r>
      <w:r>
        <w:rPr>
          <w:rFonts w:ascii="Calibri" w:hAnsi="Calibri"/>
        </w:rPr>
        <w:t>, στείλανε οι</w:t>
      </w:r>
      <w:r w:rsidRPr="009F35AE">
        <w:rPr>
          <w:rFonts w:ascii="Calibri" w:hAnsi="Calibri"/>
        </w:rPr>
        <w:t xml:space="preserve"> υπηρεσίες αμέσως</w:t>
      </w:r>
      <w:r>
        <w:rPr>
          <w:rFonts w:ascii="Calibri" w:hAnsi="Calibri"/>
        </w:rPr>
        <w:t xml:space="preserve"> τα</w:t>
      </w:r>
      <w:r w:rsidRPr="009F35AE">
        <w:rPr>
          <w:rFonts w:ascii="Calibri" w:hAnsi="Calibri"/>
        </w:rPr>
        <w:t xml:space="preserve"> έγγραφα και έχει την κοστολόγηση</w:t>
      </w:r>
      <w:r>
        <w:rPr>
          <w:rFonts w:ascii="Calibri" w:hAnsi="Calibri"/>
        </w:rPr>
        <w:t>.</w:t>
      </w:r>
      <w:r w:rsidRPr="009F35AE">
        <w:rPr>
          <w:rFonts w:ascii="Calibri" w:hAnsi="Calibri"/>
        </w:rPr>
        <w:t xml:space="preserve"> Διότι</w:t>
      </w:r>
      <w:r w:rsidR="009F3D93">
        <w:rPr>
          <w:rFonts w:ascii="Calibri" w:hAnsi="Calibri"/>
        </w:rPr>
        <w:t>,</w:t>
      </w:r>
      <w:r w:rsidRPr="009F35AE">
        <w:rPr>
          <w:rFonts w:ascii="Calibri" w:hAnsi="Calibri"/>
        </w:rPr>
        <w:t xml:space="preserve"> εδώ</w:t>
      </w:r>
      <w:r w:rsidR="009F3D93">
        <w:rPr>
          <w:rFonts w:ascii="Calibri" w:hAnsi="Calibri"/>
        </w:rPr>
        <w:t>,</w:t>
      </w:r>
      <w:r w:rsidRPr="009F35AE">
        <w:rPr>
          <w:rFonts w:ascii="Calibri" w:hAnsi="Calibri"/>
        </w:rPr>
        <w:t xml:space="preserve"> είναι η πολιτική αθλιότητα</w:t>
      </w:r>
      <w:r>
        <w:rPr>
          <w:rFonts w:ascii="Calibri" w:hAnsi="Calibri"/>
        </w:rPr>
        <w:t>,</w:t>
      </w:r>
      <w:r w:rsidRPr="009F35AE">
        <w:rPr>
          <w:rFonts w:ascii="Calibri" w:hAnsi="Calibri"/>
        </w:rPr>
        <w:t xml:space="preserve"> έχει κάθε δικαίωμα να δει</w:t>
      </w:r>
      <w:r>
        <w:rPr>
          <w:rFonts w:ascii="Calibri" w:hAnsi="Calibri"/>
        </w:rPr>
        <w:t xml:space="preserve"> ο Υπουργός Ο</w:t>
      </w:r>
      <w:r w:rsidRPr="009F35AE">
        <w:rPr>
          <w:rFonts w:ascii="Calibri" w:hAnsi="Calibri"/>
        </w:rPr>
        <w:t>ικονομικών</w:t>
      </w:r>
      <w:r>
        <w:rPr>
          <w:rFonts w:ascii="Calibri" w:hAnsi="Calibri"/>
        </w:rPr>
        <w:t xml:space="preserve">, </w:t>
      </w:r>
      <w:r w:rsidR="009F3D93">
        <w:rPr>
          <w:rFonts w:ascii="Calibri" w:hAnsi="Calibri"/>
        </w:rPr>
        <w:t>ο Α</w:t>
      </w:r>
      <w:r>
        <w:rPr>
          <w:rFonts w:ascii="Calibri" w:hAnsi="Calibri"/>
        </w:rPr>
        <w:t>ναπληρωτής</w:t>
      </w:r>
      <w:r w:rsidR="009F3D93">
        <w:rPr>
          <w:rFonts w:ascii="Calibri" w:hAnsi="Calibri"/>
        </w:rPr>
        <w:t>, ο</w:t>
      </w:r>
      <w:r>
        <w:rPr>
          <w:rFonts w:ascii="Calibri" w:hAnsi="Calibri"/>
        </w:rPr>
        <w:t xml:space="preserve"> Υφυπουργός και να πάρουν θέση</w:t>
      </w:r>
      <w:r w:rsidR="009F3D93">
        <w:rPr>
          <w:rFonts w:ascii="Calibri" w:hAnsi="Calibri"/>
        </w:rPr>
        <w:t>. Ό</w:t>
      </w:r>
      <w:r w:rsidRPr="009F35AE">
        <w:rPr>
          <w:rFonts w:ascii="Calibri" w:hAnsi="Calibri"/>
        </w:rPr>
        <w:t>τα</w:t>
      </w:r>
      <w:r>
        <w:rPr>
          <w:rFonts w:ascii="Calibri" w:hAnsi="Calibri"/>
        </w:rPr>
        <w:t xml:space="preserve">ν βγαίνει το </w:t>
      </w:r>
      <w:r w:rsidR="009F3D93">
        <w:rPr>
          <w:rFonts w:ascii="Calibri" w:hAnsi="Calibri"/>
        </w:rPr>
        <w:t>Γ</w:t>
      </w:r>
      <w:r>
        <w:rPr>
          <w:rFonts w:ascii="Calibri" w:hAnsi="Calibri"/>
        </w:rPr>
        <w:t xml:space="preserve">ραφείο </w:t>
      </w:r>
      <w:r w:rsidR="009F3D93">
        <w:rPr>
          <w:rFonts w:ascii="Calibri" w:hAnsi="Calibri"/>
        </w:rPr>
        <w:t>Τ</w:t>
      </w:r>
      <w:r>
        <w:rPr>
          <w:rFonts w:ascii="Calibri" w:hAnsi="Calibri"/>
        </w:rPr>
        <w:t>ύπου του Υπουργείου Ο</w:t>
      </w:r>
      <w:r w:rsidRPr="009F35AE">
        <w:rPr>
          <w:rFonts w:ascii="Calibri" w:hAnsi="Calibri"/>
        </w:rPr>
        <w:t>ικονομικών</w:t>
      </w:r>
      <w:r>
        <w:rPr>
          <w:rFonts w:ascii="Calibri" w:hAnsi="Calibri"/>
        </w:rPr>
        <w:t>,</w:t>
      </w:r>
      <w:r w:rsidRPr="009F35AE">
        <w:rPr>
          <w:rFonts w:ascii="Calibri" w:hAnsi="Calibri"/>
        </w:rPr>
        <w:t xml:space="preserve"> έχετε μία ευθύνη</w:t>
      </w:r>
      <w:r>
        <w:rPr>
          <w:rFonts w:ascii="Calibri" w:hAnsi="Calibri"/>
        </w:rPr>
        <w:t>.</w:t>
      </w:r>
      <w:r w:rsidRPr="009F35AE">
        <w:rPr>
          <w:rFonts w:ascii="Calibri" w:hAnsi="Calibri"/>
        </w:rPr>
        <w:t xml:space="preserve"> </w:t>
      </w:r>
    </w:p>
    <w:p w:rsidR="00873BED" w:rsidRDefault="00873BED" w:rsidP="000C7F35">
      <w:pPr>
        <w:spacing w:line="276" w:lineRule="auto"/>
        <w:ind w:firstLine="720"/>
        <w:jc w:val="both"/>
        <w:rPr>
          <w:rFonts w:ascii="Calibri" w:hAnsi="Calibri"/>
        </w:rPr>
      </w:pPr>
      <w:r w:rsidRPr="009F35AE">
        <w:rPr>
          <w:rFonts w:ascii="Calibri" w:hAnsi="Calibri"/>
        </w:rPr>
        <w:t xml:space="preserve">Σας καλώ να </w:t>
      </w:r>
      <w:r>
        <w:rPr>
          <w:rFonts w:ascii="Calibri" w:hAnsi="Calibri"/>
        </w:rPr>
        <w:t>το κάνετε αύριο</w:t>
      </w:r>
      <w:r w:rsidR="009F3D93">
        <w:rPr>
          <w:rFonts w:ascii="Calibri" w:hAnsi="Calibri"/>
        </w:rPr>
        <w:t>. Ν</w:t>
      </w:r>
      <w:r>
        <w:rPr>
          <w:rFonts w:ascii="Calibri" w:hAnsi="Calibri"/>
        </w:rPr>
        <w:t>α φέρετε στην Ο</w:t>
      </w:r>
      <w:r w:rsidRPr="009F35AE">
        <w:rPr>
          <w:rFonts w:ascii="Calibri" w:hAnsi="Calibri"/>
        </w:rPr>
        <w:t>λομέλεια ή καταθέσ</w:t>
      </w:r>
      <w:r>
        <w:rPr>
          <w:rFonts w:ascii="Calibri" w:hAnsi="Calibri"/>
        </w:rPr>
        <w:t xml:space="preserve">τε </w:t>
      </w:r>
      <w:r w:rsidRPr="009F35AE">
        <w:rPr>
          <w:rFonts w:ascii="Calibri" w:hAnsi="Calibri"/>
        </w:rPr>
        <w:t>το σήμερα</w:t>
      </w:r>
      <w:r>
        <w:rPr>
          <w:rFonts w:ascii="Calibri" w:hAnsi="Calibri"/>
        </w:rPr>
        <w:t xml:space="preserve"> ή </w:t>
      </w:r>
      <w:r w:rsidR="009F3D93">
        <w:rPr>
          <w:rFonts w:ascii="Calibri" w:hAnsi="Calibri"/>
        </w:rPr>
        <w:t>δημοσιοποιήστε</w:t>
      </w:r>
      <w:r>
        <w:rPr>
          <w:rFonts w:ascii="Calibri" w:hAnsi="Calibri"/>
        </w:rPr>
        <w:t xml:space="preserve"> το, για να εκθέσετε</w:t>
      </w:r>
      <w:r w:rsidRPr="009F35AE">
        <w:rPr>
          <w:rFonts w:ascii="Calibri" w:hAnsi="Calibri"/>
        </w:rPr>
        <w:t xml:space="preserve"> και πολιτικά τον Αλεξιάδη</w:t>
      </w:r>
      <w:r w:rsidR="009F3D93">
        <w:rPr>
          <w:rFonts w:ascii="Calibri" w:hAnsi="Calibri"/>
        </w:rPr>
        <w:t>. Δ</w:t>
      </w:r>
      <w:r w:rsidRPr="009F35AE">
        <w:rPr>
          <w:rFonts w:ascii="Calibri" w:hAnsi="Calibri"/>
        </w:rPr>
        <w:t>ημοσιοποιήσ</w:t>
      </w:r>
      <w:r>
        <w:rPr>
          <w:rFonts w:ascii="Calibri" w:hAnsi="Calibri"/>
        </w:rPr>
        <w:t>τε τα έγγραφα των υπηρεσιών</w:t>
      </w:r>
      <w:r w:rsidR="009F3D93">
        <w:rPr>
          <w:rFonts w:ascii="Calibri" w:hAnsi="Calibri"/>
        </w:rPr>
        <w:t>, δ</w:t>
      </w:r>
      <w:r>
        <w:rPr>
          <w:rFonts w:ascii="Calibri" w:hAnsi="Calibri"/>
        </w:rPr>
        <w:t>ιότι μαθαίνω από το Υπουργείο Ο</w:t>
      </w:r>
      <w:r w:rsidRPr="009F35AE">
        <w:rPr>
          <w:rFonts w:ascii="Calibri" w:hAnsi="Calibri"/>
        </w:rPr>
        <w:t>ικονομικών ότι δεν υπάρχει καμία κοστολόγηση και κανένα έγγραφο υπηρεσίας</w:t>
      </w:r>
      <w:r>
        <w:rPr>
          <w:rFonts w:ascii="Calibri" w:hAnsi="Calibri"/>
        </w:rPr>
        <w:t>,</w:t>
      </w:r>
      <w:r w:rsidRPr="009F35AE">
        <w:rPr>
          <w:rFonts w:ascii="Calibri" w:hAnsi="Calibri"/>
        </w:rPr>
        <w:t xml:space="preserve"> που να κοστολογεί αυτά τα απαράδεκτα</w:t>
      </w:r>
      <w:r w:rsidR="009F3D93">
        <w:rPr>
          <w:rFonts w:ascii="Calibri" w:hAnsi="Calibri"/>
        </w:rPr>
        <w:t>,</w:t>
      </w:r>
      <w:r w:rsidRPr="009F35AE">
        <w:rPr>
          <w:rFonts w:ascii="Calibri" w:hAnsi="Calibri"/>
        </w:rPr>
        <w:t xml:space="preserve"> π</w:t>
      </w:r>
      <w:r>
        <w:rPr>
          <w:rFonts w:ascii="Calibri" w:hAnsi="Calibri"/>
        </w:rPr>
        <w:t xml:space="preserve">ου γράφει το </w:t>
      </w:r>
      <w:r w:rsidR="009F3D93">
        <w:rPr>
          <w:rFonts w:ascii="Calibri" w:hAnsi="Calibri"/>
        </w:rPr>
        <w:t>Γ</w:t>
      </w:r>
      <w:r>
        <w:rPr>
          <w:rFonts w:ascii="Calibri" w:hAnsi="Calibri"/>
        </w:rPr>
        <w:t xml:space="preserve">ραφείο </w:t>
      </w:r>
      <w:r w:rsidR="009F3D93">
        <w:rPr>
          <w:rFonts w:ascii="Calibri" w:hAnsi="Calibri"/>
        </w:rPr>
        <w:t>Τ</w:t>
      </w:r>
      <w:r>
        <w:rPr>
          <w:rFonts w:ascii="Calibri" w:hAnsi="Calibri"/>
        </w:rPr>
        <w:t>ύπου του Υπουργείου Ο</w:t>
      </w:r>
      <w:r w:rsidRPr="009F35AE">
        <w:rPr>
          <w:rFonts w:ascii="Calibri" w:hAnsi="Calibri"/>
        </w:rPr>
        <w:t>ικονομικών</w:t>
      </w:r>
      <w:r>
        <w:rPr>
          <w:rFonts w:ascii="Calibri" w:hAnsi="Calibri"/>
        </w:rPr>
        <w:t>.</w:t>
      </w:r>
      <w:r w:rsidRPr="009F35AE">
        <w:rPr>
          <w:rFonts w:ascii="Calibri" w:hAnsi="Calibri"/>
        </w:rPr>
        <w:t xml:space="preserve"> </w:t>
      </w:r>
    </w:p>
    <w:p w:rsidR="00FF2BB0" w:rsidRDefault="00873BED" w:rsidP="000C7F35">
      <w:pPr>
        <w:spacing w:line="276" w:lineRule="auto"/>
        <w:ind w:firstLine="720"/>
        <w:jc w:val="both"/>
        <w:rPr>
          <w:rFonts w:ascii="Calibri" w:hAnsi="Calibri"/>
        </w:rPr>
      </w:pPr>
      <w:r>
        <w:rPr>
          <w:rFonts w:ascii="Calibri" w:hAnsi="Calibri"/>
        </w:rPr>
        <w:t>Εκθέστε</w:t>
      </w:r>
      <w:r w:rsidR="00FF2BB0">
        <w:rPr>
          <w:rFonts w:ascii="Calibri" w:hAnsi="Calibri"/>
        </w:rPr>
        <w:t>,</w:t>
      </w:r>
      <w:r w:rsidRPr="009F35AE">
        <w:rPr>
          <w:rFonts w:ascii="Calibri" w:hAnsi="Calibri"/>
        </w:rPr>
        <w:t xml:space="preserve"> λοιπόν</w:t>
      </w:r>
      <w:r w:rsidR="00FF2BB0">
        <w:rPr>
          <w:rFonts w:ascii="Calibri" w:hAnsi="Calibri"/>
        </w:rPr>
        <w:t>,</w:t>
      </w:r>
      <w:r w:rsidRPr="009F35AE">
        <w:rPr>
          <w:rFonts w:ascii="Calibri" w:hAnsi="Calibri"/>
        </w:rPr>
        <w:t xml:space="preserve"> τον Αλεξιάδη</w:t>
      </w:r>
      <w:r>
        <w:rPr>
          <w:rFonts w:ascii="Calibri" w:hAnsi="Calibri"/>
        </w:rPr>
        <w:t>,</w:t>
      </w:r>
      <w:r w:rsidRPr="009F35AE">
        <w:rPr>
          <w:rFonts w:ascii="Calibri" w:hAnsi="Calibri"/>
        </w:rPr>
        <w:t xml:space="preserve"> δημοσιοποιήσ</w:t>
      </w:r>
      <w:r>
        <w:rPr>
          <w:rFonts w:ascii="Calibri" w:hAnsi="Calibri"/>
        </w:rPr>
        <w:t>τε την κοστολόγηση από το Υπουργείο Ο</w:t>
      </w:r>
      <w:r w:rsidRPr="009F35AE">
        <w:rPr>
          <w:rFonts w:ascii="Calibri" w:hAnsi="Calibri"/>
        </w:rPr>
        <w:t>ικονομικών</w:t>
      </w:r>
      <w:r>
        <w:rPr>
          <w:rFonts w:ascii="Calibri" w:hAnsi="Calibri"/>
        </w:rPr>
        <w:t>.</w:t>
      </w:r>
      <w:r w:rsidRPr="009F35AE">
        <w:rPr>
          <w:rFonts w:ascii="Calibri" w:hAnsi="Calibri"/>
        </w:rPr>
        <w:t xml:space="preserve"> Δεν το κάνετε αυτό</w:t>
      </w:r>
      <w:r w:rsidR="00FF2BB0">
        <w:rPr>
          <w:rFonts w:ascii="Calibri" w:hAnsi="Calibri"/>
        </w:rPr>
        <w:t>,</w:t>
      </w:r>
      <w:r w:rsidRPr="009F35AE">
        <w:rPr>
          <w:rFonts w:ascii="Calibri" w:hAnsi="Calibri"/>
        </w:rPr>
        <w:t xml:space="preserve"> διότι</w:t>
      </w:r>
      <w:r w:rsidR="00FF2BB0">
        <w:rPr>
          <w:rFonts w:ascii="Calibri" w:hAnsi="Calibri"/>
        </w:rPr>
        <w:t xml:space="preserve"> </w:t>
      </w:r>
      <w:r w:rsidRPr="009F35AE">
        <w:rPr>
          <w:rFonts w:ascii="Calibri" w:hAnsi="Calibri"/>
        </w:rPr>
        <w:t>είστε βαριά εκτεθειμένοι</w:t>
      </w:r>
      <w:r w:rsidR="00FF2BB0">
        <w:rPr>
          <w:rFonts w:ascii="Calibri" w:hAnsi="Calibri"/>
        </w:rPr>
        <w:t xml:space="preserve">. Κι </w:t>
      </w:r>
      <w:r>
        <w:rPr>
          <w:rFonts w:ascii="Calibri" w:hAnsi="Calibri"/>
        </w:rPr>
        <w:t>είστε βαριά εκτεθειμένοι</w:t>
      </w:r>
      <w:r w:rsidR="00FF2BB0">
        <w:rPr>
          <w:rFonts w:ascii="Calibri" w:hAnsi="Calibri"/>
        </w:rPr>
        <w:t>,</w:t>
      </w:r>
      <w:r>
        <w:rPr>
          <w:rFonts w:ascii="Calibri" w:hAnsi="Calibri"/>
        </w:rPr>
        <w:t xml:space="preserve"> δ</w:t>
      </w:r>
      <w:r w:rsidRPr="009F35AE">
        <w:rPr>
          <w:rFonts w:ascii="Calibri" w:hAnsi="Calibri"/>
        </w:rPr>
        <w:t>ιότι</w:t>
      </w:r>
      <w:r>
        <w:rPr>
          <w:rFonts w:ascii="Calibri" w:hAnsi="Calibri"/>
        </w:rPr>
        <w:t>,</w:t>
      </w:r>
      <w:r w:rsidRPr="009F35AE">
        <w:rPr>
          <w:rFonts w:ascii="Calibri" w:hAnsi="Calibri"/>
        </w:rPr>
        <w:t xml:space="preserve"> σωστά το είπε ο </w:t>
      </w:r>
      <w:r>
        <w:rPr>
          <w:rFonts w:ascii="Calibri" w:hAnsi="Calibri"/>
        </w:rPr>
        <w:t>Μπάμπης</w:t>
      </w:r>
      <w:r w:rsidRPr="009F35AE">
        <w:rPr>
          <w:rFonts w:ascii="Calibri" w:hAnsi="Calibri"/>
        </w:rPr>
        <w:t xml:space="preserve"> Παπαδημητρίου</w:t>
      </w:r>
      <w:r w:rsidR="00FF2BB0">
        <w:rPr>
          <w:rFonts w:ascii="Calibri" w:hAnsi="Calibri"/>
        </w:rPr>
        <w:t xml:space="preserve"> </w:t>
      </w:r>
      <w:r w:rsidRPr="009F35AE">
        <w:rPr>
          <w:rFonts w:ascii="Calibri" w:hAnsi="Calibri"/>
        </w:rPr>
        <w:t>σήμερα σε μια εκπομπή το πρωί</w:t>
      </w:r>
      <w:r w:rsidR="00FF2BB0">
        <w:rPr>
          <w:rFonts w:ascii="Calibri" w:hAnsi="Calibri"/>
        </w:rPr>
        <w:t>,</w:t>
      </w:r>
      <w:r w:rsidRPr="009F35AE">
        <w:rPr>
          <w:rFonts w:ascii="Calibri" w:hAnsi="Calibri"/>
        </w:rPr>
        <w:t xml:space="preserve"> ότι πρέπει να κοιτάμε και το παρελθόν αυτού που λέει κάτι</w:t>
      </w:r>
      <w:r w:rsidR="00FF2BB0">
        <w:rPr>
          <w:rFonts w:ascii="Calibri" w:hAnsi="Calibri"/>
        </w:rPr>
        <w:t>. Π</w:t>
      </w:r>
      <w:r w:rsidRPr="009F35AE">
        <w:rPr>
          <w:rFonts w:ascii="Calibri" w:hAnsi="Calibri"/>
        </w:rPr>
        <w:t>ρέ</w:t>
      </w:r>
      <w:r>
        <w:rPr>
          <w:rFonts w:ascii="Calibri" w:hAnsi="Calibri"/>
        </w:rPr>
        <w:t>πει να κοιτάμε το παρελθόν του Π</w:t>
      </w:r>
      <w:r w:rsidRPr="009F35AE">
        <w:rPr>
          <w:rFonts w:ascii="Calibri" w:hAnsi="Calibri"/>
        </w:rPr>
        <w:t>ρωθυπουργού</w:t>
      </w:r>
      <w:r>
        <w:rPr>
          <w:rFonts w:ascii="Calibri" w:hAnsi="Calibri"/>
        </w:rPr>
        <w:t>,</w:t>
      </w:r>
      <w:r w:rsidRPr="009F35AE">
        <w:rPr>
          <w:rFonts w:ascii="Calibri" w:hAnsi="Calibri"/>
        </w:rPr>
        <w:t xml:space="preserve"> που είπε πέρυσι</w:t>
      </w:r>
      <w:r w:rsidR="00FF2BB0">
        <w:rPr>
          <w:rFonts w:ascii="Calibri" w:hAnsi="Calibri"/>
        </w:rPr>
        <w:t>,</w:t>
      </w:r>
      <w:r w:rsidRPr="009F35AE">
        <w:rPr>
          <w:rFonts w:ascii="Calibri" w:hAnsi="Calibri"/>
        </w:rPr>
        <w:t xml:space="preserve"> 11 Σεπτεμβρίου</w:t>
      </w:r>
      <w:r w:rsidR="00FF2BB0">
        <w:rPr>
          <w:rFonts w:ascii="Calibri" w:hAnsi="Calibri"/>
        </w:rPr>
        <w:t>,</w:t>
      </w:r>
      <w:r w:rsidRPr="009F35AE">
        <w:rPr>
          <w:rFonts w:ascii="Calibri" w:hAnsi="Calibri"/>
        </w:rPr>
        <w:t xml:space="preserve"> στη Θεσσαλονίκη</w:t>
      </w:r>
      <w:r>
        <w:rPr>
          <w:rFonts w:ascii="Calibri" w:hAnsi="Calibri"/>
        </w:rPr>
        <w:t>,</w:t>
      </w:r>
      <w:r w:rsidRPr="009F35AE">
        <w:rPr>
          <w:rFonts w:ascii="Calibri" w:hAnsi="Calibri"/>
        </w:rPr>
        <w:t xml:space="preserve"> θα</w:t>
      </w:r>
      <w:r>
        <w:rPr>
          <w:rFonts w:ascii="Calibri" w:hAnsi="Calibri"/>
        </w:rPr>
        <w:t xml:space="preserve"> απομειωθούν</w:t>
      </w:r>
      <w:r w:rsidR="00FF2BB0">
        <w:rPr>
          <w:rFonts w:ascii="Calibri" w:hAnsi="Calibri"/>
        </w:rPr>
        <w:t xml:space="preserve"> </w:t>
      </w:r>
      <w:r w:rsidRPr="009F35AE">
        <w:rPr>
          <w:rFonts w:ascii="Calibri" w:hAnsi="Calibri"/>
        </w:rPr>
        <w:t>ή και θα εξαφανιστούν οι αυξήσεις στις</w:t>
      </w:r>
      <w:r>
        <w:rPr>
          <w:rFonts w:ascii="Calibri" w:hAnsi="Calibri"/>
        </w:rPr>
        <w:t xml:space="preserve"> τιμές του ηλεκτρικού ρεύματος </w:t>
      </w:r>
      <w:r w:rsidR="00FF2BB0">
        <w:rPr>
          <w:rFonts w:ascii="Calibri" w:hAnsi="Calibri"/>
        </w:rPr>
        <w:t>-</w:t>
      </w:r>
      <w:r>
        <w:rPr>
          <w:rFonts w:ascii="Calibri" w:hAnsi="Calibri"/>
        </w:rPr>
        <w:t>ο</w:t>
      </w:r>
      <w:r w:rsidRPr="009F35AE">
        <w:rPr>
          <w:rFonts w:ascii="Calibri" w:hAnsi="Calibri"/>
        </w:rPr>
        <w:t xml:space="preserve"> Πρωθυπουργός</w:t>
      </w:r>
      <w:r w:rsidR="00FF2BB0">
        <w:rPr>
          <w:rFonts w:ascii="Calibri" w:hAnsi="Calibri"/>
        </w:rPr>
        <w:t xml:space="preserve"> πέρυσι</w:t>
      </w:r>
      <w:r w:rsidRPr="009F35AE">
        <w:rPr>
          <w:rFonts w:ascii="Calibri" w:hAnsi="Calibri"/>
        </w:rPr>
        <w:t xml:space="preserve"> στη Θεσσαλονίκη</w:t>
      </w:r>
      <w:r w:rsidR="00FF2BB0">
        <w:rPr>
          <w:rFonts w:ascii="Calibri" w:hAnsi="Calibri"/>
        </w:rPr>
        <w:t xml:space="preserve">. </w:t>
      </w:r>
    </w:p>
    <w:p w:rsidR="00873BED" w:rsidRDefault="00FF2BB0" w:rsidP="00FF2BB0">
      <w:pPr>
        <w:spacing w:line="276" w:lineRule="auto"/>
        <w:ind w:firstLine="720"/>
        <w:jc w:val="both"/>
        <w:rPr>
          <w:rFonts w:ascii="Calibri" w:hAnsi="Calibri"/>
        </w:rPr>
      </w:pPr>
      <w:r>
        <w:rPr>
          <w:rFonts w:ascii="Calibri" w:hAnsi="Calibri"/>
        </w:rPr>
        <w:t>Γ</w:t>
      </w:r>
      <w:r w:rsidR="00873BED" w:rsidRPr="009F35AE">
        <w:rPr>
          <w:rFonts w:ascii="Calibri" w:hAnsi="Calibri"/>
        </w:rPr>
        <w:t>ια να μην ξεχνάμε δε</w:t>
      </w:r>
      <w:r>
        <w:rPr>
          <w:rFonts w:ascii="Calibri" w:hAnsi="Calibri"/>
        </w:rPr>
        <w:t xml:space="preserve"> </w:t>
      </w:r>
      <w:r w:rsidR="00873BED">
        <w:rPr>
          <w:rFonts w:ascii="Calibri" w:hAnsi="Calibri"/>
        </w:rPr>
        <w:t>και</w:t>
      </w:r>
      <w:r>
        <w:rPr>
          <w:rFonts w:ascii="Calibri" w:hAnsi="Calibri"/>
        </w:rPr>
        <w:t xml:space="preserve"> τον </w:t>
      </w:r>
      <w:r w:rsidR="00873BED">
        <w:rPr>
          <w:rFonts w:ascii="Calibri" w:hAnsi="Calibri"/>
        </w:rPr>
        <w:t>αγαπη</w:t>
      </w:r>
      <w:r w:rsidR="00873BED" w:rsidRPr="009F35AE">
        <w:rPr>
          <w:rFonts w:ascii="Calibri" w:hAnsi="Calibri"/>
        </w:rPr>
        <w:t>μένο</w:t>
      </w:r>
      <w:r>
        <w:rPr>
          <w:rFonts w:ascii="Calibri" w:hAnsi="Calibri"/>
        </w:rPr>
        <w:t xml:space="preserve"> </w:t>
      </w:r>
      <w:r w:rsidR="00873BED">
        <w:rPr>
          <w:rFonts w:ascii="Calibri" w:hAnsi="Calibri"/>
        </w:rPr>
        <w:t>μας Υ</w:t>
      </w:r>
      <w:r w:rsidR="00873BED" w:rsidRPr="009F35AE">
        <w:rPr>
          <w:rFonts w:ascii="Calibri" w:hAnsi="Calibri"/>
        </w:rPr>
        <w:t>πουργό</w:t>
      </w:r>
      <w:r>
        <w:rPr>
          <w:rFonts w:ascii="Calibri" w:hAnsi="Calibri"/>
        </w:rPr>
        <w:t>,</w:t>
      </w:r>
      <w:r w:rsidR="00873BED" w:rsidRPr="009F35AE">
        <w:rPr>
          <w:rFonts w:ascii="Calibri" w:hAnsi="Calibri"/>
        </w:rPr>
        <w:t xml:space="preserve"> </w:t>
      </w:r>
      <w:r w:rsidR="00873BED">
        <w:rPr>
          <w:rFonts w:ascii="Calibri" w:hAnsi="Calibri"/>
        </w:rPr>
        <w:t>Χ</w:t>
      </w:r>
      <w:r w:rsidR="00873BED" w:rsidRPr="009F35AE">
        <w:rPr>
          <w:rFonts w:ascii="Calibri" w:hAnsi="Calibri"/>
        </w:rPr>
        <w:t>ρηστό Σταϊκούρα</w:t>
      </w:r>
      <w:r>
        <w:rPr>
          <w:rFonts w:ascii="Calibri" w:hAnsi="Calibri"/>
        </w:rPr>
        <w:t>. Υ</w:t>
      </w:r>
      <w:r w:rsidR="00873BED">
        <w:rPr>
          <w:rFonts w:ascii="Calibri" w:hAnsi="Calibri"/>
        </w:rPr>
        <w:t>πάρχουν κ</w:t>
      </w:r>
      <w:r>
        <w:rPr>
          <w:rFonts w:ascii="Calibri" w:hAnsi="Calibri"/>
        </w:rPr>
        <w:t xml:space="preserve">ι </w:t>
      </w:r>
      <w:r w:rsidR="00873BED">
        <w:rPr>
          <w:rFonts w:ascii="Calibri" w:hAnsi="Calibri"/>
        </w:rPr>
        <w:t>άλλ</w:t>
      </w:r>
      <w:r>
        <w:rPr>
          <w:rFonts w:ascii="Calibri" w:hAnsi="Calibri"/>
        </w:rPr>
        <w:t>οι</w:t>
      </w:r>
      <w:r w:rsidR="00873BED">
        <w:rPr>
          <w:rFonts w:ascii="Calibri" w:hAnsi="Calibri"/>
        </w:rPr>
        <w:t xml:space="preserve"> πιο αγαπημένοι</w:t>
      </w:r>
      <w:r>
        <w:rPr>
          <w:rFonts w:ascii="Calibri" w:hAnsi="Calibri"/>
        </w:rPr>
        <w:t>,</w:t>
      </w:r>
      <w:r w:rsidR="00873BED">
        <w:rPr>
          <w:rFonts w:ascii="Calibri" w:hAnsi="Calibri"/>
        </w:rPr>
        <w:t xml:space="preserve"> </w:t>
      </w:r>
      <w:r w:rsidR="00873BED" w:rsidRPr="009F35AE">
        <w:rPr>
          <w:rFonts w:ascii="Calibri" w:hAnsi="Calibri"/>
        </w:rPr>
        <w:t>ο</w:t>
      </w:r>
      <w:r w:rsidR="00873BED">
        <w:rPr>
          <w:rFonts w:ascii="Calibri" w:hAnsi="Calibri"/>
        </w:rPr>
        <w:t xml:space="preserve"> κύριος</w:t>
      </w:r>
      <w:r>
        <w:rPr>
          <w:rFonts w:ascii="Calibri" w:hAnsi="Calibri"/>
        </w:rPr>
        <w:t xml:space="preserve"> </w:t>
      </w:r>
      <w:r w:rsidR="00873BED" w:rsidRPr="009F35AE">
        <w:rPr>
          <w:rFonts w:ascii="Calibri" w:hAnsi="Calibri"/>
        </w:rPr>
        <w:t>Γεωργιάδης</w:t>
      </w:r>
      <w:r w:rsidR="00873BED">
        <w:rPr>
          <w:rFonts w:ascii="Calibri" w:hAnsi="Calibri"/>
        </w:rPr>
        <w:t xml:space="preserve"> κι άλλοι</w:t>
      </w:r>
      <w:r>
        <w:rPr>
          <w:rFonts w:ascii="Calibri" w:hAnsi="Calibri"/>
        </w:rPr>
        <w:t>. Ο</w:t>
      </w:r>
      <w:r w:rsidR="00873BED">
        <w:rPr>
          <w:rFonts w:ascii="Calibri" w:hAnsi="Calibri"/>
        </w:rPr>
        <w:t xml:space="preserve"> κύριος</w:t>
      </w:r>
      <w:r w:rsidR="00873BED" w:rsidRPr="009F35AE">
        <w:rPr>
          <w:rFonts w:ascii="Calibri" w:hAnsi="Calibri"/>
        </w:rPr>
        <w:t xml:space="preserve"> </w:t>
      </w:r>
      <w:r w:rsidRPr="009F35AE">
        <w:rPr>
          <w:rFonts w:ascii="Calibri" w:hAnsi="Calibri"/>
        </w:rPr>
        <w:t>Σταϊκούρα</w:t>
      </w:r>
      <w:r>
        <w:rPr>
          <w:rFonts w:ascii="Calibri" w:hAnsi="Calibri"/>
        </w:rPr>
        <w:t>ς</w:t>
      </w:r>
      <w:r w:rsidR="00873BED">
        <w:rPr>
          <w:rFonts w:ascii="Calibri" w:hAnsi="Calibri"/>
        </w:rPr>
        <w:t>,</w:t>
      </w:r>
      <w:r w:rsidR="00873BED" w:rsidRPr="009F35AE">
        <w:rPr>
          <w:rFonts w:ascii="Calibri" w:hAnsi="Calibri"/>
        </w:rPr>
        <w:t xml:space="preserve"> γενικά</w:t>
      </w:r>
      <w:r w:rsidR="00CA74EA">
        <w:rPr>
          <w:rFonts w:ascii="Calibri" w:hAnsi="Calibri"/>
        </w:rPr>
        <w:t>,</w:t>
      </w:r>
      <w:r w:rsidR="00873BED" w:rsidRPr="009F35AE">
        <w:rPr>
          <w:rFonts w:ascii="Calibri" w:hAnsi="Calibri"/>
        </w:rPr>
        <w:t xml:space="preserve"> έχει καταλάβει τι γίνεται και σήμερα ήταν μετρημένος</w:t>
      </w:r>
      <w:r w:rsidR="00CA74EA">
        <w:rPr>
          <w:rFonts w:ascii="Calibri" w:hAnsi="Calibri"/>
        </w:rPr>
        <w:t>,</w:t>
      </w:r>
      <w:r w:rsidR="00873BED" w:rsidRPr="009F35AE">
        <w:rPr>
          <w:rFonts w:ascii="Calibri" w:hAnsi="Calibri"/>
        </w:rPr>
        <w:t xml:space="preserve"> αλλά</w:t>
      </w:r>
      <w:r w:rsidR="00CA74EA">
        <w:rPr>
          <w:rFonts w:ascii="Calibri" w:hAnsi="Calibri"/>
        </w:rPr>
        <w:t xml:space="preserve"> κι</w:t>
      </w:r>
      <w:r w:rsidR="00873BED" w:rsidRPr="009F35AE">
        <w:rPr>
          <w:rFonts w:ascii="Calibri" w:hAnsi="Calibri"/>
        </w:rPr>
        <w:t xml:space="preserve"> ο κ</w:t>
      </w:r>
      <w:r w:rsidR="00873BED">
        <w:rPr>
          <w:rFonts w:ascii="Calibri" w:hAnsi="Calibri"/>
        </w:rPr>
        <w:t>.</w:t>
      </w:r>
      <w:r w:rsidR="00CA74EA">
        <w:rPr>
          <w:rFonts w:ascii="Calibri" w:hAnsi="Calibri"/>
        </w:rPr>
        <w:t xml:space="preserve"> </w:t>
      </w:r>
      <w:r w:rsidR="00873BED" w:rsidRPr="009F35AE">
        <w:rPr>
          <w:rFonts w:ascii="Calibri" w:hAnsi="Calibri"/>
        </w:rPr>
        <w:t xml:space="preserve">Σταϊκούρας </w:t>
      </w:r>
      <w:r w:rsidR="00CA74EA">
        <w:rPr>
          <w:rFonts w:ascii="Calibri" w:hAnsi="Calibri"/>
        </w:rPr>
        <w:t xml:space="preserve">01/11/2021 </w:t>
      </w:r>
      <w:r w:rsidR="00873BED">
        <w:rPr>
          <w:rFonts w:ascii="Calibri" w:hAnsi="Calibri"/>
        </w:rPr>
        <w:t xml:space="preserve">σε </w:t>
      </w:r>
      <w:r w:rsidR="00873BED" w:rsidRPr="009F35AE">
        <w:rPr>
          <w:rFonts w:ascii="Calibri" w:hAnsi="Calibri"/>
        </w:rPr>
        <w:t xml:space="preserve"> συνέντευξη στην ΕΡΤ</w:t>
      </w:r>
      <w:r w:rsidR="00873BED">
        <w:rPr>
          <w:rFonts w:ascii="Calibri" w:hAnsi="Calibri"/>
        </w:rPr>
        <w:t>,</w:t>
      </w:r>
      <w:r w:rsidR="00873BED" w:rsidRPr="009F35AE">
        <w:rPr>
          <w:rFonts w:ascii="Calibri" w:hAnsi="Calibri"/>
        </w:rPr>
        <w:t xml:space="preserve"> </w:t>
      </w:r>
      <w:r w:rsidR="00CA74EA">
        <w:rPr>
          <w:rFonts w:ascii="Calibri" w:hAnsi="Calibri"/>
        </w:rPr>
        <w:t>«</w:t>
      </w:r>
      <w:r w:rsidR="00873BED" w:rsidRPr="009F35AE">
        <w:rPr>
          <w:rFonts w:ascii="Calibri" w:hAnsi="Calibri"/>
        </w:rPr>
        <w:t>φαινόμενο διεθνές και εξωγεν</w:t>
      </w:r>
      <w:r w:rsidR="00CA74EA">
        <w:rPr>
          <w:rFonts w:ascii="Calibri" w:hAnsi="Calibri"/>
        </w:rPr>
        <w:t>ές,</w:t>
      </w:r>
      <w:r w:rsidR="00873BED" w:rsidRPr="009F35AE">
        <w:rPr>
          <w:rFonts w:ascii="Calibri" w:hAnsi="Calibri"/>
        </w:rPr>
        <w:t xml:space="preserve"> που προέρχεται</w:t>
      </w:r>
      <w:r w:rsidR="00CA74EA">
        <w:rPr>
          <w:rFonts w:ascii="Calibri" w:hAnsi="Calibri"/>
        </w:rPr>
        <w:t>,</w:t>
      </w:r>
      <w:r w:rsidR="00873BED" w:rsidRPr="009F35AE">
        <w:rPr>
          <w:rFonts w:ascii="Calibri" w:hAnsi="Calibri"/>
        </w:rPr>
        <w:t xml:space="preserve"> κατά κύριο λόγο</w:t>
      </w:r>
      <w:r w:rsidR="00CA74EA">
        <w:rPr>
          <w:rFonts w:ascii="Calibri" w:hAnsi="Calibri"/>
        </w:rPr>
        <w:t>,</w:t>
      </w:r>
      <w:r w:rsidR="00873BED" w:rsidRPr="009F35AE">
        <w:rPr>
          <w:rFonts w:ascii="Calibri" w:hAnsi="Calibri"/>
        </w:rPr>
        <w:t xml:space="preserve"> από τη μεγάλη απόκλιση προσφοράς και ζήτησης</w:t>
      </w:r>
      <w:r w:rsidR="00873BED">
        <w:rPr>
          <w:rFonts w:ascii="Calibri" w:hAnsi="Calibri"/>
        </w:rPr>
        <w:t>, κι αν και είναι οξύτε</w:t>
      </w:r>
      <w:r w:rsidR="00873BED" w:rsidRPr="009F35AE">
        <w:rPr>
          <w:rFonts w:ascii="Calibri" w:hAnsi="Calibri"/>
        </w:rPr>
        <w:t>ρο</w:t>
      </w:r>
      <w:r w:rsidR="00873BED">
        <w:rPr>
          <w:rFonts w:ascii="Calibri" w:hAnsi="Calibri"/>
        </w:rPr>
        <w:t xml:space="preserve"> από</w:t>
      </w:r>
      <w:r w:rsidR="00873BED" w:rsidRPr="009F35AE">
        <w:rPr>
          <w:rFonts w:ascii="Calibri" w:hAnsi="Calibri"/>
        </w:rPr>
        <w:t xml:space="preserve"> τις αρχικές εκτιμήσεις</w:t>
      </w:r>
      <w:r w:rsidR="00873BED">
        <w:rPr>
          <w:rFonts w:ascii="Calibri" w:hAnsi="Calibri"/>
        </w:rPr>
        <w:t>,</w:t>
      </w:r>
      <w:r w:rsidR="00873BED" w:rsidRPr="009F35AE">
        <w:rPr>
          <w:rFonts w:ascii="Calibri" w:hAnsi="Calibri"/>
        </w:rPr>
        <w:t xml:space="preserve"> ωστόσο είναι παροδικό</w:t>
      </w:r>
      <w:r w:rsidR="00CA74EA">
        <w:rPr>
          <w:rFonts w:ascii="Calibri" w:hAnsi="Calibri"/>
        </w:rPr>
        <w:t>»</w:t>
      </w:r>
      <w:r w:rsidR="00873BED">
        <w:rPr>
          <w:rFonts w:ascii="Calibri" w:hAnsi="Calibri"/>
        </w:rPr>
        <w:t>.</w:t>
      </w:r>
      <w:r w:rsidR="00873BED" w:rsidRPr="009F35AE">
        <w:rPr>
          <w:rFonts w:ascii="Calibri" w:hAnsi="Calibri"/>
        </w:rPr>
        <w:t xml:space="preserve"> Για την ακρίβεια</w:t>
      </w:r>
      <w:r w:rsidR="00CA74EA">
        <w:rPr>
          <w:rFonts w:ascii="Calibri" w:hAnsi="Calibri"/>
        </w:rPr>
        <w:t>,</w:t>
      </w:r>
      <w:r w:rsidR="00873BED" w:rsidRPr="009F35AE">
        <w:rPr>
          <w:rFonts w:ascii="Calibri" w:hAnsi="Calibri"/>
        </w:rPr>
        <w:t xml:space="preserve"> το Νοέμβριο του </w:t>
      </w:r>
      <w:r w:rsidR="00CA74EA">
        <w:rPr>
          <w:rFonts w:ascii="Calibri" w:hAnsi="Calibri"/>
        </w:rPr>
        <w:t>΄</w:t>
      </w:r>
      <w:r w:rsidR="00873BED" w:rsidRPr="009F35AE">
        <w:rPr>
          <w:rFonts w:ascii="Calibri" w:hAnsi="Calibri"/>
        </w:rPr>
        <w:t>21</w:t>
      </w:r>
      <w:r w:rsidR="00CA74EA">
        <w:rPr>
          <w:rFonts w:ascii="Calibri" w:hAnsi="Calibri"/>
        </w:rPr>
        <w:t>,</w:t>
      </w:r>
      <w:r w:rsidR="00873BED" w:rsidRPr="009F35AE">
        <w:rPr>
          <w:rFonts w:ascii="Calibri" w:hAnsi="Calibri"/>
        </w:rPr>
        <w:t xml:space="preserve"> όχι πριν από 15 χρόνια</w:t>
      </w:r>
      <w:r w:rsidR="00873BED">
        <w:rPr>
          <w:rFonts w:ascii="Calibri" w:hAnsi="Calibri"/>
        </w:rPr>
        <w:t>.</w:t>
      </w:r>
      <w:r w:rsidR="00873BED" w:rsidRPr="009F35AE">
        <w:rPr>
          <w:rFonts w:ascii="Calibri" w:hAnsi="Calibri"/>
        </w:rPr>
        <w:t xml:space="preserve"> </w:t>
      </w:r>
    </w:p>
    <w:p w:rsidR="00873BED" w:rsidRDefault="00873BED" w:rsidP="000C7F35">
      <w:pPr>
        <w:spacing w:line="276" w:lineRule="auto"/>
        <w:ind w:firstLine="720"/>
        <w:jc w:val="both"/>
        <w:rPr>
          <w:rFonts w:ascii="Calibri" w:hAnsi="Calibri"/>
        </w:rPr>
      </w:pPr>
      <w:r>
        <w:rPr>
          <w:rFonts w:ascii="Calibri" w:hAnsi="Calibri"/>
        </w:rPr>
        <w:t>Έ</w:t>
      </w:r>
      <w:r w:rsidRPr="009F35AE">
        <w:rPr>
          <w:rFonts w:ascii="Calibri" w:hAnsi="Calibri"/>
        </w:rPr>
        <w:t>ρχομαι</w:t>
      </w:r>
      <w:r w:rsidR="00390324">
        <w:rPr>
          <w:rFonts w:ascii="Calibri" w:hAnsi="Calibri"/>
        </w:rPr>
        <w:t>,</w:t>
      </w:r>
      <w:r w:rsidRPr="009F35AE">
        <w:rPr>
          <w:rFonts w:ascii="Calibri" w:hAnsi="Calibri"/>
        </w:rPr>
        <w:t xml:space="preserve"> </w:t>
      </w:r>
      <w:r w:rsidR="00390324">
        <w:rPr>
          <w:rFonts w:ascii="Calibri" w:hAnsi="Calibri"/>
        </w:rPr>
        <w:t>όμως,</w:t>
      </w:r>
      <w:r w:rsidRPr="009F35AE">
        <w:rPr>
          <w:rFonts w:ascii="Calibri" w:hAnsi="Calibri"/>
        </w:rPr>
        <w:t xml:space="preserve"> και στα όσα </w:t>
      </w:r>
      <w:r>
        <w:rPr>
          <w:rFonts w:ascii="Calibri" w:hAnsi="Calibri"/>
        </w:rPr>
        <w:t>λέτε κατά καιρούς. Δεν είδα τον κύριο Σκυλακάκη</w:t>
      </w:r>
      <w:r w:rsidR="00390324">
        <w:rPr>
          <w:rFonts w:ascii="Calibri" w:hAnsi="Calibri"/>
        </w:rPr>
        <w:t xml:space="preserve"> </w:t>
      </w:r>
      <w:r w:rsidRPr="009F35AE">
        <w:rPr>
          <w:rFonts w:ascii="Calibri" w:hAnsi="Calibri"/>
        </w:rPr>
        <w:t>και ελπίζω να είναι καλά και να έχει άλλες υποχρεώσεις</w:t>
      </w:r>
      <w:r w:rsidR="00F034F0">
        <w:rPr>
          <w:rFonts w:ascii="Calibri" w:hAnsi="Calibri"/>
        </w:rPr>
        <w:t>, αφού</w:t>
      </w:r>
      <w:r w:rsidRPr="009F35AE">
        <w:rPr>
          <w:rFonts w:ascii="Calibri" w:hAnsi="Calibri"/>
        </w:rPr>
        <w:t xml:space="preserve"> δεν είναι εδώ</w:t>
      </w:r>
      <w:r>
        <w:rPr>
          <w:rFonts w:ascii="Calibri" w:hAnsi="Calibri"/>
        </w:rPr>
        <w:t>.</w:t>
      </w:r>
      <w:r w:rsidRPr="009F35AE">
        <w:rPr>
          <w:rFonts w:ascii="Calibri" w:hAnsi="Calibri"/>
        </w:rPr>
        <w:t xml:space="preserve"> Δεν είδα τον κύριο Σκυλακάκη</w:t>
      </w:r>
      <w:r w:rsidR="00F034F0">
        <w:rPr>
          <w:rFonts w:ascii="Calibri" w:hAnsi="Calibri"/>
        </w:rPr>
        <w:t xml:space="preserve"> </w:t>
      </w:r>
      <w:r>
        <w:rPr>
          <w:rFonts w:ascii="Calibri" w:hAnsi="Calibri"/>
        </w:rPr>
        <w:t>στην Ε</w:t>
      </w:r>
      <w:r w:rsidRPr="009F35AE">
        <w:rPr>
          <w:rFonts w:ascii="Calibri" w:hAnsi="Calibri"/>
        </w:rPr>
        <w:t>πιτροπή</w:t>
      </w:r>
      <w:r>
        <w:rPr>
          <w:rFonts w:ascii="Calibri" w:hAnsi="Calibri"/>
        </w:rPr>
        <w:t>,</w:t>
      </w:r>
      <w:r w:rsidRPr="009F35AE">
        <w:rPr>
          <w:rFonts w:ascii="Calibri" w:hAnsi="Calibri"/>
        </w:rPr>
        <w:t xml:space="preserve"> να έρχεται και να συζητά ή να τοποθετείται</w:t>
      </w:r>
      <w:r>
        <w:rPr>
          <w:rFonts w:ascii="Calibri" w:hAnsi="Calibri"/>
        </w:rPr>
        <w:t>.</w:t>
      </w:r>
      <w:r w:rsidRPr="009F35AE">
        <w:rPr>
          <w:rFonts w:ascii="Calibri" w:hAnsi="Calibri"/>
        </w:rPr>
        <w:t xml:space="preserve"> </w:t>
      </w:r>
    </w:p>
    <w:p w:rsidR="00873BED" w:rsidRDefault="00873BED" w:rsidP="000C7F35">
      <w:pPr>
        <w:spacing w:line="276" w:lineRule="auto"/>
        <w:ind w:firstLine="720"/>
        <w:jc w:val="both"/>
        <w:rPr>
          <w:rFonts w:ascii="Calibri" w:hAnsi="Calibri"/>
        </w:rPr>
      </w:pPr>
      <w:r w:rsidRPr="009F35AE">
        <w:rPr>
          <w:rFonts w:ascii="Calibri" w:hAnsi="Calibri"/>
        </w:rPr>
        <w:lastRenderedPageBreak/>
        <w:t>Διότι τον άκουσα το προηγούμενο χρονικό διάστημα</w:t>
      </w:r>
      <w:r w:rsidR="002D758B">
        <w:rPr>
          <w:rFonts w:ascii="Calibri" w:hAnsi="Calibri"/>
        </w:rPr>
        <w:t xml:space="preserve"> γ</w:t>
      </w:r>
      <w:r w:rsidRPr="009F35AE">
        <w:rPr>
          <w:rFonts w:ascii="Calibri" w:hAnsi="Calibri"/>
        </w:rPr>
        <w:t>ια εκείνες τις περίφημες αναλύσεις για τα οριζόντια μέτρα και ότι δεν παί</w:t>
      </w:r>
      <w:r>
        <w:rPr>
          <w:rFonts w:ascii="Calibri" w:hAnsi="Calibri"/>
        </w:rPr>
        <w:t>ρνουμε οριζόντια μέτρα</w:t>
      </w:r>
      <w:r w:rsidR="002D758B">
        <w:rPr>
          <w:rFonts w:ascii="Calibri" w:hAnsi="Calibri"/>
        </w:rPr>
        <w:t>,</w:t>
      </w:r>
      <w:r>
        <w:rPr>
          <w:rFonts w:ascii="Calibri" w:hAnsi="Calibri"/>
        </w:rPr>
        <w:t xml:space="preserve"> παίρνου</w:t>
      </w:r>
      <w:r w:rsidR="002D758B">
        <w:rPr>
          <w:rFonts w:ascii="Calibri" w:hAnsi="Calibri"/>
        </w:rPr>
        <w:t>με</w:t>
      </w:r>
      <w:r>
        <w:rPr>
          <w:rFonts w:ascii="Calibri" w:hAnsi="Calibri"/>
        </w:rPr>
        <w:t xml:space="preserve"> στοχευμένα μέτρα</w:t>
      </w:r>
      <w:r w:rsidR="002D758B">
        <w:rPr>
          <w:rFonts w:ascii="Calibri" w:hAnsi="Calibri"/>
        </w:rPr>
        <w:t>,</w:t>
      </w:r>
      <w:r>
        <w:rPr>
          <w:rFonts w:ascii="Calibri" w:hAnsi="Calibri"/>
        </w:rPr>
        <w:t xml:space="preserve"> για να μην ωφε</w:t>
      </w:r>
      <w:r w:rsidRPr="009F35AE">
        <w:rPr>
          <w:rFonts w:ascii="Calibri" w:hAnsi="Calibri"/>
        </w:rPr>
        <w:t>ληθούν αυτοί που έχουν ακριβά αυτοκίνητα</w:t>
      </w:r>
      <w:r w:rsidR="00AA26D6">
        <w:rPr>
          <w:rFonts w:ascii="Calibri" w:hAnsi="Calibri"/>
        </w:rPr>
        <w:t>. Κ</w:t>
      </w:r>
      <w:r w:rsidRPr="009F35AE">
        <w:rPr>
          <w:rFonts w:ascii="Calibri" w:hAnsi="Calibri"/>
        </w:rPr>
        <w:t>αι βλέπω τώρα στα</w:t>
      </w:r>
      <w:r>
        <w:rPr>
          <w:rFonts w:ascii="Calibri" w:hAnsi="Calibri"/>
        </w:rPr>
        <w:t xml:space="preserve"> οριζόντια μέτρα, που εξήγγειλε </w:t>
      </w:r>
      <w:r w:rsidR="00AA26D6">
        <w:rPr>
          <w:rFonts w:ascii="Calibri" w:hAnsi="Calibri"/>
        </w:rPr>
        <w:t xml:space="preserve">ο </w:t>
      </w:r>
      <w:r>
        <w:rPr>
          <w:rFonts w:ascii="Calibri" w:hAnsi="Calibri"/>
        </w:rPr>
        <w:t>Πρωθυπουργός της χώρας</w:t>
      </w:r>
      <w:r w:rsidR="00AA26D6">
        <w:rPr>
          <w:rFonts w:ascii="Calibri" w:hAnsi="Calibri"/>
        </w:rPr>
        <w:t>, ε</w:t>
      </w:r>
      <w:r w:rsidRPr="009F35AE">
        <w:rPr>
          <w:rFonts w:ascii="Calibri" w:hAnsi="Calibri"/>
        </w:rPr>
        <w:t>κτός κι αν κάνω κάποιο λάθος</w:t>
      </w:r>
      <w:r w:rsidR="00AA26D6">
        <w:rPr>
          <w:rFonts w:ascii="Calibri" w:hAnsi="Calibri"/>
        </w:rPr>
        <w:t>, μ</w:t>
      </w:r>
      <w:r w:rsidRPr="009F35AE">
        <w:rPr>
          <w:rFonts w:ascii="Calibri" w:hAnsi="Calibri"/>
        </w:rPr>
        <w:t>είωση κόστο</w:t>
      </w:r>
      <w:r w:rsidR="00917A7B">
        <w:rPr>
          <w:rFonts w:ascii="Calibri" w:hAnsi="Calibri"/>
        </w:rPr>
        <w:t>υς στο Πετρέλαιο Θ</w:t>
      </w:r>
      <w:r w:rsidRPr="009F35AE">
        <w:rPr>
          <w:rFonts w:ascii="Calibri" w:hAnsi="Calibri"/>
        </w:rPr>
        <w:t>έρμανσης</w:t>
      </w:r>
      <w:r>
        <w:rPr>
          <w:rFonts w:ascii="Calibri" w:hAnsi="Calibri"/>
        </w:rPr>
        <w:t>.</w:t>
      </w:r>
      <w:r w:rsidRPr="009F35AE">
        <w:rPr>
          <w:rFonts w:ascii="Calibri" w:hAnsi="Calibri"/>
        </w:rPr>
        <w:t xml:space="preserve"> Θα είναι μείωση κόστους στην</w:t>
      </w:r>
      <w:r w:rsidR="00AA26D6">
        <w:rPr>
          <w:rFonts w:ascii="Calibri" w:hAnsi="Calibri"/>
        </w:rPr>
        <w:t xml:space="preserve"> αντ</w:t>
      </w:r>
      <w:r w:rsidRPr="009F35AE">
        <w:rPr>
          <w:rFonts w:ascii="Calibri" w:hAnsi="Calibri"/>
        </w:rPr>
        <w:t>λία</w:t>
      </w:r>
      <w:r w:rsidR="00AA26D6">
        <w:rPr>
          <w:rFonts w:ascii="Calibri" w:hAnsi="Calibri"/>
        </w:rPr>
        <w:t>. Δ</w:t>
      </w:r>
      <w:r w:rsidRPr="009F35AE">
        <w:rPr>
          <w:rFonts w:ascii="Calibri" w:hAnsi="Calibri"/>
        </w:rPr>
        <w:t>ηλαδή</w:t>
      </w:r>
      <w:r w:rsidR="00AA26D6">
        <w:rPr>
          <w:rFonts w:ascii="Calibri" w:hAnsi="Calibri"/>
        </w:rPr>
        <w:t>,</w:t>
      </w:r>
      <w:r w:rsidRPr="009F35AE">
        <w:rPr>
          <w:rFonts w:ascii="Calibri" w:hAnsi="Calibri"/>
        </w:rPr>
        <w:t xml:space="preserve"> αυτός που έχει ένα τεράστιο σπίτι ή μια τεράστια βίλα ή μια θερμαινόμενη πισίνα</w:t>
      </w:r>
      <w:r w:rsidR="00AA26D6">
        <w:rPr>
          <w:rFonts w:ascii="Calibri" w:hAnsi="Calibri"/>
        </w:rPr>
        <w:t xml:space="preserve"> </w:t>
      </w:r>
      <w:r w:rsidRPr="009F35AE">
        <w:rPr>
          <w:rFonts w:ascii="Calibri" w:hAnsi="Calibri"/>
        </w:rPr>
        <w:t>δε θα ωφεληθεί από αυτό το μέτρο</w:t>
      </w:r>
      <w:r>
        <w:rPr>
          <w:rFonts w:ascii="Calibri" w:hAnsi="Calibri"/>
        </w:rPr>
        <w:t xml:space="preserve">; </w:t>
      </w:r>
    </w:p>
    <w:p w:rsidR="00873BED" w:rsidRPr="0074490A" w:rsidRDefault="00873BED" w:rsidP="000C7F35">
      <w:pPr>
        <w:spacing w:line="276" w:lineRule="auto"/>
        <w:ind w:firstLine="720"/>
        <w:jc w:val="both"/>
        <w:rPr>
          <w:rFonts w:ascii="Calibri" w:hAnsi="Calibri"/>
        </w:rPr>
      </w:pPr>
      <w:r w:rsidRPr="009F35AE">
        <w:rPr>
          <w:rFonts w:ascii="Calibri" w:hAnsi="Calibri"/>
        </w:rPr>
        <w:t>Οριζόντια μέτρα για κάποιους όχι</w:t>
      </w:r>
      <w:r w:rsidR="00DC42FB">
        <w:rPr>
          <w:rFonts w:ascii="Calibri" w:hAnsi="Calibri"/>
        </w:rPr>
        <w:t>,</w:t>
      </w:r>
      <w:r w:rsidRPr="009F35AE">
        <w:rPr>
          <w:rFonts w:ascii="Calibri" w:hAnsi="Calibri"/>
        </w:rPr>
        <w:t xml:space="preserve"> για κάποιους άλλους ναι</w:t>
      </w:r>
      <w:r>
        <w:rPr>
          <w:rFonts w:ascii="Calibri" w:hAnsi="Calibri"/>
        </w:rPr>
        <w:t>.</w:t>
      </w:r>
      <w:r w:rsidRPr="009F35AE">
        <w:rPr>
          <w:rFonts w:ascii="Calibri" w:hAnsi="Calibri"/>
        </w:rPr>
        <w:t xml:space="preserve"> Ελπίζω να υπάρχει μία απάντηση και σε αυτό</w:t>
      </w:r>
      <w:r w:rsidR="00DC42FB">
        <w:rPr>
          <w:rFonts w:ascii="Calibri" w:hAnsi="Calibri"/>
        </w:rPr>
        <w:t>,</w:t>
      </w:r>
      <w:r w:rsidRPr="009F35AE">
        <w:rPr>
          <w:rFonts w:ascii="Calibri" w:hAnsi="Calibri"/>
        </w:rPr>
        <w:t xml:space="preserve"> όπως και σε πολλά άλλα ερωτήματα που έχω θέσει</w:t>
      </w:r>
      <w:r>
        <w:rPr>
          <w:rFonts w:ascii="Calibri" w:hAnsi="Calibri"/>
        </w:rPr>
        <w:t>.</w:t>
      </w:r>
      <w:r w:rsidRPr="009F35AE">
        <w:rPr>
          <w:rFonts w:ascii="Calibri" w:hAnsi="Calibri"/>
        </w:rPr>
        <w:t xml:space="preserve"> Κλείνω</w:t>
      </w:r>
      <w:r w:rsidR="00DC42FB">
        <w:rPr>
          <w:rFonts w:ascii="Calibri" w:hAnsi="Calibri"/>
        </w:rPr>
        <w:t>,</w:t>
      </w:r>
      <w:r w:rsidRPr="009F35AE">
        <w:rPr>
          <w:rFonts w:ascii="Calibri" w:hAnsi="Calibri"/>
        </w:rPr>
        <w:t xml:space="preserve"> ξανά κάνοντας το ερώ</w:t>
      </w:r>
      <w:r>
        <w:rPr>
          <w:rFonts w:ascii="Calibri" w:hAnsi="Calibri"/>
        </w:rPr>
        <w:t>τημα</w:t>
      </w:r>
      <w:r w:rsidR="00DC42FB">
        <w:rPr>
          <w:rFonts w:ascii="Calibri" w:hAnsi="Calibri"/>
        </w:rPr>
        <w:t>,</w:t>
      </w:r>
      <w:r>
        <w:rPr>
          <w:rFonts w:ascii="Calibri" w:hAnsi="Calibri"/>
        </w:rPr>
        <w:t xml:space="preserve"> για το πότε υπολογίζει το Υ</w:t>
      </w:r>
      <w:r w:rsidRPr="009F35AE">
        <w:rPr>
          <w:rFonts w:ascii="Calibri" w:hAnsi="Calibri"/>
        </w:rPr>
        <w:t>πουργεί</w:t>
      </w:r>
      <w:r>
        <w:rPr>
          <w:rFonts w:ascii="Calibri" w:hAnsi="Calibri"/>
        </w:rPr>
        <w:t>ο Ο</w:t>
      </w:r>
      <w:r w:rsidRPr="009F35AE">
        <w:rPr>
          <w:rFonts w:ascii="Calibri" w:hAnsi="Calibri"/>
        </w:rPr>
        <w:t>ικονομικών</w:t>
      </w:r>
      <w:r>
        <w:rPr>
          <w:rFonts w:ascii="Calibri" w:hAnsi="Calibri"/>
        </w:rPr>
        <w:t>,</w:t>
      </w:r>
      <w:r w:rsidRPr="009F35AE">
        <w:rPr>
          <w:rFonts w:ascii="Calibri" w:hAnsi="Calibri"/>
        </w:rPr>
        <w:t xml:space="preserve"> πότε εκτιμά</w:t>
      </w:r>
      <w:r>
        <w:rPr>
          <w:rFonts w:ascii="Calibri" w:hAnsi="Calibri"/>
        </w:rPr>
        <w:t>,</w:t>
      </w:r>
      <w:r w:rsidRPr="009F35AE">
        <w:rPr>
          <w:rFonts w:ascii="Calibri" w:hAnsi="Calibri"/>
        </w:rPr>
        <w:t xml:space="preserve"> πό</w:t>
      </w:r>
      <w:r>
        <w:rPr>
          <w:rFonts w:ascii="Calibri" w:hAnsi="Calibri"/>
        </w:rPr>
        <w:t>τε προσδιορίζει</w:t>
      </w:r>
      <w:r w:rsidR="00DC42FB">
        <w:rPr>
          <w:rFonts w:ascii="Calibri" w:hAnsi="Calibri"/>
        </w:rPr>
        <w:t>,</w:t>
      </w:r>
      <w:r>
        <w:rPr>
          <w:rFonts w:ascii="Calibri" w:hAnsi="Calibri"/>
        </w:rPr>
        <w:t xml:space="preserve"> πότε προϋπολογίζ</w:t>
      </w:r>
      <w:r w:rsidRPr="009F35AE">
        <w:rPr>
          <w:rFonts w:ascii="Calibri" w:hAnsi="Calibri"/>
        </w:rPr>
        <w:t>ει να εισπράξουμε το πρώτο ευρώ</w:t>
      </w:r>
      <w:r>
        <w:rPr>
          <w:rFonts w:ascii="Calibri" w:hAnsi="Calibri"/>
        </w:rPr>
        <w:t>,</w:t>
      </w:r>
      <w:r w:rsidRPr="009F35AE">
        <w:rPr>
          <w:rFonts w:ascii="Calibri" w:hAnsi="Calibri"/>
        </w:rPr>
        <w:t xml:space="preserve"> γιατί ακόμα δεν έχει εισπραχθεί τίποτα από την έκτακτη εισφορά στους παραγωγούς ηλεκτρικής ενέργειας</w:t>
      </w:r>
      <w:r w:rsidR="00DC42FB">
        <w:rPr>
          <w:rFonts w:ascii="Calibri" w:hAnsi="Calibri"/>
        </w:rPr>
        <w:t>. Δ</w:t>
      </w:r>
      <w:r w:rsidRPr="009F35AE">
        <w:rPr>
          <w:rFonts w:ascii="Calibri" w:hAnsi="Calibri"/>
        </w:rPr>
        <w:t>ιότι</w:t>
      </w:r>
      <w:r w:rsidR="00DC42FB">
        <w:rPr>
          <w:rFonts w:ascii="Calibri" w:hAnsi="Calibri"/>
        </w:rPr>
        <w:t>.</w:t>
      </w:r>
      <w:r w:rsidRPr="009F35AE">
        <w:rPr>
          <w:rFonts w:ascii="Calibri" w:hAnsi="Calibri"/>
        </w:rPr>
        <w:t xml:space="preserve"> σύμφωνα με όσα υπολογίζω εγώ</w:t>
      </w:r>
      <w:r>
        <w:rPr>
          <w:rFonts w:ascii="Calibri" w:hAnsi="Calibri"/>
        </w:rPr>
        <w:t>,</w:t>
      </w:r>
      <w:r w:rsidRPr="009F35AE">
        <w:rPr>
          <w:rFonts w:ascii="Calibri" w:hAnsi="Calibri"/>
        </w:rPr>
        <w:t xml:space="preserve"> θα πάει σε κάνα τετράμηνο</w:t>
      </w:r>
      <w:r w:rsidR="00DC42FB">
        <w:rPr>
          <w:rFonts w:ascii="Calibri" w:hAnsi="Calibri"/>
        </w:rPr>
        <w:t>,</w:t>
      </w:r>
      <w:r w:rsidRPr="009F35AE">
        <w:rPr>
          <w:rFonts w:ascii="Calibri" w:hAnsi="Calibri"/>
        </w:rPr>
        <w:t xml:space="preserve"> το</w:t>
      </w:r>
      <w:r>
        <w:rPr>
          <w:rFonts w:ascii="Calibri" w:hAnsi="Calibri"/>
        </w:rPr>
        <w:t>υλάχιστον</w:t>
      </w:r>
      <w:r w:rsidR="00DC42FB">
        <w:rPr>
          <w:rFonts w:ascii="Calibri" w:hAnsi="Calibri"/>
        </w:rPr>
        <w:t>,</w:t>
      </w:r>
      <w:r>
        <w:rPr>
          <w:rFonts w:ascii="Calibri" w:hAnsi="Calibri"/>
        </w:rPr>
        <w:t xml:space="preserve"> πίσω. </w:t>
      </w:r>
      <w:r w:rsidRPr="009F35AE">
        <w:rPr>
          <w:rFonts w:ascii="Calibri" w:hAnsi="Calibri"/>
        </w:rPr>
        <w:t>Την ίδια στιγμή που πληρώνουμε με το χαράτσι που βάλατε στη ΔΕΗ</w:t>
      </w:r>
      <w:r w:rsidR="00496A56">
        <w:rPr>
          <w:rFonts w:ascii="Calibri" w:hAnsi="Calibri"/>
        </w:rPr>
        <w:t xml:space="preserve"> </w:t>
      </w:r>
      <w:r w:rsidRPr="009F35AE">
        <w:rPr>
          <w:rFonts w:ascii="Calibri" w:hAnsi="Calibri"/>
        </w:rPr>
        <w:t>κάθε μήνα επιπλέον χρήματα</w:t>
      </w:r>
      <w:r>
        <w:rPr>
          <w:rFonts w:ascii="Calibri" w:hAnsi="Calibri"/>
        </w:rPr>
        <w:t>.</w:t>
      </w:r>
      <w:r w:rsidRPr="009F35AE">
        <w:rPr>
          <w:rFonts w:ascii="Calibri" w:hAnsi="Calibri"/>
        </w:rPr>
        <w:t xml:space="preserve"> </w:t>
      </w:r>
    </w:p>
    <w:p w:rsidR="00BA322B" w:rsidRDefault="00873BED" w:rsidP="004928AE">
      <w:pPr>
        <w:spacing w:line="276" w:lineRule="auto"/>
        <w:ind w:firstLine="720"/>
        <w:jc w:val="both"/>
        <w:rPr>
          <w:rFonts w:ascii="Calibri" w:hAnsi="Calibri"/>
        </w:rPr>
      </w:pPr>
      <w:r>
        <w:rPr>
          <w:rFonts w:ascii="Calibri" w:hAnsi="Calibri"/>
        </w:rPr>
        <w:t>Τέλος, ο κ. Σταϊκούρας</w:t>
      </w:r>
      <w:r w:rsidR="00105C9F">
        <w:rPr>
          <w:rFonts w:ascii="Calibri" w:hAnsi="Calibri"/>
        </w:rPr>
        <w:t xml:space="preserve"> </w:t>
      </w:r>
      <w:r>
        <w:rPr>
          <w:rFonts w:ascii="Calibri" w:hAnsi="Calibri"/>
        </w:rPr>
        <w:t xml:space="preserve">μια ωραία έκφραση χρησιμοποίησε, </w:t>
      </w:r>
      <w:r w:rsidR="00105C9F">
        <w:rPr>
          <w:rFonts w:ascii="Calibri" w:hAnsi="Calibri"/>
        </w:rPr>
        <w:t xml:space="preserve">που </w:t>
      </w:r>
      <w:r>
        <w:rPr>
          <w:rFonts w:ascii="Calibri" w:hAnsi="Calibri"/>
        </w:rPr>
        <w:t xml:space="preserve">θα γίνει σύνθημα από δω και πέρα, </w:t>
      </w:r>
      <w:r w:rsidR="00BA322B">
        <w:rPr>
          <w:rFonts w:ascii="Calibri" w:hAnsi="Calibri"/>
        </w:rPr>
        <w:t>«</w:t>
      </w:r>
      <w:r>
        <w:rPr>
          <w:rFonts w:ascii="Calibri" w:hAnsi="Calibri"/>
        </w:rPr>
        <w:t>ασυμμετρία πληροφόρησης</w:t>
      </w:r>
      <w:r w:rsidR="00BA322B">
        <w:rPr>
          <w:rFonts w:ascii="Calibri" w:hAnsi="Calibri"/>
        </w:rPr>
        <w:t>»</w:t>
      </w:r>
      <w:r>
        <w:rPr>
          <w:rFonts w:ascii="Calibri" w:hAnsi="Calibri"/>
        </w:rPr>
        <w:t>. Και</w:t>
      </w:r>
      <w:r w:rsidR="00BA322B">
        <w:rPr>
          <w:rFonts w:ascii="Calibri" w:hAnsi="Calibri"/>
        </w:rPr>
        <w:t>,</w:t>
      </w:r>
      <w:r>
        <w:rPr>
          <w:rFonts w:ascii="Calibri" w:hAnsi="Calibri"/>
        </w:rPr>
        <w:t xml:space="preserve"> πολύ σωστά</w:t>
      </w:r>
      <w:r w:rsidR="00BA322B">
        <w:rPr>
          <w:rFonts w:ascii="Calibri" w:hAnsi="Calibri"/>
        </w:rPr>
        <w:t>,</w:t>
      </w:r>
      <w:r>
        <w:rPr>
          <w:rFonts w:ascii="Calibri" w:hAnsi="Calibri"/>
        </w:rPr>
        <w:t xml:space="preserve"> είπε, όλα ξεκινούν και τελειώνουν στην ασυμμετρία πληροφόρησης, για τα θέματα τα τραπεζικά και των δανείων. Όταν, όμως, αρνείται να απαντήσει, φοβάται στην ουσία, αλλά αρνείται να απαντήσει σε ερωτήματα</w:t>
      </w:r>
      <w:r w:rsidR="00BA322B">
        <w:rPr>
          <w:rFonts w:ascii="Calibri" w:hAnsi="Calibri"/>
        </w:rPr>
        <w:t>,</w:t>
      </w:r>
      <w:r>
        <w:rPr>
          <w:rFonts w:ascii="Calibri" w:hAnsi="Calibri"/>
        </w:rPr>
        <w:t xml:space="preserve"> που κάναμε στην </w:t>
      </w:r>
      <w:r w:rsidR="00BA322B">
        <w:rPr>
          <w:rFonts w:ascii="Calibri" w:hAnsi="Calibri"/>
        </w:rPr>
        <w:t>Ε</w:t>
      </w:r>
      <w:r>
        <w:rPr>
          <w:rFonts w:ascii="Calibri" w:hAnsi="Calibri"/>
        </w:rPr>
        <w:t>πιτροπή εδώ</w:t>
      </w:r>
      <w:r w:rsidR="00BA322B">
        <w:rPr>
          <w:rFonts w:ascii="Calibri" w:hAnsi="Calibri"/>
        </w:rPr>
        <w:t xml:space="preserve"> </w:t>
      </w:r>
      <w:r>
        <w:rPr>
          <w:rFonts w:ascii="Calibri" w:hAnsi="Calibri"/>
        </w:rPr>
        <w:t>για το θέμα του ελλείμματος, για το θέμα του αποθεματικού, για τις καταθέσεις τραπεζικών λογαριασμών</w:t>
      </w:r>
      <w:r w:rsidR="00BA322B">
        <w:rPr>
          <w:rFonts w:ascii="Calibri" w:hAnsi="Calibri"/>
        </w:rPr>
        <w:t>. Α</w:t>
      </w:r>
      <w:r>
        <w:rPr>
          <w:rFonts w:ascii="Calibri" w:hAnsi="Calibri"/>
        </w:rPr>
        <w:t xml:space="preserve">ρνείται να τοποθετηθεί και έρχεται εδώ και παραπληροφορεί το Κοινοβούλιο, όταν λέει για μείωση των δανείων. Μείωση των δανείων για ποιους, για τους πολίτες ή για τις </w:t>
      </w:r>
      <w:r w:rsidR="00BA322B">
        <w:rPr>
          <w:rFonts w:ascii="Calibri" w:hAnsi="Calibri"/>
        </w:rPr>
        <w:t>Τ</w:t>
      </w:r>
      <w:r>
        <w:rPr>
          <w:rFonts w:ascii="Calibri" w:hAnsi="Calibri"/>
        </w:rPr>
        <w:t xml:space="preserve">ράπεζες; Διότι η μεταφορά δανείων από τις </w:t>
      </w:r>
      <w:r w:rsidR="00BA322B">
        <w:rPr>
          <w:rFonts w:ascii="Calibri" w:hAnsi="Calibri"/>
        </w:rPr>
        <w:t>Τ</w:t>
      </w:r>
      <w:r>
        <w:rPr>
          <w:rFonts w:ascii="Calibri" w:hAnsi="Calibri"/>
        </w:rPr>
        <w:t xml:space="preserve">ράπεζες </w:t>
      </w:r>
      <w:r w:rsidR="00BA322B">
        <w:rPr>
          <w:rFonts w:ascii="Calibri" w:hAnsi="Calibri"/>
        </w:rPr>
        <w:t>στους</w:t>
      </w:r>
      <w:r w:rsidR="00BA322B">
        <w:rPr>
          <w:rFonts w:ascii="Arial" w:hAnsi="Arial" w:cs="Arial"/>
          <w:b/>
          <w:bCs/>
          <w:color w:val="5F6368"/>
          <w:sz w:val="21"/>
          <w:szCs w:val="21"/>
          <w:shd w:val="clear" w:color="auto" w:fill="FFFFFF"/>
        </w:rPr>
        <w:t xml:space="preserve"> </w:t>
      </w:r>
      <w:r w:rsidR="00BA322B">
        <w:rPr>
          <w:rFonts w:ascii="Calibri" w:hAnsi="Calibri"/>
          <w:lang w:val="en-US"/>
        </w:rPr>
        <w:t>Servicers</w:t>
      </w:r>
      <w:r w:rsidR="00BA322B" w:rsidRPr="00BA322B">
        <w:rPr>
          <w:rFonts w:ascii="Calibri" w:hAnsi="Calibri"/>
        </w:rPr>
        <w:t xml:space="preserve"> </w:t>
      </w:r>
      <w:r>
        <w:rPr>
          <w:rFonts w:ascii="Calibri" w:hAnsi="Calibri"/>
        </w:rPr>
        <w:t xml:space="preserve">δεν είναι μείωση δανείων. </w:t>
      </w:r>
    </w:p>
    <w:p w:rsidR="00BA322B" w:rsidRDefault="00873BED" w:rsidP="004928AE">
      <w:pPr>
        <w:spacing w:line="276" w:lineRule="auto"/>
        <w:ind w:firstLine="720"/>
        <w:jc w:val="both"/>
        <w:rPr>
          <w:rFonts w:ascii="Calibri" w:hAnsi="Calibri"/>
        </w:rPr>
      </w:pPr>
      <w:r>
        <w:rPr>
          <w:rFonts w:ascii="Calibri" w:hAnsi="Calibri"/>
        </w:rPr>
        <w:t>Σταματήστε, λοιπόν, να παρα</w:t>
      </w:r>
      <w:r w:rsidRPr="00E9671E">
        <w:rPr>
          <w:rFonts w:ascii="Calibri" w:hAnsi="Calibri"/>
        </w:rPr>
        <w:t>πληροφορείτε</w:t>
      </w:r>
      <w:r w:rsidR="00BA322B">
        <w:rPr>
          <w:rFonts w:ascii="Calibri" w:hAnsi="Calibri"/>
        </w:rPr>
        <w:t>. Α</w:t>
      </w:r>
      <w:r w:rsidRPr="00E9671E">
        <w:rPr>
          <w:rFonts w:ascii="Calibri" w:hAnsi="Calibri"/>
        </w:rPr>
        <w:t>παντήστε</w:t>
      </w:r>
      <w:r w:rsidR="00BA322B">
        <w:rPr>
          <w:rFonts w:ascii="Calibri" w:hAnsi="Calibri"/>
        </w:rPr>
        <w:t>,</w:t>
      </w:r>
      <w:r w:rsidRPr="00E9671E">
        <w:rPr>
          <w:rFonts w:ascii="Calibri" w:hAnsi="Calibri"/>
        </w:rPr>
        <w:t xml:space="preserve"> παρά το φόβο που έχετε</w:t>
      </w:r>
      <w:r w:rsidR="00BA322B">
        <w:rPr>
          <w:rFonts w:ascii="Calibri" w:hAnsi="Calibri"/>
        </w:rPr>
        <w:t>,</w:t>
      </w:r>
      <w:r w:rsidRPr="00E9671E">
        <w:rPr>
          <w:rFonts w:ascii="Calibri" w:hAnsi="Calibri"/>
        </w:rPr>
        <w:t xml:space="preserve"> λόγω προεκλογικής περιόδου</w:t>
      </w:r>
      <w:r w:rsidR="00BA322B">
        <w:rPr>
          <w:rFonts w:ascii="Calibri" w:hAnsi="Calibri"/>
        </w:rPr>
        <w:t>,</w:t>
      </w:r>
      <w:r w:rsidRPr="00E9671E">
        <w:rPr>
          <w:rFonts w:ascii="Calibri" w:hAnsi="Calibri"/>
        </w:rPr>
        <w:t xml:space="preserve"> στα ερωτήματα και καταλαβαίνω</w:t>
      </w:r>
      <w:r>
        <w:rPr>
          <w:rFonts w:ascii="Calibri" w:hAnsi="Calibri"/>
        </w:rPr>
        <w:t>,</w:t>
      </w:r>
      <w:r w:rsidRPr="00E9671E">
        <w:rPr>
          <w:rFonts w:ascii="Calibri" w:hAnsi="Calibri"/>
        </w:rPr>
        <w:t xml:space="preserve"> το επόμενο χρονικό διάστημα θα είναι δύσκολο</w:t>
      </w:r>
      <w:r>
        <w:rPr>
          <w:rFonts w:ascii="Calibri" w:hAnsi="Calibri"/>
        </w:rPr>
        <w:t>.</w:t>
      </w:r>
      <w:r w:rsidRPr="00E9671E">
        <w:rPr>
          <w:rFonts w:ascii="Calibri" w:hAnsi="Calibri"/>
        </w:rPr>
        <w:t xml:space="preserve"> Θα κάνουμε ό</w:t>
      </w:r>
      <w:r w:rsidR="00BA322B">
        <w:rPr>
          <w:rFonts w:ascii="Calibri" w:hAnsi="Calibri"/>
        </w:rPr>
        <w:t>,</w:t>
      </w:r>
      <w:r w:rsidRPr="00E9671E">
        <w:rPr>
          <w:rFonts w:ascii="Calibri" w:hAnsi="Calibri"/>
        </w:rPr>
        <w:t>τι είναι δυνατόν να γίνει δυσκολότερο</w:t>
      </w:r>
      <w:r>
        <w:rPr>
          <w:rFonts w:ascii="Calibri" w:hAnsi="Calibri"/>
        </w:rPr>
        <w:t>.</w:t>
      </w:r>
    </w:p>
    <w:p w:rsidR="00873BED" w:rsidRDefault="00BA322B" w:rsidP="004928AE">
      <w:pPr>
        <w:spacing w:line="276" w:lineRule="auto"/>
        <w:ind w:firstLine="720"/>
        <w:jc w:val="both"/>
        <w:rPr>
          <w:rFonts w:ascii="Calibri" w:hAnsi="Calibri"/>
        </w:rPr>
      </w:pPr>
      <w:r>
        <w:rPr>
          <w:rFonts w:ascii="Calibri" w:hAnsi="Calibri"/>
        </w:rPr>
        <w:t>Ευχαριστώ.</w:t>
      </w:r>
      <w:r w:rsidR="00873BED" w:rsidRPr="00E9671E">
        <w:rPr>
          <w:rFonts w:ascii="Calibri" w:hAnsi="Calibri"/>
        </w:rPr>
        <w:t xml:space="preserve"> </w:t>
      </w:r>
    </w:p>
    <w:p w:rsidR="00BA322B" w:rsidRDefault="00873BED" w:rsidP="000C7F35">
      <w:pPr>
        <w:spacing w:line="276" w:lineRule="auto"/>
        <w:ind w:firstLine="720"/>
        <w:jc w:val="both"/>
        <w:rPr>
          <w:rFonts w:ascii="Calibri" w:hAnsi="Calibri"/>
        </w:rPr>
      </w:pPr>
      <w:r w:rsidRPr="00E9671E">
        <w:rPr>
          <w:rFonts w:ascii="Calibri" w:hAnsi="Calibri"/>
          <w:b/>
        </w:rPr>
        <w:t>ΣΤΑΥΡΟΣ ΚΑΛΟΓΙΑΝΝΗΣ (Πρόεδρος της Επιτροπής):</w:t>
      </w:r>
      <w:r>
        <w:rPr>
          <w:rFonts w:ascii="Calibri" w:hAnsi="Calibri"/>
        </w:rPr>
        <w:t xml:space="preserve"> </w:t>
      </w:r>
      <w:r w:rsidRPr="00E9671E">
        <w:rPr>
          <w:rFonts w:ascii="Calibri" w:hAnsi="Calibri"/>
        </w:rPr>
        <w:t>Ευχαριστούμε τον κ</w:t>
      </w:r>
      <w:r>
        <w:rPr>
          <w:rFonts w:ascii="Calibri" w:hAnsi="Calibri"/>
        </w:rPr>
        <w:t xml:space="preserve">. </w:t>
      </w:r>
      <w:r w:rsidRPr="00E9671E">
        <w:rPr>
          <w:rFonts w:ascii="Calibri" w:hAnsi="Calibri"/>
        </w:rPr>
        <w:t>Αλεξιάδη</w:t>
      </w:r>
      <w:r w:rsidR="00BA322B">
        <w:rPr>
          <w:rFonts w:ascii="Calibri" w:hAnsi="Calibri"/>
        </w:rPr>
        <w:t>.</w:t>
      </w:r>
    </w:p>
    <w:p w:rsidR="00873BED" w:rsidRDefault="00BA322B" w:rsidP="000C7F35">
      <w:pPr>
        <w:spacing w:line="276" w:lineRule="auto"/>
        <w:ind w:firstLine="720"/>
        <w:jc w:val="both"/>
        <w:rPr>
          <w:rFonts w:ascii="Calibri" w:hAnsi="Calibri"/>
        </w:rPr>
      </w:pPr>
      <w:r>
        <w:rPr>
          <w:rFonts w:ascii="Calibri" w:hAnsi="Calibri"/>
        </w:rPr>
        <w:t>Ν</w:t>
      </w:r>
      <w:r w:rsidR="00873BED" w:rsidRPr="00E9671E">
        <w:rPr>
          <w:rFonts w:ascii="Calibri" w:hAnsi="Calibri"/>
        </w:rPr>
        <w:t>α πω μόνο</w:t>
      </w:r>
      <w:r>
        <w:rPr>
          <w:rFonts w:ascii="Calibri" w:hAnsi="Calibri"/>
        </w:rPr>
        <w:t xml:space="preserve"> </w:t>
      </w:r>
      <w:r w:rsidR="00873BED" w:rsidRPr="00E9671E">
        <w:rPr>
          <w:rFonts w:ascii="Calibri" w:hAnsi="Calibri"/>
        </w:rPr>
        <w:t>ότι με πρωτοβουλία του Υπουργού Οικονομικών</w:t>
      </w:r>
      <w:r w:rsidR="00873BED">
        <w:rPr>
          <w:rFonts w:ascii="Calibri" w:hAnsi="Calibri"/>
        </w:rPr>
        <w:t>, του</w:t>
      </w:r>
      <w:r w:rsidR="00873BED" w:rsidRPr="00E9671E">
        <w:rPr>
          <w:rFonts w:ascii="Calibri" w:hAnsi="Calibri"/>
        </w:rPr>
        <w:t xml:space="preserve"> κ</w:t>
      </w:r>
      <w:r w:rsidR="00873BED">
        <w:rPr>
          <w:rFonts w:ascii="Calibri" w:hAnsi="Calibri"/>
        </w:rPr>
        <w:t>.</w:t>
      </w:r>
      <w:r w:rsidR="00873BED" w:rsidRPr="00E9671E">
        <w:rPr>
          <w:rFonts w:ascii="Calibri" w:hAnsi="Calibri"/>
        </w:rPr>
        <w:t xml:space="preserve"> Σταϊκούρα</w:t>
      </w:r>
      <w:r w:rsidR="00873BED">
        <w:rPr>
          <w:rFonts w:ascii="Calibri" w:hAnsi="Calibri"/>
        </w:rPr>
        <w:t>,</w:t>
      </w:r>
      <w:r w:rsidR="00873BED" w:rsidRPr="00E9671E">
        <w:rPr>
          <w:rFonts w:ascii="Calibri" w:hAnsi="Calibri"/>
        </w:rPr>
        <w:t xml:space="preserve"> θα γίνει συζήτηση στην </w:t>
      </w:r>
      <w:r>
        <w:rPr>
          <w:rFonts w:ascii="Calibri" w:hAnsi="Calibri"/>
        </w:rPr>
        <w:t>Ε</w:t>
      </w:r>
      <w:r w:rsidR="00873BED" w:rsidRPr="00E9671E">
        <w:rPr>
          <w:rFonts w:ascii="Calibri" w:hAnsi="Calibri"/>
        </w:rPr>
        <w:t>πιτροπή για το δημόσιο χρέος</w:t>
      </w:r>
      <w:r w:rsidR="00873BED">
        <w:rPr>
          <w:rFonts w:ascii="Calibri" w:hAnsi="Calibri"/>
        </w:rPr>
        <w:t>.</w:t>
      </w:r>
      <w:r w:rsidR="00873BED" w:rsidRPr="00E9671E">
        <w:rPr>
          <w:rFonts w:ascii="Calibri" w:hAnsi="Calibri"/>
        </w:rPr>
        <w:t xml:space="preserve"> Θα το προγραμματίσουμε το επόμενο διάστημα και εννοείται ότι θα ενημερωθείτε εγκαίρως</w:t>
      </w:r>
      <w:r w:rsidR="00873BED">
        <w:rPr>
          <w:rFonts w:ascii="Calibri" w:hAnsi="Calibri"/>
        </w:rPr>
        <w:t>.</w:t>
      </w:r>
      <w:r w:rsidR="00873BED" w:rsidRPr="00E9671E">
        <w:rPr>
          <w:rFonts w:ascii="Calibri" w:hAnsi="Calibri"/>
        </w:rPr>
        <w:t xml:space="preserve"> </w:t>
      </w:r>
    </w:p>
    <w:p w:rsidR="00873BED" w:rsidRDefault="00873BED" w:rsidP="000C7F35">
      <w:pPr>
        <w:spacing w:line="276" w:lineRule="auto"/>
        <w:ind w:firstLine="720"/>
        <w:jc w:val="both"/>
        <w:rPr>
          <w:rFonts w:ascii="Calibri" w:hAnsi="Calibri"/>
        </w:rPr>
      </w:pPr>
      <w:r>
        <w:rPr>
          <w:rFonts w:ascii="Calibri" w:hAnsi="Calibri"/>
        </w:rPr>
        <w:t xml:space="preserve">Το λόγο έχει ο κ. </w:t>
      </w:r>
      <w:r w:rsidRPr="00E9671E">
        <w:rPr>
          <w:rFonts w:ascii="Calibri" w:hAnsi="Calibri"/>
        </w:rPr>
        <w:t>Βεσυρόπουλος</w:t>
      </w:r>
      <w:r>
        <w:rPr>
          <w:rFonts w:ascii="Calibri" w:hAnsi="Calibri"/>
        </w:rPr>
        <w:t>.</w:t>
      </w:r>
      <w:r w:rsidRPr="00E9671E">
        <w:rPr>
          <w:rFonts w:ascii="Calibri" w:hAnsi="Calibri"/>
        </w:rPr>
        <w:t xml:space="preserve"> </w:t>
      </w:r>
    </w:p>
    <w:p w:rsidR="004928AE" w:rsidRDefault="00873BED" w:rsidP="000C7F35">
      <w:pPr>
        <w:spacing w:line="276" w:lineRule="auto"/>
        <w:ind w:firstLine="720"/>
        <w:jc w:val="both"/>
        <w:rPr>
          <w:rFonts w:ascii="Calibri" w:hAnsi="Calibri"/>
        </w:rPr>
      </w:pPr>
      <w:r w:rsidRPr="00E9671E">
        <w:rPr>
          <w:rFonts w:ascii="Calibri" w:hAnsi="Calibri"/>
          <w:b/>
        </w:rPr>
        <w:t>ΑΠΟΣΤΟΛΟΣ ΒΕΣΥΡΟΠΟΥΛΟΣ (Υφυπουργός Οικονομικών):</w:t>
      </w:r>
      <w:r>
        <w:rPr>
          <w:rFonts w:ascii="Calibri" w:hAnsi="Calibri"/>
        </w:rPr>
        <w:t xml:space="preserve"> </w:t>
      </w:r>
      <w:r w:rsidRPr="00E9671E">
        <w:rPr>
          <w:rFonts w:ascii="Calibri" w:hAnsi="Calibri"/>
        </w:rPr>
        <w:t>Ευχαριστώ</w:t>
      </w:r>
      <w:r>
        <w:rPr>
          <w:rFonts w:ascii="Calibri" w:hAnsi="Calibri"/>
        </w:rPr>
        <w:t>,</w:t>
      </w:r>
      <w:r w:rsidRPr="00E9671E">
        <w:rPr>
          <w:rFonts w:ascii="Calibri" w:hAnsi="Calibri"/>
        </w:rPr>
        <w:t xml:space="preserve"> κύριε Πρόεδρε</w:t>
      </w:r>
      <w:r>
        <w:rPr>
          <w:rFonts w:ascii="Calibri" w:hAnsi="Calibri"/>
        </w:rPr>
        <w:t>.</w:t>
      </w:r>
      <w:r w:rsidRPr="00E9671E">
        <w:rPr>
          <w:rFonts w:ascii="Calibri" w:hAnsi="Calibri"/>
        </w:rPr>
        <w:t xml:space="preserve"> </w:t>
      </w:r>
    </w:p>
    <w:p w:rsidR="00873BED" w:rsidRDefault="00873BED" w:rsidP="000C7F35">
      <w:pPr>
        <w:spacing w:line="276" w:lineRule="auto"/>
        <w:ind w:firstLine="720"/>
        <w:jc w:val="both"/>
        <w:rPr>
          <w:rFonts w:ascii="Calibri" w:hAnsi="Calibri"/>
        </w:rPr>
      </w:pPr>
      <w:r w:rsidRPr="00E9671E">
        <w:rPr>
          <w:rFonts w:ascii="Calibri" w:hAnsi="Calibri"/>
        </w:rPr>
        <w:t>Θα ξεκινήσω λίγο με τον κ</w:t>
      </w:r>
      <w:r>
        <w:rPr>
          <w:rFonts w:ascii="Calibri" w:hAnsi="Calibri"/>
        </w:rPr>
        <w:t>.</w:t>
      </w:r>
      <w:r w:rsidRPr="00E9671E">
        <w:rPr>
          <w:rFonts w:ascii="Calibri" w:hAnsi="Calibri"/>
        </w:rPr>
        <w:t xml:space="preserve"> </w:t>
      </w:r>
      <w:r>
        <w:rPr>
          <w:rFonts w:ascii="Calibri" w:hAnsi="Calibri"/>
        </w:rPr>
        <w:t>Β</w:t>
      </w:r>
      <w:r w:rsidRPr="00E9671E">
        <w:rPr>
          <w:rFonts w:ascii="Calibri" w:hAnsi="Calibri"/>
        </w:rPr>
        <w:t>ιλιάρδο</w:t>
      </w:r>
      <w:r>
        <w:rPr>
          <w:rFonts w:ascii="Calibri" w:hAnsi="Calibri"/>
        </w:rPr>
        <w:t>,</w:t>
      </w:r>
      <w:r w:rsidRPr="00E9671E">
        <w:rPr>
          <w:rFonts w:ascii="Calibri" w:hAnsi="Calibri"/>
        </w:rPr>
        <w:t xml:space="preserve"> που αναφέρθηκε ιδιαίτερα στη συζήτηση που κάναμε χθες</w:t>
      </w:r>
      <w:r>
        <w:rPr>
          <w:rFonts w:ascii="Calibri" w:hAnsi="Calibri"/>
        </w:rPr>
        <w:t>. Έχω εδώ</w:t>
      </w:r>
      <w:r w:rsidRPr="00E9671E">
        <w:rPr>
          <w:rFonts w:ascii="Calibri" w:hAnsi="Calibri"/>
        </w:rPr>
        <w:t xml:space="preserve"> τα </w:t>
      </w:r>
      <w:r w:rsidR="00911B53">
        <w:rPr>
          <w:rFonts w:ascii="Calibri" w:hAnsi="Calibri"/>
        </w:rPr>
        <w:t>Π</w:t>
      </w:r>
      <w:r w:rsidRPr="00E9671E">
        <w:rPr>
          <w:rFonts w:ascii="Calibri" w:hAnsi="Calibri"/>
        </w:rPr>
        <w:t>ρακτικά</w:t>
      </w:r>
      <w:r w:rsidR="00911B53">
        <w:rPr>
          <w:rFonts w:ascii="Calibri" w:hAnsi="Calibri"/>
        </w:rPr>
        <w:t>,</w:t>
      </w:r>
      <w:r w:rsidRPr="00E9671E">
        <w:rPr>
          <w:rFonts w:ascii="Calibri" w:hAnsi="Calibri"/>
        </w:rPr>
        <w:t xml:space="preserve"> κ</w:t>
      </w:r>
      <w:r>
        <w:rPr>
          <w:rFonts w:ascii="Calibri" w:hAnsi="Calibri"/>
        </w:rPr>
        <w:t>ύριε</w:t>
      </w:r>
      <w:r w:rsidRPr="00E9671E">
        <w:rPr>
          <w:rFonts w:ascii="Calibri" w:hAnsi="Calibri"/>
        </w:rPr>
        <w:t xml:space="preserve"> Βιλιάρδο</w:t>
      </w:r>
      <w:r>
        <w:rPr>
          <w:rFonts w:ascii="Calibri" w:hAnsi="Calibri"/>
        </w:rPr>
        <w:t>.</w:t>
      </w:r>
      <w:r w:rsidRPr="00E9671E">
        <w:rPr>
          <w:rFonts w:ascii="Calibri" w:hAnsi="Calibri"/>
        </w:rPr>
        <w:t xml:space="preserve"> Μιλήσαμε και μαζί</w:t>
      </w:r>
      <w:r w:rsidR="00911B53">
        <w:rPr>
          <w:rFonts w:ascii="Calibri" w:hAnsi="Calibri"/>
        </w:rPr>
        <w:t>. Δ</w:t>
      </w:r>
      <w:r w:rsidRPr="00E9671E">
        <w:rPr>
          <w:rFonts w:ascii="Calibri" w:hAnsi="Calibri"/>
        </w:rPr>
        <w:t>ιευκρινίστηκε</w:t>
      </w:r>
      <w:r>
        <w:rPr>
          <w:rFonts w:ascii="Calibri" w:hAnsi="Calibri"/>
        </w:rPr>
        <w:t xml:space="preserve"> </w:t>
      </w:r>
      <w:r w:rsidRPr="00E9671E">
        <w:rPr>
          <w:rFonts w:ascii="Calibri" w:hAnsi="Calibri"/>
        </w:rPr>
        <w:t>αυτό</w:t>
      </w:r>
      <w:r w:rsidR="00911B53">
        <w:rPr>
          <w:rFonts w:ascii="Calibri" w:hAnsi="Calibri"/>
        </w:rPr>
        <w:t>.</w:t>
      </w:r>
      <w:r w:rsidR="00DE60B3">
        <w:rPr>
          <w:rFonts w:ascii="Calibri" w:hAnsi="Calibri"/>
        </w:rPr>
        <w:t xml:space="preserve"> Ό,</w:t>
      </w:r>
      <w:r w:rsidRPr="00E9671E">
        <w:rPr>
          <w:rFonts w:ascii="Calibri" w:hAnsi="Calibri"/>
        </w:rPr>
        <w:t>τι είπα χθες το λέω και σήμερα</w:t>
      </w:r>
      <w:r>
        <w:rPr>
          <w:rFonts w:ascii="Calibri" w:hAnsi="Calibri"/>
        </w:rPr>
        <w:t>.</w:t>
      </w:r>
      <w:r w:rsidRPr="00E9671E">
        <w:rPr>
          <w:rFonts w:ascii="Calibri" w:hAnsi="Calibri"/>
        </w:rPr>
        <w:t xml:space="preserve"> Μιλούσαμε για τα έντοκα δάνεια και αν επιβάλλεται να είναι με τον νόμο</w:t>
      </w:r>
      <w:r>
        <w:rPr>
          <w:rFonts w:ascii="Calibri" w:hAnsi="Calibri"/>
        </w:rPr>
        <w:t>, όπως λέτε εδώ πέρα,</w:t>
      </w:r>
      <w:r w:rsidRPr="00E9671E">
        <w:rPr>
          <w:rFonts w:ascii="Calibri" w:hAnsi="Calibri"/>
        </w:rPr>
        <w:t xml:space="preserve"> μόνο έντοκα</w:t>
      </w:r>
      <w:r>
        <w:rPr>
          <w:rFonts w:ascii="Calibri" w:hAnsi="Calibri"/>
        </w:rPr>
        <w:t xml:space="preserve"> και</w:t>
      </w:r>
      <w:r w:rsidRPr="00E9671E">
        <w:rPr>
          <w:rFonts w:ascii="Calibri" w:hAnsi="Calibri"/>
        </w:rPr>
        <w:t xml:space="preserve"> ξεκαθαρίζουμε ότι μπορεί να είναι</w:t>
      </w:r>
      <w:r w:rsidR="00DE60B3">
        <w:rPr>
          <w:rFonts w:ascii="Calibri" w:hAnsi="Calibri"/>
        </w:rPr>
        <w:t xml:space="preserve"> σε </w:t>
      </w:r>
      <w:r w:rsidRPr="00E9671E">
        <w:rPr>
          <w:rFonts w:ascii="Calibri" w:hAnsi="Calibri"/>
        </w:rPr>
        <w:t>έντοκα</w:t>
      </w:r>
      <w:r>
        <w:rPr>
          <w:rFonts w:ascii="Calibri" w:hAnsi="Calibri"/>
        </w:rPr>
        <w:t>,</w:t>
      </w:r>
      <w:r w:rsidRPr="00E9671E">
        <w:rPr>
          <w:rFonts w:ascii="Calibri" w:hAnsi="Calibri"/>
        </w:rPr>
        <w:t xml:space="preserve"> μπορεί</w:t>
      </w:r>
      <w:r>
        <w:rPr>
          <w:rFonts w:ascii="Calibri" w:hAnsi="Calibri"/>
        </w:rPr>
        <w:t xml:space="preserve"> να είναι</w:t>
      </w:r>
      <w:r w:rsidR="00DE60B3">
        <w:rPr>
          <w:rFonts w:ascii="Calibri" w:hAnsi="Calibri"/>
        </w:rPr>
        <w:t xml:space="preserve"> σε</w:t>
      </w:r>
      <w:r w:rsidRPr="00E9671E">
        <w:rPr>
          <w:rFonts w:ascii="Calibri" w:hAnsi="Calibri"/>
        </w:rPr>
        <w:t xml:space="preserve"> άτοκα</w:t>
      </w:r>
      <w:r w:rsidR="00DE60B3">
        <w:rPr>
          <w:rFonts w:ascii="Calibri" w:hAnsi="Calibri"/>
        </w:rPr>
        <w:t>. Η</w:t>
      </w:r>
      <w:r w:rsidRPr="00E9671E">
        <w:rPr>
          <w:rFonts w:ascii="Calibri" w:hAnsi="Calibri"/>
        </w:rPr>
        <w:t xml:space="preserve"> επιβολή του τέλους χαρτοσήμου</w:t>
      </w:r>
      <w:r>
        <w:rPr>
          <w:rFonts w:ascii="Calibri" w:hAnsi="Calibri"/>
        </w:rPr>
        <w:t xml:space="preserve"> είναι</w:t>
      </w:r>
      <w:r w:rsidRPr="00E9671E">
        <w:rPr>
          <w:rFonts w:ascii="Calibri" w:hAnsi="Calibri"/>
        </w:rPr>
        <w:t xml:space="preserve"> σε όλα</w:t>
      </w:r>
      <w:r>
        <w:rPr>
          <w:rFonts w:ascii="Calibri" w:hAnsi="Calibri"/>
        </w:rPr>
        <w:t>, εδώ</w:t>
      </w:r>
      <w:r w:rsidRPr="00E9671E">
        <w:rPr>
          <w:rFonts w:ascii="Calibri" w:hAnsi="Calibri"/>
        </w:rPr>
        <w:t xml:space="preserve"> και 91 χρόνια</w:t>
      </w:r>
      <w:r>
        <w:rPr>
          <w:rFonts w:ascii="Calibri" w:hAnsi="Calibri"/>
        </w:rPr>
        <w:t>, από</w:t>
      </w:r>
      <w:r w:rsidRPr="00E9671E">
        <w:rPr>
          <w:rFonts w:ascii="Calibri" w:hAnsi="Calibri"/>
        </w:rPr>
        <w:t xml:space="preserve"> το Προεδρικό Διάταγμα του 1931</w:t>
      </w:r>
      <w:r w:rsidR="00DE60B3">
        <w:rPr>
          <w:rFonts w:ascii="Calibri" w:hAnsi="Calibri"/>
        </w:rPr>
        <w:t>. Δ</w:t>
      </w:r>
      <w:r w:rsidRPr="00E9671E">
        <w:rPr>
          <w:rFonts w:ascii="Calibri" w:hAnsi="Calibri"/>
        </w:rPr>
        <w:t>εν έχει αλλάξει τίποτα μέχρι σήμερα</w:t>
      </w:r>
      <w:r>
        <w:rPr>
          <w:rFonts w:ascii="Calibri" w:hAnsi="Calibri"/>
        </w:rPr>
        <w:t xml:space="preserve">. </w:t>
      </w:r>
    </w:p>
    <w:p w:rsidR="00873BED" w:rsidRDefault="00873BED" w:rsidP="000C7F35">
      <w:pPr>
        <w:spacing w:line="276" w:lineRule="auto"/>
        <w:ind w:firstLine="720"/>
        <w:jc w:val="both"/>
        <w:rPr>
          <w:rFonts w:ascii="Calibri" w:hAnsi="Calibri"/>
        </w:rPr>
      </w:pPr>
      <w:r>
        <w:rPr>
          <w:rFonts w:ascii="Calibri" w:hAnsi="Calibri"/>
        </w:rPr>
        <w:t>Όσο για</w:t>
      </w:r>
      <w:r w:rsidRPr="00E9671E">
        <w:rPr>
          <w:rFonts w:ascii="Calibri" w:hAnsi="Calibri"/>
        </w:rPr>
        <w:t xml:space="preserve"> εσάς</w:t>
      </w:r>
      <w:r>
        <w:rPr>
          <w:rFonts w:ascii="Calibri" w:hAnsi="Calibri"/>
        </w:rPr>
        <w:t>,</w:t>
      </w:r>
      <w:r w:rsidRPr="00E9671E">
        <w:rPr>
          <w:rFonts w:ascii="Calibri" w:hAnsi="Calibri"/>
        </w:rPr>
        <w:t xml:space="preserve"> κύριε Αλεξιάδη</w:t>
      </w:r>
      <w:r>
        <w:rPr>
          <w:rFonts w:ascii="Calibri" w:hAnsi="Calibri"/>
        </w:rPr>
        <w:t>,</w:t>
      </w:r>
      <w:r w:rsidRPr="00E9671E">
        <w:rPr>
          <w:rFonts w:ascii="Calibri" w:hAnsi="Calibri"/>
        </w:rPr>
        <w:t xml:space="preserve"> τα κοστολογημένα προγράμματα προεκλογικά τα έχουμε ζήσει</w:t>
      </w:r>
      <w:r>
        <w:rPr>
          <w:rFonts w:ascii="Calibri" w:hAnsi="Calibri"/>
        </w:rPr>
        <w:t>.</w:t>
      </w:r>
      <w:r w:rsidRPr="00E9671E">
        <w:rPr>
          <w:rFonts w:ascii="Calibri" w:hAnsi="Calibri"/>
        </w:rPr>
        <w:t xml:space="preserve"> Το 2014 ζήσαμε το αλήστου μνήμης </w:t>
      </w:r>
      <w:r w:rsidR="00DE60B3">
        <w:rPr>
          <w:rFonts w:ascii="Calibri" w:hAnsi="Calibri"/>
        </w:rPr>
        <w:t>Π</w:t>
      </w:r>
      <w:r w:rsidRPr="00E9671E">
        <w:rPr>
          <w:rFonts w:ascii="Calibri" w:hAnsi="Calibri"/>
        </w:rPr>
        <w:t>ρόγραμμα της Θεσσαλονίκης</w:t>
      </w:r>
      <w:r>
        <w:rPr>
          <w:rFonts w:ascii="Calibri" w:hAnsi="Calibri"/>
        </w:rPr>
        <w:t>,</w:t>
      </w:r>
      <w:r w:rsidRPr="00E9671E">
        <w:rPr>
          <w:rFonts w:ascii="Calibri" w:hAnsi="Calibri"/>
        </w:rPr>
        <w:t xml:space="preserve"> κοστολογημένο τότε από εσάς</w:t>
      </w:r>
      <w:r>
        <w:rPr>
          <w:rFonts w:ascii="Calibri" w:hAnsi="Calibri"/>
        </w:rPr>
        <w:t>,</w:t>
      </w:r>
      <w:r w:rsidRPr="00E9671E">
        <w:rPr>
          <w:rFonts w:ascii="Calibri" w:hAnsi="Calibri"/>
        </w:rPr>
        <w:t xml:space="preserve"> που δεν εφαρμόστηκε ποτέ και μετά παρουσιάσαμε κι εμείς το δικό μας πρόγραμμα προεκλογικά</w:t>
      </w:r>
      <w:r>
        <w:rPr>
          <w:rFonts w:ascii="Calibri" w:hAnsi="Calibri"/>
        </w:rPr>
        <w:t>,</w:t>
      </w:r>
      <w:r w:rsidRPr="00E9671E">
        <w:rPr>
          <w:rFonts w:ascii="Calibri" w:hAnsi="Calibri"/>
        </w:rPr>
        <w:t xml:space="preserve"> κοστολογημένο</w:t>
      </w:r>
      <w:r>
        <w:rPr>
          <w:rFonts w:ascii="Calibri" w:hAnsi="Calibri"/>
        </w:rPr>
        <w:t>,</w:t>
      </w:r>
      <w:r w:rsidRPr="00E9671E">
        <w:rPr>
          <w:rFonts w:ascii="Calibri" w:hAnsi="Calibri"/>
        </w:rPr>
        <w:t xml:space="preserve"> αλλά που εφαρμόστηκε μέχρι το τελευταίο μέτρο</w:t>
      </w:r>
      <w:r>
        <w:rPr>
          <w:rFonts w:ascii="Calibri" w:hAnsi="Calibri"/>
        </w:rPr>
        <w:t xml:space="preserve">. </w:t>
      </w:r>
      <w:r w:rsidRPr="00E9671E">
        <w:rPr>
          <w:rFonts w:ascii="Calibri" w:hAnsi="Calibri"/>
        </w:rPr>
        <w:t xml:space="preserve">Εκεί </w:t>
      </w:r>
      <w:r>
        <w:rPr>
          <w:rFonts w:ascii="Calibri" w:hAnsi="Calibri"/>
        </w:rPr>
        <w:t>είναι η</w:t>
      </w:r>
      <w:r w:rsidRPr="00E9671E">
        <w:rPr>
          <w:rFonts w:ascii="Calibri" w:hAnsi="Calibri"/>
        </w:rPr>
        <w:t xml:space="preserve"> διαφορά μας</w:t>
      </w:r>
      <w:r>
        <w:rPr>
          <w:rFonts w:ascii="Calibri" w:hAnsi="Calibri"/>
        </w:rPr>
        <w:t>,</w:t>
      </w:r>
      <w:r w:rsidRPr="00E9671E">
        <w:rPr>
          <w:rFonts w:ascii="Calibri" w:hAnsi="Calibri"/>
        </w:rPr>
        <w:t xml:space="preserve"> παρουσιάζουμε κοστολογημένα προγράμματα</w:t>
      </w:r>
      <w:r>
        <w:rPr>
          <w:rFonts w:ascii="Calibri" w:hAnsi="Calibri"/>
        </w:rPr>
        <w:t>,</w:t>
      </w:r>
      <w:r w:rsidRPr="00E9671E">
        <w:rPr>
          <w:rFonts w:ascii="Calibri" w:hAnsi="Calibri"/>
        </w:rPr>
        <w:t xml:space="preserve"> δεσμευόμαστε προεκλογικά και τα τηρούμε με ευλάβεια</w:t>
      </w:r>
      <w:r w:rsidR="00DE60B3">
        <w:rPr>
          <w:rFonts w:ascii="Calibri" w:hAnsi="Calibri"/>
        </w:rPr>
        <w:t>. Ό,</w:t>
      </w:r>
      <w:r w:rsidRPr="00E9671E">
        <w:rPr>
          <w:rFonts w:ascii="Calibri" w:hAnsi="Calibri"/>
        </w:rPr>
        <w:t>τι είχαμε δεσμευτεί προεκλογικά για μειώσεις φόρων</w:t>
      </w:r>
      <w:r>
        <w:rPr>
          <w:rFonts w:ascii="Calibri" w:hAnsi="Calibri"/>
        </w:rPr>
        <w:t>, το κάναμε στη</w:t>
      </w:r>
      <w:r w:rsidR="00DE60B3">
        <w:rPr>
          <w:rFonts w:ascii="Calibri" w:hAnsi="Calibri"/>
        </w:rPr>
        <w:t>ν</w:t>
      </w:r>
      <w:r w:rsidRPr="00E9671E">
        <w:rPr>
          <w:rFonts w:ascii="Calibri" w:hAnsi="Calibri"/>
        </w:rPr>
        <w:t xml:space="preserve"> πράξη</w:t>
      </w:r>
      <w:r w:rsidR="00DE60B3">
        <w:rPr>
          <w:rFonts w:ascii="Calibri" w:hAnsi="Calibri"/>
        </w:rPr>
        <w:t>,</w:t>
      </w:r>
      <w:r w:rsidRPr="00E9671E">
        <w:rPr>
          <w:rFonts w:ascii="Calibri" w:hAnsi="Calibri"/>
        </w:rPr>
        <w:t xml:space="preserve"> μέχρι και το τελευταίο μέτρο</w:t>
      </w:r>
      <w:r>
        <w:rPr>
          <w:rFonts w:ascii="Calibri" w:hAnsi="Calibri"/>
        </w:rPr>
        <w:t>.</w:t>
      </w:r>
      <w:r w:rsidRPr="00E9671E">
        <w:rPr>
          <w:rFonts w:ascii="Calibri" w:hAnsi="Calibri"/>
        </w:rPr>
        <w:t xml:space="preserve"> Δε χρειάζεται να</w:t>
      </w:r>
      <w:r>
        <w:rPr>
          <w:rFonts w:ascii="Calibri" w:hAnsi="Calibri"/>
        </w:rPr>
        <w:t xml:space="preserve"> τα</w:t>
      </w:r>
      <w:r w:rsidRPr="00E9671E">
        <w:rPr>
          <w:rFonts w:ascii="Calibri" w:hAnsi="Calibri"/>
        </w:rPr>
        <w:t xml:space="preserve"> επαναλάβω</w:t>
      </w:r>
      <w:r w:rsidR="00DE60B3">
        <w:rPr>
          <w:rFonts w:ascii="Calibri" w:hAnsi="Calibri"/>
        </w:rPr>
        <w:t>. Τ</w:t>
      </w:r>
      <w:r w:rsidRPr="00E9671E">
        <w:rPr>
          <w:rFonts w:ascii="Calibri" w:hAnsi="Calibri"/>
        </w:rPr>
        <w:t>α</w:t>
      </w:r>
      <w:r>
        <w:rPr>
          <w:rFonts w:ascii="Calibri" w:hAnsi="Calibri"/>
        </w:rPr>
        <w:t xml:space="preserve"> ξέρει</w:t>
      </w:r>
      <w:r w:rsidRPr="00E9671E">
        <w:rPr>
          <w:rFonts w:ascii="Calibri" w:hAnsi="Calibri"/>
        </w:rPr>
        <w:t xml:space="preserve"> </w:t>
      </w:r>
      <w:r w:rsidR="00DE60B3">
        <w:rPr>
          <w:rFonts w:ascii="Calibri" w:hAnsi="Calibri"/>
        </w:rPr>
        <w:t xml:space="preserve">ο </w:t>
      </w:r>
      <w:r w:rsidRPr="00E9671E">
        <w:rPr>
          <w:rFonts w:ascii="Calibri" w:hAnsi="Calibri"/>
        </w:rPr>
        <w:t>ελληνικός λαός</w:t>
      </w:r>
      <w:r>
        <w:rPr>
          <w:rFonts w:ascii="Calibri" w:hAnsi="Calibri"/>
        </w:rPr>
        <w:t>, για</w:t>
      </w:r>
      <w:r w:rsidRPr="00E9671E">
        <w:rPr>
          <w:rFonts w:ascii="Calibri" w:hAnsi="Calibri"/>
        </w:rPr>
        <w:t xml:space="preserve"> να είμαστε ξεκάθαροι σε αυτό</w:t>
      </w:r>
      <w:r>
        <w:rPr>
          <w:rFonts w:ascii="Calibri" w:hAnsi="Calibri"/>
        </w:rPr>
        <w:t>.</w:t>
      </w:r>
      <w:r w:rsidRPr="00E9671E">
        <w:rPr>
          <w:rFonts w:ascii="Calibri" w:hAnsi="Calibri"/>
        </w:rPr>
        <w:t xml:space="preserve"> </w:t>
      </w:r>
    </w:p>
    <w:p w:rsidR="00873BED" w:rsidRPr="0013520E" w:rsidRDefault="00873BED" w:rsidP="000C7F35">
      <w:pPr>
        <w:spacing w:line="276" w:lineRule="auto"/>
        <w:ind w:firstLine="720"/>
        <w:jc w:val="both"/>
        <w:rPr>
          <w:rFonts w:ascii="Calibri" w:hAnsi="Calibri"/>
          <w:bCs/>
        </w:rPr>
      </w:pPr>
      <w:r w:rsidRPr="0013520E">
        <w:rPr>
          <w:rFonts w:ascii="Calibri" w:hAnsi="Calibri"/>
          <w:bCs/>
        </w:rPr>
        <w:t>Όσο για τα ο</w:t>
      </w:r>
      <w:r w:rsidR="008B229E">
        <w:rPr>
          <w:rFonts w:ascii="Calibri" w:hAnsi="Calibri"/>
          <w:bCs/>
        </w:rPr>
        <w:t>ριζόντια μέτρα, η παρέμβαση στο Πετρέλαιο Θ</w:t>
      </w:r>
      <w:r w:rsidR="0013520E">
        <w:rPr>
          <w:rFonts w:ascii="Calibri" w:hAnsi="Calibri"/>
          <w:bCs/>
        </w:rPr>
        <w:t xml:space="preserve">έρμανσης στην αντλία </w:t>
      </w:r>
      <w:r w:rsidR="008B229E">
        <w:rPr>
          <w:rFonts w:ascii="Calibri" w:hAnsi="Calibri"/>
          <w:bCs/>
        </w:rPr>
        <w:t>μπορεί να αφορά όλους, όπως κι η παρέμβαση στο Πετρέλαιο Κ</w:t>
      </w:r>
      <w:r w:rsidRPr="0013520E">
        <w:rPr>
          <w:rFonts w:ascii="Calibri" w:hAnsi="Calibri"/>
          <w:bCs/>
        </w:rPr>
        <w:t xml:space="preserve">ίνησης στα </w:t>
      </w:r>
      <w:r w:rsidR="008B229E" w:rsidRPr="008B229E">
        <w:rPr>
          <w:rFonts w:ascii="Calibri" w:hAnsi="Calibri"/>
          <w:bCs/>
        </w:rPr>
        <w:t>0,12€ συν 0,03€</w:t>
      </w:r>
      <w:r w:rsidRPr="0013520E">
        <w:rPr>
          <w:rFonts w:ascii="Calibri" w:hAnsi="Calibri"/>
          <w:bCs/>
        </w:rPr>
        <w:t xml:space="preserve"> του Φ.Π.Α.</w:t>
      </w:r>
      <w:r w:rsidR="008B229E">
        <w:rPr>
          <w:rFonts w:ascii="Calibri" w:hAnsi="Calibri"/>
          <w:bCs/>
        </w:rPr>
        <w:t>,</w:t>
      </w:r>
      <w:r w:rsidRPr="0013520E">
        <w:rPr>
          <w:rFonts w:ascii="Calibri" w:hAnsi="Calibri"/>
          <w:bCs/>
        </w:rPr>
        <w:t xml:space="preserve"> </w:t>
      </w:r>
      <w:r w:rsidR="008B229E">
        <w:rPr>
          <w:rFonts w:ascii="Calibri" w:hAnsi="Calibri"/>
          <w:bCs/>
        </w:rPr>
        <w:t xml:space="preserve">δηλαδή 0,15€ </w:t>
      </w:r>
      <w:r w:rsidRPr="0013520E">
        <w:rPr>
          <w:rFonts w:ascii="Calibri" w:hAnsi="Calibri"/>
          <w:bCs/>
        </w:rPr>
        <w:t>στην αντλία</w:t>
      </w:r>
      <w:r w:rsidR="006E7779">
        <w:rPr>
          <w:rFonts w:ascii="Calibri" w:hAnsi="Calibri"/>
          <w:bCs/>
        </w:rPr>
        <w:t>,</w:t>
      </w:r>
      <w:r w:rsidR="00AC3A57">
        <w:rPr>
          <w:rFonts w:ascii="Calibri" w:hAnsi="Calibri"/>
          <w:bCs/>
        </w:rPr>
        <w:t xml:space="preserve"> αφορούσε όλους, αλλά εδώ </w:t>
      </w:r>
      <w:r w:rsidRPr="0013520E">
        <w:rPr>
          <w:rFonts w:ascii="Calibri" w:hAnsi="Calibri"/>
          <w:bCs/>
        </w:rPr>
        <w:t>το</w:t>
      </w:r>
      <w:r w:rsidR="008B229E">
        <w:rPr>
          <w:rFonts w:ascii="Calibri" w:hAnsi="Calibri"/>
          <w:bCs/>
        </w:rPr>
        <w:t xml:space="preserve"> Πετρέλαιο Θ</w:t>
      </w:r>
      <w:r w:rsidRPr="0013520E">
        <w:rPr>
          <w:rFonts w:ascii="Calibri" w:hAnsi="Calibri"/>
          <w:bCs/>
        </w:rPr>
        <w:t>έρμανσης έχει και το ε</w:t>
      </w:r>
      <w:r w:rsidR="008B229E">
        <w:rPr>
          <w:rFonts w:ascii="Calibri" w:hAnsi="Calibri"/>
          <w:bCs/>
        </w:rPr>
        <w:t>ξατομικευμένο μέτρο</w:t>
      </w:r>
      <w:r w:rsidR="00AC3A57">
        <w:rPr>
          <w:rFonts w:ascii="Calibri" w:hAnsi="Calibri"/>
          <w:bCs/>
        </w:rPr>
        <w:t>,</w:t>
      </w:r>
      <w:r w:rsidR="008B229E">
        <w:rPr>
          <w:rFonts w:ascii="Calibri" w:hAnsi="Calibri"/>
          <w:bCs/>
        </w:rPr>
        <w:t xml:space="preserve"> το επίδομα Πετρελαίου Θ</w:t>
      </w:r>
      <w:r w:rsidRPr="0013520E">
        <w:rPr>
          <w:rFonts w:ascii="Calibri" w:hAnsi="Calibri"/>
          <w:bCs/>
        </w:rPr>
        <w:t>έρμανσης</w:t>
      </w:r>
      <w:r w:rsidR="00AC3A57">
        <w:rPr>
          <w:rFonts w:ascii="Calibri" w:hAnsi="Calibri"/>
          <w:bCs/>
        </w:rPr>
        <w:t>,</w:t>
      </w:r>
      <w:r w:rsidRPr="0013520E">
        <w:rPr>
          <w:rFonts w:ascii="Calibri" w:hAnsi="Calibri"/>
          <w:bCs/>
        </w:rPr>
        <w:t xml:space="preserve"> και το ξέρετε πάρα</w:t>
      </w:r>
      <w:r w:rsidR="00AC3A57">
        <w:rPr>
          <w:rFonts w:ascii="Calibri" w:hAnsi="Calibri"/>
          <w:bCs/>
        </w:rPr>
        <w:t xml:space="preserve"> </w:t>
      </w:r>
      <w:r w:rsidRPr="0013520E">
        <w:rPr>
          <w:rFonts w:ascii="Calibri" w:hAnsi="Calibri"/>
          <w:bCs/>
        </w:rPr>
        <w:lastRenderedPageBreak/>
        <w:t>πολύ καλά, ήσασταν Ανα</w:t>
      </w:r>
      <w:r w:rsidR="00AC3A57">
        <w:rPr>
          <w:rFonts w:ascii="Calibri" w:hAnsi="Calibri"/>
          <w:bCs/>
        </w:rPr>
        <w:t>πληρωτής Υπουργός Οικονομικών. Ά</w:t>
      </w:r>
      <w:r w:rsidRPr="0013520E">
        <w:rPr>
          <w:rFonts w:ascii="Calibri" w:hAnsi="Calibri"/>
          <w:bCs/>
        </w:rPr>
        <w:t xml:space="preserve">ρα, έχουμε εκεί πέρα και εξατομικευμένο μέτρο για όλους αυτούς που είπατε με τις πισίνες και τους πλούσιους με τις βίλες, που εκεί πέρα έχει εισοδηματικά κριτήρια και περιουσιακά κριτήρια. </w:t>
      </w:r>
    </w:p>
    <w:p w:rsidR="00873BED" w:rsidRDefault="00873BED" w:rsidP="000C7F35">
      <w:pPr>
        <w:spacing w:line="276" w:lineRule="auto"/>
        <w:ind w:firstLine="720"/>
        <w:jc w:val="both"/>
        <w:rPr>
          <w:rFonts w:ascii="Calibri" w:hAnsi="Calibri"/>
        </w:rPr>
      </w:pPr>
      <w:r w:rsidRPr="00E9671E">
        <w:rPr>
          <w:rFonts w:ascii="Calibri" w:hAnsi="Calibri"/>
        </w:rPr>
        <w:t>Πάμε</w:t>
      </w:r>
      <w:r>
        <w:rPr>
          <w:rFonts w:ascii="Calibri" w:hAnsi="Calibri"/>
        </w:rPr>
        <w:t xml:space="preserve"> λίγο τώρα</w:t>
      </w:r>
      <w:r w:rsidRPr="00E9671E">
        <w:rPr>
          <w:rFonts w:ascii="Calibri" w:hAnsi="Calibri"/>
        </w:rPr>
        <w:t xml:space="preserve"> στο νομοσχέδιο</w:t>
      </w:r>
      <w:r>
        <w:rPr>
          <w:rFonts w:ascii="Calibri" w:hAnsi="Calibri"/>
        </w:rPr>
        <w:t>,</w:t>
      </w:r>
      <w:r w:rsidRPr="00E9671E">
        <w:rPr>
          <w:rFonts w:ascii="Calibri" w:hAnsi="Calibri"/>
        </w:rPr>
        <w:t xml:space="preserve"> γιατί για το νομοσχέδιο δεν ακούσαμε τίποτα</w:t>
      </w:r>
      <w:r>
        <w:rPr>
          <w:rFonts w:ascii="Calibri" w:hAnsi="Calibri"/>
        </w:rPr>
        <w:t xml:space="preserve"> να λέτε κ.</w:t>
      </w:r>
      <w:r w:rsidR="003B7D93">
        <w:rPr>
          <w:rFonts w:ascii="Calibri" w:hAnsi="Calibri"/>
        </w:rPr>
        <w:t xml:space="preserve"> Αλεξιάδη και όλοι οι υπόλοιποι</w:t>
      </w:r>
      <w:r>
        <w:rPr>
          <w:rFonts w:ascii="Calibri" w:hAnsi="Calibri"/>
        </w:rPr>
        <w:t>.</w:t>
      </w:r>
      <w:r w:rsidRPr="00E9671E">
        <w:rPr>
          <w:rFonts w:ascii="Calibri" w:hAnsi="Calibri"/>
        </w:rPr>
        <w:t xml:space="preserve"> Κυρίες και κύριοι συνάδελφοι</w:t>
      </w:r>
      <w:r>
        <w:rPr>
          <w:rFonts w:ascii="Calibri" w:hAnsi="Calibri"/>
        </w:rPr>
        <w:t>,</w:t>
      </w:r>
      <w:r w:rsidRPr="00E9671E">
        <w:rPr>
          <w:rFonts w:ascii="Calibri" w:hAnsi="Calibri"/>
        </w:rPr>
        <w:t xml:space="preserve"> το νομοσχέδιο που συζητάμε σήμερα στη Διαρκή Επιτροπή Οικονομικών Υποθέσεων της Βουλής</w:t>
      </w:r>
      <w:r w:rsidR="003B7D93">
        <w:rPr>
          <w:rFonts w:ascii="Calibri" w:hAnsi="Calibri"/>
        </w:rPr>
        <w:t xml:space="preserve"> </w:t>
      </w:r>
      <w:r w:rsidRPr="00E9671E">
        <w:rPr>
          <w:rFonts w:ascii="Calibri" w:hAnsi="Calibri"/>
        </w:rPr>
        <w:t>αποτυπώνει ξ</w:t>
      </w:r>
      <w:r w:rsidR="003B7D93">
        <w:rPr>
          <w:rFonts w:ascii="Calibri" w:hAnsi="Calibri"/>
        </w:rPr>
        <w:t>εκάθαρα τη συνεπή πολιτική της Κ</w:t>
      </w:r>
      <w:r w:rsidRPr="00E9671E">
        <w:rPr>
          <w:rFonts w:ascii="Calibri" w:hAnsi="Calibri"/>
        </w:rPr>
        <w:t>υβέρνησης του Κυριάκου Μητσοτάκη για μείωση των φορολογικών επιβαρύνσεων και την υλοποίηση μέτρων στήριξης</w:t>
      </w:r>
      <w:r>
        <w:rPr>
          <w:rFonts w:ascii="Calibri" w:hAnsi="Calibri"/>
        </w:rPr>
        <w:t>,</w:t>
      </w:r>
      <w:r w:rsidRPr="00E9671E">
        <w:rPr>
          <w:rFonts w:ascii="Calibri" w:hAnsi="Calibri"/>
        </w:rPr>
        <w:t xml:space="preserve"> αξιοποιώντας κάθε διαθέσιμο δημοσιονομικό χώρο που προκύπτει</w:t>
      </w:r>
      <w:r>
        <w:rPr>
          <w:rFonts w:ascii="Calibri" w:hAnsi="Calibri"/>
        </w:rPr>
        <w:t>.</w:t>
      </w:r>
      <w:r w:rsidRPr="00E9671E">
        <w:rPr>
          <w:rFonts w:ascii="Calibri" w:hAnsi="Calibri"/>
        </w:rPr>
        <w:t xml:space="preserve"> </w:t>
      </w:r>
      <w:r>
        <w:rPr>
          <w:rFonts w:ascii="Calibri" w:hAnsi="Calibri"/>
        </w:rPr>
        <w:t>Έλαβα</w:t>
      </w:r>
      <w:r w:rsidRPr="00E9671E">
        <w:rPr>
          <w:rFonts w:ascii="Calibri" w:hAnsi="Calibri"/>
        </w:rPr>
        <w:t xml:space="preserve"> το λόγο για μία σύντομη τοποθέτηση επί των άρθρων του νομοσχεδίου</w:t>
      </w:r>
      <w:r>
        <w:rPr>
          <w:rFonts w:ascii="Calibri" w:hAnsi="Calibri"/>
        </w:rPr>
        <w:t>,</w:t>
      </w:r>
      <w:r w:rsidRPr="00E9671E">
        <w:rPr>
          <w:rFonts w:ascii="Calibri" w:hAnsi="Calibri"/>
        </w:rPr>
        <w:t xml:space="preserve"> που αφορούν τη φορολογική πολιτική και τη δημόσια περιουσία</w:t>
      </w:r>
      <w:r>
        <w:rPr>
          <w:rFonts w:ascii="Calibri" w:hAnsi="Calibri"/>
        </w:rPr>
        <w:t>.</w:t>
      </w:r>
      <w:r w:rsidRPr="00E9671E">
        <w:rPr>
          <w:rFonts w:ascii="Calibri" w:hAnsi="Calibri"/>
        </w:rPr>
        <w:t xml:space="preserve"> </w:t>
      </w:r>
    </w:p>
    <w:p w:rsidR="00873BED" w:rsidRPr="00E9671E" w:rsidRDefault="00873BED" w:rsidP="000C7F35">
      <w:pPr>
        <w:spacing w:line="276" w:lineRule="auto"/>
        <w:ind w:firstLine="720"/>
        <w:jc w:val="both"/>
        <w:rPr>
          <w:rFonts w:ascii="Calibri" w:hAnsi="Calibri"/>
        </w:rPr>
      </w:pPr>
      <w:r w:rsidRPr="00E9671E">
        <w:rPr>
          <w:rFonts w:ascii="Calibri" w:hAnsi="Calibri"/>
        </w:rPr>
        <w:t>Αρχικά</w:t>
      </w:r>
      <w:r w:rsidR="001551C9">
        <w:rPr>
          <w:rFonts w:ascii="Calibri" w:hAnsi="Calibri"/>
        </w:rPr>
        <w:t>,</w:t>
      </w:r>
      <w:r w:rsidRPr="00E9671E">
        <w:rPr>
          <w:rFonts w:ascii="Calibri" w:hAnsi="Calibri"/>
        </w:rPr>
        <w:t xml:space="preserve"> θα αναφερθώ στα άρθρα 124 και 128</w:t>
      </w:r>
      <w:r>
        <w:rPr>
          <w:rFonts w:ascii="Calibri" w:hAnsi="Calibri"/>
        </w:rPr>
        <w:t>,</w:t>
      </w:r>
      <w:r w:rsidRPr="00E9671E">
        <w:rPr>
          <w:rFonts w:ascii="Calibri" w:hAnsi="Calibri"/>
        </w:rPr>
        <w:t xml:space="preserve"> με τα οποία ρυθμίζονται ζητήματα κοινωνικού και αναπτυξιακού χαρακτήρα που σχετίζονται με τη δημόσια περιουσία</w:t>
      </w:r>
      <w:r>
        <w:rPr>
          <w:rFonts w:ascii="Calibri" w:hAnsi="Calibri"/>
        </w:rPr>
        <w:t>.</w:t>
      </w:r>
    </w:p>
    <w:p w:rsidR="00873BED" w:rsidRPr="00376F28" w:rsidRDefault="00873BED" w:rsidP="000C7F35">
      <w:pPr>
        <w:spacing w:line="276" w:lineRule="auto"/>
        <w:ind w:firstLine="720"/>
        <w:jc w:val="both"/>
        <w:rPr>
          <w:rFonts w:ascii="Calibri" w:hAnsi="Calibri"/>
        </w:rPr>
      </w:pPr>
    </w:p>
    <w:p w:rsidR="001551C9" w:rsidRDefault="001551C9" w:rsidP="001551C9">
      <w:pPr>
        <w:spacing w:after="0" w:line="257" w:lineRule="auto"/>
        <w:ind w:firstLine="720"/>
        <w:jc w:val="both"/>
      </w:pPr>
      <w:r>
        <w:t xml:space="preserve">Το άρθρο 124 </w:t>
      </w:r>
      <w:r w:rsidR="00873BED">
        <w:t>ορίζει το Υπουργείο Οικονομικών ως αναθέτουσα αρχή και κύριο του έργου της δημιουργίας χώρων διοίκησης και ελεύθερων χώρων στην έκθεση της Π</w:t>
      </w:r>
      <w:r>
        <w:t>ΥΡΚΑΛ του Δήμου Δάφνης-Υμηττού.</w:t>
      </w:r>
    </w:p>
    <w:p w:rsidR="008F5604" w:rsidRDefault="001551C9" w:rsidP="001551C9">
      <w:pPr>
        <w:spacing w:after="0" w:line="257" w:lineRule="auto"/>
        <w:ind w:firstLine="720"/>
        <w:jc w:val="both"/>
      </w:pPr>
      <w:r>
        <w:t>Με το άρθρο 125</w:t>
      </w:r>
      <w:r w:rsidR="00873BED">
        <w:t xml:space="preserve"> θεσμοθετείται η παραχώρηση δημοσίων εκτάσεων άνευ ανταλλάγματος </w:t>
      </w:r>
      <w:r>
        <w:t>στο Ταμείο Χρηματοδότησης Δικαστικών Κτιρίων, το ΤΑΧ</w:t>
      </w:r>
      <w:r w:rsidR="00873BED">
        <w:t>ΔΙΚ δηλαδή, προκειμέν</w:t>
      </w:r>
      <w:r w:rsidR="002B1228">
        <w:t>ου να προχωρήσει η ανέγερση του Δικαστικού Μ</w:t>
      </w:r>
      <w:r w:rsidR="00873BED">
        <w:t xml:space="preserve">εγάρου Βόλου και προβλέπει την </w:t>
      </w:r>
      <w:r w:rsidR="002B1228">
        <w:t>τροποποίηση της χρήσης γης και τον</w:t>
      </w:r>
      <w:r w:rsidR="00873BED">
        <w:t xml:space="preserve"> καθορισμός όρων δόμησης ως προς συγκεκριμένα τμήματα των ακινήτων που έχουν πα</w:t>
      </w:r>
      <w:r w:rsidR="002B1228">
        <w:t>ραχωρηθεί για την ανέγερση του Δικαστικού Μ</w:t>
      </w:r>
      <w:r w:rsidR="00873BED">
        <w:t>εγάρου</w:t>
      </w:r>
      <w:r w:rsidR="002B1228">
        <w:t xml:space="preserve"> Λαμίας και του Δ</w:t>
      </w:r>
      <w:r w:rsidR="00873BED">
        <w:t>ιοικητηρί</w:t>
      </w:r>
      <w:r w:rsidR="002B1228">
        <w:t>ου Π</w:t>
      </w:r>
      <w:r w:rsidR="008F5604">
        <w:t>εριφέρειας Στερεάς Ελλάδας.</w:t>
      </w:r>
    </w:p>
    <w:p w:rsidR="00873BED" w:rsidRDefault="00FD1A99" w:rsidP="008F5604">
      <w:pPr>
        <w:spacing w:after="0" w:line="257" w:lineRule="auto"/>
        <w:ind w:firstLine="720"/>
        <w:jc w:val="both"/>
      </w:pPr>
      <w:r>
        <w:t>Με το άρθρο 126</w:t>
      </w:r>
      <w:r w:rsidR="00873BED">
        <w:t xml:space="preserve"> δίνεται λύση στην αμφισβήτηση του ιδιοκτησιακού καθεστώτος</w:t>
      </w:r>
      <w:r>
        <w:t xml:space="preserve"> σε ακίνητα</w:t>
      </w:r>
      <w:r w:rsidR="00873BED">
        <w:t xml:space="preserve"> κατοίκων στα νησιά της Δωδεκανήσου,</w:t>
      </w:r>
      <w:r>
        <w:t xml:space="preserve"> όπως</w:t>
      </w:r>
      <w:r w:rsidR="00873BED">
        <w:t xml:space="preserve"> Αγαθονήσι, Αρκ</w:t>
      </w:r>
      <w:r>
        <w:t>ι</w:t>
      </w:r>
      <w:r w:rsidR="00873BED">
        <w:t>οί, Μαράθι</w:t>
      </w:r>
      <w:r>
        <w:t>,</w:t>
      </w:r>
      <w:r w:rsidR="00873BED">
        <w:t xml:space="preserve"> Μεγίστη, Ψέριμο και Σαρία. Συγκεκριμένα</w:t>
      </w:r>
      <w:r>
        <w:t>,</w:t>
      </w:r>
      <w:r w:rsidR="00873BED">
        <w:t xml:space="preserve"> αναγνω</w:t>
      </w:r>
      <w:r>
        <w:t>ρίζει την κυριότητα έναντι του Δ</w:t>
      </w:r>
      <w:r w:rsidR="00873BED">
        <w:t>ημοσίου όσων φυσικών προσώπων και μονίμων κατοίκων νέμονται δημόσια ακίνητα υπό προϋποθέσεις. Σήμερα</w:t>
      </w:r>
      <w:r>
        <w:t>,</w:t>
      </w:r>
      <w:r w:rsidR="00873BED">
        <w:t xml:space="preserve"> δίνουμε οριστική λύση σε ένα πρόβλημα που ταλαιπωρούσε αυτούς τους ανθρώπους.</w:t>
      </w:r>
    </w:p>
    <w:p w:rsidR="00873BED" w:rsidRDefault="00FD1A99" w:rsidP="001551C9">
      <w:pPr>
        <w:spacing w:after="0" w:line="257" w:lineRule="auto"/>
        <w:ind w:firstLine="720"/>
        <w:jc w:val="both"/>
      </w:pPr>
      <w:r>
        <w:t xml:space="preserve">Με το άρθρο 127 </w:t>
      </w:r>
      <w:r w:rsidR="00873BED">
        <w:t>προβλέπεται η παρ</w:t>
      </w:r>
      <w:r>
        <w:t>αχώρηση άνευ ανταλλάγματος στον Δήμο Ελευσίνας για 10 χρόνια</w:t>
      </w:r>
      <w:r w:rsidR="00873BED">
        <w:t xml:space="preserve"> της χρήσης δύο ακινήτων για την υλοποίηση δράσεων που έχει αναλάβει η Ελευσίνα ως πολιτιστική πρωτεύουσα της Ευρώπης για το έτος 2023.</w:t>
      </w:r>
    </w:p>
    <w:p w:rsidR="00873BED" w:rsidRDefault="00FD1A99" w:rsidP="001551C9">
      <w:pPr>
        <w:spacing w:after="0" w:line="257" w:lineRule="auto"/>
        <w:ind w:firstLine="720"/>
        <w:jc w:val="both"/>
      </w:pPr>
      <w:r>
        <w:t>Με το άρθρο 128 δίνεται η δυνατότητα στο Ελληνικό Δ</w:t>
      </w:r>
      <w:r w:rsidR="00873BED">
        <w:t>ημόσιο να παραχωρεί κατά κυ</w:t>
      </w:r>
      <w:r>
        <w:t>ριότητα χωρίς αντάλλαγμα στους Δήμους Ελληνικού-</w:t>
      </w:r>
      <w:r w:rsidR="00873BED">
        <w:t>Αρ</w:t>
      </w:r>
      <w:r>
        <w:t>γυρούπολης, Αλίμου και Γλυφάδας</w:t>
      </w:r>
      <w:r w:rsidR="00873BED">
        <w:t xml:space="preserve"> συγκεκριμένους χώρους</w:t>
      </w:r>
      <w:r>
        <w:t>,</w:t>
      </w:r>
      <w:r w:rsidR="00873BED">
        <w:t xml:space="preserve"> προκειμένου οι χώροι αυτοί να χρησιμοποιη</w:t>
      </w:r>
      <w:r>
        <w:t>θούν από τους προαναφερόμενους Δ</w:t>
      </w:r>
      <w:r w:rsidR="00873BED">
        <w:t>ήμους για κοινωφελείς σκοπούς.</w:t>
      </w:r>
    </w:p>
    <w:p w:rsidR="00873BED" w:rsidRDefault="00FD1A99" w:rsidP="001551C9">
      <w:pPr>
        <w:spacing w:after="0" w:line="257" w:lineRule="auto"/>
        <w:ind w:firstLine="720"/>
        <w:jc w:val="both"/>
      </w:pPr>
      <w:r>
        <w:t>Το άρθρο 163</w:t>
      </w:r>
      <w:r w:rsidR="00873BED">
        <w:t xml:space="preserve"> ρυθμίζει λεπτομέρειες εφαρμογής της διαδικασίας ετήσιας αξιολόγησης του προσωπ</w:t>
      </w:r>
      <w:r>
        <w:t xml:space="preserve">ικού της ΑΑΔΕ και το άρθρο 164 </w:t>
      </w:r>
      <w:r w:rsidR="00873BED">
        <w:t>ρυ</w:t>
      </w:r>
      <w:r>
        <w:t>θμίζει οργανωτικά ζητήματα στη Γ</w:t>
      </w:r>
      <w:r w:rsidR="00873BED">
        <w:t>ενική γραμματ</w:t>
      </w:r>
      <w:r>
        <w:t>εία Φορολογικής Πολιτικής και Δημόσιας Π</w:t>
      </w:r>
      <w:r w:rsidR="00873BED">
        <w:t>εριουσίας του Υπουργείου Οικονομικών.</w:t>
      </w:r>
    </w:p>
    <w:p w:rsidR="00873BED" w:rsidRDefault="00873BED" w:rsidP="001551C9">
      <w:pPr>
        <w:spacing w:after="0" w:line="257" w:lineRule="auto"/>
        <w:ind w:firstLine="720"/>
        <w:jc w:val="both"/>
      </w:pPr>
      <w:r>
        <w:t>Κυρίες και κύριοι συνάδελφοι, περνάμε στις διατάξεις που αφορούν τη φορολο</w:t>
      </w:r>
      <w:r w:rsidR="00866F6E">
        <w:t xml:space="preserve">γική πολιτική. Με το άρθρο 168, </w:t>
      </w:r>
      <w:r>
        <w:t>σε συνέχεια της ανα</w:t>
      </w:r>
      <w:r w:rsidR="00866F6E">
        <w:t xml:space="preserve">στολής που δόθηκε μέχρι τις 31/05/2023 </w:t>
      </w:r>
      <w:r>
        <w:t>με το</w:t>
      </w:r>
      <w:r w:rsidR="00866F6E">
        <w:t>ν νόμο 4964/</w:t>
      </w:r>
      <w:r>
        <w:t xml:space="preserve">2022 για τις προθεσμίες πληρωμής αξιογράφων των επιχειρήσεων που </w:t>
      </w:r>
      <w:r w:rsidR="00866F6E">
        <w:t>επλήγησαν από τον πόλεμο Ρωσίας-</w:t>
      </w:r>
      <w:r>
        <w:t>Ουκρανίας, προβλέπεται μέχρι την ημερομηνία αυτή η αναστολή των πρ</w:t>
      </w:r>
      <w:r w:rsidR="00B6047E">
        <w:t>οθεσμιών καταβολής οφειλών στη Φορολογική Δ</w:t>
      </w:r>
      <w:r>
        <w:t>ιοίκηση των επιχειρήσεων που εμφανίζου</w:t>
      </w:r>
      <w:r w:rsidR="00B6047E">
        <w:t xml:space="preserve">ν μειωμένο κύκλο εργασιών κατά 50% </w:t>
      </w:r>
      <w:r>
        <w:t>σε σχέση με το</w:t>
      </w:r>
      <w:r w:rsidR="00B6047E">
        <w:t>ν</w:t>
      </w:r>
      <w:r>
        <w:t xml:space="preserve"> αντίστοιχο κύκλο εργασιών του πρώτου εξαμήνου του έτους 2019 από συναλλαγές με πολίτες ή ταξιδιωτικά γραφεία της Ρωσία</w:t>
      </w:r>
      <w:r w:rsidR="00B6047E">
        <w:t xml:space="preserve">ς ή της Ουκρανίας. Μέχρι τις 31/05/2023 </w:t>
      </w:r>
      <w:r>
        <w:t>προβλέπεται</w:t>
      </w:r>
      <w:r w:rsidR="00B6047E">
        <w:t>,</w:t>
      </w:r>
      <w:r>
        <w:t xml:space="preserve"> </w:t>
      </w:r>
      <w:r w:rsidR="00B6047E">
        <w:t>επίσης,</w:t>
      </w:r>
      <w:r>
        <w:t xml:space="preserve"> η αναστολή είσπραξης και παράταση καταβολής βεβαιωμένων οφειλών και στις επιχειρήσεις που ανήκουν στον κλάδο της γουνοποιίας.</w:t>
      </w:r>
    </w:p>
    <w:p w:rsidR="00873BED" w:rsidRDefault="00873BED" w:rsidP="001551C9">
      <w:pPr>
        <w:spacing w:after="0" w:line="257" w:lineRule="auto"/>
        <w:ind w:firstLine="720"/>
        <w:jc w:val="both"/>
      </w:pPr>
      <w:r>
        <w:t>Ρύθμιση με κοινωνική στόχ</w:t>
      </w:r>
      <w:r w:rsidR="004134EB">
        <w:t xml:space="preserve">ευση αποτελεί και το άρθρο 169 που εξαιρεί το </w:t>
      </w:r>
      <w:r w:rsidR="00773832">
        <w:t>εξω</w:t>
      </w:r>
      <w:r w:rsidR="0092728B">
        <w:t>ϊ</w:t>
      </w:r>
      <w:r w:rsidR="00773832">
        <w:t xml:space="preserve">δρυματικό </w:t>
      </w:r>
      <w:r w:rsidR="0092728B">
        <w:t>επίδομα που καταβάλλεται σε Άτομα με Α</w:t>
      </w:r>
      <w:r>
        <w:t xml:space="preserve">ναπηρίες από τον υπολογισμό του εισοδήματος από </w:t>
      </w:r>
      <w:r w:rsidR="0092728B">
        <w:t>μισθωτή εργασία και συντάξεις, κ</w:t>
      </w:r>
      <w:r>
        <w:t xml:space="preserve">ι έτσι καθιερώνεται η ισότιμη φορολογική αντιμετώπιση μεταξύ των προνοιακών παροχών σε χρήμα που χορηγούνται από τον ΟΠΕΚΑ και αυτών που χορηγούνται από τον </w:t>
      </w:r>
      <w:r>
        <w:rPr>
          <w:lang w:val="en-US"/>
        </w:rPr>
        <w:t>e</w:t>
      </w:r>
      <w:r w:rsidR="00ED1166">
        <w:t>-ΕΦΚΑ ή άλλους φορείς σε Άτομα με Α</w:t>
      </w:r>
      <w:r>
        <w:t xml:space="preserve">ναπηρία. </w:t>
      </w:r>
    </w:p>
    <w:p w:rsidR="00873BED" w:rsidRDefault="00ED1166" w:rsidP="000C7F35">
      <w:pPr>
        <w:spacing w:after="0" w:line="257" w:lineRule="auto"/>
        <w:ind w:firstLine="720"/>
        <w:jc w:val="both"/>
      </w:pPr>
      <w:r>
        <w:t>Το άρθρο 170</w:t>
      </w:r>
      <w:r w:rsidR="00873BED">
        <w:t xml:space="preserve"> ρυθμίζει τον προσδιορισμό του καθαρού εισοδήμ</w:t>
      </w:r>
      <w:r>
        <w:t>ατος από ακίνητη περιουσία του Αγίου Όρους και των Ιερών Μ</w:t>
      </w:r>
      <w:r w:rsidR="00873BED">
        <w:t>ονών του.</w:t>
      </w:r>
    </w:p>
    <w:p w:rsidR="00873BED" w:rsidRDefault="00873BED" w:rsidP="00ED1166">
      <w:pPr>
        <w:spacing w:after="0" w:line="257" w:lineRule="auto"/>
        <w:ind w:firstLine="720"/>
        <w:jc w:val="both"/>
      </w:pPr>
      <w:r>
        <w:t>Το άρθρο 171 τρο</w:t>
      </w:r>
      <w:r w:rsidR="00ED1166">
        <w:t>ποποιεί το άρθρο 50 και 72 του Κώδικα Φορολογίας Ε</w:t>
      </w:r>
      <w:r>
        <w:t>ισοδήματος και λύνει το πρόβλημα της διπλής φορολόγησης των ημεδαπώ</w:t>
      </w:r>
      <w:r w:rsidR="00ED1166">
        <w:t xml:space="preserve">ν συνδεδεμένων επιχειρήσεων για </w:t>
      </w:r>
      <w:r>
        <w:t>τις μεταξύ τους συναλλαγές.</w:t>
      </w:r>
    </w:p>
    <w:p w:rsidR="00873BED" w:rsidRDefault="00ED1166" w:rsidP="00ED1166">
      <w:pPr>
        <w:spacing w:after="0" w:line="257" w:lineRule="auto"/>
        <w:ind w:firstLine="720"/>
        <w:jc w:val="both"/>
      </w:pPr>
      <w:r>
        <w:lastRenderedPageBreak/>
        <w:t xml:space="preserve">Με το άρθρο 172 </w:t>
      </w:r>
      <w:r w:rsidR="00873BED">
        <w:t>καθίσταται ξεκάθαρη η υποχρέωση επιβ</w:t>
      </w:r>
      <w:r>
        <w:t>ολής τέλους χαρτοσήμου επί των εντό</w:t>
      </w:r>
      <w:r w:rsidR="00873BED">
        <w:t>κων δανείων. Αναλυτικά επί του άρθρου αυτού τοποθετήθηκα στις δύο προηγούμενες συνεδριάσεις της Επιτροπής Οικονομικών.</w:t>
      </w:r>
    </w:p>
    <w:p w:rsidR="00873BED" w:rsidRDefault="00ED1166" w:rsidP="00ED1166">
      <w:pPr>
        <w:spacing w:after="0" w:line="257" w:lineRule="auto"/>
        <w:ind w:firstLine="720"/>
        <w:jc w:val="both"/>
      </w:pPr>
      <w:r>
        <w:t xml:space="preserve">Με τα άρθρα 173 και 174 </w:t>
      </w:r>
      <w:r w:rsidR="00873BED">
        <w:t>προβλέπονται κυρώσεις σε περίπτωση που οι υπόχρεες επιχειρήσεις παραβαίνουν την υποχρέωσή τους για διαβίβαση</w:t>
      </w:r>
      <w:r>
        <w:t xml:space="preserve"> μέσω πληροφοριακού συστήματος </w:t>
      </w:r>
      <w:r w:rsidR="00873BED">
        <w:t>που έχει αναπτυχθεί στην ΑΑΔΕ των παραστατικών λιανικής πώλησης που εκδίδουν.</w:t>
      </w:r>
    </w:p>
    <w:p w:rsidR="00873BED" w:rsidRDefault="00ED1166" w:rsidP="00ED1166">
      <w:pPr>
        <w:spacing w:after="0" w:line="257" w:lineRule="auto"/>
        <w:ind w:firstLine="720"/>
        <w:jc w:val="both"/>
      </w:pPr>
      <w:r>
        <w:t xml:space="preserve">Με το άρθρο 175 </w:t>
      </w:r>
      <w:r w:rsidR="00873BED">
        <w:t>προβλέπεται ότι οι χρηματικές γονικές παροχές και δωρεές που συστάθηκαν από την 1</w:t>
      </w:r>
      <w:r w:rsidR="00873BED" w:rsidRPr="005328A0">
        <w:rPr>
          <w:vertAlign w:val="superscript"/>
        </w:rPr>
        <w:t xml:space="preserve">η </w:t>
      </w:r>
      <w:r w:rsidR="00873BED">
        <w:t xml:space="preserve">Οκτωβρίου του </w:t>
      </w:r>
      <w:r w:rsidR="005328A0">
        <w:t>2021 έως τις 9 Σεπτεμβρίου 2022</w:t>
      </w:r>
      <w:r w:rsidR="00873BED">
        <w:t xml:space="preserve"> θα τύχουν του αφορολογήτου των 800.000 ευρώ, εφόσον η μεταφορά των χρημάτων πραγματοποιήθηκε σε χρονικό διάστημα τριών ημερών από τραπεζικό ίδρυμα σε τραπεζικό ίδρυμα. </w:t>
      </w:r>
    </w:p>
    <w:p w:rsidR="00873BED" w:rsidRPr="007A5FB3" w:rsidRDefault="00873BED" w:rsidP="000C7F35">
      <w:pPr>
        <w:tabs>
          <w:tab w:val="left" w:pos="5633"/>
        </w:tabs>
        <w:spacing w:after="0" w:line="257" w:lineRule="auto"/>
        <w:ind w:firstLine="720"/>
        <w:jc w:val="both"/>
      </w:pPr>
      <w:r>
        <w:tab/>
      </w:r>
    </w:p>
    <w:p w:rsidR="00873BED" w:rsidRDefault="00873BED" w:rsidP="008F5604">
      <w:pPr>
        <w:spacing w:line="276" w:lineRule="auto"/>
        <w:ind w:firstLine="720"/>
        <w:jc w:val="both"/>
        <w:rPr>
          <w:rFonts w:cstheme="minorHAnsi"/>
        </w:rPr>
      </w:pPr>
      <w:bookmarkStart w:id="0" w:name="_GoBack"/>
      <w:bookmarkEnd w:id="0"/>
      <w:r w:rsidRPr="000E5958">
        <w:rPr>
          <w:rFonts w:cstheme="minorHAnsi"/>
        </w:rPr>
        <w:t>Τέλος</w:t>
      </w:r>
      <w:r>
        <w:rPr>
          <w:rFonts w:cstheme="minorHAnsi"/>
        </w:rPr>
        <w:t>,</w:t>
      </w:r>
      <w:r w:rsidRPr="000E5958">
        <w:rPr>
          <w:rFonts w:cstheme="minorHAnsi"/>
        </w:rPr>
        <w:t xml:space="preserve"> με το άρθρο 176 προβλέπεται ότι η </w:t>
      </w:r>
      <w:r>
        <w:rPr>
          <w:rFonts w:cstheme="minorHAnsi"/>
        </w:rPr>
        <w:t>Ι</w:t>
      </w:r>
      <w:r w:rsidRPr="000E5958">
        <w:rPr>
          <w:rFonts w:cstheme="minorHAnsi"/>
        </w:rPr>
        <w:t xml:space="preserve">σραηλιτική </w:t>
      </w:r>
      <w:r>
        <w:rPr>
          <w:rFonts w:cstheme="minorHAnsi"/>
        </w:rPr>
        <w:t>Κ</w:t>
      </w:r>
      <w:r w:rsidRPr="000E5958">
        <w:rPr>
          <w:rFonts w:cstheme="minorHAnsi"/>
        </w:rPr>
        <w:t>οινότητα Θεσσαλονίκης απαλλάσσεται από το Φ</w:t>
      </w:r>
      <w:r>
        <w:rPr>
          <w:rFonts w:cstheme="minorHAnsi"/>
        </w:rPr>
        <w:t>.</w:t>
      </w:r>
      <w:r w:rsidRPr="000E5958">
        <w:rPr>
          <w:rFonts w:cstheme="minorHAnsi"/>
        </w:rPr>
        <w:t>Π</w:t>
      </w:r>
      <w:r>
        <w:rPr>
          <w:rFonts w:cstheme="minorHAnsi"/>
        </w:rPr>
        <w:t>.</w:t>
      </w:r>
      <w:r w:rsidRPr="000E5958">
        <w:rPr>
          <w:rFonts w:cstheme="minorHAnsi"/>
        </w:rPr>
        <w:t>Α</w:t>
      </w:r>
      <w:r>
        <w:rPr>
          <w:rFonts w:cstheme="minorHAnsi"/>
        </w:rPr>
        <w:t>.</w:t>
      </w:r>
      <w:r w:rsidRPr="000E5958">
        <w:rPr>
          <w:rFonts w:cstheme="minorHAnsi"/>
        </w:rPr>
        <w:t xml:space="preserve"> των δωρεών που γίνονται για την ανέγερση του </w:t>
      </w:r>
      <w:r>
        <w:rPr>
          <w:rFonts w:cstheme="minorHAnsi"/>
        </w:rPr>
        <w:t>Μ</w:t>
      </w:r>
      <w:r w:rsidRPr="000E5958">
        <w:rPr>
          <w:rFonts w:cstheme="minorHAnsi"/>
        </w:rPr>
        <w:t xml:space="preserve">ουσείου του </w:t>
      </w:r>
      <w:r>
        <w:rPr>
          <w:rFonts w:cstheme="minorHAnsi"/>
        </w:rPr>
        <w:t>Ο</w:t>
      </w:r>
      <w:r w:rsidRPr="000E5958">
        <w:rPr>
          <w:rFonts w:cstheme="minorHAnsi"/>
        </w:rPr>
        <w:t>λοκαυτώματος της Ελλάδος</w:t>
      </w:r>
      <w:r>
        <w:rPr>
          <w:rFonts w:cstheme="minorHAnsi"/>
        </w:rPr>
        <w:t>.</w:t>
      </w:r>
    </w:p>
    <w:p w:rsidR="00873BED" w:rsidRDefault="00873BED" w:rsidP="000C7F35">
      <w:pPr>
        <w:spacing w:line="276" w:lineRule="auto"/>
        <w:ind w:firstLine="720"/>
        <w:jc w:val="both"/>
        <w:rPr>
          <w:rFonts w:cstheme="minorHAnsi"/>
        </w:rPr>
      </w:pPr>
      <w:r w:rsidRPr="000E5958">
        <w:rPr>
          <w:rFonts w:cstheme="minorHAnsi"/>
        </w:rPr>
        <w:t>Κυρίες και κύριοι συνάδελφοι</w:t>
      </w:r>
      <w:r>
        <w:rPr>
          <w:rFonts w:cstheme="minorHAnsi"/>
        </w:rPr>
        <w:t>,</w:t>
      </w:r>
      <w:r w:rsidR="000F68A5">
        <w:rPr>
          <w:rFonts w:cstheme="minorHAnsi"/>
        </w:rPr>
        <w:t xml:space="preserve"> τόσο οι διατάξεις</w:t>
      </w:r>
      <w:r w:rsidRPr="000E5958">
        <w:rPr>
          <w:rFonts w:cstheme="minorHAnsi"/>
        </w:rPr>
        <w:t xml:space="preserve"> που μόλις ανέλυσ</w:t>
      </w:r>
      <w:r>
        <w:rPr>
          <w:rFonts w:cstheme="minorHAnsi"/>
        </w:rPr>
        <w:t>α</w:t>
      </w:r>
      <w:r w:rsidR="000F68A5">
        <w:rPr>
          <w:rFonts w:cstheme="minorHAnsi"/>
        </w:rPr>
        <w:t>,</w:t>
      </w:r>
      <w:r w:rsidRPr="000E5958">
        <w:rPr>
          <w:rFonts w:cstheme="minorHAnsi"/>
        </w:rPr>
        <w:t xml:space="preserve"> όσο και οι υπόλοιπες διατάξεις του νομοσχεδίου έχουν αναμφισβήτητα θετική στόχευση και πληρούν όλες τις προϋποθέσεις</w:t>
      </w:r>
      <w:r w:rsidR="000F68A5">
        <w:rPr>
          <w:rFonts w:cstheme="minorHAnsi"/>
        </w:rPr>
        <w:t>,</w:t>
      </w:r>
      <w:r w:rsidRPr="000E5958">
        <w:rPr>
          <w:rFonts w:cstheme="minorHAnsi"/>
        </w:rPr>
        <w:t xml:space="preserve"> για να τύχουν ευρείας διακομματική</w:t>
      </w:r>
      <w:r w:rsidR="000F68A5">
        <w:rPr>
          <w:rFonts w:cstheme="minorHAnsi"/>
        </w:rPr>
        <w:t>ς</w:t>
      </w:r>
      <w:r w:rsidRPr="000E5958">
        <w:rPr>
          <w:rFonts w:cstheme="minorHAnsi"/>
        </w:rPr>
        <w:t xml:space="preserve"> στήριξη</w:t>
      </w:r>
      <w:r w:rsidR="000F68A5">
        <w:rPr>
          <w:rFonts w:cstheme="minorHAnsi"/>
        </w:rPr>
        <w:t>ς</w:t>
      </w:r>
      <w:r>
        <w:rPr>
          <w:rFonts w:cstheme="minorHAnsi"/>
        </w:rPr>
        <w:t>.</w:t>
      </w:r>
      <w:r w:rsidRPr="000E5958">
        <w:rPr>
          <w:rFonts w:cstheme="minorHAnsi"/>
        </w:rPr>
        <w:t xml:space="preserve"> </w:t>
      </w:r>
    </w:p>
    <w:p w:rsidR="00873BED" w:rsidRDefault="00873BED" w:rsidP="000C7F35">
      <w:pPr>
        <w:spacing w:line="276" w:lineRule="auto"/>
        <w:ind w:firstLine="720"/>
        <w:jc w:val="both"/>
        <w:rPr>
          <w:rFonts w:cstheme="minorHAnsi"/>
        </w:rPr>
      </w:pPr>
      <w:r>
        <w:rPr>
          <w:rFonts w:cstheme="minorHAnsi"/>
        </w:rPr>
        <w:t>Σας ε</w:t>
      </w:r>
      <w:r w:rsidRPr="000E5958">
        <w:rPr>
          <w:rFonts w:cstheme="minorHAnsi"/>
        </w:rPr>
        <w:t>υχαριστώ</w:t>
      </w:r>
      <w:r>
        <w:rPr>
          <w:rFonts w:cstheme="minorHAnsi"/>
        </w:rPr>
        <w:t>.</w:t>
      </w:r>
    </w:p>
    <w:p w:rsidR="00873BED" w:rsidRDefault="00873BED" w:rsidP="000C7F35">
      <w:pPr>
        <w:spacing w:line="276" w:lineRule="auto"/>
        <w:ind w:firstLine="720"/>
        <w:jc w:val="both"/>
        <w:rPr>
          <w:rFonts w:cstheme="minorHAnsi"/>
        </w:rPr>
      </w:pPr>
      <w:r w:rsidRPr="000E5958">
        <w:rPr>
          <w:rFonts w:cstheme="minorHAnsi"/>
          <w:b/>
        </w:rPr>
        <w:t>ΣΤΑΥΡΟΣ ΚΑΛΟΓΙΑΝΝΗΣ (Πρόεδρος της Επιτροπής)</w:t>
      </w:r>
      <w:r w:rsidRPr="000E5958">
        <w:rPr>
          <w:rFonts w:cstheme="minorHAnsi"/>
        </w:rPr>
        <w:t xml:space="preserve">: </w:t>
      </w:r>
      <w:r>
        <w:rPr>
          <w:rFonts w:cstheme="minorHAnsi"/>
        </w:rPr>
        <w:t>Έ</w:t>
      </w:r>
      <w:r w:rsidRPr="000E5958">
        <w:rPr>
          <w:rFonts w:cstheme="minorHAnsi"/>
        </w:rPr>
        <w:t xml:space="preserve">χουμε κάποιες νομοτεχνικές βελτιώσεις </w:t>
      </w:r>
      <w:r>
        <w:rPr>
          <w:rFonts w:cstheme="minorHAnsi"/>
        </w:rPr>
        <w:t>ή</w:t>
      </w:r>
      <w:r w:rsidRPr="000E5958">
        <w:rPr>
          <w:rFonts w:cstheme="minorHAnsi"/>
        </w:rPr>
        <w:t xml:space="preserve"> όχι ακόμη</w:t>
      </w:r>
      <w:r>
        <w:rPr>
          <w:rFonts w:cstheme="minorHAnsi"/>
        </w:rPr>
        <w:t>;</w:t>
      </w:r>
    </w:p>
    <w:p w:rsidR="00873BED" w:rsidRDefault="00873BED" w:rsidP="000C7F35">
      <w:pPr>
        <w:spacing w:line="276" w:lineRule="auto"/>
        <w:ind w:firstLine="720"/>
        <w:jc w:val="both"/>
        <w:rPr>
          <w:rFonts w:cstheme="minorHAnsi"/>
        </w:rPr>
      </w:pPr>
      <w:r w:rsidRPr="000E5958">
        <w:rPr>
          <w:rFonts w:cstheme="minorHAnsi"/>
          <w:b/>
        </w:rPr>
        <w:t>ΑΠΟΣΤΟΛΟ</w:t>
      </w:r>
      <w:r>
        <w:rPr>
          <w:rFonts w:cstheme="minorHAnsi"/>
          <w:b/>
        </w:rPr>
        <w:t>Σ</w:t>
      </w:r>
      <w:r w:rsidRPr="000E5958">
        <w:rPr>
          <w:rFonts w:cstheme="minorHAnsi"/>
          <w:b/>
        </w:rPr>
        <w:t xml:space="preserve"> ΒΕΣΥΡΟΠΟΥΛΟ</w:t>
      </w:r>
      <w:r>
        <w:rPr>
          <w:rFonts w:cstheme="minorHAnsi"/>
          <w:b/>
        </w:rPr>
        <w:t>Σ (</w:t>
      </w:r>
      <w:r w:rsidRPr="000E5958">
        <w:rPr>
          <w:rFonts w:cstheme="minorHAnsi"/>
          <w:b/>
        </w:rPr>
        <w:t>Υφυπουργ</w:t>
      </w:r>
      <w:r>
        <w:rPr>
          <w:rFonts w:cstheme="minorHAnsi"/>
          <w:b/>
        </w:rPr>
        <w:t>ός</w:t>
      </w:r>
      <w:r w:rsidRPr="000E5958">
        <w:rPr>
          <w:rFonts w:cstheme="minorHAnsi"/>
          <w:b/>
        </w:rPr>
        <w:t xml:space="preserve"> Οικονομικών</w:t>
      </w:r>
      <w:r>
        <w:rPr>
          <w:rFonts w:cstheme="minorHAnsi"/>
          <w:b/>
        </w:rPr>
        <w:t>):</w:t>
      </w:r>
      <w:r w:rsidRPr="000E5958">
        <w:rPr>
          <w:rFonts w:cstheme="minorHAnsi"/>
        </w:rPr>
        <w:t xml:space="preserve"> </w:t>
      </w:r>
      <w:r>
        <w:rPr>
          <w:rFonts w:cstheme="minorHAnsi"/>
        </w:rPr>
        <w:t>Ναι, κύριε Πρόεδρε,</w:t>
      </w:r>
      <w:r w:rsidRPr="00FD7B6F">
        <w:rPr>
          <w:rFonts w:cstheme="minorHAnsi"/>
        </w:rPr>
        <w:t xml:space="preserve"> </w:t>
      </w:r>
      <w:r>
        <w:rPr>
          <w:rFonts w:cstheme="minorHAnsi"/>
        </w:rPr>
        <w:t xml:space="preserve">έχουμε </w:t>
      </w:r>
      <w:r w:rsidRPr="000E5958">
        <w:rPr>
          <w:rFonts w:cstheme="minorHAnsi"/>
        </w:rPr>
        <w:t>κάποι</w:t>
      </w:r>
      <w:r>
        <w:rPr>
          <w:rFonts w:cstheme="minorHAnsi"/>
        </w:rPr>
        <w:t>α</w:t>
      </w:r>
      <w:r w:rsidRPr="000E5958">
        <w:rPr>
          <w:rFonts w:cstheme="minorHAnsi"/>
        </w:rPr>
        <w:t xml:space="preserve"> νομοτεχνικ</w:t>
      </w:r>
      <w:r>
        <w:rPr>
          <w:rFonts w:cstheme="minorHAnsi"/>
        </w:rPr>
        <w:t>ή</w:t>
      </w:r>
      <w:r w:rsidRPr="000E5958">
        <w:rPr>
          <w:rFonts w:cstheme="minorHAnsi"/>
        </w:rPr>
        <w:t xml:space="preserve"> βελτίωσ</w:t>
      </w:r>
      <w:r>
        <w:rPr>
          <w:rFonts w:cstheme="minorHAnsi"/>
        </w:rPr>
        <w:t>η</w:t>
      </w:r>
      <w:r w:rsidR="002A773E">
        <w:rPr>
          <w:rFonts w:cstheme="minorHAnsi"/>
        </w:rPr>
        <w:t>, είναι διαδικαστικού χαρακτήρα</w:t>
      </w:r>
      <w:r>
        <w:rPr>
          <w:rFonts w:cstheme="minorHAnsi"/>
        </w:rPr>
        <w:t xml:space="preserve"> και είναι γ</w:t>
      </w:r>
      <w:r w:rsidRPr="000E5958">
        <w:rPr>
          <w:rFonts w:cstheme="minorHAnsi"/>
        </w:rPr>
        <w:t>ια το άρθρο 132 του σχεδίου νόμου</w:t>
      </w:r>
      <w:r>
        <w:rPr>
          <w:rFonts w:cstheme="minorHAnsi"/>
        </w:rPr>
        <w:t>.</w:t>
      </w:r>
      <w:r w:rsidRPr="000E5958">
        <w:rPr>
          <w:rFonts w:cstheme="minorHAnsi"/>
        </w:rPr>
        <w:t xml:space="preserve"> </w:t>
      </w:r>
    </w:p>
    <w:p w:rsidR="00873BED" w:rsidRDefault="00873BED" w:rsidP="000C7F35">
      <w:pPr>
        <w:spacing w:line="276" w:lineRule="auto"/>
        <w:ind w:firstLine="720"/>
        <w:jc w:val="both"/>
        <w:rPr>
          <w:rFonts w:cstheme="minorHAnsi"/>
        </w:rPr>
      </w:pPr>
      <w:r>
        <w:rPr>
          <w:rFonts w:cstheme="minorHAnsi"/>
        </w:rPr>
        <w:t>Σ</w:t>
      </w:r>
      <w:r w:rsidR="000F68A5">
        <w:rPr>
          <w:rFonts w:cstheme="minorHAnsi"/>
        </w:rPr>
        <w:t>το Π</w:t>
      </w:r>
      <w:r w:rsidRPr="000E5958">
        <w:rPr>
          <w:rFonts w:cstheme="minorHAnsi"/>
        </w:rPr>
        <w:t xml:space="preserve">ροοίμιο η λέξη </w:t>
      </w:r>
      <w:r>
        <w:rPr>
          <w:rFonts w:cstheme="minorHAnsi"/>
        </w:rPr>
        <w:t>«</w:t>
      </w:r>
      <w:r w:rsidRPr="000E5958">
        <w:rPr>
          <w:rFonts w:cstheme="minorHAnsi"/>
        </w:rPr>
        <w:t>προστίθε</w:t>
      </w:r>
      <w:r>
        <w:rPr>
          <w:rFonts w:cstheme="minorHAnsi"/>
        </w:rPr>
        <w:t>ν</w:t>
      </w:r>
      <w:r w:rsidRPr="000E5958">
        <w:rPr>
          <w:rFonts w:cstheme="minorHAnsi"/>
        </w:rPr>
        <w:t>ται</w:t>
      </w:r>
      <w:r>
        <w:rPr>
          <w:rFonts w:cstheme="minorHAnsi"/>
        </w:rPr>
        <w:t>»</w:t>
      </w:r>
      <w:r w:rsidRPr="000E5958">
        <w:rPr>
          <w:rFonts w:cstheme="minorHAnsi"/>
        </w:rPr>
        <w:t xml:space="preserve"> αντικαθίσταται με τη λέξη </w:t>
      </w:r>
      <w:r>
        <w:rPr>
          <w:rFonts w:cstheme="minorHAnsi"/>
        </w:rPr>
        <w:t>«</w:t>
      </w:r>
      <w:r w:rsidRPr="000E5958">
        <w:rPr>
          <w:rFonts w:cstheme="minorHAnsi"/>
        </w:rPr>
        <w:t>προστίθεται</w:t>
      </w:r>
      <w:r>
        <w:rPr>
          <w:rFonts w:cstheme="minorHAnsi"/>
        </w:rPr>
        <w:t>»</w:t>
      </w:r>
      <w:r w:rsidRPr="000E5958">
        <w:rPr>
          <w:rFonts w:cstheme="minorHAnsi"/>
        </w:rPr>
        <w:t xml:space="preserve"> και οι λέξεις </w:t>
      </w:r>
      <w:r w:rsidR="002A773E">
        <w:rPr>
          <w:rFonts w:cstheme="minorHAnsi"/>
          <w:sz w:val="20"/>
        </w:rPr>
        <w:t>«</w:t>
      </w:r>
      <w:r w:rsidRPr="000E5958">
        <w:rPr>
          <w:rFonts w:cstheme="minorHAnsi"/>
        </w:rPr>
        <w:t>και τρίτ</w:t>
      </w:r>
      <w:r>
        <w:rPr>
          <w:rFonts w:cstheme="minorHAnsi"/>
        </w:rPr>
        <w:t>ο»</w:t>
      </w:r>
      <w:r w:rsidRPr="000E5958">
        <w:rPr>
          <w:rFonts w:cstheme="minorHAnsi"/>
        </w:rPr>
        <w:t xml:space="preserve"> διαγράφονται</w:t>
      </w:r>
      <w:r>
        <w:rPr>
          <w:rFonts w:cstheme="minorHAnsi"/>
        </w:rPr>
        <w:t>.</w:t>
      </w:r>
      <w:r w:rsidRPr="000E5958">
        <w:rPr>
          <w:rFonts w:cstheme="minorHAnsi"/>
        </w:rPr>
        <w:t xml:space="preserve"> </w:t>
      </w:r>
    </w:p>
    <w:p w:rsidR="00873BED" w:rsidRDefault="00873BED" w:rsidP="000C7F35">
      <w:pPr>
        <w:spacing w:line="276" w:lineRule="auto"/>
        <w:ind w:firstLine="720"/>
        <w:jc w:val="both"/>
        <w:rPr>
          <w:rFonts w:cstheme="minorHAnsi"/>
        </w:rPr>
      </w:pPr>
      <w:r w:rsidRPr="000E5958">
        <w:rPr>
          <w:rFonts w:cstheme="minorHAnsi"/>
          <w:b/>
        </w:rPr>
        <w:t>ΣΤΑΥΡΟΣ ΚΑΛΟΓΙΑΝΝΗΣ (Πρόεδρος της Επιτροπής)</w:t>
      </w:r>
      <w:r w:rsidRPr="000E5958">
        <w:rPr>
          <w:rFonts w:cstheme="minorHAnsi"/>
        </w:rPr>
        <w:t xml:space="preserve">: </w:t>
      </w:r>
      <w:r>
        <w:rPr>
          <w:rFonts w:cstheme="minorHAnsi"/>
        </w:rPr>
        <w:t>Ε</w:t>
      </w:r>
      <w:r w:rsidRPr="000E5958">
        <w:rPr>
          <w:rFonts w:cstheme="minorHAnsi"/>
        </w:rPr>
        <w:t xml:space="preserve">υχαριστούμε τον </w:t>
      </w:r>
      <w:r>
        <w:rPr>
          <w:rFonts w:cstheme="minorHAnsi"/>
        </w:rPr>
        <w:t>Υ</w:t>
      </w:r>
      <w:r w:rsidRPr="000E5958">
        <w:rPr>
          <w:rFonts w:cstheme="minorHAnsi"/>
        </w:rPr>
        <w:t xml:space="preserve">φυπουργό </w:t>
      </w:r>
      <w:r>
        <w:rPr>
          <w:rFonts w:cstheme="minorHAnsi"/>
        </w:rPr>
        <w:t>Ο</w:t>
      </w:r>
      <w:r w:rsidRPr="000E5958">
        <w:rPr>
          <w:rFonts w:cstheme="minorHAnsi"/>
        </w:rPr>
        <w:t>ικονομικών</w:t>
      </w:r>
      <w:r>
        <w:rPr>
          <w:rFonts w:cstheme="minorHAnsi"/>
        </w:rPr>
        <w:t>,</w:t>
      </w:r>
      <w:r w:rsidRPr="000E5958">
        <w:rPr>
          <w:rFonts w:cstheme="minorHAnsi"/>
        </w:rPr>
        <w:t xml:space="preserve"> κ</w:t>
      </w:r>
      <w:r>
        <w:rPr>
          <w:rFonts w:cstheme="minorHAnsi"/>
        </w:rPr>
        <w:t>.</w:t>
      </w:r>
      <w:r w:rsidRPr="000E5958">
        <w:rPr>
          <w:rFonts w:cstheme="minorHAnsi"/>
        </w:rPr>
        <w:t xml:space="preserve"> Βεσυρόπουλο</w:t>
      </w:r>
      <w:r>
        <w:rPr>
          <w:rFonts w:cstheme="minorHAnsi"/>
        </w:rPr>
        <w:t>.</w:t>
      </w:r>
    </w:p>
    <w:p w:rsidR="00873BED" w:rsidRDefault="00873BED" w:rsidP="000C7F35">
      <w:pPr>
        <w:spacing w:line="276" w:lineRule="auto"/>
        <w:ind w:firstLine="720"/>
        <w:jc w:val="both"/>
        <w:rPr>
          <w:rFonts w:cstheme="minorHAnsi"/>
        </w:rPr>
      </w:pPr>
      <w:r>
        <w:rPr>
          <w:rFonts w:cstheme="minorHAnsi"/>
        </w:rPr>
        <w:t>Θ</w:t>
      </w:r>
      <w:r w:rsidRPr="000E5958">
        <w:rPr>
          <w:rFonts w:cstheme="minorHAnsi"/>
        </w:rPr>
        <w:t>α μοιραστεί και στους συναδέλφους η νομοτεχνική βελτίωση</w:t>
      </w:r>
      <w:r>
        <w:rPr>
          <w:rFonts w:cstheme="minorHAnsi"/>
        </w:rPr>
        <w:t>,</w:t>
      </w:r>
      <w:r w:rsidRPr="000E5958">
        <w:rPr>
          <w:rFonts w:cstheme="minorHAnsi"/>
        </w:rPr>
        <w:t xml:space="preserve"> η οποία έγινε</w:t>
      </w:r>
      <w:r>
        <w:rPr>
          <w:rFonts w:cstheme="minorHAnsi"/>
        </w:rPr>
        <w:t>.</w:t>
      </w:r>
      <w:r w:rsidRPr="000E5958">
        <w:rPr>
          <w:rFonts w:cstheme="minorHAnsi"/>
        </w:rPr>
        <w:t xml:space="preserve"> </w:t>
      </w:r>
    </w:p>
    <w:p w:rsidR="00873BED" w:rsidRDefault="00873BED" w:rsidP="000C7F35">
      <w:pPr>
        <w:spacing w:line="276" w:lineRule="auto"/>
        <w:ind w:firstLine="720"/>
        <w:jc w:val="both"/>
        <w:rPr>
          <w:rFonts w:cstheme="minorHAnsi"/>
        </w:rPr>
      </w:pPr>
      <w:r w:rsidRPr="000E5958">
        <w:rPr>
          <w:rFonts w:cstheme="minorHAnsi"/>
        </w:rPr>
        <w:t>Κυρίες και κύριοι συνάδελφοι</w:t>
      </w:r>
      <w:r>
        <w:rPr>
          <w:rFonts w:cstheme="minorHAnsi"/>
        </w:rPr>
        <w:t>,</w:t>
      </w:r>
      <w:r w:rsidRPr="000E5958">
        <w:rPr>
          <w:rFonts w:cstheme="minorHAnsi"/>
        </w:rPr>
        <w:t xml:space="preserve"> ολοκληρώθηκε η συζήτηση επί του σχεδίου νόμου του Υπουργείου Οικονομικών: </w:t>
      </w:r>
      <w:r w:rsidR="000F68A5" w:rsidRPr="000F68A5">
        <w:rPr>
          <w:rFonts w:cstheme="minorHAnsi"/>
          <w:bCs/>
        </w:rPr>
        <w:t>«Εταιρική διακυβέρνηση των Ανωνύμων Εταιρειών του Δημοσίου και των λοιπών θυγατρικών της Ελληνικής Εταιρείας Συμμετοχών και Περιουσίας, διαχείριση συμμετοχών του Δημοσίου σε ανώνυμες εταιρείες και ρυθμίσεις για την Ελληνική Εταιρεία Συμμετοχών και Περιουσίας, αξιολόγηση της έναντι του Δημοσίου φερεγγυότητας και πιστοληπτικής ικανότητας φυσικών και νομικών προσώπων και σύσταση Ανεξάρτητης Αρχής Πιστοληπτικής Αξιολόγησης, ίδρυση και λειτουργία Κεντρικού Μητρώου Πιστώσεων, Συμπληρωματικός Κρατικός Προϋπολογισμός οικονομικού έτους 2022 και λοιπές διατάξεις οικονομικού και αναπτυξιακού χαρακτήρα»</w:t>
      </w:r>
      <w:r w:rsidR="000F68A5">
        <w:rPr>
          <w:rFonts w:cstheme="minorHAnsi"/>
          <w:bCs/>
        </w:rPr>
        <w:t>.</w:t>
      </w:r>
    </w:p>
    <w:p w:rsidR="00873BED" w:rsidRPr="00FB3CCF" w:rsidRDefault="00873BED" w:rsidP="000C7F35">
      <w:pPr>
        <w:spacing w:line="276" w:lineRule="auto"/>
        <w:ind w:firstLine="720"/>
        <w:jc w:val="both"/>
        <w:rPr>
          <w:rFonts w:cstheme="minorHAnsi"/>
        </w:rPr>
      </w:pPr>
      <w:r w:rsidRPr="00FB3CCF">
        <w:rPr>
          <w:rFonts w:cstheme="minorHAnsi"/>
        </w:rPr>
        <w:t>Όπως προκύπτει από τις τοποθετήσεις των Εισηγητών και Ειδικών Αγορ</w:t>
      </w:r>
      <w:r w:rsidR="00FB3CCF">
        <w:rPr>
          <w:rFonts w:cstheme="minorHAnsi"/>
        </w:rPr>
        <w:t>ητών:</w:t>
      </w:r>
    </w:p>
    <w:p w:rsidR="00873BED" w:rsidRPr="00FB3CCF" w:rsidRDefault="00873BED" w:rsidP="000C7F35">
      <w:pPr>
        <w:spacing w:line="276" w:lineRule="auto"/>
        <w:ind w:firstLine="720"/>
        <w:jc w:val="both"/>
        <w:rPr>
          <w:rFonts w:cstheme="minorHAnsi"/>
        </w:rPr>
      </w:pPr>
      <w:r w:rsidRPr="00FB3CCF">
        <w:rPr>
          <w:rFonts w:cstheme="minorHAnsi"/>
        </w:rPr>
        <w:t>Η Νέα Δημοκρατία, δια του Εισηγητή, κ. Κόνσολα, ψηφίζει υπέρ</w:t>
      </w:r>
      <w:r w:rsidR="00FB3CCF">
        <w:rPr>
          <w:rFonts w:cstheme="minorHAnsi"/>
        </w:rPr>
        <w:t>,</w:t>
      </w:r>
    </w:p>
    <w:p w:rsidR="00873BED" w:rsidRPr="00FB3CCF" w:rsidRDefault="00873BED" w:rsidP="000C7F35">
      <w:pPr>
        <w:spacing w:line="276" w:lineRule="auto"/>
        <w:ind w:firstLine="720"/>
        <w:jc w:val="both"/>
        <w:rPr>
          <w:rFonts w:cstheme="minorHAnsi"/>
        </w:rPr>
      </w:pPr>
      <w:r w:rsidRPr="00FB3CCF">
        <w:rPr>
          <w:rFonts w:cstheme="minorHAnsi"/>
        </w:rPr>
        <w:t>Ο ΣΥΡΙΖΑ, δια του Εισηγητή, κ. Παππά, ψηφίζει κατά</w:t>
      </w:r>
      <w:r w:rsidR="00FB3CCF">
        <w:rPr>
          <w:rFonts w:cstheme="minorHAnsi"/>
        </w:rPr>
        <w:t>,</w:t>
      </w:r>
      <w:r w:rsidRPr="00FB3CCF">
        <w:rPr>
          <w:rFonts w:cstheme="minorHAnsi"/>
        </w:rPr>
        <w:t xml:space="preserve"> </w:t>
      </w:r>
    </w:p>
    <w:p w:rsidR="00873BED" w:rsidRPr="00FB3CCF" w:rsidRDefault="00873BED" w:rsidP="000C7F35">
      <w:pPr>
        <w:spacing w:line="276" w:lineRule="auto"/>
        <w:ind w:firstLine="720"/>
        <w:jc w:val="both"/>
        <w:rPr>
          <w:rFonts w:cstheme="minorHAnsi"/>
        </w:rPr>
      </w:pPr>
      <w:r w:rsidRPr="00FB3CCF">
        <w:rPr>
          <w:rFonts w:cstheme="minorHAnsi"/>
        </w:rPr>
        <w:t>Το Κίνημα Αλλαγής, δια του Ειδικού Αγορητή, κ. Σκανδαλίδη, ψηφίζει κατά</w:t>
      </w:r>
      <w:r w:rsidR="00FB3CCF">
        <w:rPr>
          <w:rFonts w:cstheme="minorHAnsi"/>
        </w:rPr>
        <w:t>,</w:t>
      </w:r>
    </w:p>
    <w:p w:rsidR="00873BED" w:rsidRPr="00FB3CCF" w:rsidRDefault="00873BED" w:rsidP="000C7F35">
      <w:pPr>
        <w:spacing w:line="276" w:lineRule="auto"/>
        <w:ind w:firstLine="720"/>
        <w:jc w:val="both"/>
        <w:rPr>
          <w:rFonts w:cstheme="minorHAnsi"/>
        </w:rPr>
      </w:pPr>
      <w:r w:rsidRPr="00FB3CCF">
        <w:rPr>
          <w:rFonts w:cstheme="minorHAnsi"/>
        </w:rPr>
        <w:t>Το Κ</w:t>
      </w:r>
      <w:r w:rsidR="00FB3CCF">
        <w:rPr>
          <w:rFonts w:cstheme="minorHAnsi"/>
        </w:rPr>
        <w:t>.</w:t>
      </w:r>
      <w:r w:rsidRPr="00FB3CCF">
        <w:rPr>
          <w:rFonts w:cstheme="minorHAnsi"/>
        </w:rPr>
        <w:t>Κ</w:t>
      </w:r>
      <w:r w:rsidR="00FB3CCF">
        <w:rPr>
          <w:rFonts w:cstheme="minorHAnsi"/>
        </w:rPr>
        <w:t>.</w:t>
      </w:r>
      <w:r w:rsidRPr="00FB3CCF">
        <w:rPr>
          <w:rFonts w:cstheme="minorHAnsi"/>
        </w:rPr>
        <w:t>Ε</w:t>
      </w:r>
      <w:r w:rsidR="00FB3CCF">
        <w:rPr>
          <w:rFonts w:cstheme="minorHAnsi"/>
        </w:rPr>
        <w:t>.</w:t>
      </w:r>
      <w:r w:rsidRPr="00FB3CCF">
        <w:rPr>
          <w:rFonts w:cstheme="minorHAnsi"/>
        </w:rPr>
        <w:t>, δια του Ειδικού Αγορητή, κ. Συντυχάκη, ψηφίζει κατά</w:t>
      </w:r>
      <w:r w:rsidR="00FB3CCF">
        <w:rPr>
          <w:rFonts w:cstheme="minorHAnsi"/>
        </w:rPr>
        <w:t>,</w:t>
      </w:r>
    </w:p>
    <w:p w:rsidR="00873BED" w:rsidRPr="00FB3CCF" w:rsidRDefault="00873BED" w:rsidP="000C7F35">
      <w:pPr>
        <w:spacing w:line="276" w:lineRule="auto"/>
        <w:ind w:firstLine="720"/>
        <w:jc w:val="both"/>
        <w:rPr>
          <w:rFonts w:cstheme="minorHAnsi"/>
        </w:rPr>
      </w:pPr>
      <w:r w:rsidRPr="00FB3CCF">
        <w:rPr>
          <w:rFonts w:cstheme="minorHAnsi"/>
        </w:rPr>
        <w:t>Η Ελληνική Λύση, διά του Ειδικού Αγορητή, κ. Βιλιάρδου, ψηφίζει κατά</w:t>
      </w:r>
      <w:r w:rsidR="00FB3CCF">
        <w:rPr>
          <w:rFonts w:cstheme="minorHAnsi"/>
        </w:rPr>
        <w:t>,</w:t>
      </w:r>
    </w:p>
    <w:p w:rsidR="00873BED" w:rsidRPr="00FB3CCF" w:rsidRDefault="00873BED" w:rsidP="000C7F35">
      <w:pPr>
        <w:spacing w:line="276" w:lineRule="auto"/>
        <w:ind w:firstLine="720"/>
        <w:jc w:val="both"/>
        <w:rPr>
          <w:rFonts w:cstheme="minorHAnsi"/>
        </w:rPr>
      </w:pPr>
      <w:r w:rsidRPr="00FB3CCF">
        <w:rPr>
          <w:rFonts w:cstheme="minorHAnsi"/>
        </w:rPr>
        <w:t>Το ΜέΡΑ25, δια του Ειδικού Αγορητή, κ. Αρσένη, ψηφίζει κατά.</w:t>
      </w:r>
    </w:p>
    <w:p w:rsidR="00873BED" w:rsidRDefault="00873BED" w:rsidP="000C7F35">
      <w:pPr>
        <w:spacing w:line="276" w:lineRule="auto"/>
        <w:ind w:firstLine="720"/>
        <w:jc w:val="both"/>
        <w:rPr>
          <w:rFonts w:ascii="Calibri" w:hAnsi="Calibri"/>
        </w:rPr>
      </w:pPr>
      <w:r w:rsidRPr="006E15E4">
        <w:rPr>
          <w:rFonts w:ascii="Calibri" w:hAnsi="Calibri"/>
        </w:rPr>
        <w:t>Όπως προκύπτει από τις τοποθετήσεις των Εισηγητών και των Ειδικών Α</w:t>
      </w:r>
      <w:r>
        <w:rPr>
          <w:rFonts w:ascii="Calibri" w:hAnsi="Calibri"/>
        </w:rPr>
        <w:t>γορητών,</w:t>
      </w:r>
      <w:r w:rsidRPr="00295280">
        <w:rPr>
          <w:rFonts w:ascii="Calibri" w:hAnsi="Calibri"/>
        </w:rPr>
        <w:t xml:space="preserve"> </w:t>
      </w:r>
      <w:r>
        <w:rPr>
          <w:rFonts w:ascii="Calibri" w:hAnsi="Calibri"/>
        </w:rPr>
        <w:t xml:space="preserve">τα </w:t>
      </w:r>
      <w:r w:rsidRPr="00E21CAE">
        <w:rPr>
          <w:rFonts w:ascii="Calibri" w:hAnsi="Calibri"/>
        </w:rPr>
        <w:t>άρθρα 1 έως 131 και 133 έως 176,</w:t>
      </w:r>
      <w:r w:rsidRPr="00295280">
        <w:rPr>
          <w:rFonts w:ascii="Calibri" w:hAnsi="Calibri"/>
        </w:rPr>
        <w:t xml:space="preserve"> γίνονται δεκτά </w:t>
      </w:r>
      <w:r>
        <w:rPr>
          <w:rFonts w:ascii="Calibri" w:hAnsi="Calibri"/>
        </w:rPr>
        <w:t>ως</w:t>
      </w:r>
      <w:r w:rsidRPr="00295280">
        <w:rPr>
          <w:rFonts w:ascii="Calibri" w:hAnsi="Calibri"/>
        </w:rPr>
        <w:t xml:space="preserve"> έχουν κατά πλειοψηφία</w:t>
      </w:r>
      <w:r>
        <w:rPr>
          <w:rFonts w:ascii="Calibri" w:hAnsi="Calibri"/>
        </w:rPr>
        <w:t>.</w:t>
      </w:r>
      <w:r w:rsidRPr="00295280">
        <w:rPr>
          <w:rFonts w:ascii="Calibri" w:hAnsi="Calibri"/>
        </w:rPr>
        <w:t xml:space="preserve"> </w:t>
      </w:r>
    </w:p>
    <w:p w:rsidR="00873BED" w:rsidRDefault="00873BED" w:rsidP="000C7F35">
      <w:pPr>
        <w:spacing w:line="276" w:lineRule="auto"/>
        <w:ind w:firstLine="720"/>
        <w:jc w:val="both"/>
        <w:rPr>
          <w:rFonts w:ascii="Calibri" w:hAnsi="Calibri"/>
        </w:rPr>
      </w:pPr>
      <w:r w:rsidRPr="0029272B">
        <w:rPr>
          <w:rFonts w:ascii="Calibri" w:hAnsi="Calibri"/>
        </w:rPr>
        <w:lastRenderedPageBreak/>
        <w:t>Τ</w:t>
      </w:r>
      <w:r w:rsidR="0029272B">
        <w:rPr>
          <w:rFonts w:ascii="Calibri" w:hAnsi="Calibri"/>
        </w:rPr>
        <w:t>ο άρθρο 132</w:t>
      </w:r>
      <w:r w:rsidRPr="00295280">
        <w:rPr>
          <w:rFonts w:ascii="Calibri" w:hAnsi="Calibri"/>
        </w:rPr>
        <w:t xml:space="preserve"> γίνεται δεκτό</w:t>
      </w:r>
      <w:r>
        <w:rPr>
          <w:rFonts w:ascii="Calibri" w:hAnsi="Calibri"/>
        </w:rPr>
        <w:t>,</w:t>
      </w:r>
      <w:r w:rsidRPr="00295280">
        <w:rPr>
          <w:rFonts w:ascii="Calibri" w:hAnsi="Calibri"/>
        </w:rPr>
        <w:t xml:space="preserve"> όπως τροποποιήθηκε από τον κ</w:t>
      </w:r>
      <w:r>
        <w:rPr>
          <w:rFonts w:ascii="Calibri" w:hAnsi="Calibri"/>
        </w:rPr>
        <w:t>.</w:t>
      </w:r>
      <w:r w:rsidRPr="00295280">
        <w:rPr>
          <w:rFonts w:ascii="Calibri" w:hAnsi="Calibri"/>
        </w:rPr>
        <w:t xml:space="preserve"> Υπουργό</w:t>
      </w:r>
      <w:r>
        <w:rPr>
          <w:rFonts w:ascii="Calibri" w:hAnsi="Calibri"/>
        </w:rPr>
        <w:t>, ε</w:t>
      </w:r>
      <w:r w:rsidRPr="00295280">
        <w:rPr>
          <w:rFonts w:ascii="Calibri" w:hAnsi="Calibri"/>
        </w:rPr>
        <w:t>πίσης κατά πλειοψηφία</w:t>
      </w:r>
      <w:r>
        <w:rPr>
          <w:rFonts w:ascii="Calibri" w:hAnsi="Calibri"/>
        </w:rPr>
        <w:t>.</w:t>
      </w:r>
      <w:r w:rsidRPr="00295280">
        <w:rPr>
          <w:rFonts w:ascii="Calibri" w:hAnsi="Calibri"/>
        </w:rPr>
        <w:t xml:space="preserve"> </w:t>
      </w:r>
    </w:p>
    <w:p w:rsidR="002A773E" w:rsidRDefault="00873BED" w:rsidP="000C7F35">
      <w:pPr>
        <w:spacing w:line="276" w:lineRule="auto"/>
        <w:ind w:firstLine="720"/>
        <w:jc w:val="both"/>
        <w:rPr>
          <w:rFonts w:ascii="Calibri" w:hAnsi="Calibri"/>
        </w:rPr>
      </w:pPr>
      <w:r w:rsidRPr="00295280">
        <w:rPr>
          <w:rFonts w:ascii="Calibri" w:hAnsi="Calibri"/>
        </w:rPr>
        <w:t>Τέλος</w:t>
      </w:r>
      <w:r>
        <w:rPr>
          <w:rFonts w:ascii="Calibri" w:hAnsi="Calibri"/>
        </w:rPr>
        <w:t>,</w:t>
      </w:r>
      <w:r w:rsidRPr="00295280">
        <w:rPr>
          <w:rFonts w:ascii="Calibri" w:hAnsi="Calibri"/>
        </w:rPr>
        <w:t xml:space="preserve"> γίνεται δεκτό και το </w:t>
      </w:r>
      <w:r>
        <w:rPr>
          <w:rFonts w:ascii="Calibri" w:hAnsi="Calibri"/>
        </w:rPr>
        <w:t>ακ</w:t>
      </w:r>
      <w:r w:rsidRPr="00295280">
        <w:rPr>
          <w:rFonts w:ascii="Calibri" w:hAnsi="Calibri"/>
        </w:rPr>
        <w:t>ροτελεύτιο</w:t>
      </w:r>
      <w:r>
        <w:rPr>
          <w:rFonts w:ascii="Calibri" w:hAnsi="Calibri"/>
        </w:rPr>
        <w:t xml:space="preserve"> άρθρο και </w:t>
      </w:r>
      <w:r w:rsidR="0029272B">
        <w:rPr>
          <w:rFonts w:ascii="Calibri" w:hAnsi="Calibri"/>
        </w:rPr>
        <w:t>ερωτάται η Ε</w:t>
      </w:r>
      <w:r w:rsidRPr="00295280">
        <w:rPr>
          <w:rFonts w:ascii="Calibri" w:hAnsi="Calibri"/>
        </w:rPr>
        <w:t>πιτροπή</w:t>
      </w:r>
      <w:r>
        <w:rPr>
          <w:rFonts w:ascii="Calibri" w:hAnsi="Calibri"/>
        </w:rPr>
        <w:t>,</w:t>
      </w:r>
      <w:r w:rsidRPr="00295280">
        <w:rPr>
          <w:rFonts w:ascii="Calibri" w:hAnsi="Calibri"/>
        </w:rPr>
        <w:t xml:space="preserve"> αν το σχέδιο νόμου</w:t>
      </w:r>
      <w:r w:rsidR="0029272B">
        <w:rPr>
          <w:rFonts w:ascii="Calibri" w:hAnsi="Calibri"/>
        </w:rPr>
        <w:t xml:space="preserve"> </w:t>
      </w:r>
      <w:r w:rsidRPr="00295280">
        <w:rPr>
          <w:rFonts w:ascii="Calibri" w:hAnsi="Calibri"/>
        </w:rPr>
        <w:t xml:space="preserve">γίνεται δεκτό στο σύνολό του. </w:t>
      </w:r>
    </w:p>
    <w:p w:rsidR="00326679" w:rsidRDefault="00326679" w:rsidP="00326679">
      <w:pPr>
        <w:spacing w:line="276" w:lineRule="auto"/>
        <w:ind w:firstLine="720"/>
        <w:jc w:val="both"/>
        <w:rPr>
          <w:rFonts w:ascii="Calibri" w:hAnsi="Calibri"/>
        </w:rPr>
      </w:pPr>
      <w:r w:rsidRPr="00326679">
        <w:rPr>
          <w:rFonts w:ascii="Calibri" w:hAnsi="Calibri"/>
          <w:b/>
        </w:rPr>
        <w:t>ΠΟΛΛΟΙ ΒΟΥΛΕΥΤΕΣ:</w:t>
      </w:r>
      <w:r w:rsidRPr="00326679">
        <w:rPr>
          <w:rFonts w:ascii="Calibri" w:hAnsi="Calibri"/>
        </w:rPr>
        <w:t xml:space="preserve"> Δεκτό.</w:t>
      </w:r>
    </w:p>
    <w:p w:rsidR="002A773E" w:rsidRPr="00326679" w:rsidRDefault="00326679" w:rsidP="00326679">
      <w:pPr>
        <w:spacing w:line="276" w:lineRule="auto"/>
        <w:ind w:firstLine="720"/>
        <w:jc w:val="both"/>
        <w:rPr>
          <w:rFonts w:ascii="Calibri" w:hAnsi="Calibri"/>
        </w:rPr>
      </w:pPr>
      <w:r w:rsidRPr="00326679">
        <w:rPr>
          <w:rFonts w:ascii="Calibri" w:hAnsi="Calibri"/>
          <w:b/>
        </w:rPr>
        <w:t>ΣΤΑΥΡΟΣ ΚΑΛΟΓΙΑΝΝΗΣ (Πρόεδρος της Επιτροπής):</w:t>
      </w:r>
      <w:r w:rsidRPr="00326679">
        <w:rPr>
          <w:rFonts w:ascii="Calibri" w:hAnsi="Calibri"/>
        </w:rPr>
        <w:t xml:space="preserve"> </w:t>
      </w:r>
      <w:r w:rsidR="00873BED" w:rsidRPr="00326679">
        <w:rPr>
          <w:rFonts w:ascii="Calibri" w:hAnsi="Calibri"/>
        </w:rPr>
        <w:t>Δεκτό κατά πλειοψηφία</w:t>
      </w:r>
      <w:r w:rsidR="002A773E" w:rsidRPr="00326679">
        <w:rPr>
          <w:rFonts w:ascii="Calibri" w:hAnsi="Calibri"/>
        </w:rPr>
        <w:t>.</w:t>
      </w:r>
    </w:p>
    <w:p w:rsidR="00873BED" w:rsidRPr="006E15E4" w:rsidRDefault="00873BED" w:rsidP="002A773E">
      <w:pPr>
        <w:spacing w:line="276" w:lineRule="auto"/>
        <w:ind w:firstLine="720"/>
        <w:jc w:val="both"/>
        <w:rPr>
          <w:rFonts w:ascii="Calibri" w:hAnsi="Calibri"/>
        </w:rPr>
      </w:pPr>
      <w:r w:rsidRPr="00295280">
        <w:rPr>
          <w:rFonts w:ascii="Calibri" w:hAnsi="Calibri"/>
        </w:rPr>
        <w:t>Συνεπώς</w:t>
      </w:r>
      <w:r>
        <w:rPr>
          <w:rFonts w:ascii="Calibri" w:hAnsi="Calibri"/>
        </w:rPr>
        <w:t>,</w:t>
      </w:r>
      <w:r w:rsidRPr="00295280">
        <w:rPr>
          <w:rFonts w:ascii="Calibri" w:hAnsi="Calibri"/>
        </w:rPr>
        <w:t xml:space="preserve"> το σχέδιο νόμου του Υπουργείου Οικονομικών</w:t>
      </w:r>
      <w:r>
        <w:rPr>
          <w:rFonts w:ascii="Calibri" w:hAnsi="Calibri"/>
        </w:rPr>
        <w:t>,</w:t>
      </w:r>
      <w:r w:rsidRPr="00295280">
        <w:rPr>
          <w:rFonts w:ascii="Calibri" w:hAnsi="Calibri"/>
        </w:rPr>
        <w:t xml:space="preserve"> </w:t>
      </w:r>
      <w:r w:rsidRPr="006E15E4">
        <w:rPr>
          <w:rFonts w:ascii="Calibri" w:hAnsi="Calibri"/>
        </w:rPr>
        <w:t>που μόλις προανέφερα</w:t>
      </w:r>
      <w:r>
        <w:rPr>
          <w:rFonts w:ascii="Calibri" w:hAnsi="Calibri"/>
        </w:rPr>
        <w:t>,</w:t>
      </w:r>
      <w:r w:rsidRPr="00295280">
        <w:rPr>
          <w:rFonts w:ascii="Calibri" w:hAnsi="Calibri"/>
        </w:rPr>
        <w:t xml:space="preserve"> γίνεται δεκτό επί της αρχής</w:t>
      </w:r>
      <w:r>
        <w:rPr>
          <w:rFonts w:ascii="Calibri" w:hAnsi="Calibri"/>
        </w:rPr>
        <w:t>,</w:t>
      </w:r>
      <w:r w:rsidRPr="00295280">
        <w:rPr>
          <w:rFonts w:ascii="Calibri" w:hAnsi="Calibri"/>
        </w:rPr>
        <w:t xml:space="preserve"> επί των άρθρων και στο σύνολό του</w:t>
      </w:r>
      <w:r>
        <w:rPr>
          <w:rFonts w:ascii="Calibri" w:hAnsi="Calibri"/>
        </w:rPr>
        <w:t>,</w:t>
      </w:r>
      <w:r w:rsidRPr="00295280">
        <w:rPr>
          <w:rFonts w:ascii="Calibri" w:hAnsi="Calibri"/>
        </w:rPr>
        <w:t xml:space="preserve"> όπως τροποποιήθηκε από τον</w:t>
      </w:r>
      <w:r>
        <w:rPr>
          <w:rFonts w:ascii="Calibri" w:hAnsi="Calibri"/>
        </w:rPr>
        <w:t xml:space="preserve"> κ.</w:t>
      </w:r>
      <w:r w:rsidRPr="00295280">
        <w:rPr>
          <w:rFonts w:ascii="Calibri" w:hAnsi="Calibri"/>
        </w:rPr>
        <w:t xml:space="preserve"> Υπουργό</w:t>
      </w:r>
      <w:r>
        <w:rPr>
          <w:rFonts w:ascii="Calibri" w:hAnsi="Calibri"/>
        </w:rPr>
        <w:t>,</w:t>
      </w:r>
      <w:r w:rsidRPr="00295280">
        <w:rPr>
          <w:rFonts w:ascii="Calibri" w:hAnsi="Calibri"/>
        </w:rPr>
        <w:t xml:space="preserve"> κατά πλειοψηφία. </w:t>
      </w:r>
    </w:p>
    <w:p w:rsidR="00873BED" w:rsidRDefault="00FB3CCF" w:rsidP="000C7F35">
      <w:pPr>
        <w:spacing w:line="276" w:lineRule="auto"/>
        <w:ind w:firstLine="720"/>
        <w:jc w:val="both"/>
        <w:rPr>
          <w:rFonts w:cstheme="minorHAnsi"/>
        </w:rPr>
      </w:pPr>
      <w:r w:rsidRPr="00FB3CCF">
        <w:rPr>
          <w:rFonts w:cstheme="minorHAnsi"/>
        </w:rPr>
        <w:t>Λύεται η συνεδρίαση</w:t>
      </w:r>
      <w:r>
        <w:rPr>
          <w:rFonts w:cstheme="minorHAnsi"/>
        </w:rPr>
        <w:t xml:space="preserve">. </w:t>
      </w:r>
      <w:r w:rsidR="00873BED" w:rsidRPr="000E5958">
        <w:rPr>
          <w:rFonts w:cstheme="minorHAnsi"/>
        </w:rPr>
        <w:t>Ευχαριστούμε πολύ</w:t>
      </w:r>
      <w:r w:rsidR="00873BED">
        <w:rPr>
          <w:rFonts w:cstheme="minorHAnsi"/>
        </w:rPr>
        <w:t>.</w:t>
      </w:r>
    </w:p>
    <w:p w:rsidR="003119A7" w:rsidRPr="003119A7" w:rsidRDefault="00873BED" w:rsidP="003119A7">
      <w:pPr>
        <w:spacing w:line="276" w:lineRule="auto"/>
        <w:ind w:firstLine="720"/>
        <w:jc w:val="both"/>
        <w:rPr>
          <w:rFonts w:cstheme="minorHAnsi"/>
        </w:rPr>
      </w:pPr>
      <w:r w:rsidRPr="000E5958">
        <w:rPr>
          <w:rFonts w:cstheme="minorHAnsi"/>
        </w:rPr>
        <w:t>Στο σημείο αυτό γίνεται η γ΄ ανάγνωση του καταλόγου των μελών της Επιτροπή</w:t>
      </w:r>
      <w:r w:rsidR="000D654F">
        <w:rPr>
          <w:rFonts w:cstheme="minorHAnsi"/>
        </w:rPr>
        <w:t xml:space="preserve">ς. </w:t>
      </w:r>
      <w:r w:rsidRPr="000E5958">
        <w:rPr>
          <w:rFonts w:cstheme="minorHAnsi"/>
        </w:rPr>
        <w:t>Παρόντες ήταν οι Βουλευτές κ.κ.</w:t>
      </w:r>
      <w:r w:rsidR="003119A7">
        <w:rPr>
          <w:rFonts w:ascii="Arial" w:eastAsia="Calibri" w:hAnsi="Arial" w:cs="Arial"/>
          <w:sz w:val="20"/>
          <w:szCs w:val="20"/>
        </w:rPr>
        <w:t xml:space="preserve"> </w:t>
      </w:r>
      <w:r w:rsidR="003119A7" w:rsidRPr="003119A7">
        <w:rPr>
          <w:rFonts w:cstheme="minorHAnsi"/>
        </w:rPr>
        <w:t>Βλάχος Γεώργιος</w:t>
      </w:r>
      <w:r w:rsidR="003119A7">
        <w:rPr>
          <w:rFonts w:cstheme="minorHAnsi"/>
        </w:rPr>
        <w:t xml:space="preserve">, </w:t>
      </w:r>
      <w:r w:rsidR="003119A7" w:rsidRPr="003119A7">
        <w:rPr>
          <w:rFonts w:cstheme="minorHAnsi"/>
        </w:rPr>
        <w:t>Βρούτσης Ιωάννης</w:t>
      </w:r>
      <w:r w:rsidR="003119A7">
        <w:rPr>
          <w:rFonts w:cstheme="minorHAnsi"/>
        </w:rPr>
        <w:t xml:space="preserve">, </w:t>
      </w:r>
      <w:r w:rsidR="003119A7" w:rsidRPr="003119A7">
        <w:rPr>
          <w:rFonts w:cstheme="minorHAnsi"/>
        </w:rPr>
        <w:t>Καββαδάς Αθανάσιος, Καλογιάννης Σταύρος</w:t>
      </w:r>
      <w:r w:rsidR="003119A7">
        <w:rPr>
          <w:rFonts w:cstheme="minorHAnsi"/>
        </w:rPr>
        <w:t xml:space="preserve">, </w:t>
      </w:r>
      <w:r w:rsidR="003119A7" w:rsidRPr="003119A7">
        <w:rPr>
          <w:rFonts w:cstheme="minorHAnsi"/>
        </w:rPr>
        <w:t>Καράογλου Θεόδωρος</w:t>
      </w:r>
      <w:r w:rsidR="003119A7">
        <w:rPr>
          <w:rFonts w:cstheme="minorHAnsi"/>
        </w:rPr>
        <w:t xml:space="preserve">, </w:t>
      </w:r>
      <w:r w:rsidR="003119A7" w:rsidRPr="003119A7">
        <w:rPr>
          <w:rFonts w:cstheme="minorHAnsi"/>
        </w:rPr>
        <w:t>Κεφαλογιάννης Ιωάννης, Κόνσολας Εμμανουήλ (Μάνος)</w:t>
      </w:r>
      <w:r w:rsidR="003119A7">
        <w:rPr>
          <w:rFonts w:cstheme="minorHAnsi"/>
        </w:rPr>
        <w:t xml:space="preserve">, </w:t>
      </w:r>
      <w:r w:rsidR="003119A7" w:rsidRPr="003119A7">
        <w:rPr>
          <w:rFonts w:cstheme="minorHAnsi"/>
        </w:rPr>
        <w:t>Λεονταρίδης Θεόφιλος</w:t>
      </w:r>
      <w:r w:rsidR="003119A7">
        <w:rPr>
          <w:rFonts w:cstheme="minorHAnsi"/>
        </w:rPr>
        <w:t xml:space="preserve">, </w:t>
      </w:r>
      <w:r w:rsidR="003119A7" w:rsidRPr="003119A7">
        <w:rPr>
          <w:rFonts w:cstheme="minorHAnsi"/>
        </w:rPr>
        <w:t>Μπούγας Ιωάννης</w:t>
      </w:r>
      <w:r w:rsidR="003119A7">
        <w:rPr>
          <w:rFonts w:cstheme="minorHAnsi"/>
        </w:rPr>
        <w:t xml:space="preserve">, </w:t>
      </w:r>
      <w:r w:rsidR="003119A7" w:rsidRPr="003119A7">
        <w:rPr>
          <w:rFonts w:cstheme="minorHAnsi"/>
        </w:rPr>
        <w:t>Παπαδημητρίου Χαράλαμπος (Μπάμπης), Πασχαλίδης Ιωάννης</w:t>
      </w:r>
      <w:r w:rsidR="003119A7">
        <w:rPr>
          <w:rFonts w:cstheme="minorHAnsi"/>
        </w:rPr>
        <w:t xml:space="preserve">, </w:t>
      </w:r>
      <w:r w:rsidR="003119A7" w:rsidRPr="003119A7">
        <w:rPr>
          <w:rFonts w:cstheme="minorHAnsi"/>
        </w:rPr>
        <w:t>Σαλμάς Μάριος, Σπανάκης Βασίλειος – Πέτρος, Σταμενίτης Διονύσιος</w:t>
      </w:r>
      <w:r w:rsidR="0003539B">
        <w:rPr>
          <w:rFonts w:cstheme="minorHAnsi"/>
        </w:rPr>
        <w:t xml:space="preserve">, </w:t>
      </w:r>
      <w:r w:rsidR="003119A7" w:rsidRPr="003119A7">
        <w:rPr>
          <w:rFonts w:cstheme="minorHAnsi"/>
        </w:rPr>
        <w:t>Αλεξιάδης Τρύφων</w:t>
      </w:r>
      <w:r w:rsidR="0003539B">
        <w:rPr>
          <w:rFonts w:cstheme="minorHAnsi"/>
        </w:rPr>
        <w:t xml:space="preserve">, </w:t>
      </w:r>
      <w:r w:rsidR="003119A7" w:rsidRPr="003119A7">
        <w:rPr>
          <w:rFonts w:cstheme="minorHAnsi"/>
        </w:rPr>
        <w:t>Μπάρκας Κωνσταντίνος, Παπαδόπουλος Αθανάσιος (Σάκης)</w:t>
      </w:r>
      <w:r w:rsidR="00E35B6F">
        <w:rPr>
          <w:rFonts w:cstheme="minorHAnsi"/>
        </w:rPr>
        <w:t xml:space="preserve">, </w:t>
      </w:r>
      <w:r w:rsidR="0056637D">
        <w:rPr>
          <w:rFonts w:cstheme="minorHAnsi"/>
        </w:rPr>
        <w:t xml:space="preserve">Παππάς Νικόλαος, </w:t>
      </w:r>
      <w:r w:rsidR="003119A7" w:rsidRPr="003119A7">
        <w:rPr>
          <w:rFonts w:cstheme="minorHAnsi"/>
        </w:rPr>
        <w:t>Ξενογιαννακοπούλου Μαρία – Ελίζα (Μαριλίζα)</w:t>
      </w:r>
      <w:r w:rsidR="00796EF3">
        <w:rPr>
          <w:rFonts w:cstheme="minorHAnsi"/>
        </w:rPr>
        <w:t>, Συντυχάκης Εμμανουήλ και</w:t>
      </w:r>
      <w:r w:rsidR="003119A7" w:rsidRPr="003119A7">
        <w:rPr>
          <w:rFonts w:cstheme="minorHAnsi"/>
        </w:rPr>
        <w:t xml:space="preserve"> Βιλιάρδος Βασίλειος</w:t>
      </w:r>
      <w:r w:rsidR="00796EF3">
        <w:rPr>
          <w:rFonts w:cstheme="minorHAnsi"/>
        </w:rPr>
        <w:t>.</w:t>
      </w:r>
    </w:p>
    <w:p w:rsidR="00873BED" w:rsidRPr="000E5958" w:rsidRDefault="00873BED" w:rsidP="003119A7">
      <w:pPr>
        <w:spacing w:line="276" w:lineRule="auto"/>
        <w:ind w:firstLine="720"/>
        <w:jc w:val="both"/>
        <w:rPr>
          <w:rFonts w:cstheme="minorHAnsi"/>
        </w:rPr>
      </w:pPr>
      <w:r w:rsidRPr="000E5958">
        <w:rPr>
          <w:rFonts w:cstheme="minorHAnsi"/>
        </w:rPr>
        <w:t xml:space="preserve">Τέλος και περί ώρα </w:t>
      </w:r>
      <w:r>
        <w:rPr>
          <w:rFonts w:cstheme="minorHAnsi"/>
        </w:rPr>
        <w:t>12.2</w:t>
      </w:r>
      <w:r w:rsidRPr="000E5958">
        <w:rPr>
          <w:rFonts w:cstheme="minorHAnsi"/>
        </w:rPr>
        <w:t>0΄ λύθηκε η συνεδρίαση.</w:t>
      </w:r>
    </w:p>
    <w:p w:rsidR="00873BED" w:rsidRPr="000E5958" w:rsidRDefault="00873BED" w:rsidP="000C7F35">
      <w:pPr>
        <w:spacing w:line="276" w:lineRule="auto"/>
        <w:jc w:val="both"/>
        <w:rPr>
          <w:rFonts w:cstheme="minorHAnsi"/>
        </w:rPr>
      </w:pPr>
    </w:p>
    <w:p w:rsidR="00873BED" w:rsidRPr="000E5958" w:rsidRDefault="00873BED" w:rsidP="008F5604">
      <w:pPr>
        <w:spacing w:line="276" w:lineRule="auto"/>
        <w:ind w:firstLine="720"/>
        <w:jc w:val="both"/>
        <w:rPr>
          <w:rFonts w:cstheme="minorHAnsi"/>
          <w:b/>
        </w:rPr>
      </w:pPr>
      <w:r w:rsidRPr="000E5958">
        <w:rPr>
          <w:rFonts w:cstheme="minorHAnsi"/>
          <w:b/>
        </w:rPr>
        <w:t xml:space="preserve">Ο ΠΡΟΕΔΡΟΣ ΤΗΣ ΕΠΙΤΡΟΠΗΣ                                          </w:t>
      </w:r>
      <w:r>
        <w:rPr>
          <w:rFonts w:cstheme="minorHAnsi"/>
          <w:b/>
        </w:rPr>
        <w:t xml:space="preserve">  </w:t>
      </w:r>
      <w:r w:rsidRPr="000E5958">
        <w:rPr>
          <w:rFonts w:cstheme="minorHAnsi"/>
          <w:b/>
        </w:rPr>
        <w:t xml:space="preserve">              Η ΓΡΑΜΜΑΤΕΑΣ</w:t>
      </w:r>
    </w:p>
    <w:p w:rsidR="00873BED" w:rsidRPr="000E5958" w:rsidRDefault="00873BED" w:rsidP="000C7F35">
      <w:pPr>
        <w:spacing w:line="276" w:lineRule="auto"/>
        <w:jc w:val="both"/>
        <w:rPr>
          <w:rFonts w:cstheme="minorHAnsi"/>
          <w:b/>
        </w:rPr>
      </w:pPr>
    </w:p>
    <w:p w:rsidR="00873BED" w:rsidRPr="000E5958" w:rsidRDefault="00873BED" w:rsidP="008F5604">
      <w:pPr>
        <w:spacing w:line="276" w:lineRule="auto"/>
        <w:ind w:firstLine="720"/>
        <w:jc w:val="both"/>
        <w:rPr>
          <w:rFonts w:cstheme="minorHAnsi"/>
          <w:b/>
        </w:rPr>
      </w:pPr>
      <w:r w:rsidRPr="000E5958">
        <w:rPr>
          <w:rFonts w:cstheme="minorHAnsi"/>
          <w:b/>
        </w:rPr>
        <w:t>ΣΤΑΥΡΟΣ ΕΛ. ΚΑΛΟΓΙΑΝΝΗΣ                                                   ΤΣΑΜΠΙΚΑ (ΜΙΚΑ) ΙΑΤΡΙΔΗ</w:t>
      </w:r>
    </w:p>
    <w:sectPr w:rsidR="00873BED" w:rsidRPr="000E5958">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22E" w:rsidRDefault="0042322E">
      <w:pPr>
        <w:spacing w:after="0" w:line="240" w:lineRule="auto"/>
      </w:pPr>
      <w:r>
        <w:separator/>
      </w:r>
    </w:p>
  </w:endnote>
  <w:endnote w:type="continuationSeparator" w:id="0">
    <w:p w:rsidR="0042322E" w:rsidRDefault="00423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C29" w:rsidRPr="00C61E97" w:rsidRDefault="00801C29">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22E" w:rsidRDefault="0042322E">
      <w:pPr>
        <w:spacing w:after="0" w:line="240" w:lineRule="auto"/>
      </w:pPr>
      <w:r>
        <w:separator/>
      </w:r>
    </w:p>
  </w:footnote>
  <w:footnote w:type="continuationSeparator" w:id="0">
    <w:p w:rsidR="0042322E" w:rsidRDefault="00423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1"/>
      <w:gridCol w:w="2082"/>
      <w:gridCol w:w="2057"/>
      <w:gridCol w:w="2076"/>
    </w:tblGrid>
    <w:tr w:rsidR="00801C29">
      <w:tc>
        <w:tcPr>
          <w:tcW w:w="2130" w:type="dxa"/>
        </w:tcPr>
        <w:p w:rsidR="00801C29" w:rsidRDefault="00801C29" w:rsidP="000C7F35">
          <w:pPr>
            <w:pStyle w:val="a3"/>
            <w:jc w:val="center"/>
            <w:rPr>
              <w:rFonts w:ascii="Arial" w:hAnsi="Arial"/>
              <w:sz w:val="18"/>
            </w:rPr>
          </w:pPr>
          <w:r>
            <w:rPr>
              <w:rFonts w:ascii="Arial" w:hAnsi="Arial"/>
              <w:sz w:val="18"/>
            </w:rPr>
            <w:t>Π/φος</w:t>
          </w:r>
        </w:p>
      </w:tc>
      <w:tc>
        <w:tcPr>
          <w:tcW w:w="2130" w:type="dxa"/>
        </w:tcPr>
        <w:p w:rsidR="00801C29" w:rsidRDefault="00801C29" w:rsidP="000C7F35">
          <w:pPr>
            <w:pStyle w:val="a3"/>
            <w:jc w:val="center"/>
            <w:rPr>
              <w:rFonts w:ascii="Arial" w:hAnsi="Arial"/>
              <w:sz w:val="18"/>
            </w:rPr>
          </w:pPr>
          <w:r>
            <w:rPr>
              <w:rFonts w:ascii="Arial" w:hAnsi="Arial"/>
              <w:sz w:val="18"/>
            </w:rPr>
            <w:t>Δ/φος</w:t>
          </w:r>
        </w:p>
      </w:tc>
      <w:tc>
        <w:tcPr>
          <w:tcW w:w="2131" w:type="dxa"/>
        </w:tcPr>
        <w:p w:rsidR="00801C29" w:rsidRDefault="00801C29" w:rsidP="000C7F35">
          <w:pPr>
            <w:pStyle w:val="a3"/>
            <w:jc w:val="center"/>
            <w:rPr>
              <w:rFonts w:ascii="Arial" w:hAnsi="Arial"/>
              <w:sz w:val="18"/>
            </w:rPr>
          </w:pPr>
          <w:r>
            <w:rPr>
              <w:rFonts w:ascii="Arial" w:hAnsi="Arial"/>
              <w:sz w:val="18"/>
            </w:rPr>
            <w:t>Ημερομηνία</w:t>
          </w:r>
        </w:p>
      </w:tc>
      <w:tc>
        <w:tcPr>
          <w:tcW w:w="2131" w:type="dxa"/>
        </w:tcPr>
        <w:p w:rsidR="00801C29" w:rsidRDefault="00801C29" w:rsidP="000C7F35">
          <w:pPr>
            <w:pStyle w:val="a3"/>
            <w:jc w:val="center"/>
            <w:rPr>
              <w:rFonts w:ascii="Arial" w:hAnsi="Arial"/>
              <w:sz w:val="18"/>
            </w:rPr>
          </w:pPr>
          <w:r>
            <w:rPr>
              <w:rFonts w:ascii="Arial" w:hAnsi="Arial"/>
              <w:sz w:val="18"/>
            </w:rPr>
            <w:t>Όνομα αρχείου</w:t>
          </w:r>
        </w:p>
      </w:tc>
    </w:tr>
    <w:tr w:rsidR="00801C29">
      <w:tc>
        <w:tcPr>
          <w:tcW w:w="2130" w:type="dxa"/>
        </w:tcPr>
        <w:p w:rsidR="00801C29" w:rsidRPr="00951BD0" w:rsidRDefault="00801C29" w:rsidP="000C7F35">
          <w:pPr>
            <w:pStyle w:val="a3"/>
            <w:spacing w:line="276" w:lineRule="auto"/>
            <w:jc w:val="center"/>
            <w:rPr>
              <w:rFonts w:ascii="Calibri" w:hAnsi="Calibri"/>
              <w:b/>
              <w:bCs/>
              <w:sz w:val="20"/>
              <w:szCs w:val="20"/>
            </w:rPr>
          </w:pPr>
          <w:r>
            <w:rPr>
              <w:rFonts w:ascii="Calibri" w:hAnsi="Calibri"/>
              <w:b/>
              <w:bCs/>
              <w:sz w:val="20"/>
              <w:szCs w:val="20"/>
            </w:rPr>
            <w:t>ΠΑΠΑΓΕΩΡΓΙΟΥ</w:t>
          </w:r>
        </w:p>
      </w:tc>
      <w:tc>
        <w:tcPr>
          <w:tcW w:w="2130" w:type="dxa"/>
        </w:tcPr>
        <w:p w:rsidR="00801C29" w:rsidRPr="008F1231" w:rsidRDefault="00801C29" w:rsidP="000C7F35">
          <w:pPr>
            <w:pStyle w:val="a3"/>
            <w:spacing w:line="276" w:lineRule="auto"/>
            <w:jc w:val="center"/>
            <w:rPr>
              <w:rFonts w:ascii="Calibri" w:hAnsi="Calibri" w:cs="Calibri"/>
              <w:b/>
              <w:bCs/>
              <w:sz w:val="20"/>
              <w:szCs w:val="20"/>
            </w:rPr>
          </w:pPr>
          <w:r w:rsidRPr="008F1231">
            <w:rPr>
              <w:rFonts w:ascii="Calibri" w:hAnsi="Calibri" w:cs="Calibri"/>
              <w:b/>
              <w:bCs/>
              <w:sz w:val="20"/>
              <w:szCs w:val="20"/>
            </w:rPr>
            <w:t>ΠΑΠΑΓΕΩΡΓΙΟΥ</w:t>
          </w:r>
        </w:p>
      </w:tc>
      <w:tc>
        <w:tcPr>
          <w:tcW w:w="2131" w:type="dxa"/>
        </w:tcPr>
        <w:p w:rsidR="00801C29" w:rsidRPr="00951BD0" w:rsidRDefault="00801C29" w:rsidP="000C7F35">
          <w:pPr>
            <w:pStyle w:val="a3"/>
            <w:spacing w:line="276" w:lineRule="auto"/>
            <w:jc w:val="center"/>
            <w:rPr>
              <w:rFonts w:ascii="Calibri" w:hAnsi="Calibri"/>
              <w:b/>
              <w:bCs/>
              <w:sz w:val="20"/>
              <w:szCs w:val="20"/>
            </w:rPr>
          </w:pPr>
          <w:r>
            <w:rPr>
              <w:rFonts w:ascii="Calibri" w:hAnsi="Calibri"/>
              <w:b/>
              <w:bCs/>
              <w:sz w:val="20"/>
              <w:szCs w:val="20"/>
            </w:rPr>
            <w:t>20</w:t>
          </w:r>
          <w:r>
            <w:rPr>
              <w:rFonts w:ascii="Calibri" w:hAnsi="Calibri"/>
              <w:b/>
              <w:bCs/>
              <w:sz w:val="20"/>
              <w:szCs w:val="20"/>
              <w:lang w:val="en-US"/>
            </w:rPr>
            <w:t>.</w:t>
          </w:r>
          <w:r>
            <w:rPr>
              <w:rFonts w:ascii="Calibri" w:hAnsi="Calibri"/>
              <w:b/>
              <w:bCs/>
              <w:sz w:val="20"/>
              <w:szCs w:val="20"/>
            </w:rPr>
            <w:t>0</w:t>
          </w:r>
          <w:r>
            <w:rPr>
              <w:rFonts w:ascii="Calibri" w:hAnsi="Calibri"/>
              <w:b/>
              <w:bCs/>
              <w:sz w:val="20"/>
              <w:szCs w:val="20"/>
              <w:lang w:val="en-US"/>
            </w:rPr>
            <w:t>9</w:t>
          </w:r>
          <w:r>
            <w:rPr>
              <w:rFonts w:ascii="Calibri" w:hAnsi="Calibri"/>
              <w:b/>
              <w:bCs/>
              <w:sz w:val="20"/>
              <w:szCs w:val="20"/>
            </w:rPr>
            <w:t>.2022</w:t>
          </w:r>
        </w:p>
      </w:tc>
      <w:tc>
        <w:tcPr>
          <w:tcW w:w="2131" w:type="dxa"/>
        </w:tcPr>
        <w:p w:rsidR="00801C29" w:rsidRPr="0040671D" w:rsidRDefault="00801C29" w:rsidP="000C7F35">
          <w:pPr>
            <w:pStyle w:val="a3"/>
            <w:spacing w:line="276" w:lineRule="auto"/>
            <w:jc w:val="center"/>
            <w:rPr>
              <w:rFonts w:ascii="Calibri" w:hAnsi="Calibri"/>
              <w:b/>
              <w:bCs/>
              <w:sz w:val="20"/>
              <w:szCs w:val="20"/>
            </w:rPr>
          </w:pPr>
          <w:r>
            <w:rPr>
              <w:rFonts w:ascii="Calibri" w:hAnsi="Calibri"/>
              <w:b/>
              <w:bCs/>
              <w:sz w:val="20"/>
              <w:szCs w:val="20"/>
              <w:lang w:val="en-US"/>
            </w:rPr>
            <w:t>CZCO09</w:t>
          </w:r>
          <w:r>
            <w:rPr>
              <w:rFonts w:ascii="Calibri" w:hAnsi="Calibri"/>
              <w:b/>
              <w:bCs/>
              <w:sz w:val="20"/>
              <w:szCs w:val="20"/>
            </w:rPr>
            <w:t>20</w:t>
          </w:r>
          <w:r>
            <w:rPr>
              <w:rFonts w:ascii="Calibri" w:hAnsi="Calibri"/>
              <w:b/>
              <w:bCs/>
              <w:sz w:val="20"/>
              <w:szCs w:val="20"/>
              <w:lang w:val="en-US"/>
            </w:rPr>
            <w:t>.PS2</w:t>
          </w:r>
        </w:p>
      </w:tc>
    </w:tr>
  </w:tbl>
  <w:p w:rsidR="00801C29" w:rsidRDefault="00801C29" w:rsidP="000C7F35">
    <w:pPr>
      <w:pStyle w:val="a3"/>
      <w:rPr>
        <w:rFonts w:ascii="Arial" w:hAnsi="Arial"/>
        <w:sz w:val="20"/>
      </w:rPr>
    </w:pPr>
  </w:p>
  <w:p w:rsidR="00801C29" w:rsidRPr="00C72CC9" w:rsidRDefault="00801C29" w:rsidP="000C7F35">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ED"/>
    <w:rsid w:val="00007C50"/>
    <w:rsid w:val="00015CD7"/>
    <w:rsid w:val="000162E9"/>
    <w:rsid w:val="0002446A"/>
    <w:rsid w:val="00026B36"/>
    <w:rsid w:val="00030AE4"/>
    <w:rsid w:val="000339F3"/>
    <w:rsid w:val="00033D9A"/>
    <w:rsid w:val="00034D18"/>
    <w:rsid w:val="0003539B"/>
    <w:rsid w:val="00046362"/>
    <w:rsid w:val="00054906"/>
    <w:rsid w:val="00065C4A"/>
    <w:rsid w:val="0009696C"/>
    <w:rsid w:val="000A61E7"/>
    <w:rsid w:val="000C4835"/>
    <w:rsid w:val="000C557C"/>
    <w:rsid w:val="000C7F35"/>
    <w:rsid w:val="000D3D84"/>
    <w:rsid w:val="000D654F"/>
    <w:rsid w:val="000F68A5"/>
    <w:rsid w:val="0010476A"/>
    <w:rsid w:val="0010583E"/>
    <w:rsid w:val="00105C9F"/>
    <w:rsid w:val="0011105C"/>
    <w:rsid w:val="00114CE0"/>
    <w:rsid w:val="00115F49"/>
    <w:rsid w:val="0012071E"/>
    <w:rsid w:val="00126050"/>
    <w:rsid w:val="0013309E"/>
    <w:rsid w:val="00134BA1"/>
    <w:rsid w:val="0013520E"/>
    <w:rsid w:val="00136CCC"/>
    <w:rsid w:val="0013752D"/>
    <w:rsid w:val="00137C37"/>
    <w:rsid w:val="00142B52"/>
    <w:rsid w:val="0015179A"/>
    <w:rsid w:val="001551C9"/>
    <w:rsid w:val="001731D7"/>
    <w:rsid w:val="001748E2"/>
    <w:rsid w:val="00174EC4"/>
    <w:rsid w:val="00185AA9"/>
    <w:rsid w:val="001C7D2E"/>
    <w:rsid w:val="001D09E4"/>
    <w:rsid w:val="001D2AB4"/>
    <w:rsid w:val="00201348"/>
    <w:rsid w:val="00224061"/>
    <w:rsid w:val="00225A54"/>
    <w:rsid w:val="00243459"/>
    <w:rsid w:val="00243B1B"/>
    <w:rsid w:val="0024760B"/>
    <w:rsid w:val="00260908"/>
    <w:rsid w:val="0026329A"/>
    <w:rsid w:val="0027634A"/>
    <w:rsid w:val="002826BF"/>
    <w:rsid w:val="0029272B"/>
    <w:rsid w:val="002938B0"/>
    <w:rsid w:val="002A4718"/>
    <w:rsid w:val="002A773E"/>
    <w:rsid w:val="002B1228"/>
    <w:rsid w:val="002C3693"/>
    <w:rsid w:val="002D19B9"/>
    <w:rsid w:val="002D36A9"/>
    <w:rsid w:val="002D758B"/>
    <w:rsid w:val="002E2675"/>
    <w:rsid w:val="003119A7"/>
    <w:rsid w:val="00326679"/>
    <w:rsid w:val="00340869"/>
    <w:rsid w:val="003447F4"/>
    <w:rsid w:val="003649ED"/>
    <w:rsid w:val="003660F2"/>
    <w:rsid w:val="00377DEB"/>
    <w:rsid w:val="00390324"/>
    <w:rsid w:val="003925BE"/>
    <w:rsid w:val="003973B6"/>
    <w:rsid w:val="003A39AD"/>
    <w:rsid w:val="003B31D6"/>
    <w:rsid w:val="003B7D93"/>
    <w:rsid w:val="003C6B7A"/>
    <w:rsid w:val="003E34A6"/>
    <w:rsid w:val="003F1E5D"/>
    <w:rsid w:val="0040316E"/>
    <w:rsid w:val="004065FB"/>
    <w:rsid w:val="004134EB"/>
    <w:rsid w:val="0042322E"/>
    <w:rsid w:val="00431283"/>
    <w:rsid w:val="00431FE8"/>
    <w:rsid w:val="00432821"/>
    <w:rsid w:val="004410EA"/>
    <w:rsid w:val="00444174"/>
    <w:rsid w:val="004531C3"/>
    <w:rsid w:val="00457454"/>
    <w:rsid w:val="00464226"/>
    <w:rsid w:val="004928AE"/>
    <w:rsid w:val="00496A56"/>
    <w:rsid w:val="004A7956"/>
    <w:rsid w:val="004B2D33"/>
    <w:rsid w:val="004B5911"/>
    <w:rsid w:val="004E34B0"/>
    <w:rsid w:val="004F3C8C"/>
    <w:rsid w:val="00501F80"/>
    <w:rsid w:val="005025EA"/>
    <w:rsid w:val="00512151"/>
    <w:rsid w:val="005328A0"/>
    <w:rsid w:val="00534548"/>
    <w:rsid w:val="005537CB"/>
    <w:rsid w:val="005568EF"/>
    <w:rsid w:val="0056637D"/>
    <w:rsid w:val="005673B2"/>
    <w:rsid w:val="00587FF4"/>
    <w:rsid w:val="005940A8"/>
    <w:rsid w:val="00596B64"/>
    <w:rsid w:val="005A5178"/>
    <w:rsid w:val="005D02F3"/>
    <w:rsid w:val="005D1E4F"/>
    <w:rsid w:val="005E42FC"/>
    <w:rsid w:val="005F1B66"/>
    <w:rsid w:val="0061048B"/>
    <w:rsid w:val="00644D53"/>
    <w:rsid w:val="006532AC"/>
    <w:rsid w:val="0065702D"/>
    <w:rsid w:val="006701F0"/>
    <w:rsid w:val="006815E9"/>
    <w:rsid w:val="006911FB"/>
    <w:rsid w:val="0069592F"/>
    <w:rsid w:val="006A4383"/>
    <w:rsid w:val="006A762F"/>
    <w:rsid w:val="006C1E82"/>
    <w:rsid w:val="006C34FD"/>
    <w:rsid w:val="006D05AE"/>
    <w:rsid w:val="006E2E04"/>
    <w:rsid w:val="006E70DA"/>
    <w:rsid w:val="006E7779"/>
    <w:rsid w:val="006F1728"/>
    <w:rsid w:val="006F19BA"/>
    <w:rsid w:val="006F444D"/>
    <w:rsid w:val="006F55D5"/>
    <w:rsid w:val="006F68A5"/>
    <w:rsid w:val="006F7418"/>
    <w:rsid w:val="00701301"/>
    <w:rsid w:val="0070589E"/>
    <w:rsid w:val="00710180"/>
    <w:rsid w:val="007275F3"/>
    <w:rsid w:val="00731778"/>
    <w:rsid w:val="007361E9"/>
    <w:rsid w:val="00746741"/>
    <w:rsid w:val="00770D47"/>
    <w:rsid w:val="00773832"/>
    <w:rsid w:val="00793B0F"/>
    <w:rsid w:val="00794AAA"/>
    <w:rsid w:val="00796EF3"/>
    <w:rsid w:val="007A21D8"/>
    <w:rsid w:val="007B02D4"/>
    <w:rsid w:val="007C38BC"/>
    <w:rsid w:val="007D02DF"/>
    <w:rsid w:val="007D596A"/>
    <w:rsid w:val="007E397F"/>
    <w:rsid w:val="007F0D94"/>
    <w:rsid w:val="007F0FB5"/>
    <w:rsid w:val="00801C29"/>
    <w:rsid w:val="00802F9E"/>
    <w:rsid w:val="00820789"/>
    <w:rsid w:val="00824498"/>
    <w:rsid w:val="008308DB"/>
    <w:rsid w:val="00840518"/>
    <w:rsid w:val="0084156E"/>
    <w:rsid w:val="00845704"/>
    <w:rsid w:val="00847DC0"/>
    <w:rsid w:val="00860CC6"/>
    <w:rsid w:val="00866F6E"/>
    <w:rsid w:val="00873BED"/>
    <w:rsid w:val="00894139"/>
    <w:rsid w:val="008A3125"/>
    <w:rsid w:val="008A32C6"/>
    <w:rsid w:val="008A567C"/>
    <w:rsid w:val="008A5F0F"/>
    <w:rsid w:val="008B1EE0"/>
    <w:rsid w:val="008B229E"/>
    <w:rsid w:val="008B70A2"/>
    <w:rsid w:val="008C09CA"/>
    <w:rsid w:val="008C274E"/>
    <w:rsid w:val="008C378E"/>
    <w:rsid w:val="008D7D0E"/>
    <w:rsid w:val="008E0E38"/>
    <w:rsid w:val="008E1DD2"/>
    <w:rsid w:val="008E7ABE"/>
    <w:rsid w:val="008F5604"/>
    <w:rsid w:val="008F5F04"/>
    <w:rsid w:val="008F70C2"/>
    <w:rsid w:val="00900F07"/>
    <w:rsid w:val="0090464E"/>
    <w:rsid w:val="00904EF8"/>
    <w:rsid w:val="00911B53"/>
    <w:rsid w:val="0091737E"/>
    <w:rsid w:val="00917A7B"/>
    <w:rsid w:val="00920699"/>
    <w:rsid w:val="00925004"/>
    <w:rsid w:val="0092728B"/>
    <w:rsid w:val="00931FA5"/>
    <w:rsid w:val="00945C30"/>
    <w:rsid w:val="00966C2A"/>
    <w:rsid w:val="00976DF2"/>
    <w:rsid w:val="00982B0B"/>
    <w:rsid w:val="00987426"/>
    <w:rsid w:val="00992391"/>
    <w:rsid w:val="009A53DA"/>
    <w:rsid w:val="009B5DD2"/>
    <w:rsid w:val="009C3F0C"/>
    <w:rsid w:val="009F1906"/>
    <w:rsid w:val="009F3D93"/>
    <w:rsid w:val="00A308A2"/>
    <w:rsid w:val="00A35A18"/>
    <w:rsid w:val="00A370F4"/>
    <w:rsid w:val="00A471B6"/>
    <w:rsid w:val="00A62C7F"/>
    <w:rsid w:val="00A87F79"/>
    <w:rsid w:val="00A9093F"/>
    <w:rsid w:val="00A93AB7"/>
    <w:rsid w:val="00AA26D6"/>
    <w:rsid w:val="00AB45BA"/>
    <w:rsid w:val="00AB46FE"/>
    <w:rsid w:val="00AB4BD4"/>
    <w:rsid w:val="00AC3A57"/>
    <w:rsid w:val="00AF0810"/>
    <w:rsid w:val="00AF4C18"/>
    <w:rsid w:val="00B13BC8"/>
    <w:rsid w:val="00B14440"/>
    <w:rsid w:val="00B169BF"/>
    <w:rsid w:val="00B40CC7"/>
    <w:rsid w:val="00B51BE3"/>
    <w:rsid w:val="00B5299D"/>
    <w:rsid w:val="00B56B9B"/>
    <w:rsid w:val="00B6047E"/>
    <w:rsid w:val="00B63EE6"/>
    <w:rsid w:val="00B64747"/>
    <w:rsid w:val="00B70187"/>
    <w:rsid w:val="00B81394"/>
    <w:rsid w:val="00B82261"/>
    <w:rsid w:val="00B94B81"/>
    <w:rsid w:val="00BA0E82"/>
    <w:rsid w:val="00BA322B"/>
    <w:rsid w:val="00BA5CF7"/>
    <w:rsid w:val="00BA6825"/>
    <w:rsid w:val="00BB4D8A"/>
    <w:rsid w:val="00BC166E"/>
    <w:rsid w:val="00BC1AC5"/>
    <w:rsid w:val="00BC2E7A"/>
    <w:rsid w:val="00BC6A5C"/>
    <w:rsid w:val="00BD6356"/>
    <w:rsid w:val="00C02740"/>
    <w:rsid w:val="00C127A5"/>
    <w:rsid w:val="00C2048A"/>
    <w:rsid w:val="00C2198C"/>
    <w:rsid w:val="00C33204"/>
    <w:rsid w:val="00C37BD7"/>
    <w:rsid w:val="00C45EFA"/>
    <w:rsid w:val="00C4711A"/>
    <w:rsid w:val="00C52B54"/>
    <w:rsid w:val="00C85081"/>
    <w:rsid w:val="00CA1F5F"/>
    <w:rsid w:val="00CA2445"/>
    <w:rsid w:val="00CA5AF5"/>
    <w:rsid w:val="00CA74EA"/>
    <w:rsid w:val="00CB11AF"/>
    <w:rsid w:val="00CC4DE1"/>
    <w:rsid w:val="00CD021D"/>
    <w:rsid w:val="00CD06F1"/>
    <w:rsid w:val="00CD358B"/>
    <w:rsid w:val="00CF35B6"/>
    <w:rsid w:val="00D00A84"/>
    <w:rsid w:val="00D02029"/>
    <w:rsid w:val="00D0569A"/>
    <w:rsid w:val="00D2198C"/>
    <w:rsid w:val="00D245CF"/>
    <w:rsid w:val="00D55B4D"/>
    <w:rsid w:val="00D61CD0"/>
    <w:rsid w:val="00D702F6"/>
    <w:rsid w:val="00D72401"/>
    <w:rsid w:val="00D86729"/>
    <w:rsid w:val="00DA129B"/>
    <w:rsid w:val="00DA547E"/>
    <w:rsid w:val="00DB372A"/>
    <w:rsid w:val="00DB4D4E"/>
    <w:rsid w:val="00DB7094"/>
    <w:rsid w:val="00DC42FB"/>
    <w:rsid w:val="00DD3FE5"/>
    <w:rsid w:val="00DE05BD"/>
    <w:rsid w:val="00DE4CA9"/>
    <w:rsid w:val="00DE5EC3"/>
    <w:rsid w:val="00DE60B3"/>
    <w:rsid w:val="00DE7584"/>
    <w:rsid w:val="00DF0BD1"/>
    <w:rsid w:val="00E00D86"/>
    <w:rsid w:val="00E12505"/>
    <w:rsid w:val="00E21CAE"/>
    <w:rsid w:val="00E35B6F"/>
    <w:rsid w:val="00E453BC"/>
    <w:rsid w:val="00E61997"/>
    <w:rsid w:val="00E64A55"/>
    <w:rsid w:val="00E65609"/>
    <w:rsid w:val="00E80DD2"/>
    <w:rsid w:val="00E867D3"/>
    <w:rsid w:val="00E87791"/>
    <w:rsid w:val="00E940C3"/>
    <w:rsid w:val="00E94FCD"/>
    <w:rsid w:val="00EB5F95"/>
    <w:rsid w:val="00EB643A"/>
    <w:rsid w:val="00EC41CD"/>
    <w:rsid w:val="00EC436A"/>
    <w:rsid w:val="00EC4665"/>
    <w:rsid w:val="00ED1166"/>
    <w:rsid w:val="00EF1FEB"/>
    <w:rsid w:val="00EF562E"/>
    <w:rsid w:val="00F034F0"/>
    <w:rsid w:val="00F066D8"/>
    <w:rsid w:val="00F07C87"/>
    <w:rsid w:val="00F11E93"/>
    <w:rsid w:val="00F16292"/>
    <w:rsid w:val="00F2384C"/>
    <w:rsid w:val="00F45C3F"/>
    <w:rsid w:val="00F5355A"/>
    <w:rsid w:val="00F6080E"/>
    <w:rsid w:val="00F60B67"/>
    <w:rsid w:val="00F71288"/>
    <w:rsid w:val="00F71D37"/>
    <w:rsid w:val="00F75249"/>
    <w:rsid w:val="00F91A00"/>
    <w:rsid w:val="00F91ADA"/>
    <w:rsid w:val="00FA2000"/>
    <w:rsid w:val="00FB3CCF"/>
    <w:rsid w:val="00FC218B"/>
    <w:rsid w:val="00FC3074"/>
    <w:rsid w:val="00FC7BFE"/>
    <w:rsid w:val="00FD1A99"/>
    <w:rsid w:val="00FD5716"/>
    <w:rsid w:val="00FE191A"/>
    <w:rsid w:val="00FE75E9"/>
    <w:rsid w:val="00FF2BB0"/>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2E2B5"/>
  <w15:chartTrackingRefBased/>
  <w15:docId w15:val="{C62BBC12-9CF1-4FAE-8214-53EAB7103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73BE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73BED"/>
    <w:rPr>
      <w:rFonts w:ascii="Times New Roman" w:eastAsia="Times New Roman" w:hAnsi="Times New Roman" w:cs="Times New Roman"/>
      <w:sz w:val="24"/>
      <w:szCs w:val="24"/>
      <w:lang w:eastAsia="el-GR"/>
    </w:rPr>
  </w:style>
  <w:style w:type="paragraph" w:styleId="a4">
    <w:name w:val="footer"/>
    <w:basedOn w:val="a"/>
    <w:link w:val="Char0"/>
    <w:rsid w:val="00873BE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73BED"/>
    <w:rPr>
      <w:rFonts w:ascii="Times New Roman" w:eastAsia="Times New Roman" w:hAnsi="Times New Roman" w:cs="Times New Roman"/>
      <w:sz w:val="24"/>
      <w:szCs w:val="24"/>
      <w:lang w:eastAsia="el-GR"/>
    </w:rPr>
  </w:style>
  <w:style w:type="character" w:styleId="-">
    <w:name w:val="Hyperlink"/>
    <w:basedOn w:val="a0"/>
    <w:uiPriority w:val="99"/>
    <w:unhideWhenUsed/>
    <w:rsid w:val="002763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A3F07-D106-40D0-8379-26741C792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38</Pages>
  <Words>17025</Words>
  <Characters>91940</Characters>
  <Application>Microsoft Office Word</Application>
  <DocSecurity>0</DocSecurity>
  <Lines>766</Lines>
  <Paragraphs>217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Παπαγεωργάκη Δήμητρα</cp:lastModifiedBy>
  <cp:revision>325</cp:revision>
  <dcterms:created xsi:type="dcterms:W3CDTF">2022-09-20T11:43:00Z</dcterms:created>
  <dcterms:modified xsi:type="dcterms:W3CDTF">2023-04-25T07:53:00Z</dcterms:modified>
</cp:coreProperties>
</file>